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57" w:rsidRDefault="00D846FA" w:rsidP="00555457">
      <w:pPr>
        <w:jc w:val="center"/>
      </w:pPr>
      <w:r>
        <w:rPr>
          <w:rFonts w:ascii="Comic Sans MS" w:hAnsi="Comic Sans MS"/>
          <w:i/>
          <w:noProof/>
          <w:sz w:val="52"/>
          <w:szCs w:val="52"/>
          <w:lang w:val="en-IN" w:eastAsia="en-IN"/>
        </w:rPr>
        <w:drawing>
          <wp:inline distT="0" distB="0" distL="0" distR="0">
            <wp:extent cx="4495800" cy="2305050"/>
            <wp:effectExtent l="19050" t="0" r="0" b="0"/>
            <wp:docPr id="1"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6"/>
                    <a:srcRect/>
                    <a:stretch>
                      <a:fillRect/>
                    </a:stretch>
                  </pic:blipFill>
                  <pic:spPr bwMode="auto">
                    <a:xfrm>
                      <a:off x="0" y="0"/>
                      <a:ext cx="4495800" cy="2305050"/>
                    </a:xfrm>
                    <a:prstGeom prst="rect">
                      <a:avLst/>
                    </a:prstGeom>
                    <a:noFill/>
                    <a:ln w="9525">
                      <a:noFill/>
                      <a:miter lim="800000"/>
                      <a:headEnd/>
                      <a:tailEnd/>
                    </a:ln>
                  </pic:spPr>
                </pic:pic>
              </a:graphicData>
            </a:graphic>
          </wp:inline>
        </w:drawing>
      </w:r>
    </w:p>
    <w:p w:rsidR="00555457" w:rsidRPr="00C47220" w:rsidRDefault="00555457" w:rsidP="00555457">
      <w:pPr>
        <w:jc w:val="center"/>
        <w:rPr>
          <w:rFonts w:ascii="Times New Roman" w:hAnsi="Times New Roman"/>
          <w:b/>
          <w:bCs/>
          <w:sz w:val="36"/>
          <w:szCs w:val="36"/>
          <w:lang w:val="en-CA" w:eastAsia="en-CA"/>
        </w:rPr>
      </w:pPr>
      <w:r w:rsidRPr="00C47220">
        <w:rPr>
          <w:rFonts w:ascii="Times New Roman" w:hAnsi="Times New Roman"/>
          <w:b/>
          <w:bCs/>
          <w:sz w:val="36"/>
          <w:szCs w:val="36"/>
          <w:lang w:val="en-CA" w:eastAsia="en-CA"/>
        </w:rPr>
        <w:t>School of Pure and Applied Sciences</w:t>
      </w:r>
    </w:p>
    <w:p w:rsidR="00555457" w:rsidRPr="00C47220" w:rsidRDefault="00555457" w:rsidP="00555457">
      <w:pPr>
        <w:jc w:val="center"/>
        <w:rPr>
          <w:rFonts w:ascii="Times New Roman" w:hAnsi="Times New Roman"/>
          <w:b/>
          <w:bCs/>
          <w:sz w:val="32"/>
          <w:szCs w:val="32"/>
          <w:lang w:val="en-CA" w:eastAsia="en-CA"/>
        </w:rPr>
      </w:pPr>
      <w:r w:rsidRPr="00C47220">
        <w:rPr>
          <w:rFonts w:ascii="Times New Roman" w:hAnsi="Times New Roman"/>
          <w:b/>
          <w:bCs/>
          <w:sz w:val="32"/>
          <w:szCs w:val="32"/>
          <w:lang w:val="en-CA" w:eastAsia="en-CA"/>
        </w:rPr>
        <w:t>Course Structure and Syllabi</w:t>
      </w:r>
    </w:p>
    <w:p w:rsidR="00555457" w:rsidRPr="00C47220" w:rsidRDefault="00555457" w:rsidP="00555457">
      <w:pPr>
        <w:jc w:val="center"/>
        <w:rPr>
          <w:rFonts w:ascii="Times New Roman" w:hAnsi="Times New Roman"/>
          <w:b/>
          <w:bCs/>
          <w:sz w:val="36"/>
          <w:szCs w:val="36"/>
          <w:lang w:val="en-CA" w:eastAsia="en-CA"/>
        </w:rPr>
      </w:pPr>
      <w:r w:rsidRPr="00C47220">
        <w:rPr>
          <w:rFonts w:ascii="Times New Roman" w:hAnsi="Times New Roman"/>
          <w:b/>
          <w:bCs/>
          <w:sz w:val="36"/>
          <w:szCs w:val="36"/>
          <w:lang w:val="en-CA" w:eastAsia="en-CA"/>
        </w:rPr>
        <w:t>M. Sc. (Physics)</w:t>
      </w:r>
    </w:p>
    <w:p w:rsidR="00555457" w:rsidRPr="00C47220" w:rsidRDefault="00555457" w:rsidP="00555457">
      <w:pPr>
        <w:jc w:val="center"/>
        <w:rPr>
          <w:rFonts w:ascii="Times New Roman" w:hAnsi="Times New Roman"/>
          <w:b/>
          <w:bCs/>
          <w:sz w:val="32"/>
          <w:szCs w:val="32"/>
          <w:lang w:val="en-CA" w:eastAsia="en-CA"/>
        </w:rPr>
      </w:pPr>
      <w:r w:rsidRPr="00C47220">
        <w:rPr>
          <w:rFonts w:ascii="Times New Roman" w:hAnsi="Times New Roman"/>
          <w:b/>
          <w:bCs/>
          <w:sz w:val="32"/>
          <w:szCs w:val="32"/>
          <w:lang w:val="en-CA" w:eastAsia="en-CA"/>
        </w:rPr>
        <w:t>Academic Programmes</w:t>
      </w:r>
      <w:r>
        <w:rPr>
          <w:rFonts w:ascii="Times New Roman" w:hAnsi="Times New Roman"/>
          <w:b/>
          <w:bCs/>
          <w:sz w:val="32"/>
          <w:szCs w:val="32"/>
          <w:lang w:val="en-CA" w:eastAsia="en-CA"/>
        </w:rPr>
        <w:t>: 201</w:t>
      </w:r>
      <w:r w:rsidR="00115DF4">
        <w:rPr>
          <w:rFonts w:ascii="Times New Roman" w:hAnsi="Times New Roman"/>
          <w:b/>
          <w:bCs/>
          <w:sz w:val="32"/>
          <w:szCs w:val="32"/>
          <w:lang w:val="en-CA" w:eastAsia="en-CA"/>
        </w:rPr>
        <w:t>8</w:t>
      </w:r>
      <w:r>
        <w:rPr>
          <w:rFonts w:ascii="Times New Roman" w:hAnsi="Times New Roman"/>
          <w:b/>
          <w:bCs/>
          <w:sz w:val="32"/>
          <w:szCs w:val="32"/>
          <w:lang w:val="en-CA" w:eastAsia="en-CA"/>
        </w:rPr>
        <w:t>-20</w:t>
      </w:r>
      <w:r w:rsidR="00115DF4">
        <w:rPr>
          <w:rFonts w:ascii="Times New Roman" w:hAnsi="Times New Roman"/>
          <w:b/>
          <w:bCs/>
          <w:sz w:val="32"/>
          <w:szCs w:val="32"/>
          <w:lang w:val="en-CA" w:eastAsia="en-CA"/>
        </w:rPr>
        <w:t>20</w:t>
      </w:r>
    </w:p>
    <w:p w:rsidR="00555457" w:rsidRPr="001B4454" w:rsidRDefault="00555457" w:rsidP="00555457">
      <w:pPr>
        <w:spacing w:line="240" w:lineRule="exact"/>
        <w:jc w:val="both"/>
        <w:rPr>
          <w:rFonts w:ascii="Times New Roman" w:hAnsi="Times New Roman"/>
          <w:b/>
          <w:bCs/>
          <w:sz w:val="24"/>
          <w:szCs w:val="24"/>
          <w:lang w:val="en-CA" w:eastAsia="en-CA"/>
        </w:rPr>
      </w:pPr>
      <w:r w:rsidRPr="001B4454">
        <w:rPr>
          <w:rFonts w:ascii="Times New Roman" w:hAnsi="Times New Roman"/>
          <w:b/>
          <w:bCs/>
          <w:sz w:val="24"/>
          <w:szCs w:val="24"/>
          <w:lang w:val="en-CA" w:eastAsia="en-CA"/>
        </w:rPr>
        <w:t xml:space="preserve">Total Credits for Batch </w:t>
      </w:r>
      <w:r>
        <w:rPr>
          <w:rFonts w:ascii="Times New Roman" w:hAnsi="Times New Roman"/>
          <w:b/>
          <w:bCs/>
          <w:sz w:val="24"/>
          <w:szCs w:val="24"/>
          <w:lang w:val="en-CA" w:eastAsia="en-CA"/>
        </w:rPr>
        <w:t>201</w:t>
      </w:r>
      <w:r w:rsidR="00115DF4">
        <w:rPr>
          <w:rFonts w:ascii="Times New Roman" w:hAnsi="Times New Roman"/>
          <w:b/>
          <w:bCs/>
          <w:sz w:val="24"/>
          <w:szCs w:val="24"/>
          <w:lang w:val="en-CA" w:eastAsia="en-CA"/>
        </w:rPr>
        <w:t>8</w:t>
      </w:r>
      <w:r>
        <w:rPr>
          <w:rFonts w:ascii="Times New Roman" w:hAnsi="Times New Roman"/>
          <w:b/>
          <w:bCs/>
          <w:sz w:val="24"/>
          <w:szCs w:val="24"/>
          <w:lang w:val="en-CA" w:eastAsia="en-CA"/>
        </w:rPr>
        <w:t>-</w:t>
      </w:r>
      <w:r w:rsidR="00115DF4">
        <w:rPr>
          <w:rFonts w:ascii="Times New Roman" w:hAnsi="Times New Roman"/>
          <w:b/>
          <w:bCs/>
          <w:sz w:val="24"/>
          <w:szCs w:val="24"/>
          <w:lang w:val="en-CA" w:eastAsia="en-CA"/>
        </w:rPr>
        <w:t>20</w:t>
      </w:r>
      <w:r w:rsidRPr="001B4454">
        <w:rPr>
          <w:rFonts w:ascii="Times New Roman" w:hAnsi="Times New Roman"/>
          <w:b/>
          <w:bCs/>
          <w:sz w:val="24"/>
          <w:szCs w:val="24"/>
          <w:lang w:val="en-CA" w:eastAsia="en-CA"/>
        </w:rPr>
        <w:t xml:space="preserve">: 112 </w:t>
      </w:r>
    </w:p>
    <w:p w:rsidR="00555457" w:rsidRPr="001B4454" w:rsidRDefault="00555457" w:rsidP="00555457">
      <w:pPr>
        <w:spacing w:line="240" w:lineRule="exact"/>
        <w:jc w:val="both"/>
        <w:rPr>
          <w:rFonts w:ascii="Times New Roman" w:hAnsi="Times New Roman"/>
          <w:b/>
          <w:bCs/>
          <w:lang w:val="en-CA" w:eastAsia="en-CA"/>
        </w:rPr>
      </w:pPr>
      <w:r>
        <w:rPr>
          <w:rFonts w:ascii="Times New Roman" w:hAnsi="Times New Roman"/>
          <w:b/>
          <w:bCs/>
          <w:lang w:val="en-CA" w:eastAsia="en-CA"/>
        </w:rPr>
        <w:t xml:space="preserve">1. </w:t>
      </w:r>
      <w:r w:rsidRPr="001B4454">
        <w:rPr>
          <w:rFonts w:ascii="Times New Roman" w:hAnsi="Times New Roman"/>
          <w:b/>
          <w:bCs/>
          <w:lang w:val="en-CA" w:eastAsia="en-CA"/>
        </w:rPr>
        <w:t>Minimum Credits required: 101</w:t>
      </w:r>
    </w:p>
    <w:p w:rsidR="00555457" w:rsidRPr="001B4454" w:rsidRDefault="00555457" w:rsidP="00555457">
      <w:pPr>
        <w:spacing w:line="240" w:lineRule="exact"/>
        <w:jc w:val="both"/>
        <w:rPr>
          <w:rFonts w:ascii="Times New Roman" w:hAnsi="Times New Roman"/>
          <w:b/>
          <w:bCs/>
          <w:lang w:val="en-CA" w:eastAsia="en-CA"/>
        </w:rPr>
      </w:pPr>
      <w:r>
        <w:rPr>
          <w:rFonts w:ascii="Times New Roman" w:hAnsi="Times New Roman"/>
          <w:b/>
          <w:bCs/>
          <w:lang w:val="en-CA" w:eastAsia="en-CA"/>
        </w:rPr>
        <w:t xml:space="preserve">2. </w:t>
      </w:r>
      <w:r w:rsidRPr="001B4454">
        <w:rPr>
          <w:rFonts w:ascii="Times New Roman" w:hAnsi="Times New Roman"/>
          <w:b/>
          <w:bCs/>
          <w:lang w:val="en-CA" w:eastAsia="en-CA"/>
        </w:rPr>
        <w:t>Total relaxation: 11 Credits</w:t>
      </w:r>
    </w:p>
    <w:p w:rsidR="00555457" w:rsidRPr="001B4454" w:rsidRDefault="00555457" w:rsidP="00555457">
      <w:pPr>
        <w:spacing w:line="240" w:lineRule="exact"/>
        <w:jc w:val="both"/>
        <w:rPr>
          <w:rFonts w:ascii="Times New Roman" w:hAnsi="Times New Roman"/>
          <w:b/>
          <w:bCs/>
          <w:lang w:val="en-CA" w:eastAsia="en-CA"/>
        </w:rPr>
      </w:pPr>
      <w:r>
        <w:rPr>
          <w:rFonts w:ascii="Times New Roman" w:hAnsi="Times New Roman"/>
          <w:b/>
          <w:bCs/>
          <w:lang w:val="en-CA" w:eastAsia="en-CA"/>
        </w:rPr>
        <w:t xml:space="preserve">3. </w:t>
      </w:r>
      <w:r w:rsidRPr="001B4454">
        <w:rPr>
          <w:rFonts w:ascii="Times New Roman" w:hAnsi="Times New Roman"/>
          <w:b/>
          <w:bCs/>
          <w:lang w:val="en-CA" w:eastAsia="en-CA"/>
        </w:rPr>
        <w:t>No relaxation in Core and Fundamental subjects</w:t>
      </w:r>
    </w:p>
    <w:p w:rsidR="00555457" w:rsidRDefault="00555457" w:rsidP="00555457">
      <w:pPr>
        <w:spacing w:line="240" w:lineRule="exact"/>
        <w:jc w:val="both"/>
        <w:rPr>
          <w:rFonts w:ascii="Times New Roman" w:hAnsi="Times New Roman"/>
          <w:b/>
          <w:bCs/>
          <w:lang w:val="en-CA" w:eastAsia="en-CA"/>
        </w:rPr>
      </w:pPr>
      <w:r>
        <w:rPr>
          <w:rFonts w:ascii="Times New Roman" w:hAnsi="Times New Roman"/>
          <w:b/>
          <w:bCs/>
          <w:lang w:val="en-CA" w:eastAsia="en-CA"/>
        </w:rPr>
        <w:t xml:space="preserve">4. </w:t>
      </w:r>
      <w:r w:rsidRPr="001B4454">
        <w:rPr>
          <w:rFonts w:ascii="Times New Roman" w:hAnsi="Times New Roman"/>
          <w:b/>
          <w:bCs/>
          <w:lang w:val="en-CA" w:eastAsia="en-CA"/>
        </w:rPr>
        <w:t>Option of relaxation can be availed in Specialized, Interdisciplinary and General subjects</w:t>
      </w:r>
    </w:p>
    <w:p w:rsidR="00555457" w:rsidRPr="001B4454" w:rsidRDefault="00555457" w:rsidP="00555457">
      <w:pPr>
        <w:spacing w:line="240" w:lineRule="exact"/>
        <w:jc w:val="both"/>
        <w:rPr>
          <w:rFonts w:ascii="Times New Roman" w:hAnsi="Times New Roman"/>
          <w:b/>
          <w:bCs/>
          <w:lang w:val="en-CA" w:eastAsia="en-CA"/>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3"/>
        <w:gridCol w:w="1404"/>
        <w:gridCol w:w="723"/>
        <w:gridCol w:w="1363"/>
        <w:gridCol w:w="1950"/>
        <w:gridCol w:w="1043"/>
        <w:gridCol w:w="1118"/>
      </w:tblGrid>
      <w:tr w:rsidR="00555457" w:rsidRPr="001B4454" w:rsidTr="00851BD9">
        <w:tc>
          <w:tcPr>
            <w:tcW w:w="0" w:type="auto"/>
            <w:gridSpan w:val="7"/>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Credit Scheme (Category wise)</w:t>
            </w:r>
          </w:p>
        </w:tc>
      </w:tr>
      <w:tr w:rsidR="00555457" w:rsidRPr="001B4454" w:rsidTr="00851BD9">
        <w:tc>
          <w:tcPr>
            <w:tcW w:w="0" w:type="auto"/>
          </w:tcPr>
          <w:p w:rsidR="00555457" w:rsidRPr="001B4454" w:rsidRDefault="00555457" w:rsidP="00851BD9">
            <w:pPr>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Course(s)</w:t>
            </w:r>
          </w:p>
        </w:tc>
        <w:tc>
          <w:tcPr>
            <w:tcW w:w="0" w:type="auto"/>
          </w:tcPr>
          <w:p w:rsidR="00555457" w:rsidRPr="001B4454" w:rsidRDefault="00555457" w:rsidP="00851BD9">
            <w:pPr>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Foundation</w:t>
            </w:r>
          </w:p>
        </w:tc>
        <w:tc>
          <w:tcPr>
            <w:tcW w:w="0" w:type="auto"/>
          </w:tcPr>
          <w:p w:rsidR="00555457" w:rsidRPr="001B4454" w:rsidRDefault="00555457" w:rsidP="00851BD9">
            <w:pPr>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Core</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Specialized</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Interdisciplinary</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General</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Total Credits</w:t>
            </w:r>
          </w:p>
        </w:tc>
      </w:tr>
      <w:tr w:rsidR="00555457" w:rsidRPr="001B4454" w:rsidTr="00851BD9">
        <w:tc>
          <w:tcPr>
            <w:tcW w:w="0" w:type="auto"/>
          </w:tcPr>
          <w:p w:rsidR="00555457" w:rsidRPr="001B4454" w:rsidRDefault="00555457" w:rsidP="00851BD9">
            <w:pPr>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Credits</w:t>
            </w:r>
          </w:p>
        </w:tc>
        <w:tc>
          <w:tcPr>
            <w:tcW w:w="0" w:type="auto"/>
          </w:tcPr>
          <w:p w:rsidR="00555457" w:rsidRPr="001B4454" w:rsidRDefault="00555457" w:rsidP="00851BD9">
            <w:pPr>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28</w:t>
            </w:r>
          </w:p>
        </w:tc>
        <w:tc>
          <w:tcPr>
            <w:tcW w:w="0" w:type="auto"/>
          </w:tcPr>
          <w:p w:rsidR="00555457" w:rsidRPr="001B4454" w:rsidRDefault="00555457" w:rsidP="00851BD9">
            <w:pPr>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28</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Pr>
                <w:rFonts w:ascii="Times New Roman" w:eastAsia="Calibri" w:hAnsi="Times New Roman"/>
                <w:b/>
                <w:bCs/>
                <w:sz w:val="24"/>
                <w:szCs w:val="24"/>
                <w:lang w:val="en-CA" w:eastAsia="en-CA"/>
              </w:rPr>
              <w:t>56</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Pr>
                <w:rFonts w:ascii="Times New Roman" w:eastAsia="Calibri" w:hAnsi="Times New Roman"/>
                <w:b/>
                <w:bCs/>
                <w:sz w:val="24"/>
                <w:szCs w:val="24"/>
                <w:lang w:val="en-CA" w:eastAsia="en-CA"/>
              </w:rPr>
              <w:t>-</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112</w:t>
            </w:r>
          </w:p>
        </w:tc>
      </w:tr>
    </w:tbl>
    <w:p w:rsidR="00555457" w:rsidRPr="001B4454" w:rsidRDefault="00555457" w:rsidP="00555457">
      <w:pPr>
        <w:jc w:val="center"/>
        <w:rPr>
          <w:rFonts w:ascii="Times New Roman" w:hAnsi="Times New Roman"/>
          <w:b/>
          <w:bCs/>
          <w:sz w:val="28"/>
          <w:szCs w:val="28"/>
          <w:lang w:val="en-CA" w:eastAsia="en-CA"/>
        </w:rPr>
      </w:pPr>
    </w:p>
    <w:tbl>
      <w:tblPr>
        <w:tblW w:w="0" w:type="auto"/>
        <w:tblInd w:w="2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9"/>
        <w:gridCol w:w="710"/>
        <w:gridCol w:w="950"/>
        <w:gridCol w:w="817"/>
        <w:gridCol w:w="936"/>
        <w:gridCol w:w="1583"/>
      </w:tblGrid>
      <w:tr w:rsidR="00555457" w:rsidRPr="001B4454" w:rsidTr="00851BD9">
        <w:tc>
          <w:tcPr>
            <w:tcW w:w="0" w:type="auto"/>
            <w:gridSpan w:val="6"/>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Credit Scheme (Semester wise)</w:t>
            </w:r>
          </w:p>
        </w:tc>
      </w:tr>
      <w:tr w:rsidR="00555457" w:rsidRPr="001B4454" w:rsidTr="00555457">
        <w:trPr>
          <w:trHeight w:val="332"/>
        </w:trPr>
        <w:tc>
          <w:tcPr>
            <w:tcW w:w="0" w:type="auto"/>
          </w:tcPr>
          <w:p w:rsidR="00555457" w:rsidRPr="001B4454" w:rsidRDefault="00555457" w:rsidP="00851BD9">
            <w:pPr>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Semester</w:t>
            </w:r>
          </w:p>
        </w:tc>
        <w:tc>
          <w:tcPr>
            <w:tcW w:w="0" w:type="auto"/>
          </w:tcPr>
          <w:p w:rsidR="00555457" w:rsidRPr="001B4454" w:rsidRDefault="00555457" w:rsidP="00851BD9">
            <w:pPr>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First</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Second</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Third</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Fourth</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Total Credits</w:t>
            </w:r>
          </w:p>
        </w:tc>
      </w:tr>
      <w:tr w:rsidR="00555457" w:rsidRPr="001B4454" w:rsidTr="00851BD9">
        <w:tc>
          <w:tcPr>
            <w:tcW w:w="0" w:type="auto"/>
          </w:tcPr>
          <w:p w:rsidR="00555457" w:rsidRPr="001B4454" w:rsidRDefault="00555457" w:rsidP="00851BD9">
            <w:pPr>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Credits</w:t>
            </w:r>
          </w:p>
        </w:tc>
        <w:tc>
          <w:tcPr>
            <w:tcW w:w="0" w:type="auto"/>
          </w:tcPr>
          <w:p w:rsidR="00555457" w:rsidRPr="001B4454" w:rsidRDefault="00555457" w:rsidP="00851BD9">
            <w:pPr>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28</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28</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28</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28</w:t>
            </w:r>
          </w:p>
        </w:tc>
        <w:tc>
          <w:tcPr>
            <w:tcW w:w="0" w:type="auto"/>
          </w:tcPr>
          <w:p w:rsidR="00555457" w:rsidRPr="001B4454" w:rsidRDefault="00555457" w:rsidP="00851BD9">
            <w:pPr>
              <w:spacing w:line="240" w:lineRule="exact"/>
              <w:jc w:val="center"/>
              <w:rPr>
                <w:rFonts w:ascii="Times New Roman" w:eastAsia="Calibri" w:hAnsi="Times New Roman"/>
                <w:b/>
                <w:bCs/>
                <w:sz w:val="24"/>
                <w:szCs w:val="24"/>
                <w:lang w:val="en-CA" w:eastAsia="en-CA"/>
              </w:rPr>
            </w:pPr>
            <w:r w:rsidRPr="001B4454">
              <w:rPr>
                <w:rFonts w:ascii="Times New Roman" w:eastAsia="Calibri" w:hAnsi="Times New Roman"/>
                <w:b/>
                <w:bCs/>
                <w:sz w:val="24"/>
                <w:szCs w:val="24"/>
                <w:lang w:val="en-CA" w:eastAsia="en-CA"/>
              </w:rPr>
              <w:t>112</w:t>
            </w:r>
          </w:p>
        </w:tc>
      </w:tr>
    </w:tbl>
    <w:p w:rsidR="00555457" w:rsidRPr="00C47220" w:rsidRDefault="00555457" w:rsidP="00555457">
      <w:pPr>
        <w:autoSpaceDE w:val="0"/>
        <w:autoSpaceDN w:val="0"/>
        <w:adjustRightInd w:val="0"/>
        <w:spacing w:after="0" w:line="240" w:lineRule="auto"/>
        <w:jc w:val="center"/>
        <w:rPr>
          <w:rFonts w:ascii="Times New Roman" w:hAnsi="Times New Roman"/>
          <w:color w:val="000000"/>
          <w:sz w:val="36"/>
          <w:szCs w:val="36"/>
        </w:rPr>
      </w:pPr>
      <w:r>
        <w:rPr>
          <w:rFonts w:ascii="Times New Roman" w:hAnsi="Times New Roman"/>
          <w:b/>
          <w:bCs/>
          <w:color w:val="000000"/>
          <w:sz w:val="40"/>
          <w:szCs w:val="40"/>
        </w:rPr>
        <w:br w:type="page"/>
      </w:r>
      <w:r w:rsidRPr="00C47220">
        <w:rPr>
          <w:rFonts w:ascii="Times New Roman" w:hAnsi="Times New Roman"/>
          <w:color w:val="000000"/>
          <w:sz w:val="36"/>
          <w:szCs w:val="36"/>
        </w:rPr>
        <w:lastRenderedPageBreak/>
        <w:t>Course Structure: M. Sc. Physics</w:t>
      </w:r>
    </w:p>
    <w:p w:rsidR="00555457" w:rsidRPr="008572DF" w:rsidRDefault="00555457" w:rsidP="00555457">
      <w:pPr>
        <w:autoSpaceDE w:val="0"/>
        <w:autoSpaceDN w:val="0"/>
        <w:adjustRightInd w:val="0"/>
        <w:spacing w:after="0" w:line="240" w:lineRule="auto"/>
        <w:jc w:val="center"/>
        <w:rPr>
          <w:rFonts w:ascii="Times New Roman" w:hAnsi="Times New Roman"/>
          <w:color w:val="000000"/>
          <w:sz w:val="40"/>
          <w:szCs w:val="40"/>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5"/>
        <w:gridCol w:w="3384"/>
        <w:gridCol w:w="2120"/>
        <w:gridCol w:w="976"/>
        <w:gridCol w:w="1149"/>
      </w:tblGrid>
      <w:tr w:rsidR="00555457" w:rsidRPr="00BC1A3A" w:rsidTr="00851BD9">
        <w:tc>
          <w:tcPr>
            <w:tcW w:w="8413" w:type="dxa"/>
            <w:gridSpan w:val="4"/>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b/>
              </w:rPr>
              <w:t>SEMESTER – I</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Category</w:t>
            </w:r>
          </w:p>
        </w:tc>
      </w:tr>
      <w:tr w:rsidR="00555457" w:rsidRPr="00BC1A3A" w:rsidTr="00851BD9">
        <w:tc>
          <w:tcPr>
            <w:tcW w:w="1351"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Code</w:t>
            </w:r>
          </w:p>
        </w:tc>
        <w:tc>
          <w:tcPr>
            <w:tcW w:w="3707"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Title of Course</w:t>
            </w:r>
          </w:p>
        </w:tc>
        <w:tc>
          <w:tcPr>
            <w:tcW w:w="2366"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Contact Hours</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Credits</w:t>
            </w:r>
          </w:p>
        </w:tc>
        <w:tc>
          <w:tcPr>
            <w:tcW w:w="1163" w:type="dxa"/>
          </w:tcPr>
          <w:p w:rsidR="00555457" w:rsidRPr="00C47220" w:rsidRDefault="00555457" w:rsidP="00851BD9">
            <w:pPr>
              <w:spacing w:after="0" w:line="240" w:lineRule="auto"/>
              <w:jc w:val="center"/>
              <w:rPr>
                <w:rFonts w:ascii="Times New Roman" w:eastAsia="Calibri" w:hAnsi="Times New Roman"/>
                <w:b/>
              </w:rPr>
            </w:pP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MPH001B</w:t>
            </w:r>
          </w:p>
        </w:tc>
        <w:tc>
          <w:tcPr>
            <w:tcW w:w="3707" w:type="dxa"/>
          </w:tcPr>
          <w:p w:rsidR="00555457" w:rsidRPr="00C47220" w:rsidRDefault="00555457" w:rsidP="00851BD9">
            <w:pPr>
              <w:autoSpaceDE w:val="0"/>
              <w:autoSpaceDN w:val="0"/>
              <w:adjustRightInd w:val="0"/>
              <w:spacing w:after="0" w:line="240" w:lineRule="auto"/>
              <w:jc w:val="center"/>
              <w:rPr>
                <w:rFonts w:ascii="Times New Roman" w:eastAsia="Calibri" w:hAnsi="Times New Roman"/>
                <w:b/>
              </w:rPr>
            </w:pPr>
            <w:r w:rsidRPr="00C47220">
              <w:rPr>
                <w:rFonts w:ascii="Times New Roman" w:eastAsia="Calibri" w:hAnsi="Times New Roman"/>
                <w:b/>
              </w:rPr>
              <w:t>Classical Mechanics</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F</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MPH002B</w:t>
            </w:r>
          </w:p>
        </w:tc>
        <w:tc>
          <w:tcPr>
            <w:tcW w:w="3707" w:type="dxa"/>
          </w:tcPr>
          <w:p w:rsidR="00555457" w:rsidRPr="00C47220" w:rsidRDefault="00555457" w:rsidP="00851BD9">
            <w:pPr>
              <w:tabs>
                <w:tab w:val="left" w:pos="360"/>
              </w:tabs>
              <w:spacing w:after="0" w:line="264" w:lineRule="auto"/>
              <w:jc w:val="center"/>
              <w:rPr>
                <w:rFonts w:ascii="Times New Roman" w:eastAsia="Calibri" w:hAnsi="Times New Roman"/>
                <w:b/>
              </w:rPr>
            </w:pPr>
            <w:r w:rsidRPr="00C47220">
              <w:rPr>
                <w:rFonts w:ascii="Times New Roman" w:eastAsia="Calibri" w:hAnsi="Times New Roman"/>
                <w:b/>
              </w:rPr>
              <w:t>Quantum Mechanics-I</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F</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MPH003B</w:t>
            </w:r>
          </w:p>
        </w:tc>
        <w:tc>
          <w:tcPr>
            <w:tcW w:w="3707" w:type="dxa"/>
          </w:tcPr>
          <w:p w:rsidR="00555457" w:rsidRPr="00C47220" w:rsidRDefault="00555457" w:rsidP="00851BD9">
            <w:pPr>
              <w:tabs>
                <w:tab w:val="left" w:pos="360"/>
              </w:tabs>
              <w:spacing w:after="0" w:line="264" w:lineRule="auto"/>
              <w:jc w:val="center"/>
              <w:rPr>
                <w:rFonts w:ascii="Times New Roman" w:eastAsia="Calibri" w:hAnsi="Times New Roman"/>
                <w:b/>
              </w:rPr>
            </w:pPr>
            <w:r w:rsidRPr="00C47220">
              <w:rPr>
                <w:rFonts w:ascii="Times New Roman" w:eastAsia="Calibri" w:hAnsi="Times New Roman"/>
                <w:b/>
              </w:rPr>
              <w:t>Classical Electrodynamics-I</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F</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MPH004B</w:t>
            </w:r>
          </w:p>
        </w:tc>
        <w:tc>
          <w:tcPr>
            <w:tcW w:w="3707" w:type="dxa"/>
          </w:tcPr>
          <w:p w:rsidR="00555457" w:rsidRPr="00C47220" w:rsidRDefault="00555457" w:rsidP="00851BD9">
            <w:pPr>
              <w:tabs>
                <w:tab w:val="left" w:pos="360"/>
              </w:tabs>
              <w:spacing w:after="0" w:line="264" w:lineRule="auto"/>
              <w:jc w:val="center"/>
              <w:rPr>
                <w:rFonts w:ascii="Times New Roman" w:eastAsia="Calibri" w:hAnsi="Times New Roman"/>
                <w:b/>
              </w:rPr>
            </w:pPr>
            <w:r w:rsidRPr="00C47220">
              <w:rPr>
                <w:rFonts w:ascii="Times New Roman" w:eastAsia="Calibri" w:hAnsi="Times New Roman"/>
                <w:b/>
              </w:rPr>
              <w:t>Mathematical Physics</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F</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MPH005B</w:t>
            </w:r>
          </w:p>
        </w:tc>
        <w:tc>
          <w:tcPr>
            <w:tcW w:w="3707" w:type="dxa"/>
          </w:tcPr>
          <w:p w:rsidR="00555457" w:rsidRPr="00C47220" w:rsidRDefault="00555457" w:rsidP="00851BD9">
            <w:pPr>
              <w:autoSpaceDE w:val="0"/>
              <w:autoSpaceDN w:val="0"/>
              <w:adjustRightInd w:val="0"/>
              <w:spacing w:after="0" w:line="240" w:lineRule="auto"/>
              <w:jc w:val="center"/>
              <w:rPr>
                <w:rFonts w:ascii="Times New Roman" w:eastAsia="Calibri" w:hAnsi="Times New Roman"/>
                <w:b/>
              </w:rPr>
            </w:pPr>
            <w:r w:rsidRPr="00C47220">
              <w:rPr>
                <w:rFonts w:ascii="Times New Roman" w:eastAsia="Calibri" w:hAnsi="Times New Roman"/>
                <w:b/>
              </w:rPr>
              <w:t>Classic Experiments in Physics                   (Ten Great Experiments)</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18 Hours</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12</w:t>
            </w:r>
          </w:p>
          <w:p w:rsidR="00555457" w:rsidRPr="00C47220" w:rsidRDefault="00555457" w:rsidP="00851BD9">
            <w:pPr>
              <w:spacing w:after="0" w:line="240" w:lineRule="auto"/>
              <w:jc w:val="center"/>
              <w:rPr>
                <w:rFonts w:ascii="Times New Roman" w:eastAsia="Calibri" w:hAnsi="Times New Roman"/>
                <w:b/>
              </w:rPr>
            </w:pP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F</w:t>
            </w:r>
          </w:p>
        </w:tc>
      </w:tr>
      <w:tr w:rsidR="00555457" w:rsidRPr="00BC1A3A" w:rsidTr="00851BD9">
        <w:tc>
          <w:tcPr>
            <w:tcW w:w="1351" w:type="dxa"/>
          </w:tcPr>
          <w:p w:rsidR="00555457" w:rsidRPr="00C47220" w:rsidRDefault="00555457" w:rsidP="00851BD9">
            <w:pPr>
              <w:spacing w:after="0" w:line="240" w:lineRule="auto"/>
              <w:jc w:val="center"/>
              <w:rPr>
                <w:rFonts w:ascii="Times New Roman" w:eastAsia="Calibri" w:hAnsi="Times New Roman"/>
              </w:rPr>
            </w:pPr>
          </w:p>
        </w:tc>
        <w:tc>
          <w:tcPr>
            <w:tcW w:w="6073" w:type="dxa"/>
            <w:gridSpan w:val="2"/>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Total Credits</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28</w:t>
            </w:r>
          </w:p>
        </w:tc>
        <w:tc>
          <w:tcPr>
            <w:tcW w:w="1163" w:type="dxa"/>
          </w:tcPr>
          <w:p w:rsidR="00555457" w:rsidRPr="00C47220" w:rsidRDefault="00555457" w:rsidP="00851BD9">
            <w:pPr>
              <w:spacing w:after="0" w:line="240" w:lineRule="auto"/>
              <w:jc w:val="center"/>
              <w:rPr>
                <w:rFonts w:ascii="Times New Roman" w:eastAsia="Calibri" w:hAnsi="Times New Roman"/>
                <w:b/>
              </w:rPr>
            </w:pPr>
          </w:p>
        </w:tc>
      </w:tr>
      <w:tr w:rsidR="00555457" w:rsidRPr="00BC1A3A" w:rsidTr="00851BD9">
        <w:tc>
          <w:tcPr>
            <w:tcW w:w="8413" w:type="dxa"/>
            <w:gridSpan w:val="4"/>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b/>
              </w:rPr>
              <w:t>SEMESTER – II</w:t>
            </w:r>
          </w:p>
        </w:tc>
        <w:tc>
          <w:tcPr>
            <w:tcW w:w="1163" w:type="dxa"/>
          </w:tcPr>
          <w:p w:rsidR="00555457" w:rsidRPr="00C47220" w:rsidRDefault="00555457" w:rsidP="00851BD9">
            <w:pPr>
              <w:spacing w:after="0" w:line="240" w:lineRule="auto"/>
              <w:jc w:val="center"/>
              <w:rPr>
                <w:rFonts w:ascii="Times New Roman" w:eastAsia="Calibri" w:hAnsi="Times New Roman"/>
                <w:b/>
              </w:rPr>
            </w:pP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MPH006B</w:t>
            </w:r>
          </w:p>
        </w:tc>
        <w:tc>
          <w:tcPr>
            <w:tcW w:w="3707" w:type="dxa"/>
          </w:tcPr>
          <w:p w:rsidR="00555457" w:rsidRPr="00C47220" w:rsidRDefault="00555457" w:rsidP="00851BD9">
            <w:pPr>
              <w:autoSpaceDE w:val="0"/>
              <w:autoSpaceDN w:val="0"/>
              <w:adjustRightInd w:val="0"/>
              <w:spacing w:after="0" w:line="240" w:lineRule="auto"/>
              <w:jc w:val="center"/>
              <w:rPr>
                <w:rFonts w:ascii="Times New Roman" w:eastAsia="Calibri" w:hAnsi="Times New Roman"/>
                <w:b/>
              </w:rPr>
            </w:pPr>
            <w:r w:rsidRPr="00C47220">
              <w:rPr>
                <w:rFonts w:ascii="Times New Roman" w:eastAsia="Calibri" w:hAnsi="Times New Roman"/>
                <w:b/>
              </w:rPr>
              <w:t>Statistical Mechanics</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C</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MPH007B</w:t>
            </w:r>
          </w:p>
        </w:tc>
        <w:tc>
          <w:tcPr>
            <w:tcW w:w="3707" w:type="dxa"/>
          </w:tcPr>
          <w:p w:rsidR="00555457" w:rsidRPr="00C47220" w:rsidRDefault="00555457" w:rsidP="00851BD9">
            <w:pPr>
              <w:tabs>
                <w:tab w:val="left" w:pos="360"/>
              </w:tabs>
              <w:spacing w:after="0" w:line="264" w:lineRule="auto"/>
              <w:jc w:val="center"/>
              <w:rPr>
                <w:rFonts w:ascii="Times New Roman" w:eastAsia="Calibri" w:hAnsi="Times New Roman"/>
                <w:b/>
              </w:rPr>
            </w:pPr>
            <w:r w:rsidRPr="00C47220">
              <w:rPr>
                <w:rFonts w:ascii="Times New Roman" w:eastAsia="Calibri" w:hAnsi="Times New Roman"/>
                <w:b/>
              </w:rPr>
              <w:t>Quantum Mechanics-II</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C</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MPH008B</w:t>
            </w:r>
          </w:p>
        </w:tc>
        <w:tc>
          <w:tcPr>
            <w:tcW w:w="3707" w:type="dxa"/>
          </w:tcPr>
          <w:p w:rsidR="00555457" w:rsidRPr="00C47220" w:rsidRDefault="00555457" w:rsidP="00851BD9">
            <w:pPr>
              <w:tabs>
                <w:tab w:val="left" w:pos="360"/>
              </w:tabs>
              <w:spacing w:after="0" w:line="264" w:lineRule="auto"/>
              <w:jc w:val="center"/>
              <w:rPr>
                <w:rFonts w:ascii="Times New Roman" w:eastAsia="Calibri" w:hAnsi="Times New Roman"/>
                <w:b/>
              </w:rPr>
            </w:pPr>
            <w:r w:rsidRPr="00C47220">
              <w:rPr>
                <w:rFonts w:ascii="Times New Roman" w:eastAsia="Calibri" w:hAnsi="Times New Roman"/>
                <w:b/>
              </w:rPr>
              <w:t>Electrodynamics-II</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C</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MPH009B</w:t>
            </w:r>
          </w:p>
        </w:tc>
        <w:tc>
          <w:tcPr>
            <w:tcW w:w="3707" w:type="dxa"/>
          </w:tcPr>
          <w:p w:rsidR="00555457" w:rsidRPr="00C47220" w:rsidRDefault="00555457" w:rsidP="00851BD9">
            <w:pPr>
              <w:autoSpaceDE w:val="0"/>
              <w:autoSpaceDN w:val="0"/>
              <w:adjustRightInd w:val="0"/>
              <w:spacing w:after="0" w:line="240" w:lineRule="auto"/>
              <w:jc w:val="center"/>
              <w:rPr>
                <w:rFonts w:ascii="Times New Roman" w:eastAsia="Calibri" w:hAnsi="Times New Roman"/>
              </w:rPr>
            </w:pPr>
            <w:r w:rsidRPr="00C47220">
              <w:rPr>
                <w:rFonts w:ascii="Times New Roman" w:eastAsia="Calibri" w:hAnsi="Times New Roman"/>
                <w:b/>
              </w:rPr>
              <w:t>Computational Physics</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Pr>
                <w:rFonts w:ascii="Times New Roman" w:eastAsia="Calibri" w:hAnsi="Times New Roman"/>
                <w:b/>
              </w:rPr>
              <w:t>S</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MPH010B</w:t>
            </w:r>
          </w:p>
        </w:tc>
        <w:tc>
          <w:tcPr>
            <w:tcW w:w="3707" w:type="dxa"/>
          </w:tcPr>
          <w:p w:rsidR="00555457" w:rsidRPr="00C47220" w:rsidRDefault="00555457" w:rsidP="00851BD9">
            <w:pPr>
              <w:autoSpaceDE w:val="0"/>
              <w:autoSpaceDN w:val="0"/>
              <w:adjustRightInd w:val="0"/>
              <w:spacing w:after="0" w:line="240" w:lineRule="auto"/>
              <w:jc w:val="center"/>
              <w:rPr>
                <w:rFonts w:ascii="Times New Roman" w:eastAsia="Calibri" w:hAnsi="Times New Roman"/>
              </w:rPr>
            </w:pPr>
            <w:r w:rsidRPr="00C47220">
              <w:rPr>
                <w:rFonts w:ascii="Times New Roman" w:eastAsia="Calibri" w:hAnsi="Times New Roman"/>
                <w:b/>
              </w:rPr>
              <w:t>Advanced Physics Lab</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18 Hours</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12</w:t>
            </w:r>
          </w:p>
        </w:tc>
        <w:tc>
          <w:tcPr>
            <w:tcW w:w="1163" w:type="dxa"/>
          </w:tcPr>
          <w:p w:rsidR="00555457" w:rsidRPr="00C47220" w:rsidRDefault="00555457" w:rsidP="00851BD9">
            <w:pPr>
              <w:spacing w:after="0" w:line="240" w:lineRule="auto"/>
              <w:jc w:val="center"/>
              <w:rPr>
                <w:rFonts w:ascii="Times New Roman" w:eastAsia="Calibri" w:hAnsi="Times New Roman"/>
                <w:b/>
              </w:rPr>
            </w:pPr>
            <w:r>
              <w:rPr>
                <w:rFonts w:ascii="Times New Roman" w:eastAsia="Calibri" w:hAnsi="Times New Roman"/>
                <w:b/>
              </w:rPr>
              <w:t>S</w:t>
            </w:r>
          </w:p>
        </w:tc>
      </w:tr>
      <w:tr w:rsidR="00555457" w:rsidRPr="00BC1A3A" w:rsidTr="00851BD9">
        <w:tc>
          <w:tcPr>
            <w:tcW w:w="1351" w:type="dxa"/>
          </w:tcPr>
          <w:p w:rsidR="00555457" w:rsidRPr="00C47220" w:rsidRDefault="00555457" w:rsidP="00851BD9">
            <w:pPr>
              <w:spacing w:after="0" w:line="240" w:lineRule="auto"/>
              <w:jc w:val="center"/>
              <w:rPr>
                <w:rFonts w:ascii="Times New Roman" w:eastAsia="Calibri" w:hAnsi="Times New Roman"/>
                <w:b/>
              </w:rPr>
            </w:pPr>
          </w:p>
        </w:tc>
        <w:tc>
          <w:tcPr>
            <w:tcW w:w="6073" w:type="dxa"/>
            <w:gridSpan w:val="2"/>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b/>
              </w:rPr>
              <w:t>Total Credits</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28</w:t>
            </w:r>
          </w:p>
        </w:tc>
        <w:tc>
          <w:tcPr>
            <w:tcW w:w="1163" w:type="dxa"/>
          </w:tcPr>
          <w:p w:rsidR="00555457" w:rsidRPr="00C47220" w:rsidRDefault="00555457" w:rsidP="00851BD9">
            <w:pPr>
              <w:spacing w:after="0" w:line="240" w:lineRule="auto"/>
              <w:jc w:val="center"/>
              <w:rPr>
                <w:rFonts w:ascii="Times New Roman" w:eastAsia="Calibri" w:hAnsi="Times New Roman"/>
                <w:b/>
              </w:rPr>
            </w:pPr>
          </w:p>
        </w:tc>
      </w:tr>
      <w:tr w:rsidR="00555457" w:rsidRPr="00BC1A3A" w:rsidTr="00851BD9">
        <w:tc>
          <w:tcPr>
            <w:tcW w:w="8413" w:type="dxa"/>
            <w:gridSpan w:val="4"/>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b/>
              </w:rPr>
              <w:t>SEMESTER – III</w:t>
            </w:r>
          </w:p>
        </w:tc>
        <w:tc>
          <w:tcPr>
            <w:tcW w:w="1163" w:type="dxa"/>
          </w:tcPr>
          <w:p w:rsidR="00555457" w:rsidRPr="00C47220" w:rsidRDefault="00555457" w:rsidP="00851BD9">
            <w:pPr>
              <w:spacing w:after="0" w:line="240" w:lineRule="auto"/>
              <w:jc w:val="center"/>
              <w:rPr>
                <w:rFonts w:ascii="Times New Roman" w:eastAsia="Calibri" w:hAnsi="Times New Roman"/>
                <w:b/>
              </w:rPr>
            </w:pP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rPr>
            </w:pPr>
            <w:r>
              <w:rPr>
                <w:rFonts w:ascii="Times New Roman" w:eastAsia="Calibri" w:hAnsi="Times New Roman"/>
                <w:b/>
              </w:rPr>
              <w:t>MPH011B</w:t>
            </w:r>
          </w:p>
        </w:tc>
        <w:tc>
          <w:tcPr>
            <w:tcW w:w="3707" w:type="dxa"/>
          </w:tcPr>
          <w:p w:rsidR="00555457" w:rsidRPr="00C47220" w:rsidRDefault="00555457" w:rsidP="00851BD9">
            <w:pPr>
              <w:autoSpaceDE w:val="0"/>
              <w:autoSpaceDN w:val="0"/>
              <w:adjustRightInd w:val="0"/>
              <w:spacing w:after="0" w:line="240" w:lineRule="auto"/>
              <w:jc w:val="center"/>
              <w:rPr>
                <w:rFonts w:ascii="Times New Roman" w:eastAsia="Calibri" w:hAnsi="Times New Roman"/>
              </w:rPr>
            </w:pPr>
            <w:r w:rsidRPr="00C47220">
              <w:rPr>
                <w:rFonts w:ascii="Times New Roman" w:eastAsia="Calibri" w:hAnsi="Times New Roman"/>
                <w:b/>
              </w:rPr>
              <w:t>Nuclear Physics</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C</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MPH012B</w:t>
            </w:r>
          </w:p>
        </w:tc>
        <w:tc>
          <w:tcPr>
            <w:tcW w:w="3707" w:type="dxa"/>
          </w:tcPr>
          <w:p w:rsidR="00555457" w:rsidRPr="00C47220" w:rsidRDefault="00555457" w:rsidP="00851BD9">
            <w:pPr>
              <w:tabs>
                <w:tab w:val="left" w:pos="360"/>
              </w:tabs>
              <w:spacing w:after="0" w:line="264" w:lineRule="auto"/>
              <w:jc w:val="center"/>
              <w:rPr>
                <w:rFonts w:ascii="Times New Roman" w:eastAsia="Calibri" w:hAnsi="Times New Roman"/>
                <w:b/>
              </w:rPr>
            </w:pPr>
            <w:r w:rsidRPr="00C47220">
              <w:rPr>
                <w:rFonts w:ascii="Times New Roman" w:eastAsia="Calibri" w:hAnsi="Times New Roman"/>
                <w:b/>
              </w:rPr>
              <w:t>Quantum Mechanics-III</w:t>
            </w:r>
          </w:p>
          <w:p w:rsidR="00555457" w:rsidRPr="00C47220" w:rsidRDefault="00555457" w:rsidP="00851BD9">
            <w:pPr>
              <w:tabs>
                <w:tab w:val="left" w:pos="360"/>
              </w:tabs>
              <w:spacing w:after="0" w:line="264" w:lineRule="auto"/>
              <w:jc w:val="center"/>
              <w:rPr>
                <w:rFonts w:ascii="Times New Roman" w:eastAsia="Calibri" w:hAnsi="Times New Roman"/>
              </w:rPr>
            </w:pPr>
            <w:r w:rsidRPr="00C47220">
              <w:rPr>
                <w:rFonts w:ascii="Times New Roman" w:eastAsia="Calibri" w:hAnsi="Times New Roman"/>
                <w:b/>
              </w:rPr>
              <w:t>(Relativistic Quantum Mechanics)</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C</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MPH013B</w:t>
            </w:r>
          </w:p>
        </w:tc>
        <w:tc>
          <w:tcPr>
            <w:tcW w:w="3707" w:type="dxa"/>
          </w:tcPr>
          <w:p w:rsidR="00555457" w:rsidRPr="00C47220" w:rsidRDefault="00555457" w:rsidP="00851BD9">
            <w:pPr>
              <w:tabs>
                <w:tab w:val="left" w:pos="360"/>
              </w:tabs>
              <w:spacing w:after="0" w:line="264" w:lineRule="auto"/>
              <w:jc w:val="center"/>
              <w:rPr>
                <w:rFonts w:ascii="Times New Roman" w:eastAsia="Calibri" w:hAnsi="Times New Roman"/>
                <w:b/>
              </w:rPr>
            </w:pPr>
            <w:r w:rsidRPr="00C47220">
              <w:rPr>
                <w:rFonts w:ascii="Times New Roman" w:eastAsia="Calibri" w:hAnsi="Times New Roman"/>
                <w:b/>
              </w:rPr>
              <w:t>Advanced Solid State Physics</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Pr>
                <w:rFonts w:ascii="Times New Roman" w:eastAsia="Calibri" w:hAnsi="Times New Roman"/>
                <w:b/>
              </w:rPr>
              <w:t>C</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MPH014B</w:t>
            </w:r>
          </w:p>
        </w:tc>
        <w:tc>
          <w:tcPr>
            <w:tcW w:w="3707" w:type="dxa"/>
          </w:tcPr>
          <w:p w:rsidR="00555457" w:rsidRPr="00C47220" w:rsidRDefault="00555457" w:rsidP="00851BD9">
            <w:pPr>
              <w:autoSpaceDE w:val="0"/>
              <w:autoSpaceDN w:val="0"/>
              <w:adjustRightInd w:val="0"/>
              <w:spacing w:after="0" w:line="240" w:lineRule="auto"/>
              <w:jc w:val="center"/>
              <w:rPr>
                <w:rFonts w:ascii="Times New Roman" w:eastAsia="Calibri" w:hAnsi="Times New Roman"/>
                <w:b/>
              </w:rPr>
            </w:pPr>
            <w:r w:rsidRPr="00C47220">
              <w:rPr>
                <w:rFonts w:ascii="Times New Roman" w:eastAsia="Calibri" w:hAnsi="Times New Roman"/>
                <w:b/>
              </w:rPr>
              <w:t>Solar Energy: Alternative Sources of Energy</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Pr>
                <w:rFonts w:ascii="Times New Roman" w:eastAsia="Calibri" w:hAnsi="Times New Roman"/>
                <w:b/>
              </w:rPr>
              <w:t>S</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MPH015B</w:t>
            </w:r>
          </w:p>
        </w:tc>
        <w:tc>
          <w:tcPr>
            <w:tcW w:w="3707" w:type="dxa"/>
          </w:tcPr>
          <w:p w:rsidR="00555457" w:rsidRPr="00C47220" w:rsidRDefault="00555457" w:rsidP="00851BD9">
            <w:pPr>
              <w:tabs>
                <w:tab w:val="left" w:pos="360"/>
              </w:tabs>
              <w:spacing w:after="0" w:line="264" w:lineRule="auto"/>
              <w:jc w:val="center"/>
              <w:rPr>
                <w:rFonts w:ascii="Times New Roman" w:eastAsia="Calibri" w:hAnsi="Times New Roman"/>
              </w:rPr>
            </w:pPr>
            <w:r w:rsidRPr="00C47220">
              <w:rPr>
                <w:rFonts w:ascii="Times New Roman" w:eastAsia="Calibri" w:hAnsi="Times New Roman"/>
                <w:b/>
              </w:rPr>
              <w:t>Nuclear Physics Lab</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18 Hours</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12</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S</w:t>
            </w:r>
          </w:p>
        </w:tc>
      </w:tr>
      <w:tr w:rsidR="00555457" w:rsidRPr="00BC1A3A" w:rsidTr="00851BD9">
        <w:trPr>
          <w:trHeight w:val="98"/>
        </w:trPr>
        <w:tc>
          <w:tcPr>
            <w:tcW w:w="1351" w:type="dxa"/>
          </w:tcPr>
          <w:p w:rsidR="00555457" w:rsidRPr="00C47220" w:rsidRDefault="00555457" w:rsidP="00851BD9">
            <w:pPr>
              <w:spacing w:after="0" w:line="240" w:lineRule="exact"/>
              <w:jc w:val="center"/>
              <w:rPr>
                <w:rFonts w:ascii="Times New Roman" w:eastAsia="Calibri" w:hAnsi="Times New Roman"/>
              </w:rPr>
            </w:pPr>
          </w:p>
        </w:tc>
        <w:tc>
          <w:tcPr>
            <w:tcW w:w="6073" w:type="dxa"/>
            <w:gridSpan w:val="2"/>
          </w:tcPr>
          <w:p w:rsidR="00555457" w:rsidRPr="00C47220" w:rsidRDefault="00555457" w:rsidP="00851BD9">
            <w:pPr>
              <w:spacing w:after="0" w:line="240" w:lineRule="exact"/>
              <w:jc w:val="center"/>
              <w:rPr>
                <w:rFonts w:ascii="Times New Roman" w:eastAsia="Calibri" w:hAnsi="Times New Roman"/>
              </w:rPr>
            </w:pPr>
            <w:r w:rsidRPr="00C47220">
              <w:rPr>
                <w:rFonts w:ascii="Times New Roman" w:eastAsia="Calibri" w:hAnsi="Times New Roman"/>
                <w:b/>
              </w:rPr>
              <w:t>Total Credits</w:t>
            </w:r>
          </w:p>
        </w:tc>
        <w:tc>
          <w:tcPr>
            <w:tcW w:w="989" w:type="dxa"/>
          </w:tcPr>
          <w:p w:rsidR="00555457" w:rsidRPr="00C47220" w:rsidRDefault="00555457" w:rsidP="00851BD9">
            <w:pPr>
              <w:spacing w:after="0" w:line="240" w:lineRule="exact"/>
              <w:jc w:val="center"/>
              <w:rPr>
                <w:rFonts w:ascii="Times New Roman" w:eastAsia="Calibri" w:hAnsi="Times New Roman"/>
                <w:b/>
              </w:rPr>
            </w:pPr>
            <w:r w:rsidRPr="00C47220">
              <w:rPr>
                <w:rFonts w:ascii="Times New Roman" w:eastAsia="Calibri" w:hAnsi="Times New Roman"/>
                <w:b/>
              </w:rPr>
              <w:t>28</w:t>
            </w:r>
          </w:p>
        </w:tc>
        <w:tc>
          <w:tcPr>
            <w:tcW w:w="1163" w:type="dxa"/>
          </w:tcPr>
          <w:p w:rsidR="00555457" w:rsidRPr="00C47220" w:rsidRDefault="00555457" w:rsidP="00851BD9">
            <w:pPr>
              <w:spacing w:after="0" w:line="240" w:lineRule="exact"/>
              <w:jc w:val="center"/>
              <w:rPr>
                <w:rFonts w:ascii="Times New Roman" w:eastAsia="Calibri" w:hAnsi="Times New Roman"/>
                <w:b/>
              </w:rPr>
            </w:pPr>
          </w:p>
        </w:tc>
      </w:tr>
      <w:tr w:rsidR="00555457" w:rsidRPr="00BC1A3A" w:rsidTr="00851BD9">
        <w:tc>
          <w:tcPr>
            <w:tcW w:w="8413" w:type="dxa"/>
            <w:gridSpan w:val="4"/>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b/>
              </w:rPr>
              <w:t>SEMESTER – IV</w:t>
            </w:r>
          </w:p>
        </w:tc>
        <w:tc>
          <w:tcPr>
            <w:tcW w:w="1163" w:type="dxa"/>
          </w:tcPr>
          <w:p w:rsidR="00555457" w:rsidRPr="00C47220" w:rsidRDefault="00555457" w:rsidP="00851BD9">
            <w:pPr>
              <w:spacing w:after="0" w:line="240" w:lineRule="auto"/>
              <w:jc w:val="center"/>
              <w:rPr>
                <w:rFonts w:ascii="Times New Roman" w:eastAsia="Calibri" w:hAnsi="Times New Roman"/>
                <w:b/>
              </w:rPr>
            </w:pP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MPH016B</w:t>
            </w:r>
          </w:p>
        </w:tc>
        <w:tc>
          <w:tcPr>
            <w:tcW w:w="3707"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b/>
              </w:rPr>
              <w:t>Quantum Field Theory</w:t>
            </w:r>
          </w:p>
        </w:tc>
        <w:tc>
          <w:tcPr>
            <w:tcW w:w="2366" w:type="dxa"/>
            <w:vMerge w:val="restart"/>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vMerge w:val="restart"/>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vMerge w:val="restart"/>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S</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MPH017B</w:t>
            </w:r>
          </w:p>
        </w:tc>
        <w:tc>
          <w:tcPr>
            <w:tcW w:w="3707"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Instrumentation Techniques</w:t>
            </w:r>
          </w:p>
        </w:tc>
        <w:tc>
          <w:tcPr>
            <w:tcW w:w="2366" w:type="dxa"/>
            <w:vMerge/>
          </w:tcPr>
          <w:p w:rsidR="00555457" w:rsidRPr="00C47220" w:rsidRDefault="00555457" w:rsidP="00851BD9">
            <w:pPr>
              <w:spacing w:after="0" w:line="240" w:lineRule="auto"/>
              <w:jc w:val="center"/>
              <w:rPr>
                <w:rFonts w:ascii="Times New Roman" w:eastAsia="Calibri" w:hAnsi="Times New Roman"/>
              </w:rPr>
            </w:pPr>
          </w:p>
        </w:tc>
        <w:tc>
          <w:tcPr>
            <w:tcW w:w="989" w:type="dxa"/>
            <w:vMerge/>
          </w:tcPr>
          <w:p w:rsidR="00555457" w:rsidRPr="00C47220" w:rsidRDefault="00555457" w:rsidP="00851BD9">
            <w:pPr>
              <w:spacing w:after="0" w:line="240" w:lineRule="auto"/>
              <w:jc w:val="center"/>
              <w:rPr>
                <w:rFonts w:ascii="Times New Roman" w:eastAsia="Calibri" w:hAnsi="Times New Roman"/>
                <w:b/>
              </w:rPr>
            </w:pPr>
          </w:p>
        </w:tc>
        <w:tc>
          <w:tcPr>
            <w:tcW w:w="1163" w:type="dxa"/>
            <w:vMerge/>
          </w:tcPr>
          <w:p w:rsidR="00555457" w:rsidRPr="00C47220" w:rsidRDefault="00555457" w:rsidP="00851BD9">
            <w:pPr>
              <w:spacing w:after="0" w:line="240" w:lineRule="auto"/>
              <w:jc w:val="center"/>
              <w:rPr>
                <w:rFonts w:ascii="Times New Roman" w:eastAsia="Calibri" w:hAnsi="Times New Roman"/>
                <w:b/>
              </w:rPr>
            </w:pPr>
          </w:p>
        </w:tc>
      </w:tr>
      <w:tr w:rsidR="00555457" w:rsidRPr="00BC1A3A" w:rsidTr="00851BD9">
        <w:tc>
          <w:tcPr>
            <w:tcW w:w="1351" w:type="dxa"/>
          </w:tcPr>
          <w:p w:rsidR="00555457" w:rsidRPr="00C47220" w:rsidRDefault="00555457" w:rsidP="00851BD9">
            <w:pPr>
              <w:spacing w:after="0" w:line="240" w:lineRule="auto"/>
              <w:jc w:val="center"/>
              <w:rPr>
                <w:rFonts w:ascii="Times New Roman" w:eastAsia="Calibri" w:hAnsi="Times New Roman"/>
                <w:b/>
              </w:rPr>
            </w:pPr>
          </w:p>
        </w:tc>
        <w:tc>
          <w:tcPr>
            <w:tcW w:w="3707" w:type="dxa"/>
          </w:tcPr>
          <w:p w:rsidR="00555457" w:rsidRPr="00C47220" w:rsidRDefault="00555457" w:rsidP="00851BD9">
            <w:pPr>
              <w:tabs>
                <w:tab w:val="left" w:pos="360"/>
              </w:tabs>
              <w:spacing w:after="0" w:line="264" w:lineRule="auto"/>
              <w:jc w:val="center"/>
              <w:rPr>
                <w:rFonts w:ascii="Times New Roman" w:eastAsia="Calibri" w:hAnsi="Times New Roman"/>
                <w:b/>
              </w:rPr>
            </w:pPr>
            <w:r w:rsidRPr="00C47220">
              <w:rPr>
                <w:rFonts w:ascii="Times New Roman" w:eastAsia="Calibri" w:hAnsi="Times New Roman"/>
                <w:b/>
              </w:rPr>
              <w:t>Elective-1</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S</w:t>
            </w:r>
          </w:p>
        </w:tc>
      </w:tr>
      <w:tr w:rsidR="00555457" w:rsidRPr="00BC1A3A" w:rsidTr="00851BD9">
        <w:tc>
          <w:tcPr>
            <w:tcW w:w="1351" w:type="dxa"/>
          </w:tcPr>
          <w:p w:rsidR="00555457" w:rsidRPr="00C47220" w:rsidRDefault="00555457" w:rsidP="00851BD9">
            <w:pPr>
              <w:spacing w:after="0" w:line="240" w:lineRule="auto"/>
              <w:jc w:val="center"/>
              <w:rPr>
                <w:rFonts w:ascii="Times New Roman" w:eastAsia="Calibri" w:hAnsi="Times New Roman"/>
                <w:b/>
              </w:rPr>
            </w:pPr>
          </w:p>
        </w:tc>
        <w:tc>
          <w:tcPr>
            <w:tcW w:w="3707" w:type="dxa"/>
          </w:tcPr>
          <w:p w:rsidR="00555457" w:rsidRPr="00C47220" w:rsidRDefault="00555457" w:rsidP="00851BD9">
            <w:pPr>
              <w:tabs>
                <w:tab w:val="left" w:pos="360"/>
              </w:tabs>
              <w:spacing w:after="0" w:line="264" w:lineRule="auto"/>
              <w:jc w:val="center"/>
              <w:rPr>
                <w:rFonts w:ascii="Times New Roman" w:eastAsia="Calibri" w:hAnsi="Times New Roman"/>
                <w:b/>
              </w:rPr>
            </w:pPr>
            <w:r w:rsidRPr="00C47220">
              <w:rPr>
                <w:rFonts w:ascii="Times New Roman" w:eastAsia="Calibri" w:hAnsi="Times New Roman"/>
                <w:b/>
              </w:rPr>
              <w:t>Elective-2</w:t>
            </w:r>
          </w:p>
        </w:tc>
        <w:tc>
          <w:tcPr>
            <w:tcW w:w="2366" w:type="dxa"/>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3L-1T</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S</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MPH031B</w:t>
            </w:r>
          </w:p>
        </w:tc>
        <w:tc>
          <w:tcPr>
            <w:tcW w:w="3707" w:type="dxa"/>
          </w:tcPr>
          <w:p w:rsidR="00555457" w:rsidRPr="00C47220" w:rsidRDefault="00555457" w:rsidP="00851BD9">
            <w:pPr>
              <w:autoSpaceDE w:val="0"/>
              <w:autoSpaceDN w:val="0"/>
              <w:adjustRightInd w:val="0"/>
              <w:spacing w:after="0" w:line="240" w:lineRule="auto"/>
              <w:jc w:val="center"/>
              <w:rPr>
                <w:rFonts w:ascii="Times New Roman" w:eastAsia="Calibri" w:hAnsi="Times New Roman"/>
                <w:b/>
              </w:rPr>
            </w:pPr>
            <w:r w:rsidRPr="00C47220">
              <w:rPr>
                <w:rFonts w:ascii="Times New Roman" w:eastAsia="Calibri" w:hAnsi="Times New Roman"/>
                <w:b/>
              </w:rPr>
              <w:t>Project Work at any University/ Academic Inst./ Research Lab</w:t>
            </w:r>
          </w:p>
        </w:tc>
        <w:tc>
          <w:tcPr>
            <w:tcW w:w="2366" w:type="dxa"/>
          </w:tcPr>
          <w:p w:rsidR="00555457" w:rsidRPr="00C47220" w:rsidRDefault="00555457" w:rsidP="00851BD9">
            <w:pPr>
              <w:spacing w:after="0" w:line="240" w:lineRule="auto"/>
              <w:jc w:val="center"/>
              <w:rPr>
                <w:rFonts w:ascii="Times New Roman" w:eastAsia="Calibri" w:hAnsi="Times New Roman"/>
                <w:b/>
              </w:rPr>
            </w:pP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12</w:t>
            </w:r>
          </w:p>
        </w:tc>
        <w:tc>
          <w:tcPr>
            <w:tcW w:w="1163" w:type="dxa"/>
          </w:tcPr>
          <w:p w:rsidR="00555457" w:rsidRPr="00C47220" w:rsidRDefault="00555457" w:rsidP="00851BD9">
            <w:pPr>
              <w:spacing w:after="0" w:line="240" w:lineRule="auto"/>
              <w:jc w:val="center"/>
              <w:rPr>
                <w:rFonts w:ascii="Times New Roman" w:eastAsia="Calibri" w:hAnsi="Times New Roman"/>
                <w:b/>
              </w:rPr>
            </w:pPr>
            <w:r>
              <w:rPr>
                <w:rFonts w:ascii="Times New Roman" w:eastAsia="Calibri" w:hAnsi="Times New Roman"/>
                <w:b/>
              </w:rPr>
              <w:t>S</w:t>
            </w:r>
          </w:p>
        </w:tc>
      </w:tr>
      <w:tr w:rsidR="00555457" w:rsidRPr="00BC1A3A" w:rsidTr="00851BD9">
        <w:tc>
          <w:tcPr>
            <w:tcW w:w="1351" w:type="dxa"/>
          </w:tcPr>
          <w:p w:rsidR="00555457" w:rsidRPr="00C47220" w:rsidRDefault="00851BD9" w:rsidP="00851BD9">
            <w:pPr>
              <w:spacing w:after="0" w:line="240" w:lineRule="auto"/>
              <w:jc w:val="center"/>
              <w:rPr>
                <w:rFonts w:ascii="Times New Roman" w:eastAsia="Calibri" w:hAnsi="Times New Roman"/>
                <w:b/>
              </w:rPr>
            </w:pPr>
            <w:r>
              <w:rPr>
                <w:rFonts w:ascii="Times New Roman" w:eastAsia="Calibri" w:hAnsi="Times New Roman"/>
                <w:b/>
              </w:rPr>
              <w:t>MPH032B</w:t>
            </w:r>
          </w:p>
        </w:tc>
        <w:tc>
          <w:tcPr>
            <w:tcW w:w="6073" w:type="dxa"/>
            <w:gridSpan w:val="2"/>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Seminar (Presentation of Project Work)</w:t>
            </w:r>
          </w:p>
        </w:tc>
        <w:tc>
          <w:tcPr>
            <w:tcW w:w="989"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4</w:t>
            </w:r>
          </w:p>
        </w:tc>
        <w:tc>
          <w:tcPr>
            <w:tcW w:w="1163" w:type="dxa"/>
          </w:tcPr>
          <w:p w:rsidR="00555457" w:rsidRPr="00C47220" w:rsidRDefault="00555457" w:rsidP="00851BD9">
            <w:pPr>
              <w:spacing w:after="0" w:line="240" w:lineRule="auto"/>
              <w:jc w:val="center"/>
              <w:rPr>
                <w:rFonts w:ascii="Times New Roman" w:eastAsia="Calibri" w:hAnsi="Times New Roman"/>
                <w:b/>
              </w:rPr>
            </w:pPr>
            <w:r w:rsidRPr="00C47220">
              <w:rPr>
                <w:rFonts w:ascii="Times New Roman" w:eastAsia="Calibri" w:hAnsi="Times New Roman"/>
                <w:b/>
              </w:rPr>
              <w:t>C</w:t>
            </w:r>
          </w:p>
        </w:tc>
      </w:tr>
      <w:tr w:rsidR="00555457" w:rsidRPr="00BC1A3A" w:rsidTr="00851BD9">
        <w:trPr>
          <w:trHeight w:val="413"/>
        </w:trPr>
        <w:tc>
          <w:tcPr>
            <w:tcW w:w="7424" w:type="dxa"/>
            <w:gridSpan w:val="3"/>
          </w:tcPr>
          <w:p w:rsidR="00555457" w:rsidRPr="00C47220" w:rsidRDefault="00555457" w:rsidP="00851BD9">
            <w:pPr>
              <w:spacing w:after="0" w:line="240" w:lineRule="exact"/>
              <w:jc w:val="center"/>
              <w:rPr>
                <w:rFonts w:ascii="Times New Roman" w:eastAsia="Calibri" w:hAnsi="Times New Roman"/>
                <w:b/>
              </w:rPr>
            </w:pPr>
            <w:r w:rsidRPr="00C47220">
              <w:rPr>
                <w:rFonts w:ascii="Times New Roman" w:eastAsia="Calibri" w:hAnsi="Times New Roman"/>
                <w:b/>
              </w:rPr>
              <w:t>Total Credits</w:t>
            </w:r>
          </w:p>
        </w:tc>
        <w:tc>
          <w:tcPr>
            <w:tcW w:w="989" w:type="dxa"/>
          </w:tcPr>
          <w:p w:rsidR="00555457" w:rsidRPr="00C47220" w:rsidRDefault="00555457" w:rsidP="00851BD9">
            <w:pPr>
              <w:spacing w:after="0" w:line="240" w:lineRule="exact"/>
              <w:jc w:val="center"/>
              <w:rPr>
                <w:rFonts w:ascii="Times New Roman" w:eastAsia="Calibri" w:hAnsi="Times New Roman"/>
                <w:b/>
              </w:rPr>
            </w:pPr>
            <w:r w:rsidRPr="00C47220">
              <w:rPr>
                <w:rFonts w:ascii="Times New Roman" w:eastAsia="Calibri" w:hAnsi="Times New Roman"/>
                <w:b/>
              </w:rPr>
              <w:t>28</w:t>
            </w:r>
          </w:p>
        </w:tc>
        <w:tc>
          <w:tcPr>
            <w:tcW w:w="1163" w:type="dxa"/>
          </w:tcPr>
          <w:p w:rsidR="00555457" w:rsidRPr="00C47220" w:rsidRDefault="00555457" w:rsidP="00851BD9">
            <w:pPr>
              <w:spacing w:after="0" w:line="240" w:lineRule="exact"/>
              <w:jc w:val="center"/>
              <w:rPr>
                <w:rFonts w:ascii="Times New Roman" w:eastAsia="Calibri" w:hAnsi="Times New Roman"/>
                <w:b/>
              </w:rPr>
            </w:pPr>
          </w:p>
        </w:tc>
      </w:tr>
      <w:tr w:rsidR="00555457" w:rsidRPr="00BC1A3A" w:rsidTr="00851BD9">
        <w:trPr>
          <w:trHeight w:val="377"/>
        </w:trPr>
        <w:tc>
          <w:tcPr>
            <w:tcW w:w="7424" w:type="dxa"/>
            <w:gridSpan w:val="3"/>
          </w:tcPr>
          <w:p w:rsidR="00555457" w:rsidRPr="00C47220" w:rsidRDefault="00555457" w:rsidP="00851BD9">
            <w:pPr>
              <w:spacing w:after="0" w:line="240" w:lineRule="exact"/>
              <w:jc w:val="center"/>
              <w:rPr>
                <w:rFonts w:ascii="Times New Roman" w:eastAsia="Calibri" w:hAnsi="Times New Roman"/>
                <w:b/>
              </w:rPr>
            </w:pPr>
            <w:r w:rsidRPr="00C47220">
              <w:rPr>
                <w:rFonts w:ascii="Times New Roman" w:eastAsia="Calibri" w:hAnsi="Times New Roman"/>
                <w:b/>
              </w:rPr>
              <w:t>Total Credits of All Four Semesters</w:t>
            </w:r>
          </w:p>
        </w:tc>
        <w:tc>
          <w:tcPr>
            <w:tcW w:w="989" w:type="dxa"/>
          </w:tcPr>
          <w:p w:rsidR="00555457" w:rsidRPr="00C47220" w:rsidRDefault="00555457" w:rsidP="00851BD9">
            <w:pPr>
              <w:spacing w:after="0" w:line="240" w:lineRule="exact"/>
              <w:jc w:val="center"/>
              <w:rPr>
                <w:rFonts w:ascii="Times New Roman" w:eastAsia="Calibri" w:hAnsi="Times New Roman"/>
                <w:b/>
              </w:rPr>
            </w:pPr>
            <w:r w:rsidRPr="00C47220">
              <w:rPr>
                <w:rFonts w:ascii="Times New Roman" w:eastAsia="Calibri" w:hAnsi="Times New Roman"/>
                <w:b/>
              </w:rPr>
              <w:t>112</w:t>
            </w:r>
          </w:p>
        </w:tc>
        <w:tc>
          <w:tcPr>
            <w:tcW w:w="1163" w:type="dxa"/>
          </w:tcPr>
          <w:p w:rsidR="00555457" w:rsidRPr="00C47220" w:rsidRDefault="00555457" w:rsidP="00851BD9">
            <w:pPr>
              <w:spacing w:after="0" w:line="240" w:lineRule="exact"/>
              <w:jc w:val="center"/>
              <w:rPr>
                <w:rFonts w:ascii="Times New Roman" w:eastAsia="Calibri" w:hAnsi="Times New Roman"/>
                <w:b/>
              </w:rPr>
            </w:pPr>
          </w:p>
        </w:tc>
      </w:tr>
      <w:tr w:rsidR="00555457" w:rsidRPr="00BC1A3A" w:rsidTr="00851BD9">
        <w:tc>
          <w:tcPr>
            <w:tcW w:w="8413" w:type="dxa"/>
            <w:gridSpan w:val="4"/>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 xml:space="preserve">A student has to opt one of the two papers </w:t>
            </w:r>
            <w:r w:rsidRPr="00C47220">
              <w:rPr>
                <w:rFonts w:ascii="Times New Roman" w:eastAsia="Calibri" w:hAnsi="Times New Roman"/>
                <w:i/>
              </w:rPr>
              <w:t>viz.</w:t>
            </w:r>
            <w:r w:rsidRPr="00C47220">
              <w:rPr>
                <w:rFonts w:ascii="Times New Roman" w:eastAsia="Calibri" w:hAnsi="Times New Roman"/>
              </w:rPr>
              <w:t xml:space="preserve">, </w:t>
            </w:r>
            <w:r w:rsidRPr="00C47220">
              <w:rPr>
                <w:rFonts w:ascii="Times New Roman" w:eastAsia="Calibri" w:hAnsi="Times New Roman"/>
                <w:b/>
              </w:rPr>
              <w:t>MPH0160A</w:t>
            </w:r>
            <w:r w:rsidRPr="00C47220">
              <w:rPr>
                <w:rFonts w:ascii="Times New Roman" w:eastAsia="Calibri" w:hAnsi="Times New Roman"/>
              </w:rPr>
              <w:t xml:space="preserve"> or </w:t>
            </w:r>
            <w:r w:rsidRPr="00C47220">
              <w:rPr>
                <w:rFonts w:ascii="Times New Roman" w:eastAsia="Calibri" w:hAnsi="Times New Roman"/>
                <w:b/>
              </w:rPr>
              <w:t>MPH0170A</w:t>
            </w:r>
            <w:r w:rsidRPr="00C47220">
              <w:rPr>
                <w:rFonts w:ascii="Times New Roman" w:eastAsia="Calibri" w:hAnsi="Times New Roman"/>
              </w:rPr>
              <w:t>.</w:t>
            </w:r>
          </w:p>
        </w:tc>
        <w:tc>
          <w:tcPr>
            <w:tcW w:w="1163" w:type="dxa"/>
          </w:tcPr>
          <w:p w:rsidR="00555457" w:rsidRPr="00C47220" w:rsidRDefault="00555457" w:rsidP="00851BD9">
            <w:pPr>
              <w:spacing w:after="0" w:line="240" w:lineRule="auto"/>
              <w:jc w:val="center"/>
              <w:rPr>
                <w:rFonts w:ascii="Times New Roman" w:eastAsia="Calibri" w:hAnsi="Times New Roman"/>
              </w:rPr>
            </w:pPr>
          </w:p>
        </w:tc>
      </w:tr>
      <w:tr w:rsidR="00555457" w:rsidRPr="00BC1A3A" w:rsidTr="00851BD9">
        <w:tc>
          <w:tcPr>
            <w:tcW w:w="8413" w:type="dxa"/>
            <w:gridSpan w:val="4"/>
          </w:tcPr>
          <w:p w:rsidR="00555457" w:rsidRPr="00C47220" w:rsidRDefault="00555457" w:rsidP="00851BD9">
            <w:pPr>
              <w:spacing w:after="0" w:line="240" w:lineRule="auto"/>
              <w:jc w:val="center"/>
              <w:rPr>
                <w:rFonts w:ascii="Times New Roman" w:eastAsia="Calibri" w:hAnsi="Times New Roman"/>
              </w:rPr>
            </w:pPr>
            <w:r w:rsidRPr="00C47220">
              <w:rPr>
                <w:rFonts w:ascii="Times New Roman" w:eastAsia="Calibri" w:hAnsi="Times New Roman"/>
              </w:rPr>
              <w:t xml:space="preserve">Student has to </w:t>
            </w:r>
            <w:proofErr w:type="gramStart"/>
            <w:r w:rsidRPr="00C47220">
              <w:rPr>
                <w:rFonts w:ascii="Times New Roman" w:eastAsia="Calibri" w:hAnsi="Times New Roman"/>
              </w:rPr>
              <w:t>opt</w:t>
            </w:r>
            <w:proofErr w:type="gramEnd"/>
            <w:r w:rsidRPr="00C47220">
              <w:rPr>
                <w:rFonts w:ascii="Times New Roman" w:eastAsia="Calibri" w:hAnsi="Times New Roman"/>
              </w:rPr>
              <w:t xml:space="preserve"> a pair of elective papers from one of the groups in the prescribed list.</w:t>
            </w:r>
          </w:p>
        </w:tc>
        <w:tc>
          <w:tcPr>
            <w:tcW w:w="1163" w:type="dxa"/>
          </w:tcPr>
          <w:p w:rsidR="00555457" w:rsidRPr="00C47220" w:rsidRDefault="00555457" w:rsidP="00851BD9">
            <w:pPr>
              <w:spacing w:after="0" w:line="240" w:lineRule="auto"/>
              <w:jc w:val="center"/>
              <w:rPr>
                <w:rFonts w:ascii="Times New Roman" w:eastAsia="Calibri" w:hAnsi="Times New Roman"/>
              </w:rPr>
            </w:pPr>
          </w:p>
        </w:tc>
      </w:tr>
    </w:tbl>
    <w:p w:rsidR="00555457" w:rsidRDefault="00555457" w:rsidP="00555457">
      <w:pPr>
        <w:spacing w:after="0" w:line="240" w:lineRule="auto"/>
        <w:jc w:val="center"/>
        <w:rPr>
          <w:rFonts w:ascii="Times New Roman" w:hAnsi="Times New Roman"/>
          <w:b/>
          <w:sz w:val="24"/>
          <w:szCs w:val="24"/>
        </w:rPr>
      </w:pPr>
    </w:p>
    <w:p w:rsidR="00555457" w:rsidRDefault="00555457" w:rsidP="00555457">
      <w:pPr>
        <w:spacing w:after="0" w:line="240" w:lineRule="auto"/>
        <w:jc w:val="center"/>
        <w:rPr>
          <w:rFonts w:ascii="Times New Roman" w:hAnsi="Times New Roman"/>
          <w:b/>
          <w:sz w:val="24"/>
          <w:szCs w:val="24"/>
        </w:rPr>
      </w:pPr>
    </w:p>
    <w:p w:rsidR="00555457" w:rsidRDefault="00555457" w:rsidP="00555457">
      <w:pPr>
        <w:spacing w:after="0" w:line="240" w:lineRule="auto"/>
        <w:jc w:val="center"/>
        <w:rPr>
          <w:rFonts w:ascii="Times New Roman" w:hAnsi="Times New Roman"/>
          <w:b/>
          <w:sz w:val="24"/>
          <w:szCs w:val="24"/>
        </w:rPr>
      </w:pPr>
    </w:p>
    <w:p w:rsidR="00555457" w:rsidRPr="006E4520" w:rsidRDefault="00555457" w:rsidP="001D707C">
      <w:pPr>
        <w:spacing w:after="0" w:line="240" w:lineRule="auto"/>
        <w:rPr>
          <w:rFonts w:ascii="Times New Roman" w:hAnsi="Times New Roman"/>
          <w:b/>
          <w:sz w:val="24"/>
          <w:szCs w:val="24"/>
        </w:rPr>
      </w:pPr>
    </w:p>
    <w:p w:rsidR="00555457" w:rsidRDefault="00555457" w:rsidP="00555457">
      <w:pPr>
        <w:autoSpaceDE w:val="0"/>
        <w:autoSpaceDN w:val="0"/>
        <w:adjustRightInd w:val="0"/>
        <w:jc w:val="center"/>
        <w:rPr>
          <w:rFonts w:ascii="Times New Roman" w:hAnsi="Times New Roman"/>
          <w:b/>
          <w:bCs/>
          <w:sz w:val="28"/>
          <w:szCs w:val="28"/>
        </w:rPr>
      </w:pPr>
      <w:r>
        <w:rPr>
          <w:rFonts w:ascii="Times New Roman" w:hAnsi="Times New Roman"/>
          <w:b/>
          <w:bCs/>
          <w:sz w:val="28"/>
          <w:szCs w:val="28"/>
        </w:rPr>
        <w:lastRenderedPageBreak/>
        <w:t>Students have to opt for any one of the following four Elective Groups</w:t>
      </w:r>
    </w:p>
    <w:p w:rsidR="00555457" w:rsidRDefault="00555457" w:rsidP="00555457">
      <w:pPr>
        <w:jc w:val="center"/>
      </w:pPr>
    </w:p>
    <w:tbl>
      <w:tblPr>
        <w:tblW w:w="0" w:type="auto"/>
        <w:tblInd w:w="1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1543"/>
        <w:gridCol w:w="4569"/>
      </w:tblGrid>
      <w:tr w:rsidR="00555457" w:rsidRPr="004D55AF" w:rsidTr="00851BD9">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Style w:val="Strong"/>
                <w:rFonts w:ascii="Times New Roman" w:hAnsi="Times New Roman"/>
                <w:sz w:val="24"/>
                <w:szCs w:val="24"/>
              </w:rPr>
              <w:t>Elective Group</w:t>
            </w: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Style w:val="Strong"/>
                <w:rFonts w:ascii="Times New Roman" w:hAnsi="Times New Roman"/>
                <w:sz w:val="24"/>
                <w:szCs w:val="24"/>
              </w:rPr>
              <w:t>Course Code</w:t>
            </w: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Style w:val="Strong"/>
                <w:rFonts w:ascii="Times New Roman" w:hAnsi="Times New Roman"/>
                <w:sz w:val="24"/>
                <w:szCs w:val="24"/>
              </w:rPr>
              <w:t>Course/Paper</w:t>
            </w:r>
          </w:p>
        </w:tc>
      </w:tr>
      <w:tr w:rsidR="00555457" w:rsidRPr="004D55AF" w:rsidTr="00851BD9">
        <w:tc>
          <w:tcPr>
            <w:tcW w:w="0" w:type="auto"/>
            <w:vMerge w:val="restart"/>
          </w:tcPr>
          <w:p w:rsidR="00555457" w:rsidRPr="00C47220" w:rsidRDefault="00555457" w:rsidP="00851BD9">
            <w:pPr>
              <w:autoSpaceDE w:val="0"/>
              <w:autoSpaceDN w:val="0"/>
              <w:adjustRightInd w:val="0"/>
              <w:jc w:val="center"/>
              <w:rPr>
                <w:rFonts w:ascii="Times New Roman" w:eastAsia="Calibri" w:hAnsi="Times New Roman"/>
                <w:b/>
                <w:sz w:val="24"/>
                <w:szCs w:val="24"/>
              </w:rPr>
            </w:pPr>
            <w:r w:rsidRPr="00C47220">
              <w:rPr>
                <w:rFonts w:ascii="Times New Roman" w:eastAsia="Calibri" w:hAnsi="Times New Roman"/>
                <w:b/>
                <w:sz w:val="24"/>
                <w:szCs w:val="24"/>
              </w:rPr>
              <w:t>Elective Group-1</w:t>
            </w: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Fonts w:ascii="Times New Roman" w:eastAsia="Calibri" w:hAnsi="Times New Roman"/>
                <w:b/>
                <w:sz w:val="24"/>
                <w:szCs w:val="24"/>
              </w:rPr>
              <w:t>MPH018</w:t>
            </w:r>
            <w:r>
              <w:rPr>
                <w:rFonts w:ascii="Times New Roman" w:eastAsia="Calibri" w:hAnsi="Times New Roman"/>
                <w:b/>
                <w:sz w:val="24"/>
                <w:szCs w:val="24"/>
              </w:rPr>
              <w:t>B</w:t>
            </w:r>
          </w:p>
        </w:tc>
        <w:tc>
          <w:tcPr>
            <w:tcW w:w="0" w:type="auto"/>
          </w:tcPr>
          <w:p w:rsidR="00555457" w:rsidRPr="00C47220" w:rsidRDefault="00555457" w:rsidP="00851BD9">
            <w:pPr>
              <w:jc w:val="center"/>
              <w:rPr>
                <w:rStyle w:val="Strong"/>
                <w:rFonts w:ascii="Times New Roman" w:hAnsi="Times New Roman"/>
                <w:sz w:val="24"/>
                <w:szCs w:val="24"/>
              </w:rPr>
            </w:pPr>
            <w:r w:rsidRPr="00C47220">
              <w:rPr>
                <w:rFonts w:ascii="Times New Roman" w:hAnsi="Times New Roman"/>
                <w:color w:val="000000"/>
                <w:sz w:val="24"/>
                <w:szCs w:val="24"/>
              </w:rPr>
              <w:t>General Theory of Relativity and Cosmology</w:t>
            </w:r>
          </w:p>
        </w:tc>
      </w:tr>
      <w:tr w:rsidR="00555457" w:rsidRPr="004D55AF" w:rsidTr="00851BD9">
        <w:tc>
          <w:tcPr>
            <w:tcW w:w="0" w:type="auto"/>
            <w:vMerge/>
          </w:tcPr>
          <w:p w:rsidR="00555457" w:rsidRPr="00C47220" w:rsidRDefault="00555457" w:rsidP="00851BD9">
            <w:pPr>
              <w:autoSpaceDE w:val="0"/>
              <w:autoSpaceDN w:val="0"/>
              <w:adjustRightInd w:val="0"/>
              <w:jc w:val="center"/>
              <w:rPr>
                <w:rFonts w:ascii="Times New Roman" w:eastAsia="Calibri" w:hAnsi="Times New Roman"/>
                <w:b/>
                <w:sz w:val="24"/>
                <w:szCs w:val="24"/>
              </w:rPr>
            </w:pP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Fonts w:ascii="Times New Roman" w:eastAsia="Calibri" w:hAnsi="Times New Roman"/>
                <w:b/>
                <w:sz w:val="24"/>
                <w:szCs w:val="24"/>
              </w:rPr>
              <w:t>MPH019</w:t>
            </w:r>
            <w:r>
              <w:rPr>
                <w:rFonts w:ascii="Times New Roman" w:eastAsia="Calibri" w:hAnsi="Times New Roman"/>
                <w:b/>
                <w:sz w:val="24"/>
                <w:szCs w:val="24"/>
              </w:rPr>
              <w:t>B</w:t>
            </w:r>
          </w:p>
        </w:tc>
        <w:tc>
          <w:tcPr>
            <w:tcW w:w="0" w:type="auto"/>
          </w:tcPr>
          <w:p w:rsidR="00555457" w:rsidRPr="00C47220" w:rsidRDefault="00555457" w:rsidP="00851BD9">
            <w:pPr>
              <w:jc w:val="center"/>
              <w:rPr>
                <w:rStyle w:val="Strong"/>
                <w:rFonts w:ascii="Times New Roman" w:hAnsi="Times New Roman"/>
                <w:sz w:val="24"/>
                <w:szCs w:val="24"/>
              </w:rPr>
            </w:pPr>
            <w:r w:rsidRPr="00C47220">
              <w:rPr>
                <w:rFonts w:ascii="Times New Roman" w:hAnsi="Times New Roman"/>
                <w:color w:val="000000"/>
                <w:sz w:val="24"/>
                <w:szCs w:val="24"/>
              </w:rPr>
              <w:t>Astrophysics</w:t>
            </w:r>
          </w:p>
        </w:tc>
      </w:tr>
      <w:tr w:rsidR="00555457" w:rsidRPr="004D55AF" w:rsidTr="00851BD9">
        <w:tc>
          <w:tcPr>
            <w:tcW w:w="0" w:type="auto"/>
            <w:vMerge w:val="restart"/>
          </w:tcPr>
          <w:p w:rsidR="00555457" w:rsidRPr="00C47220" w:rsidRDefault="00555457" w:rsidP="00851BD9">
            <w:pPr>
              <w:autoSpaceDE w:val="0"/>
              <w:autoSpaceDN w:val="0"/>
              <w:adjustRightInd w:val="0"/>
              <w:jc w:val="center"/>
              <w:rPr>
                <w:rFonts w:ascii="Times New Roman" w:eastAsia="Calibri" w:hAnsi="Times New Roman"/>
                <w:b/>
                <w:sz w:val="24"/>
                <w:szCs w:val="24"/>
              </w:rPr>
            </w:pPr>
            <w:r w:rsidRPr="00C47220">
              <w:rPr>
                <w:rFonts w:ascii="Times New Roman" w:eastAsia="Calibri" w:hAnsi="Times New Roman"/>
                <w:b/>
                <w:sz w:val="24"/>
                <w:szCs w:val="24"/>
              </w:rPr>
              <w:t>Elective Group-2</w:t>
            </w: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Fonts w:ascii="Times New Roman" w:eastAsia="Calibri" w:hAnsi="Times New Roman"/>
                <w:b/>
                <w:sz w:val="24"/>
                <w:szCs w:val="24"/>
              </w:rPr>
              <w:t>MPH020</w:t>
            </w:r>
            <w:r>
              <w:rPr>
                <w:rFonts w:ascii="Times New Roman" w:eastAsia="Calibri" w:hAnsi="Times New Roman"/>
                <w:b/>
                <w:sz w:val="24"/>
                <w:szCs w:val="24"/>
              </w:rPr>
              <w:t>B</w:t>
            </w:r>
          </w:p>
        </w:tc>
        <w:tc>
          <w:tcPr>
            <w:tcW w:w="0" w:type="auto"/>
          </w:tcPr>
          <w:p w:rsidR="00555457" w:rsidRPr="00C47220" w:rsidRDefault="00555457" w:rsidP="00851BD9">
            <w:pPr>
              <w:jc w:val="center"/>
              <w:rPr>
                <w:rStyle w:val="Strong"/>
                <w:rFonts w:ascii="Times New Roman" w:hAnsi="Times New Roman"/>
                <w:sz w:val="24"/>
                <w:szCs w:val="24"/>
              </w:rPr>
            </w:pPr>
            <w:proofErr w:type="spellStart"/>
            <w:r w:rsidRPr="00C47220">
              <w:rPr>
                <w:rFonts w:ascii="Times New Roman" w:hAnsi="Times New Roman"/>
                <w:color w:val="000000"/>
                <w:sz w:val="24"/>
                <w:szCs w:val="24"/>
              </w:rPr>
              <w:t>Ionospheric</w:t>
            </w:r>
            <w:proofErr w:type="spellEnd"/>
            <w:r w:rsidRPr="00C47220">
              <w:rPr>
                <w:rFonts w:ascii="Times New Roman" w:hAnsi="Times New Roman"/>
                <w:color w:val="000000"/>
                <w:sz w:val="24"/>
                <w:szCs w:val="24"/>
              </w:rPr>
              <w:t xml:space="preserve"> Physics</w:t>
            </w:r>
          </w:p>
        </w:tc>
      </w:tr>
      <w:tr w:rsidR="00555457" w:rsidRPr="004D55AF" w:rsidTr="00851BD9">
        <w:tc>
          <w:tcPr>
            <w:tcW w:w="0" w:type="auto"/>
            <w:vMerge/>
          </w:tcPr>
          <w:p w:rsidR="00555457" w:rsidRPr="00C47220" w:rsidRDefault="00555457" w:rsidP="00851BD9">
            <w:pPr>
              <w:autoSpaceDE w:val="0"/>
              <w:autoSpaceDN w:val="0"/>
              <w:adjustRightInd w:val="0"/>
              <w:jc w:val="center"/>
              <w:rPr>
                <w:rFonts w:ascii="Times New Roman" w:eastAsia="Calibri" w:hAnsi="Times New Roman"/>
                <w:b/>
                <w:sz w:val="24"/>
                <w:szCs w:val="24"/>
              </w:rPr>
            </w:pP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Fonts w:ascii="Times New Roman" w:eastAsia="Calibri" w:hAnsi="Times New Roman"/>
                <w:b/>
                <w:sz w:val="24"/>
                <w:szCs w:val="24"/>
              </w:rPr>
              <w:t>MPH021</w:t>
            </w:r>
            <w:r>
              <w:rPr>
                <w:rFonts w:ascii="Times New Roman" w:eastAsia="Calibri" w:hAnsi="Times New Roman"/>
                <w:b/>
                <w:sz w:val="24"/>
                <w:szCs w:val="24"/>
              </w:rPr>
              <w:t>B</w:t>
            </w:r>
          </w:p>
        </w:tc>
        <w:tc>
          <w:tcPr>
            <w:tcW w:w="0" w:type="auto"/>
          </w:tcPr>
          <w:p w:rsidR="00555457" w:rsidRPr="00C47220" w:rsidRDefault="00555457" w:rsidP="00851BD9">
            <w:pPr>
              <w:jc w:val="center"/>
              <w:rPr>
                <w:rStyle w:val="Strong"/>
                <w:rFonts w:ascii="Times New Roman" w:hAnsi="Times New Roman"/>
                <w:sz w:val="24"/>
                <w:szCs w:val="24"/>
              </w:rPr>
            </w:pPr>
            <w:r w:rsidRPr="00C47220">
              <w:rPr>
                <w:rFonts w:ascii="Times New Roman" w:hAnsi="Times New Roman"/>
                <w:color w:val="000000"/>
                <w:sz w:val="24"/>
                <w:szCs w:val="24"/>
              </w:rPr>
              <w:t>Atmospheric Physics and Weather Science</w:t>
            </w:r>
          </w:p>
        </w:tc>
      </w:tr>
      <w:tr w:rsidR="00555457" w:rsidRPr="004D55AF" w:rsidTr="00851BD9">
        <w:tc>
          <w:tcPr>
            <w:tcW w:w="0" w:type="auto"/>
            <w:vMerge w:val="restart"/>
          </w:tcPr>
          <w:p w:rsidR="00555457" w:rsidRPr="00C47220" w:rsidRDefault="00555457" w:rsidP="00851BD9">
            <w:pPr>
              <w:autoSpaceDE w:val="0"/>
              <w:autoSpaceDN w:val="0"/>
              <w:adjustRightInd w:val="0"/>
              <w:jc w:val="center"/>
              <w:rPr>
                <w:rFonts w:ascii="Times New Roman" w:eastAsia="Calibri" w:hAnsi="Times New Roman"/>
                <w:b/>
                <w:sz w:val="24"/>
                <w:szCs w:val="24"/>
              </w:rPr>
            </w:pPr>
            <w:r w:rsidRPr="00C47220">
              <w:rPr>
                <w:rFonts w:ascii="Times New Roman" w:eastAsia="Calibri" w:hAnsi="Times New Roman"/>
                <w:b/>
                <w:sz w:val="24"/>
                <w:szCs w:val="24"/>
              </w:rPr>
              <w:t>Elective Group-3</w:t>
            </w: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Fonts w:ascii="Times New Roman" w:eastAsia="Calibri" w:hAnsi="Times New Roman"/>
                <w:b/>
                <w:sz w:val="24"/>
                <w:szCs w:val="24"/>
              </w:rPr>
              <w:t>MPH022</w:t>
            </w:r>
            <w:r>
              <w:rPr>
                <w:rFonts w:ascii="Times New Roman" w:eastAsia="Calibri" w:hAnsi="Times New Roman"/>
                <w:b/>
                <w:sz w:val="24"/>
                <w:szCs w:val="24"/>
              </w:rPr>
              <w:t>B</w:t>
            </w:r>
          </w:p>
        </w:tc>
        <w:tc>
          <w:tcPr>
            <w:tcW w:w="0" w:type="auto"/>
          </w:tcPr>
          <w:p w:rsidR="00555457" w:rsidRPr="00C47220" w:rsidRDefault="00555457" w:rsidP="00851BD9">
            <w:pPr>
              <w:jc w:val="center"/>
              <w:rPr>
                <w:rStyle w:val="Strong"/>
                <w:rFonts w:ascii="Times New Roman" w:hAnsi="Times New Roman"/>
                <w:sz w:val="24"/>
                <w:szCs w:val="24"/>
              </w:rPr>
            </w:pPr>
            <w:r w:rsidRPr="00C47220">
              <w:rPr>
                <w:rFonts w:ascii="Times New Roman" w:hAnsi="Times New Roman"/>
                <w:color w:val="000000"/>
                <w:sz w:val="24"/>
                <w:szCs w:val="24"/>
              </w:rPr>
              <w:t>Particle Physics-I</w:t>
            </w:r>
          </w:p>
        </w:tc>
      </w:tr>
      <w:tr w:rsidR="00555457" w:rsidRPr="004D55AF" w:rsidTr="00851BD9">
        <w:tc>
          <w:tcPr>
            <w:tcW w:w="0" w:type="auto"/>
            <w:vMerge/>
          </w:tcPr>
          <w:p w:rsidR="00555457" w:rsidRPr="00C47220" w:rsidRDefault="00555457" w:rsidP="00851BD9">
            <w:pPr>
              <w:autoSpaceDE w:val="0"/>
              <w:autoSpaceDN w:val="0"/>
              <w:adjustRightInd w:val="0"/>
              <w:jc w:val="center"/>
              <w:rPr>
                <w:rFonts w:ascii="Times New Roman" w:eastAsia="Calibri" w:hAnsi="Times New Roman"/>
                <w:b/>
                <w:sz w:val="24"/>
                <w:szCs w:val="24"/>
              </w:rPr>
            </w:pP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Fonts w:ascii="Times New Roman" w:eastAsia="Calibri" w:hAnsi="Times New Roman"/>
                <w:b/>
                <w:sz w:val="24"/>
                <w:szCs w:val="24"/>
              </w:rPr>
              <w:t>MPH023</w:t>
            </w:r>
            <w:r>
              <w:rPr>
                <w:rFonts w:ascii="Times New Roman" w:eastAsia="Calibri" w:hAnsi="Times New Roman"/>
                <w:b/>
                <w:sz w:val="24"/>
                <w:szCs w:val="24"/>
              </w:rPr>
              <w:t>B</w:t>
            </w:r>
          </w:p>
        </w:tc>
        <w:tc>
          <w:tcPr>
            <w:tcW w:w="0" w:type="auto"/>
          </w:tcPr>
          <w:p w:rsidR="00555457" w:rsidRPr="00C47220" w:rsidRDefault="00555457" w:rsidP="00851BD9">
            <w:pPr>
              <w:jc w:val="center"/>
              <w:rPr>
                <w:rStyle w:val="Strong"/>
                <w:rFonts w:ascii="Times New Roman" w:hAnsi="Times New Roman"/>
                <w:sz w:val="24"/>
                <w:szCs w:val="24"/>
              </w:rPr>
            </w:pPr>
            <w:r w:rsidRPr="00C47220">
              <w:rPr>
                <w:rFonts w:ascii="Times New Roman" w:hAnsi="Times New Roman"/>
                <w:color w:val="000000"/>
                <w:sz w:val="24"/>
                <w:szCs w:val="24"/>
              </w:rPr>
              <w:t>Particle Physics-II</w:t>
            </w:r>
          </w:p>
        </w:tc>
      </w:tr>
      <w:tr w:rsidR="00555457" w:rsidRPr="004D55AF" w:rsidTr="00851BD9">
        <w:tc>
          <w:tcPr>
            <w:tcW w:w="0" w:type="auto"/>
            <w:vMerge w:val="restart"/>
          </w:tcPr>
          <w:p w:rsidR="00555457" w:rsidRPr="00C47220" w:rsidRDefault="00555457" w:rsidP="00851BD9">
            <w:pPr>
              <w:autoSpaceDE w:val="0"/>
              <w:autoSpaceDN w:val="0"/>
              <w:adjustRightInd w:val="0"/>
              <w:jc w:val="center"/>
              <w:rPr>
                <w:rFonts w:ascii="Times New Roman" w:eastAsia="Calibri" w:hAnsi="Times New Roman"/>
                <w:b/>
                <w:sz w:val="24"/>
                <w:szCs w:val="24"/>
              </w:rPr>
            </w:pPr>
            <w:r w:rsidRPr="00C47220">
              <w:rPr>
                <w:rFonts w:ascii="Times New Roman" w:eastAsia="Calibri" w:hAnsi="Times New Roman"/>
                <w:b/>
                <w:sz w:val="24"/>
                <w:szCs w:val="24"/>
              </w:rPr>
              <w:t>Elective Group-4</w:t>
            </w: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Fonts w:ascii="Times New Roman" w:eastAsia="Calibri" w:hAnsi="Times New Roman"/>
                <w:b/>
                <w:sz w:val="24"/>
                <w:szCs w:val="24"/>
              </w:rPr>
              <w:t>MPH024</w:t>
            </w:r>
            <w:r>
              <w:rPr>
                <w:rFonts w:ascii="Times New Roman" w:eastAsia="Calibri" w:hAnsi="Times New Roman"/>
                <w:b/>
                <w:sz w:val="24"/>
                <w:szCs w:val="24"/>
              </w:rPr>
              <w:t>B</w:t>
            </w:r>
          </w:p>
        </w:tc>
        <w:tc>
          <w:tcPr>
            <w:tcW w:w="0" w:type="auto"/>
          </w:tcPr>
          <w:p w:rsidR="00555457" w:rsidRPr="00C47220" w:rsidRDefault="00555457" w:rsidP="00851BD9">
            <w:pPr>
              <w:jc w:val="center"/>
              <w:rPr>
                <w:rStyle w:val="Strong"/>
                <w:rFonts w:ascii="Times New Roman" w:hAnsi="Times New Roman"/>
                <w:sz w:val="24"/>
                <w:szCs w:val="24"/>
              </w:rPr>
            </w:pPr>
            <w:r w:rsidRPr="00C47220">
              <w:rPr>
                <w:rFonts w:ascii="Times New Roman" w:hAnsi="Times New Roman"/>
                <w:color w:val="000000"/>
                <w:sz w:val="24"/>
                <w:szCs w:val="24"/>
              </w:rPr>
              <w:t>Condensed Matter Physics-I</w:t>
            </w:r>
          </w:p>
        </w:tc>
      </w:tr>
      <w:tr w:rsidR="00555457" w:rsidRPr="004D55AF" w:rsidTr="00851BD9">
        <w:tc>
          <w:tcPr>
            <w:tcW w:w="0" w:type="auto"/>
            <w:vMerge/>
          </w:tcPr>
          <w:p w:rsidR="00555457" w:rsidRPr="00C47220" w:rsidRDefault="00555457" w:rsidP="00851BD9">
            <w:pPr>
              <w:autoSpaceDE w:val="0"/>
              <w:autoSpaceDN w:val="0"/>
              <w:adjustRightInd w:val="0"/>
              <w:jc w:val="center"/>
              <w:rPr>
                <w:rFonts w:ascii="Times New Roman" w:eastAsia="Calibri" w:hAnsi="Times New Roman"/>
                <w:b/>
                <w:sz w:val="24"/>
                <w:szCs w:val="24"/>
              </w:rPr>
            </w:pP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Fonts w:ascii="Times New Roman" w:eastAsia="Calibri" w:hAnsi="Times New Roman"/>
                <w:b/>
                <w:sz w:val="24"/>
                <w:szCs w:val="24"/>
              </w:rPr>
              <w:t>MPH025</w:t>
            </w:r>
            <w:r>
              <w:rPr>
                <w:rFonts w:ascii="Times New Roman" w:eastAsia="Calibri" w:hAnsi="Times New Roman"/>
                <w:b/>
                <w:sz w:val="24"/>
                <w:szCs w:val="24"/>
              </w:rPr>
              <w:t>B</w:t>
            </w:r>
          </w:p>
        </w:tc>
        <w:tc>
          <w:tcPr>
            <w:tcW w:w="0" w:type="auto"/>
          </w:tcPr>
          <w:p w:rsidR="00555457" w:rsidRPr="00C47220" w:rsidRDefault="00555457" w:rsidP="00851BD9">
            <w:pPr>
              <w:jc w:val="center"/>
              <w:rPr>
                <w:rStyle w:val="Strong"/>
                <w:rFonts w:ascii="Times New Roman" w:hAnsi="Times New Roman"/>
                <w:sz w:val="24"/>
                <w:szCs w:val="24"/>
              </w:rPr>
            </w:pPr>
            <w:r w:rsidRPr="00C47220">
              <w:rPr>
                <w:rFonts w:ascii="Times New Roman" w:hAnsi="Times New Roman"/>
                <w:color w:val="000000"/>
                <w:sz w:val="24"/>
                <w:szCs w:val="24"/>
              </w:rPr>
              <w:t>Condensed Matter Physics-II</w:t>
            </w:r>
          </w:p>
        </w:tc>
      </w:tr>
      <w:tr w:rsidR="00555457" w:rsidRPr="004D55AF" w:rsidTr="00851BD9">
        <w:tc>
          <w:tcPr>
            <w:tcW w:w="0" w:type="auto"/>
            <w:vMerge w:val="restart"/>
          </w:tcPr>
          <w:p w:rsidR="00555457" w:rsidRPr="00C47220" w:rsidRDefault="00555457" w:rsidP="00851BD9">
            <w:pPr>
              <w:autoSpaceDE w:val="0"/>
              <w:autoSpaceDN w:val="0"/>
              <w:adjustRightInd w:val="0"/>
              <w:jc w:val="center"/>
              <w:rPr>
                <w:rFonts w:ascii="Times New Roman" w:eastAsia="Calibri" w:hAnsi="Times New Roman"/>
                <w:b/>
                <w:sz w:val="24"/>
                <w:szCs w:val="24"/>
              </w:rPr>
            </w:pPr>
            <w:r w:rsidRPr="00C47220">
              <w:rPr>
                <w:rFonts w:ascii="Times New Roman" w:eastAsia="Calibri" w:hAnsi="Times New Roman"/>
                <w:b/>
                <w:sz w:val="24"/>
                <w:szCs w:val="24"/>
              </w:rPr>
              <w:t>Elective Group-5</w:t>
            </w: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Fonts w:ascii="Times New Roman" w:eastAsia="Calibri" w:hAnsi="Times New Roman"/>
                <w:b/>
                <w:sz w:val="24"/>
                <w:szCs w:val="24"/>
              </w:rPr>
              <w:t>MPH026</w:t>
            </w:r>
            <w:r>
              <w:rPr>
                <w:rFonts w:ascii="Times New Roman" w:eastAsia="Calibri" w:hAnsi="Times New Roman"/>
                <w:b/>
                <w:sz w:val="24"/>
                <w:szCs w:val="24"/>
              </w:rPr>
              <w:t>B</w:t>
            </w: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Fonts w:ascii="Times New Roman" w:hAnsi="Times New Roman"/>
                <w:color w:val="000000"/>
                <w:sz w:val="24"/>
                <w:szCs w:val="24"/>
              </w:rPr>
              <w:t>Digital Electronics</w:t>
            </w:r>
          </w:p>
        </w:tc>
      </w:tr>
      <w:tr w:rsidR="00555457" w:rsidRPr="004D55AF" w:rsidTr="00851BD9">
        <w:tc>
          <w:tcPr>
            <w:tcW w:w="0" w:type="auto"/>
            <w:vMerge/>
          </w:tcPr>
          <w:p w:rsidR="00555457" w:rsidRPr="00C47220" w:rsidRDefault="00555457" w:rsidP="00851BD9">
            <w:pPr>
              <w:autoSpaceDE w:val="0"/>
              <w:autoSpaceDN w:val="0"/>
              <w:adjustRightInd w:val="0"/>
              <w:jc w:val="center"/>
              <w:rPr>
                <w:rFonts w:ascii="Times New Roman" w:eastAsia="Calibri" w:hAnsi="Times New Roman"/>
                <w:b/>
                <w:sz w:val="24"/>
                <w:szCs w:val="24"/>
              </w:rPr>
            </w:pP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Fonts w:ascii="Times New Roman" w:eastAsia="Calibri" w:hAnsi="Times New Roman"/>
                <w:b/>
                <w:sz w:val="24"/>
                <w:szCs w:val="24"/>
              </w:rPr>
              <w:t>MPH027</w:t>
            </w:r>
            <w:r>
              <w:rPr>
                <w:rFonts w:ascii="Times New Roman" w:eastAsia="Calibri" w:hAnsi="Times New Roman"/>
                <w:b/>
                <w:sz w:val="24"/>
                <w:szCs w:val="24"/>
              </w:rPr>
              <w:t>B</w:t>
            </w:r>
          </w:p>
        </w:tc>
        <w:tc>
          <w:tcPr>
            <w:tcW w:w="0" w:type="auto"/>
          </w:tcPr>
          <w:p w:rsidR="00555457" w:rsidRPr="00C47220" w:rsidRDefault="00555457" w:rsidP="00851BD9">
            <w:pPr>
              <w:autoSpaceDE w:val="0"/>
              <w:autoSpaceDN w:val="0"/>
              <w:adjustRightInd w:val="0"/>
              <w:jc w:val="center"/>
              <w:rPr>
                <w:rStyle w:val="Strong"/>
                <w:rFonts w:ascii="Times New Roman" w:hAnsi="Times New Roman"/>
                <w:sz w:val="24"/>
                <w:szCs w:val="24"/>
              </w:rPr>
            </w:pPr>
            <w:r w:rsidRPr="00C47220">
              <w:rPr>
                <w:rFonts w:ascii="Times New Roman" w:hAnsi="Times New Roman"/>
                <w:color w:val="000000"/>
                <w:sz w:val="24"/>
                <w:szCs w:val="24"/>
              </w:rPr>
              <w:t>Microwave Electronics</w:t>
            </w:r>
          </w:p>
        </w:tc>
      </w:tr>
    </w:tbl>
    <w:p w:rsidR="00555457" w:rsidRDefault="00555457" w:rsidP="00555457">
      <w:pPr>
        <w:autoSpaceDE w:val="0"/>
        <w:autoSpaceDN w:val="0"/>
        <w:adjustRightInd w:val="0"/>
        <w:jc w:val="center"/>
        <w:rPr>
          <w:rStyle w:val="Strong"/>
          <w:rFonts w:ascii="Times New Roman" w:hAnsi="Times New Roman"/>
          <w:sz w:val="28"/>
          <w:szCs w:val="28"/>
        </w:rPr>
      </w:pPr>
    </w:p>
    <w:p w:rsidR="00555457" w:rsidRDefault="00555457" w:rsidP="00555457">
      <w:pPr>
        <w:jc w:val="center"/>
        <w:rPr>
          <w:rFonts w:ascii="Times New Roman" w:hAnsi="Times New Roman"/>
          <w:sz w:val="24"/>
          <w:szCs w:val="24"/>
        </w:rPr>
      </w:pPr>
    </w:p>
    <w:p w:rsidR="00555457" w:rsidRDefault="00555457" w:rsidP="00555457">
      <w:pPr>
        <w:jc w:val="center"/>
        <w:rPr>
          <w:rFonts w:ascii="Times New Roman" w:hAnsi="Times New Roman"/>
          <w:sz w:val="24"/>
          <w:szCs w:val="24"/>
        </w:rPr>
      </w:pPr>
    </w:p>
    <w:p w:rsidR="00BA64C2" w:rsidRPr="00BA64C2" w:rsidRDefault="00555457" w:rsidP="00BA64C2">
      <w:pPr>
        <w:autoSpaceDE w:val="0"/>
        <w:autoSpaceDN w:val="0"/>
        <w:adjustRightInd w:val="0"/>
        <w:spacing w:after="0" w:line="240" w:lineRule="auto"/>
        <w:jc w:val="center"/>
        <w:rPr>
          <w:rFonts w:ascii="Times New Roman" w:hAnsi="Times New Roman"/>
          <w:b/>
          <w:bCs/>
          <w:color w:val="000000"/>
          <w:sz w:val="40"/>
          <w:szCs w:val="40"/>
        </w:rPr>
      </w:pPr>
      <w:r>
        <w:rPr>
          <w:rFonts w:ascii="Times New Roman" w:hAnsi="Times New Roman"/>
          <w:b/>
          <w:bCs/>
          <w:color w:val="000000"/>
          <w:sz w:val="40"/>
          <w:szCs w:val="40"/>
        </w:rPr>
        <w:br w:type="page"/>
      </w:r>
      <w:r w:rsidR="00BA64C2" w:rsidRPr="00BA64C2">
        <w:rPr>
          <w:rFonts w:ascii="Times New Roman" w:hAnsi="Times New Roman"/>
          <w:b/>
          <w:bCs/>
          <w:color w:val="000000"/>
          <w:sz w:val="40"/>
          <w:szCs w:val="40"/>
        </w:rPr>
        <w:lastRenderedPageBreak/>
        <w:t>M. Sc. Physics</w:t>
      </w:r>
    </w:p>
    <w:p w:rsidR="00BA64C2" w:rsidRDefault="00BA64C2" w:rsidP="00BA64C2">
      <w:pPr>
        <w:autoSpaceDE w:val="0"/>
        <w:autoSpaceDN w:val="0"/>
        <w:adjustRightInd w:val="0"/>
        <w:spacing w:after="0" w:line="240" w:lineRule="auto"/>
        <w:rPr>
          <w:rFonts w:ascii="Times New Roman" w:hAnsi="Times New Roman"/>
          <w:b/>
          <w:bCs/>
          <w:color w:val="000000"/>
          <w:sz w:val="32"/>
          <w:szCs w:val="32"/>
        </w:rPr>
      </w:pPr>
    </w:p>
    <w:p w:rsidR="00BA64C2" w:rsidRDefault="00BA64C2" w:rsidP="00BA64C2">
      <w:pPr>
        <w:autoSpaceDE w:val="0"/>
        <w:autoSpaceDN w:val="0"/>
        <w:adjustRightInd w:val="0"/>
        <w:spacing w:after="0" w:line="240" w:lineRule="auto"/>
        <w:rPr>
          <w:rFonts w:ascii="Times New Roman" w:hAnsi="Times New Roman"/>
          <w:b/>
          <w:bCs/>
          <w:color w:val="000000"/>
          <w:sz w:val="32"/>
          <w:szCs w:val="32"/>
        </w:rPr>
      </w:pPr>
      <w:r w:rsidRPr="00BA64C2">
        <w:rPr>
          <w:rFonts w:ascii="Times New Roman" w:hAnsi="Times New Roman"/>
          <w:b/>
          <w:bCs/>
          <w:color w:val="000000"/>
          <w:sz w:val="32"/>
          <w:szCs w:val="32"/>
        </w:rPr>
        <w:t>Objectives</w:t>
      </w:r>
    </w:p>
    <w:p w:rsidR="00BA64C2" w:rsidRPr="00BA64C2" w:rsidRDefault="00BA64C2" w:rsidP="00BA64C2">
      <w:pPr>
        <w:autoSpaceDE w:val="0"/>
        <w:autoSpaceDN w:val="0"/>
        <w:adjustRightInd w:val="0"/>
        <w:spacing w:after="0" w:line="240" w:lineRule="auto"/>
        <w:rPr>
          <w:rFonts w:ascii="Times New Roman" w:hAnsi="Times New Roman"/>
          <w:color w:val="000000"/>
          <w:sz w:val="32"/>
          <w:szCs w:val="32"/>
        </w:rPr>
      </w:pPr>
      <w:r w:rsidRPr="00BA64C2">
        <w:rPr>
          <w:rFonts w:ascii="Times New Roman" w:hAnsi="Times New Roman"/>
          <w:b/>
          <w:bCs/>
          <w:color w:val="000000"/>
          <w:sz w:val="32"/>
          <w:szCs w:val="32"/>
        </w:rPr>
        <w:t xml:space="preserve"> </w:t>
      </w:r>
    </w:p>
    <w:p w:rsidR="00BA64C2" w:rsidRPr="00BA64C2" w:rsidRDefault="00BA64C2" w:rsidP="00BA64C2">
      <w:pPr>
        <w:autoSpaceDE w:val="0"/>
        <w:autoSpaceDN w:val="0"/>
        <w:adjustRightInd w:val="0"/>
        <w:spacing w:after="0" w:line="240" w:lineRule="auto"/>
        <w:jc w:val="both"/>
        <w:rPr>
          <w:rFonts w:ascii="Garamond" w:hAnsi="Garamond" w:cs="Garamond"/>
          <w:color w:val="000000"/>
          <w:sz w:val="28"/>
          <w:szCs w:val="28"/>
        </w:rPr>
      </w:pPr>
      <w:r w:rsidRPr="00BA64C2">
        <w:rPr>
          <w:rFonts w:ascii="Garamond" w:hAnsi="Garamond" w:cs="Garamond"/>
          <w:b/>
          <w:bCs/>
          <w:color w:val="000000"/>
          <w:sz w:val="28"/>
          <w:szCs w:val="28"/>
        </w:rPr>
        <w:t xml:space="preserve">Physics being one of the oldest academic disciplines is fundamental and foremost to all natural sciences. It has been influential through advances in its understanding that have translated into new technologies. The story of physics is also about people who thought out of the box. The progress of science, and Physics in particular is rooted in addressing fundamental questions about the Nature and to test the validity of a hypothesis or a physical theory, using a methodical approach to compare the implications of the theory in question with the associated conclusions drawn from experiments and observations conducted to test it. </w:t>
      </w:r>
    </w:p>
    <w:p w:rsidR="00BA64C2" w:rsidRPr="00BA64C2" w:rsidRDefault="00BA64C2" w:rsidP="00BA64C2">
      <w:pPr>
        <w:autoSpaceDE w:val="0"/>
        <w:autoSpaceDN w:val="0"/>
        <w:adjustRightInd w:val="0"/>
        <w:spacing w:after="0" w:line="240" w:lineRule="auto"/>
        <w:jc w:val="both"/>
        <w:rPr>
          <w:rFonts w:ascii="Garamond" w:hAnsi="Garamond" w:cs="Garamond"/>
          <w:color w:val="000000"/>
          <w:sz w:val="28"/>
          <w:szCs w:val="28"/>
        </w:rPr>
      </w:pPr>
      <w:r w:rsidRPr="00BA64C2">
        <w:rPr>
          <w:rFonts w:ascii="Garamond" w:hAnsi="Garamond" w:cs="Garamond"/>
          <w:b/>
          <w:bCs/>
          <w:color w:val="000000"/>
          <w:sz w:val="28"/>
          <w:szCs w:val="28"/>
        </w:rPr>
        <w:t xml:space="preserve">The M.Sc. Physics course is aimed at imparting a rigorous study program at post graduate level covering both depth and breadth of all relevant areas. The course structure is designed with a due emphasis on wider conceptual base, including experiments and modern computational techniques. The three courses on Quantum Mechanics and one on Quantum Field Theory assure us of comprehensive and futuristic education that can pave way for Upcoming and Cutting Edge Technologies that mushroom from the laboratories of Physics and transform the society of tomorrow. The program aims to train future generations of physicists with specialization in one of the frontier areas of research, e.g. in Astrophysics and Cosmology/ Atomic and Nuclear Physics/ Atmospheric Physics and Weather Science/ Quantum Information Sciences/ Energy Studies etc. </w:t>
      </w:r>
    </w:p>
    <w:p w:rsidR="00BA64C2" w:rsidRDefault="00BA64C2" w:rsidP="00013120">
      <w:pPr>
        <w:autoSpaceDE w:val="0"/>
        <w:autoSpaceDN w:val="0"/>
        <w:adjustRightInd w:val="0"/>
        <w:spacing w:line="360" w:lineRule="auto"/>
        <w:jc w:val="both"/>
        <w:rPr>
          <w:rFonts w:ascii="Times New Roman" w:hAnsi="Times New Roman"/>
          <w:color w:val="000000"/>
          <w:sz w:val="40"/>
          <w:szCs w:val="40"/>
        </w:rPr>
      </w:pPr>
      <w:r w:rsidRPr="00BA64C2">
        <w:rPr>
          <w:rFonts w:ascii="Garamond" w:hAnsi="Garamond" w:cs="Garamond"/>
          <w:b/>
          <w:bCs/>
          <w:color w:val="000000"/>
          <w:sz w:val="28"/>
          <w:szCs w:val="28"/>
        </w:rPr>
        <w:t>The M.Sc. Physics is a (post) graduate Four Semester Course spanning over two years duration.</w:t>
      </w:r>
    </w:p>
    <w:p w:rsidR="00540A84" w:rsidRDefault="00540A84" w:rsidP="00A81B1C">
      <w:pPr>
        <w:numPr>
          <w:ilvl w:val="0"/>
          <w:numId w:val="12"/>
        </w:numPr>
        <w:jc w:val="both"/>
        <w:rPr>
          <w:rStyle w:val="Strong"/>
          <w:rFonts w:ascii="Times New Roman" w:hAnsi="Times New Roman"/>
          <w:b w:val="0"/>
          <w:sz w:val="28"/>
          <w:szCs w:val="28"/>
        </w:rPr>
      </w:pPr>
      <w:r>
        <w:rPr>
          <w:rStyle w:val="Strong"/>
          <w:rFonts w:ascii="Times New Roman" w:hAnsi="Times New Roman"/>
          <w:b w:val="0"/>
          <w:sz w:val="28"/>
          <w:szCs w:val="28"/>
        </w:rPr>
        <w:t xml:space="preserve">Semester Exchange and Project Work: Students of M.Sc. Physics Course will have </w:t>
      </w:r>
      <w:r w:rsidRPr="00B45721">
        <w:rPr>
          <w:rStyle w:val="Strong"/>
          <w:rFonts w:ascii="Times New Roman" w:hAnsi="Times New Roman"/>
          <w:sz w:val="28"/>
          <w:szCs w:val="28"/>
        </w:rPr>
        <w:t>a choice of studying one semester (Fourth Semester) at University of Alabama Systems, USA</w:t>
      </w:r>
      <w:r>
        <w:rPr>
          <w:rStyle w:val="Strong"/>
          <w:rFonts w:ascii="Times New Roman" w:hAnsi="Times New Roman"/>
          <w:b w:val="0"/>
          <w:sz w:val="28"/>
          <w:szCs w:val="28"/>
        </w:rPr>
        <w:t xml:space="preserve"> (which has three campuses namely: UA Birmingham, UA Huntsville, and UA </w:t>
      </w:r>
      <w:proofErr w:type="spellStart"/>
      <w:r>
        <w:rPr>
          <w:rStyle w:val="Strong"/>
          <w:rFonts w:ascii="Times New Roman" w:hAnsi="Times New Roman"/>
          <w:b w:val="0"/>
          <w:sz w:val="28"/>
          <w:szCs w:val="28"/>
        </w:rPr>
        <w:t>Tusculussa</w:t>
      </w:r>
      <w:proofErr w:type="spellEnd"/>
      <w:r>
        <w:rPr>
          <w:rStyle w:val="Strong"/>
          <w:rFonts w:ascii="Times New Roman" w:hAnsi="Times New Roman"/>
          <w:b w:val="0"/>
          <w:sz w:val="28"/>
          <w:szCs w:val="28"/>
        </w:rPr>
        <w:t xml:space="preserve">). </w:t>
      </w:r>
      <w:r w:rsidRPr="00B45721">
        <w:rPr>
          <w:rStyle w:val="Strong"/>
          <w:rFonts w:ascii="Times New Roman" w:hAnsi="Times New Roman"/>
          <w:sz w:val="28"/>
          <w:szCs w:val="28"/>
        </w:rPr>
        <w:t>It is pertinent to mention that JECRC University has an academic collaboration with the University of Alabama Systems, USA</w:t>
      </w:r>
      <w:r>
        <w:rPr>
          <w:rStyle w:val="Strong"/>
          <w:rFonts w:ascii="Times New Roman" w:hAnsi="Times New Roman"/>
          <w:b w:val="0"/>
          <w:sz w:val="28"/>
          <w:szCs w:val="28"/>
        </w:rPr>
        <w:t xml:space="preserve">. </w:t>
      </w:r>
    </w:p>
    <w:p w:rsidR="00540A84" w:rsidRDefault="00540A84" w:rsidP="00540A84">
      <w:pPr>
        <w:jc w:val="both"/>
        <w:rPr>
          <w:rStyle w:val="Strong"/>
          <w:rFonts w:ascii="Times New Roman" w:hAnsi="Times New Roman"/>
          <w:b w:val="0"/>
          <w:sz w:val="28"/>
          <w:szCs w:val="28"/>
        </w:rPr>
      </w:pPr>
      <w:r>
        <w:rPr>
          <w:rStyle w:val="Strong"/>
          <w:rFonts w:ascii="Times New Roman" w:hAnsi="Times New Roman"/>
          <w:b w:val="0"/>
          <w:sz w:val="28"/>
          <w:szCs w:val="28"/>
        </w:rPr>
        <w:t xml:space="preserve">** Alternatively, a student can visit University of Alabama for his/her Project Work as well.  </w:t>
      </w:r>
    </w:p>
    <w:p w:rsidR="00687E9E" w:rsidRPr="00687E9E" w:rsidRDefault="00540A84" w:rsidP="00687E9E">
      <w:pPr>
        <w:rPr>
          <w:rStyle w:val="Strong"/>
          <w:rFonts w:ascii="Times New Roman" w:hAnsi="Times New Roman"/>
          <w:sz w:val="28"/>
          <w:szCs w:val="28"/>
        </w:rPr>
      </w:pPr>
      <w:r w:rsidRPr="006E7AA7">
        <w:rPr>
          <w:rStyle w:val="Strong"/>
          <w:rFonts w:ascii="Times New Roman" w:hAnsi="Times New Roman"/>
          <w:b w:val="0"/>
          <w:sz w:val="28"/>
          <w:szCs w:val="28"/>
        </w:rPr>
        <w:br w:type="page"/>
      </w:r>
      <w:r w:rsidR="00687E9E" w:rsidRPr="00687E9E">
        <w:rPr>
          <w:rStyle w:val="Strong"/>
          <w:rFonts w:ascii="Times New Roman" w:hAnsi="Times New Roman"/>
          <w:sz w:val="28"/>
          <w:szCs w:val="28"/>
        </w:rPr>
        <w:lastRenderedPageBreak/>
        <w:t xml:space="preserve">PEO-I </w:t>
      </w:r>
    </w:p>
    <w:p w:rsidR="00687E9E" w:rsidRPr="00687E9E" w:rsidRDefault="00687E9E" w:rsidP="00687E9E">
      <w:pPr>
        <w:rPr>
          <w:rFonts w:ascii="Times New Roman" w:hAnsi="Times New Roman"/>
          <w:sz w:val="24"/>
          <w:szCs w:val="31"/>
        </w:rPr>
      </w:pPr>
      <w:r w:rsidRPr="00687E9E">
        <w:rPr>
          <w:rFonts w:ascii="Times New Roman" w:hAnsi="Times New Roman"/>
          <w:sz w:val="24"/>
          <w:szCs w:val="31"/>
        </w:rPr>
        <w:t>Graduates will demonstrate proficiency in critical thinking and analysis as they relate to physics problems in core theoretical areas of mechanics, electromagnetism, quantum mechanics, and statistical mechanics.</w:t>
      </w:r>
    </w:p>
    <w:p w:rsidR="00687E9E" w:rsidRPr="00687E9E" w:rsidRDefault="00687E9E" w:rsidP="00687E9E">
      <w:pPr>
        <w:rPr>
          <w:rFonts w:ascii="Times New Roman" w:hAnsi="Times New Roman"/>
          <w:b/>
          <w:sz w:val="24"/>
          <w:szCs w:val="31"/>
        </w:rPr>
      </w:pPr>
      <w:r w:rsidRPr="00687E9E">
        <w:rPr>
          <w:rFonts w:ascii="Times New Roman" w:hAnsi="Times New Roman"/>
          <w:b/>
          <w:sz w:val="24"/>
          <w:szCs w:val="31"/>
        </w:rPr>
        <w:t>PEO-II</w:t>
      </w:r>
    </w:p>
    <w:p w:rsidR="00687E9E" w:rsidRPr="00687E9E" w:rsidRDefault="00687E9E" w:rsidP="00687E9E">
      <w:pPr>
        <w:rPr>
          <w:rFonts w:ascii="Times New Roman" w:hAnsi="Times New Roman"/>
          <w:sz w:val="24"/>
          <w:szCs w:val="31"/>
        </w:rPr>
      </w:pPr>
      <w:r w:rsidRPr="00687E9E">
        <w:rPr>
          <w:rFonts w:ascii="Times New Roman" w:hAnsi="Times New Roman"/>
          <w:sz w:val="24"/>
          <w:szCs w:val="31"/>
        </w:rPr>
        <w:t>Graduates will demonstrate familiarity with the major fields of modern physics research.</w:t>
      </w:r>
    </w:p>
    <w:p w:rsidR="00687E9E" w:rsidRPr="00687E9E" w:rsidRDefault="00687E9E" w:rsidP="00687E9E">
      <w:pPr>
        <w:rPr>
          <w:rFonts w:ascii="Times New Roman" w:hAnsi="Times New Roman"/>
          <w:b/>
          <w:sz w:val="24"/>
          <w:szCs w:val="31"/>
        </w:rPr>
      </w:pPr>
      <w:r w:rsidRPr="00687E9E">
        <w:rPr>
          <w:rFonts w:ascii="Times New Roman" w:hAnsi="Times New Roman"/>
          <w:b/>
          <w:sz w:val="24"/>
          <w:szCs w:val="31"/>
        </w:rPr>
        <w:t>PEO-III</w:t>
      </w:r>
    </w:p>
    <w:p w:rsidR="00687E9E" w:rsidRPr="00687E9E" w:rsidRDefault="00687E9E" w:rsidP="00687E9E">
      <w:pPr>
        <w:rPr>
          <w:rFonts w:ascii="Times New Roman" w:hAnsi="Times New Roman"/>
          <w:sz w:val="24"/>
          <w:szCs w:val="31"/>
        </w:rPr>
      </w:pPr>
      <w:r w:rsidRPr="00687E9E">
        <w:rPr>
          <w:rFonts w:ascii="Times New Roman" w:hAnsi="Times New Roman"/>
          <w:sz w:val="24"/>
          <w:szCs w:val="31"/>
        </w:rPr>
        <w:t xml:space="preserve"> Graduates will demonstrate capability for conducting independent research.</w:t>
      </w:r>
    </w:p>
    <w:p w:rsidR="00687E9E" w:rsidRDefault="00687E9E" w:rsidP="00687E9E">
      <w:pPr>
        <w:spacing w:after="0" w:line="240" w:lineRule="auto"/>
        <w:rPr>
          <w:rFonts w:ascii="Times New Roman" w:hAnsi="Times New Roman"/>
          <w:sz w:val="26"/>
          <w:szCs w:val="52"/>
        </w:rPr>
      </w:pPr>
    </w:p>
    <w:p w:rsidR="00687E9E" w:rsidRPr="00687E9E" w:rsidRDefault="00687E9E" w:rsidP="00687E9E">
      <w:pPr>
        <w:spacing w:after="0" w:line="240" w:lineRule="auto"/>
        <w:rPr>
          <w:rFonts w:ascii="Times New Roman" w:hAnsi="Times New Roman"/>
          <w:b/>
          <w:sz w:val="26"/>
          <w:szCs w:val="52"/>
        </w:rPr>
      </w:pPr>
      <w:r w:rsidRPr="00687E9E">
        <w:rPr>
          <w:rFonts w:ascii="Times New Roman" w:hAnsi="Times New Roman"/>
          <w:b/>
          <w:sz w:val="26"/>
          <w:szCs w:val="52"/>
        </w:rPr>
        <w:t xml:space="preserve">Program </w:t>
      </w:r>
      <w:proofErr w:type="gramStart"/>
      <w:r w:rsidRPr="00687E9E">
        <w:rPr>
          <w:rFonts w:ascii="Times New Roman" w:hAnsi="Times New Roman"/>
          <w:b/>
          <w:sz w:val="26"/>
          <w:szCs w:val="52"/>
        </w:rPr>
        <w:t>Outcome(</w:t>
      </w:r>
      <w:proofErr w:type="gramEnd"/>
      <w:r w:rsidRPr="00687E9E">
        <w:rPr>
          <w:rFonts w:ascii="Times New Roman" w:hAnsi="Times New Roman"/>
          <w:b/>
          <w:sz w:val="26"/>
          <w:szCs w:val="52"/>
        </w:rPr>
        <w:t>PO’s)</w:t>
      </w:r>
    </w:p>
    <w:p w:rsidR="00687E9E" w:rsidRPr="00687E9E" w:rsidRDefault="00687E9E" w:rsidP="00687E9E">
      <w:pPr>
        <w:spacing w:after="0" w:line="240" w:lineRule="auto"/>
        <w:rPr>
          <w:rFonts w:ascii="Times New Roman" w:hAnsi="Times New Roman"/>
          <w:b/>
          <w:sz w:val="26"/>
          <w:szCs w:val="52"/>
        </w:rPr>
      </w:pPr>
    </w:p>
    <w:p w:rsidR="00687E9E" w:rsidRDefault="00687E9E" w:rsidP="00687E9E">
      <w:pPr>
        <w:jc w:val="both"/>
        <w:rPr>
          <w:rFonts w:ascii="Times New Roman" w:hAnsi="Times New Roman"/>
          <w:b/>
          <w:bCs/>
          <w:sz w:val="24"/>
          <w:szCs w:val="24"/>
        </w:rPr>
      </w:pPr>
      <w:r w:rsidRPr="0021387F">
        <w:rPr>
          <w:rFonts w:ascii="Times New Roman" w:hAnsi="Times New Roman"/>
          <w:b/>
          <w:bCs/>
          <w:sz w:val="24"/>
          <w:szCs w:val="24"/>
        </w:rPr>
        <w:t xml:space="preserve">A </w:t>
      </w:r>
      <w:r>
        <w:rPr>
          <w:rFonts w:ascii="Times New Roman" w:hAnsi="Times New Roman"/>
          <w:b/>
          <w:bCs/>
          <w:sz w:val="24"/>
          <w:szCs w:val="24"/>
        </w:rPr>
        <w:t>post</w:t>
      </w:r>
      <w:r w:rsidRPr="0021387F">
        <w:rPr>
          <w:rFonts w:ascii="Times New Roman" w:hAnsi="Times New Roman"/>
          <w:b/>
          <w:bCs/>
          <w:sz w:val="24"/>
          <w:szCs w:val="24"/>
        </w:rPr>
        <w:t xml:space="preserve">graduate of the </w:t>
      </w:r>
      <w:r>
        <w:rPr>
          <w:rFonts w:ascii="Times New Roman" w:hAnsi="Times New Roman"/>
          <w:b/>
          <w:bCs/>
          <w:sz w:val="24"/>
          <w:szCs w:val="24"/>
        </w:rPr>
        <w:t>M.Sc. (Physics)</w:t>
      </w:r>
      <w:r w:rsidRPr="0021387F">
        <w:rPr>
          <w:rFonts w:ascii="Times New Roman" w:hAnsi="Times New Roman"/>
          <w:b/>
          <w:bCs/>
          <w:sz w:val="24"/>
          <w:szCs w:val="24"/>
        </w:rPr>
        <w:t xml:space="preserve"> Program will demonstrate:</w:t>
      </w:r>
    </w:p>
    <w:p w:rsidR="00687E9E" w:rsidRDefault="00687E9E" w:rsidP="00687E9E">
      <w:pPr>
        <w:pStyle w:val="NormalWeb"/>
        <w:shd w:val="clear" w:color="auto" w:fill="FFFFFF"/>
        <w:spacing w:before="0" w:beforeAutospacing="0" w:after="0" w:afterAutospacing="0" w:line="319" w:lineRule="atLeast"/>
        <w:textAlignment w:val="baseline"/>
        <w:rPr>
          <w:rStyle w:val="Strong"/>
          <w:color w:val="444444"/>
          <w:szCs w:val="32"/>
          <w:bdr w:val="none" w:sz="0" w:space="0" w:color="auto" w:frame="1"/>
        </w:rPr>
      </w:pPr>
      <w:proofErr w:type="spellStart"/>
      <w:r w:rsidRPr="00687E9E">
        <w:rPr>
          <w:rStyle w:val="Strong"/>
          <w:color w:val="444444"/>
          <w:szCs w:val="32"/>
          <w:bdr w:val="none" w:sz="0" w:space="0" w:color="auto" w:frame="1"/>
        </w:rPr>
        <w:t>M.Sc</w:t>
      </w:r>
      <w:proofErr w:type="spellEnd"/>
      <w:r w:rsidRPr="00687E9E">
        <w:rPr>
          <w:rStyle w:val="Strong"/>
          <w:color w:val="444444"/>
          <w:szCs w:val="32"/>
          <w:bdr w:val="none" w:sz="0" w:space="0" w:color="auto" w:frame="1"/>
        </w:rPr>
        <w:t xml:space="preserve"> Physics students of JECRC University will keep the ability to:</w:t>
      </w:r>
    </w:p>
    <w:p w:rsidR="007423A0" w:rsidRPr="00687E9E" w:rsidRDefault="007423A0" w:rsidP="00687E9E">
      <w:pPr>
        <w:pStyle w:val="NormalWeb"/>
        <w:shd w:val="clear" w:color="auto" w:fill="FFFFFF"/>
        <w:spacing w:before="0" w:beforeAutospacing="0" w:after="0" w:afterAutospacing="0" w:line="319" w:lineRule="atLeast"/>
        <w:textAlignment w:val="baseline"/>
        <w:rPr>
          <w:color w:val="444444"/>
          <w:szCs w:val="32"/>
        </w:rPr>
      </w:pPr>
    </w:p>
    <w:p w:rsidR="007423A0" w:rsidRDefault="007423A0" w:rsidP="007423A0">
      <w:pPr>
        <w:pStyle w:val="NoSpacing"/>
        <w:spacing w:line="360" w:lineRule="auto"/>
        <w:jc w:val="both"/>
        <w:rPr>
          <w:rFonts w:ascii="Times New Roman" w:hAnsi="Times New Roman" w:cs="Times New Roman"/>
          <w:sz w:val="24"/>
          <w:szCs w:val="24"/>
        </w:rPr>
      </w:pPr>
      <w:r w:rsidRPr="002F40DF">
        <w:rPr>
          <w:rFonts w:ascii="Times New Roman" w:hAnsi="Times New Roman" w:cs="Times New Roman"/>
          <w:b/>
          <w:sz w:val="24"/>
          <w:szCs w:val="24"/>
        </w:rPr>
        <w:t>PO1.Critical Thinking:</w:t>
      </w:r>
      <w:r w:rsidRPr="002F40DF">
        <w:rPr>
          <w:rFonts w:ascii="Times New Roman" w:hAnsi="Times New Roman" w:cs="Times New Roman"/>
          <w:sz w:val="24"/>
          <w:szCs w:val="24"/>
        </w:rPr>
        <w:t xml:space="preserve"> Take informed actions after identifying the assumptions that frame our thinking and actions, checking out the degree to which these assumptions are accurate and valid, and looking at our ideas and decisions (intellectual, organizational, and personal) from different perspectives. </w:t>
      </w:r>
    </w:p>
    <w:p w:rsidR="007423A0" w:rsidRDefault="007423A0" w:rsidP="007423A0">
      <w:pPr>
        <w:pStyle w:val="NoSpacing"/>
        <w:spacing w:line="360" w:lineRule="auto"/>
        <w:jc w:val="both"/>
        <w:rPr>
          <w:rFonts w:ascii="Times New Roman" w:hAnsi="Times New Roman" w:cs="Times New Roman"/>
          <w:sz w:val="24"/>
          <w:szCs w:val="24"/>
        </w:rPr>
      </w:pPr>
      <w:r w:rsidRPr="002F40DF">
        <w:rPr>
          <w:rFonts w:ascii="Times New Roman" w:hAnsi="Times New Roman" w:cs="Times New Roman"/>
          <w:b/>
          <w:sz w:val="24"/>
          <w:szCs w:val="24"/>
        </w:rPr>
        <w:t>PO2.Effective Communication:</w:t>
      </w:r>
      <w:r w:rsidRPr="002F40DF">
        <w:rPr>
          <w:rFonts w:ascii="Times New Roman" w:hAnsi="Times New Roman" w:cs="Times New Roman"/>
          <w:sz w:val="24"/>
          <w:szCs w:val="24"/>
        </w:rPr>
        <w:t xml:space="preserve"> Speak, read, write and listen clearly in person and through electronic media in English and in one Indian language, and make meaning of the world by connecting people, ideas, books, media and technology. </w:t>
      </w:r>
    </w:p>
    <w:p w:rsidR="007423A0" w:rsidRPr="002F40DF" w:rsidRDefault="007423A0" w:rsidP="007423A0">
      <w:pPr>
        <w:pStyle w:val="NoSpacing"/>
        <w:spacing w:line="360" w:lineRule="auto"/>
        <w:jc w:val="both"/>
        <w:rPr>
          <w:rFonts w:ascii="Times New Roman" w:hAnsi="Times New Roman" w:cs="Times New Roman"/>
          <w:sz w:val="24"/>
          <w:szCs w:val="24"/>
        </w:rPr>
      </w:pPr>
      <w:r w:rsidRPr="002F40DF">
        <w:rPr>
          <w:rFonts w:ascii="Times New Roman" w:hAnsi="Times New Roman" w:cs="Times New Roman"/>
          <w:b/>
          <w:sz w:val="24"/>
          <w:szCs w:val="24"/>
        </w:rPr>
        <w:t>PO3. Social Interaction:</w:t>
      </w:r>
      <w:r w:rsidRPr="002F40DF">
        <w:rPr>
          <w:rFonts w:ascii="Times New Roman" w:hAnsi="Times New Roman" w:cs="Times New Roman"/>
          <w:sz w:val="24"/>
          <w:szCs w:val="24"/>
        </w:rPr>
        <w:t xml:space="preserve"> Elicit views of others, mediate disagreements and help reach conclusions in group settings.</w:t>
      </w:r>
    </w:p>
    <w:p w:rsidR="007423A0" w:rsidRDefault="007423A0" w:rsidP="007423A0">
      <w:pPr>
        <w:pStyle w:val="NoSpacing"/>
        <w:spacing w:line="360" w:lineRule="auto"/>
        <w:jc w:val="both"/>
        <w:rPr>
          <w:rFonts w:ascii="Times New Roman" w:hAnsi="Times New Roman" w:cs="Times New Roman"/>
          <w:sz w:val="24"/>
          <w:szCs w:val="24"/>
        </w:rPr>
      </w:pPr>
      <w:r w:rsidRPr="002F40DF">
        <w:rPr>
          <w:rFonts w:ascii="Times New Roman" w:hAnsi="Times New Roman" w:cs="Times New Roman"/>
          <w:b/>
          <w:sz w:val="24"/>
          <w:szCs w:val="24"/>
        </w:rPr>
        <w:t>PO4. Effective Citizenship:</w:t>
      </w:r>
      <w:r w:rsidRPr="002F40DF">
        <w:rPr>
          <w:rFonts w:ascii="Times New Roman" w:hAnsi="Times New Roman" w:cs="Times New Roman"/>
          <w:sz w:val="24"/>
          <w:szCs w:val="24"/>
        </w:rPr>
        <w:t xml:space="preserve"> Demonstrate empathetic social concern and equity centred national development, and the ability to act with an informed awareness of issues and participate in civic life through volunteering. </w:t>
      </w:r>
    </w:p>
    <w:p w:rsidR="007423A0" w:rsidRDefault="007423A0" w:rsidP="007423A0">
      <w:pPr>
        <w:pStyle w:val="NoSpacing"/>
        <w:spacing w:line="360" w:lineRule="auto"/>
        <w:jc w:val="both"/>
        <w:rPr>
          <w:rFonts w:ascii="Times New Roman" w:hAnsi="Times New Roman" w:cs="Times New Roman"/>
          <w:sz w:val="24"/>
          <w:szCs w:val="24"/>
        </w:rPr>
      </w:pPr>
      <w:r w:rsidRPr="002F40DF">
        <w:rPr>
          <w:rFonts w:ascii="Times New Roman" w:hAnsi="Times New Roman" w:cs="Times New Roman"/>
          <w:b/>
          <w:sz w:val="24"/>
          <w:szCs w:val="24"/>
        </w:rPr>
        <w:t>PO5. Ethics:</w:t>
      </w:r>
      <w:r w:rsidRPr="002F40DF">
        <w:rPr>
          <w:rFonts w:ascii="Times New Roman" w:hAnsi="Times New Roman" w:cs="Times New Roman"/>
          <w:sz w:val="24"/>
          <w:szCs w:val="24"/>
        </w:rPr>
        <w:t xml:space="preserve"> Recognize different value systems including your own, understand the moral dimensions of your decisions, and accept responsibility for them. </w:t>
      </w:r>
    </w:p>
    <w:p w:rsidR="007423A0" w:rsidRDefault="007423A0" w:rsidP="007423A0">
      <w:pPr>
        <w:pStyle w:val="NoSpacing"/>
        <w:spacing w:line="360" w:lineRule="auto"/>
        <w:jc w:val="both"/>
        <w:rPr>
          <w:rFonts w:ascii="Times New Roman" w:hAnsi="Times New Roman" w:cs="Times New Roman"/>
          <w:sz w:val="24"/>
          <w:szCs w:val="24"/>
        </w:rPr>
      </w:pPr>
      <w:r w:rsidRPr="002F40DF">
        <w:rPr>
          <w:rFonts w:ascii="Times New Roman" w:hAnsi="Times New Roman" w:cs="Times New Roman"/>
          <w:b/>
          <w:sz w:val="24"/>
          <w:szCs w:val="24"/>
        </w:rPr>
        <w:t>PO6. Environment and Sustainability:</w:t>
      </w:r>
      <w:r w:rsidRPr="002F40DF">
        <w:rPr>
          <w:rFonts w:ascii="Times New Roman" w:hAnsi="Times New Roman" w:cs="Times New Roman"/>
          <w:sz w:val="24"/>
          <w:szCs w:val="24"/>
        </w:rPr>
        <w:t xml:space="preserve"> Understand the issues of environmental contexts and sustainable development. </w:t>
      </w:r>
    </w:p>
    <w:p w:rsidR="007423A0" w:rsidRPr="002F40DF" w:rsidRDefault="007423A0" w:rsidP="007423A0">
      <w:pPr>
        <w:pStyle w:val="NoSpacing"/>
        <w:spacing w:line="360" w:lineRule="auto"/>
        <w:jc w:val="both"/>
        <w:rPr>
          <w:rFonts w:ascii="Times New Roman" w:hAnsi="Times New Roman" w:cs="Times New Roman"/>
          <w:sz w:val="24"/>
          <w:szCs w:val="24"/>
        </w:rPr>
      </w:pPr>
      <w:r w:rsidRPr="002F40DF">
        <w:rPr>
          <w:rFonts w:ascii="Times New Roman" w:hAnsi="Times New Roman" w:cs="Times New Roman"/>
          <w:b/>
          <w:sz w:val="24"/>
          <w:szCs w:val="24"/>
        </w:rPr>
        <w:lastRenderedPageBreak/>
        <w:t>PO7. Self-directed and Life-long Learning:</w:t>
      </w:r>
      <w:r w:rsidRPr="002F40DF">
        <w:rPr>
          <w:rFonts w:ascii="Times New Roman" w:hAnsi="Times New Roman" w:cs="Times New Roman"/>
          <w:sz w:val="24"/>
          <w:szCs w:val="24"/>
        </w:rPr>
        <w:t xml:space="preserve"> Acquire the ability to engage in independent and life-long learning in the broadest context </w:t>
      </w:r>
      <w:proofErr w:type="spellStart"/>
      <w:r w:rsidRPr="002F40DF">
        <w:rPr>
          <w:rFonts w:ascii="Times New Roman" w:hAnsi="Times New Roman" w:cs="Times New Roman"/>
          <w:sz w:val="24"/>
          <w:szCs w:val="24"/>
        </w:rPr>
        <w:t>sociotechnological</w:t>
      </w:r>
      <w:proofErr w:type="spellEnd"/>
      <w:r w:rsidRPr="002F40DF">
        <w:rPr>
          <w:rFonts w:ascii="Times New Roman" w:hAnsi="Times New Roman" w:cs="Times New Roman"/>
          <w:sz w:val="24"/>
          <w:szCs w:val="24"/>
        </w:rPr>
        <w:t xml:space="preserve"> changes</w:t>
      </w:r>
      <w:r>
        <w:rPr>
          <w:rFonts w:ascii="Times New Roman" w:hAnsi="Times New Roman" w:cs="Times New Roman"/>
          <w:sz w:val="24"/>
          <w:szCs w:val="24"/>
        </w:rPr>
        <w:t>.</w:t>
      </w:r>
    </w:p>
    <w:p w:rsidR="004A3713" w:rsidRPr="001C2383" w:rsidRDefault="004A3713" w:rsidP="004A3713">
      <w:pPr>
        <w:jc w:val="both"/>
        <w:rPr>
          <w:rFonts w:ascii="Times New Roman" w:hAnsi="Times New Roman"/>
          <w:b/>
          <w:bCs/>
          <w:sz w:val="24"/>
          <w:szCs w:val="24"/>
        </w:rPr>
      </w:pPr>
      <w:r w:rsidRPr="001C2383">
        <w:rPr>
          <w:rFonts w:ascii="Times New Roman" w:hAnsi="Times New Roman"/>
          <w:b/>
          <w:bCs/>
          <w:sz w:val="24"/>
          <w:szCs w:val="24"/>
        </w:rPr>
        <w:t>Program Specific Outcome:</w:t>
      </w:r>
    </w:p>
    <w:p w:rsidR="004A3713" w:rsidRPr="00B93FE5" w:rsidRDefault="004A3713" w:rsidP="004A3713">
      <w:pPr>
        <w:pStyle w:val="Heading4"/>
        <w:shd w:val="clear" w:color="auto" w:fill="FFFFFF"/>
        <w:spacing w:before="120" w:after="120" w:line="240" w:lineRule="auto"/>
        <w:jc w:val="both"/>
        <w:textAlignment w:val="baseline"/>
        <w:rPr>
          <w:rFonts w:ascii="Times New Roman" w:hAnsi="Times New Roman"/>
          <w:b w:val="0"/>
          <w:i/>
          <w:color w:val="000000"/>
          <w:sz w:val="24"/>
        </w:rPr>
      </w:pPr>
      <w:proofErr w:type="spellStart"/>
      <w:r w:rsidRPr="00B93FE5">
        <w:rPr>
          <w:rFonts w:ascii="Times New Roman" w:hAnsi="Times New Roman"/>
          <w:b w:val="0"/>
          <w:i/>
          <w:color w:val="000000"/>
          <w:sz w:val="24"/>
        </w:rPr>
        <w:t>Programme</w:t>
      </w:r>
      <w:proofErr w:type="spellEnd"/>
      <w:r w:rsidRPr="00B93FE5">
        <w:rPr>
          <w:rFonts w:ascii="Times New Roman" w:hAnsi="Times New Roman"/>
          <w:b w:val="0"/>
          <w:i/>
          <w:color w:val="000000"/>
          <w:sz w:val="24"/>
        </w:rPr>
        <w:t xml:space="preserve"> specific objectives are to: </w:t>
      </w:r>
    </w:p>
    <w:p w:rsidR="00EC10CA" w:rsidRPr="001F2B6A" w:rsidRDefault="004A3713" w:rsidP="00EC10CA">
      <w:pPr>
        <w:autoSpaceDE w:val="0"/>
        <w:autoSpaceDN w:val="0"/>
        <w:adjustRightInd w:val="0"/>
        <w:spacing w:after="0" w:line="320" w:lineRule="exact"/>
        <w:jc w:val="both"/>
        <w:rPr>
          <w:rFonts w:ascii="Times New Roman" w:hAnsi="Times New Roman"/>
          <w:b/>
          <w:bCs/>
          <w:color w:val="000000"/>
          <w:sz w:val="24"/>
          <w:szCs w:val="24"/>
        </w:rPr>
      </w:pPr>
      <w:r w:rsidRPr="007423A0">
        <w:rPr>
          <w:rFonts w:ascii="Times New Roman" w:hAnsi="Times New Roman"/>
          <w:b/>
          <w:sz w:val="24"/>
          <w:szCs w:val="24"/>
        </w:rPr>
        <w:t>PSO-I</w:t>
      </w:r>
      <w:r w:rsidRPr="00DD72C7">
        <w:rPr>
          <w:rFonts w:ascii="Times New Roman" w:hAnsi="Times New Roman"/>
          <w:sz w:val="24"/>
          <w:szCs w:val="24"/>
        </w:rPr>
        <w:t xml:space="preserve"> </w:t>
      </w:r>
      <w:r w:rsidR="00EC10CA" w:rsidRPr="001F2B6A">
        <w:rPr>
          <w:rFonts w:ascii="Times New Roman" w:hAnsi="Times New Roman"/>
          <w:b/>
          <w:bCs/>
          <w:color w:val="000000"/>
          <w:sz w:val="24"/>
          <w:szCs w:val="24"/>
        </w:rPr>
        <w:t xml:space="preserve">The course structure is designed with a due emphasis on wider conceptual base, including experiments and modern computational techniques. </w:t>
      </w:r>
    </w:p>
    <w:p w:rsidR="00EC10CA" w:rsidRPr="001F2B6A" w:rsidRDefault="00EC10CA" w:rsidP="00EC10CA">
      <w:pPr>
        <w:autoSpaceDE w:val="0"/>
        <w:autoSpaceDN w:val="0"/>
        <w:adjustRightInd w:val="0"/>
        <w:spacing w:after="0" w:line="320" w:lineRule="exact"/>
        <w:jc w:val="both"/>
        <w:rPr>
          <w:rFonts w:ascii="Times New Roman" w:hAnsi="Times New Roman"/>
          <w:b/>
          <w:bCs/>
          <w:color w:val="000000"/>
          <w:sz w:val="24"/>
          <w:szCs w:val="24"/>
        </w:rPr>
      </w:pPr>
    </w:p>
    <w:p w:rsidR="00EC10CA" w:rsidRDefault="00EC10CA" w:rsidP="00EC10CA">
      <w:pPr>
        <w:autoSpaceDE w:val="0"/>
        <w:autoSpaceDN w:val="0"/>
        <w:adjustRightInd w:val="0"/>
        <w:spacing w:after="0" w:line="320" w:lineRule="exact"/>
        <w:jc w:val="both"/>
        <w:rPr>
          <w:rFonts w:ascii="Times New Roman" w:hAnsi="Times New Roman"/>
          <w:b/>
          <w:bCs/>
          <w:color w:val="000000"/>
          <w:sz w:val="24"/>
          <w:szCs w:val="24"/>
        </w:rPr>
      </w:pPr>
      <w:proofErr w:type="gramStart"/>
      <w:r>
        <w:rPr>
          <w:rFonts w:ascii="Times New Roman" w:hAnsi="Times New Roman"/>
          <w:b/>
          <w:bCs/>
          <w:color w:val="000000"/>
          <w:sz w:val="24"/>
          <w:szCs w:val="24"/>
        </w:rPr>
        <w:t>PSO-2</w:t>
      </w:r>
      <w:r w:rsidRPr="001F2B6A">
        <w:rPr>
          <w:rFonts w:ascii="Times New Roman" w:hAnsi="Times New Roman"/>
          <w:b/>
          <w:bCs/>
          <w:color w:val="000000"/>
          <w:sz w:val="24"/>
          <w:szCs w:val="24"/>
        </w:rPr>
        <w:t>.</w:t>
      </w:r>
      <w:proofErr w:type="gramEnd"/>
      <w:r w:rsidRPr="001F2B6A">
        <w:rPr>
          <w:rFonts w:ascii="Times New Roman" w:hAnsi="Times New Roman"/>
          <w:b/>
          <w:bCs/>
          <w:color w:val="000000"/>
          <w:sz w:val="24"/>
          <w:szCs w:val="24"/>
        </w:rPr>
        <w:t xml:space="preserve"> </w:t>
      </w:r>
      <w:r w:rsidR="007423A0" w:rsidRPr="001F2B6A">
        <w:rPr>
          <w:rFonts w:ascii="Times New Roman" w:hAnsi="Times New Roman"/>
          <w:b/>
          <w:bCs/>
          <w:color w:val="000000"/>
          <w:sz w:val="24"/>
          <w:szCs w:val="24"/>
        </w:rPr>
        <w:t xml:space="preserve">With the importance of “Energy Crisis” in the world, a course on “Energy Studies and Non-Conventional Energy Sources” has been prescribed in the syllabus of M.Sc. III Semester to update the students with problems, challenges and the possible solutions of the energy crisis.  </w:t>
      </w:r>
    </w:p>
    <w:p w:rsidR="007423A0" w:rsidRPr="001F2B6A" w:rsidRDefault="007423A0" w:rsidP="00EC10CA">
      <w:pPr>
        <w:autoSpaceDE w:val="0"/>
        <w:autoSpaceDN w:val="0"/>
        <w:adjustRightInd w:val="0"/>
        <w:spacing w:after="0" w:line="320" w:lineRule="exact"/>
        <w:jc w:val="both"/>
        <w:rPr>
          <w:rFonts w:ascii="Times New Roman" w:hAnsi="Times New Roman"/>
          <w:b/>
          <w:bCs/>
          <w:color w:val="000000"/>
          <w:sz w:val="24"/>
          <w:szCs w:val="24"/>
        </w:rPr>
      </w:pPr>
    </w:p>
    <w:p w:rsidR="00EC10CA" w:rsidRPr="001F2B6A" w:rsidRDefault="00EC10CA" w:rsidP="00EC10CA">
      <w:pPr>
        <w:autoSpaceDE w:val="0"/>
        <w:autoSpaceDN w:val="0"/>
        <w:adjustRightInd w:val="0"/>
        <w:spacing w:after="0" w:line="320" w:lineRule="exact"/>
        <w:jc w:val="both"/>
        <w:rPr>
          <w:rFonts w:ascii="Times New Roman" w:hAnsi="Times New Roman"/>
          <w:b/>
          <w:bCs/>
          <w:color w:val="000000"/>
          <w:sz w:val="24"/>
          <w:szCs w:val="24"/>
        </w:rPr>
      </w:pPr>
      <w:proofErr w:type="gramStart"/>
      <w:r>
        <w:rPr>
          <w:rFonts w:ascii="Times New Roman" w:hAnsi="Times New Roman"/>
          <w:b/>
          <w:bCs/>
          <w:color w:val="000000"/>
          <w:sz w:val="24"/>
          <w:szCs w:val="24"/>
        </w:rPr>
        <w:t>PSO-3</w:t>
      </w:r>
      <w:r w:rsidRPr="001F2B6A">
        <w:rPr>
          <w:rFonts w:ascii="Times New Roman" w:hAnsi="Times New Roman"/>
          <w:b/>
          <w:bCs/>
          <w:color w:val="000000"/>
          <w:sz w:val="24"/>
          <w:szCs w:val="24"/>
        </w:rPr>
        <w:t>.</w:t>
      </w:r>
      <w:proofErr w:type="gramEnd"/>
      <w:r w:rsidRPr="001F2B6A">
        <w:rPr>
          <w:rFonts w:ascii="Times New Roman" w:hAnsi="Times New Roman"/>
          <w:b/>
          <w:bCs/>
          <w:color w:val="000000"/>
          <w:sz w:val="24"/>
          <w:szCs w:val="24"/>
        </w:rPr>
        <w:t xml:space="preserve"> </w:t>
      </w:r>
      <w:r w:rsidR="007423A0" w:rsidRPr="001F2B6A">
        <w:rPr>
          <w:rFonts w:ascii="Times New Roman" w:hAnsi="Times New Roman"/>
          <w:b/>
          <w:bCs/>
          <w:color w:val="000000"/>
          <w:sz w:val="24"/>
          <w:szCs w:val="24"/>
        </w:rPr>
        <w:t>The program aims to train future generations of physicists with specialization in one of the frontier areas of research, e.g. in Astrophysics and Cosmology/ Atomic and Nuclear Physics/ Atmospheric Physics and Weather Science/ Quantum Information Sciences/ Energy Studies etc.</w:t>
      </w:r>
    </w:p>
    <w:p w:rsidR="00EC10CA" w:rsidRPr="001F2B6A" w:rsidRDefault="00EC10CA" w:rsidP="00EC10CA">
      <w:pPr>
        <w:autoSpaceDE w:val="0"/>
        <w:autoSpaceDN w:val="0"/>
        <w:adjustRightInd w:val="0"/>
        <w:spacing w:after="0" w:line="320" w:lineRule="exact"/>
        <w:jc w:val="both"/>
        <w:rPr>
          <w:rFonts w:ascii="Times New Roman" w:hAnsi="Times New Roman"/>
          <w:b/>
          <w:bCs/>
          <w:color w:val="000000"/>
          <w:sz w:val="24"/>
          <w:szCs w:val="24"/>
        </w:rPr>
      </w:pPr>
    </w:p>
    <w:p w:rsidR="00013120" w:rsidRPr="00013120" w:rsidRDefault="00013120" w:rsidP="00013120">
      <w:pPr>
        <w:jc w:val="center"/>
        <w:rPr>
          <w:rStyle w:val="Strong"/>
          <w:rFonts w:ascii="Times New Roman" w:hAnsi="Times New Roman"/>
          <w:sz w:val="28"/>
          <w:szCs w:val="28"/>
        </w:rPr>
      </w:pPr>
      <w:r w:rsidRPr="00013120">
        <w:rPr>
          <w:rStyle w:val="Strong"/>
          <w:rFonts w:ascii="Times New Roman" w:hAnsi="Times New Roman"/>
          <w:sz w:val="28"/>
          <w:szCs w:val="28"/>
        </w:rPr>
        <w:t>Semester-I</w:t>
      </w:r>
    </w:p>
    <w:p w:rsidR="00540A84" w:rsidRPr="00364039" w:rsidRDefault="00013120" w:rsidP="00540A84">
      <w:pPr>
        <w:jc w:val="both"/>
        <w:rPr>
          <w:rStyle w:val="Strong"/>
          <w:rFonts w:ascii="Times New Roman" w:hAnsi="Times New Roman"/>
          <w:sz w:val="24"/>
          <w:szCs w:val="24"/>
        </w:rPr>
      </w:pPr>
      <w:r>
        <w:rPr>
          <w:rFonts w:ascii="Times New Roman" w:eastAsia="Calibri" w:hAnsi="Times New Roman"/>
          <w:b/>
          <w:sz w:val="24"/>
          <w:szCs w:val="24"/>
        </w:rPr>
        <w:t>MPH001</w:t>
      </w:r>
      <w:r w:rsidR="000A7810">
        <w:rPr>
          <w:rFonts w:ascii="Times New Roman" w:eastAsia="Calibri" w:hAnsi="Times New Roman"/>
          <w:b/>
          <w:sz w:val="24"/>
          <w:szCs w:val="24"/>
        </w:rPr>
        <w:t>B</w:t>
      </w:r>
      <w:r w:rsidR="00540A84" w:rsidRPr="00364039">
        <w:rPr>
          <w:rStyle w:val="Strong"/>
          <w:rFonts w:ascii="Times New Roman" w:hAnsi="Times New Roman"/>
          <w:sz w:val="24"/>
          <w:szCs w:val="24"/>
        </w:rPr>
        <w:t>: Classical Mechanics</w:t>
      </w:r>
      <w:r w:rsidR="00364039">
        <w:rPr>
          <w:rStyle w:val="Strong"/>
          <w:rFonts w:ascii="Times New Roman" w:hAnsi="Times New Roman"/>
          <w:sz w:val="24"/>
          <w:szCs w:val="24"/>
        </w:rPr>
        <w:t xml:space="preserve">                                                  </w:t>
      </w:r>
      <w:r>
        <w:rPr>
          <w:rStyle w:val="Strong"/>
          <w:rFonts w:ascii="Times New Roman" w:hAnsi="Times New Roman"/>
          <w:sz w:val="24"/>
          <w:szCs w:val="24"/>
        </w:rPr>
        <w:t xml:space="preserve">                             </w:t>
      </w:r>
      <w:r w:rsidR="00364039">
        <w:rPr>
          <w:rStyle w:val="Strong"/>
          <w:rFonts w:ascii="Times New Roman" w:hAnsi="Times New Roman"/>
          <w:sz w:val="24"/>
          <w:szCs w:val="24"/>
        </w:rPr>
        <w:t>Credit(s):4</w:t>
      </w:r>
    </w:p>
    <w:p w:rsidR="00540A84" w:rsidRPr="001C2584" w:rsidRDefault="001C2584" w:rsidP="00540A84">
      <w:pPr>
        <w:pStyle w:val="BodyText"/>
        <w:spacing w:after="0"/>
        <w:jc w:val="both"/>
        <w:rPr>
          <w:b/>
        </w:rPr>
      </w:pPr>
      <w:r w:rsidRPr="001C2584">
        <w:rPr>
          <w:b/>
        </w:rPr>
        <w:t>Unit-I</w:t>
      </w:r>
    </w:p>
    <w:p w:rsidR="00540A84" w:rsidRPr="00FA192E" w:rsidRDefault="00540A84" w:rsidP="00540A84">
      <w:pPr>
        <w:pStyle w:val="BodyText"/>
        <w:spacing w:after="0"/>
        <w:jc w:val="both"/>
      </w:pPr>
      <w:proofErr w:type="spellStart"/>
      <w:r w:rsidRPr="00E813B4">
        <w:rPr>
          <w:b/>
        </w:rPr>
        <w:t>Lagrangian</w:t>
      </w:r>
      <w:proofErr w:type="spellEnd"/>
      <w:r w:rsidRPr="00E813B4">
        <w:rPr>
          <w:b/>
        </w:rPr>
        <w:t xml:space="preserve"> and Hamiltonian Dynamics</w:t>
      </w:r>
      <w:r>
        <w:t xml:space="preserve">: </w:t>
      </w:r>
      <w:r w:rsidRPr="00FA192E">
        <w:t xml:space="preserve">Constraints, </w:t>
      </w:r>
      <w:proofErr w:type="spellStart"/>
      <w:r w:rsidRPr="00FA192E">
        <w:t>holonomic</w:t>
      </w:r>
      <w:proofErr w:type="spellEnd"/>
      <w:r w:rsidRPr="00FA192E">
        <w:t xml:space="preserve"> and non-</w:t>
      </w:r>
      <w:proofErr w:type="spellStart"/>
      <w:r w:rsidRPr="00FA192E">
        <w:t>holonomic</w:t>
      </w:r>
      <w:proofErr w:type="spellEnd"/>
      <w:r w:rsidRPr="00FA192E">
        <w:t xml:space="preserve"> constraints, </w:t>
      </w:r>
      <w:proofErr w:type="spellStart"/>
      <w:r w:rsidRPr="00FA192E">
        <w:t>D’Alembert's</w:t>
      </w:r>
      <w:proofErr w:type="spellEnd"/>
      <w:r w:rsidRPr="00FA192E">
        <w:t xml:space="preserve"> Principle and Lagrange’s Equation, velocity dependent potentials, simple applications of </w:t>
      </w:r>
      <w:proofErr w:type="spellStart"/>
      <w:r w:rsidRPr="00FA192E">
        <w:t>Lagrangian</w:t>
      </w:r>
      <w:proofErr w:type="spellEnd"/>
      <w:r w:rsidRPr="00FA192E">
        <w:t xml:space="preserve"> formulation. Hamilton Principle, Calculus of Variations, Derivation </w:t>
      </w:r>
      <w:proofErr w:type="gramStart"/>
      <w:r w:rsidRPr="00FA192E">
        <w:t>of  Lagrange’s</w:t>
      </w:r>
      <w:proofErr w:type="gramEnd"/>
      <w:r w:rsidRPr="00FA192E">
        <w:t xml:space="preserve"> equation from Hamilton’s principle. Extension of Hamilton's Principle for </w:t>
      </w:r>
      <w:proofErr w:type="spellStart"/>
      <w:r w:rsidRPr="00FA192E">
        <w:t>nonconservative</w:t>
      </w:r>
      <w:proofErr w:type="spellEnd"/>
      <w:r w:rsidRPr="00FA192E">
        <w:t xml:space="preserve"> and </w:t>
      </w:r>
      <w:proofErr w:type="spellStart"/>
      <w:r w:rsidRPr="00FA192E">
        <w:t>nonholonomic</w:t>
      </w:r>
      <w:proofErr w:type="spellEnd"/>
      <w:r w:rsidRPr="00FA192E">
        <w:t xml:space="preserve"> systems, Method of Lagrange's multipliers, Conservation theorems and Symmetry Properties, </w:t>
      </w:r>
      <w:proofErr w:type="spellStart"/>
      <w:r w:rsidRPr="00FA192E">
        <w:t>Noether's</w:t>
      </w:r>
      <w:proofErr w:type="spellEnd"/>
      <w:r w:rsidRPr="00FA192E">
        <w:t xml:space="preserve"> theorem. </w:t>
      </w:r>
      <w:proofErr w:type="gramStart"/>
      <w:r w:rsidRPr="00FA192E">
        <w:t>Conservation of energy, linear momentum and angular momentum as a consequence of homogeneity of time and space and isotropy of space.</w:t>
      </w:r>
      <w:proofErr w:type="gramEnd"/>
      <w:r w:rsidRPr="00FA192E">
        <w:t xml:space="preserve"> </w:t>
      </w:r>
    </w:p>
    <w:p w:rsidR="001C2584" w:rsidRDefault="001C2584" w:rsidP="00540A84">
      <w:pPr>
        <w:pStyle w:val="BodyText"/>
        <w:spacing w:after="0"/>
        <w:jc w:val="both"/>
        <w:rPr>
          <w:b/>
        </w:rPr>
      </w:pPr>
    </w:p>
    <w:p w:rsidR="00540A84" w:rsidRPr="001C2584" w:rsidRDefault="001C2584" w:rsidP="00540A84">
      <w:pPr>
        <w:pStyle w:val="BodyText"/>
        <w:spacing w:after="0"/>
        <w:jc w:val="both"/>
        <w:rPr>
          <w:b/>
        </w:rPr>
      </w:pPr>
      <w:r w:rsidRPr="001C2584">
        <w:rPr>
          <w:b/>
        </w:rPr>
        <w:t>Unit-II</w:t>
      </w:r>
    </w:p>
    <w:p w:rsidR="00540A84" w:rsidRPr="00FA192E" w:rsidRDefault="00540A84" w:rsidP="00540A84">
      <w:pPr>
        <w:pStyle w:val="BodyText"/>
        <w:spacing w:after="0"/>
        <w:jc w:val="both"/>
      </w:pPr>
      <w:r w:rsidRPr="00FA192E">
        <w:t xml:space="preserve">Generalized momentum, Legendre transformation and the Hamilton’s Equations of Motion, simple applications of Hamiltonian formulation, cyclic coordinates, </w:t>
      </w:r>
      <w:proofErr w:type="spellStart"/>
      <w:r w:rsidRPr="00FA192E">
        <w:t>Routh’s</w:t>
      </w:r>
      <w:proofErr w:type="spellEnd"/>
      <w:r w:rsidRPr="00FA192E">
        <w:t xml:space="preserve"> procedure, Hamiltonian Formulation of Relativistic Mechanics, Derivation of Hamilton's canonical Equation from Hamilton's </w:t>
      </w:r>
      <w:proofErr w:type="spellStart"/>
      <w:r w:rsidRPr="00FA192E">
        <w:t>variational</w:t>
      </w:r>
      <w:proofErr w:type="spellEnd"/>
      <w:r w:rsidRPr="00FA192E">
        <w:t xml:space="preserve"> principle. </w:t>
      </w:r>
      <w:proofErr w:type="gramStart"/>
      <w:r w:rsidRPr="00FA192E">
        <w:t>The principle of least action.</w:t>
      </w:r>
      <w:proofErr w:type="gramEnd"/>
      <w:r w:rsidRPr="00FA192E">
        <w:t xml:space="preserve"> </w:t>
      </w:r>
    </w:p>
    <w:p w:rsidR="001C2584" w:rsidRDefault="001C2584" w:rsidP="00540A84">
      <w:pPr>
        <w:pStyle w:val="BodyText"/>
        <w:spacing w:after="0"/>
        <w:jc w:val="both"/>
        <w:rPr>
          <w:b/>
        </w:rPr>
      </w:pPr>
    </w:p>
    <w:p w:rsidR="00540A84" w:rsidRDefault="001C2584" w:rsidP="00540A84">
      <w:pPr>
        <w:pStyle w:val="BodyText"/>
        <w:spacing w:after="0"/>
        <w:jc w:val="both"/>
        <w:rPr>
          <w:b/>
        </w:rPr>
      </w:pPr>
      <w:r>
        <w:rPr>
          <w:b/>
        </w:rPr>
        <w:t>Unit-III</w:t>
      </w:r>
    </w:p>
    <w:p w:rsidR="00540A84" w:rsidRDefault="00540A84" w:rsidP="00540A84">
      <w:pPr>
        <w:pStyle w:val="BodyText"/>
        <w:spacing w:after="0"/>
        <w:jc w:val="both"/>
      </w:pPr>
      <w:r>
        <w:rPr>
          <w:b/>
        </w:rPr>
        <w:t xml:space="preserve">Inertia Tensor: </w:t>
      </w:r>
      <w:r>
        <w:t xml:space="preserve">Inertial tensor. </w:t>
      </w:r>
      <w:proofErr w:type="gramStart"/>
      <w:r>
        <w:t>Moment and Product of Inertia.</w:t>
      </w:r>
      <w:proofErr w:type="gramEnd"/>
      <w:r>
        <w:t xml:space="preserve"> </w:t>
      </w:r>
      <w:proofErr w:type="gramStart"/>
      <w:r>
        <w:t>Rotational Dynamics.</w:t>
      </w:r>
      <w:proofErr w:type="gramEnd"/>
      <w:r>
        <w:t xml:space="preserve"> </w:t>
      </w:r>
      <w:proofErr w:type="gramStart"/>
      <w:r>
        <w:t>Pseudo forces.</w:t>
      </w:r>
      <w:proofErr w:type="gramEnd"/>
      <w:r>
        <w:t xml:space="preserve"> </w:t>
      </w:r>
      <w:proofErr w:type="spellStart"/>
      <w:proofErr w:type="gramStart"/>
      <w:r>
        <w:t>Coriolis</w:t>
      </w:r>
      <w:proofErr w:type="spellEnd"/>
      <w:r>
        <w:t xml:space="preserve"> forces.</w:t>
      </w:r>
      <w:proofErr w:type="gramEnd"/>
      <w:r>
        <w:t xml:space="preserve"> </w:t>
      </w:r>
      <w:proofErr w:type="gramStart"/>
      <w:r>
        <w:t>Similarity transformations.</w:t>
      </w:r>
      <w:proofErr w:type="gramEnd"/>
      <w:r>
        <w:t xml:space="preserve"> </w:t>
      </w:r>
    </w:p>
    <w:p w:rsidR="001C2584" w:rsidRDefault="001C2584" w:rsidP="00540A84">
      <w:pPr>
        <w:pStyle w:val="BodyText"/>
        <w:spacing w:after="0"/>
        <w:jc w:val="both"/>
        <w:rPr>
          <w:b/>
        </w:rPr>
      </w:pPr>
    </w:p>
    <w:p w:rsidR="007423A0" w:rsidRDefault="007423A0" w:rsidP="00540A84">
      <w:pPr>
        <w:pStyle w:val="BodyText"/>
        <w:spacing w:after="0"/>
        <w:jc w:val="both"/>
        <w:rPr>
          <w:b/>
        </w:rPr>
      </w:pPr>
    </w:p>
    <w:p w:rsidR="00540A84" w:rsidRPr="001C2584" w:rsidRDefault="001C2584" w:rsidP="00540A84">
      <w:pPr>
        <w:pStyle w:val="BodyText"/>
        <w:spacing w:after="0"/>
        <w:jc w:val="both"/>
        <w:rPr>
          <w:b/>
        </w:rPr>
      </w:pPr>
      <w:r w:rsidRPr="001C2584">
        <w:rPr>
          <w:b/>
        </w:rPr>
        <w:lastRenderedPageBreak/>
        <w:t>Unit-IV</w:t>
      </w:r>
      <w:r w:rsidR="00540A84" w:rsidRPr="001C2584">
        <w:rPr>
          <w:b/>
        </w:rPr>
        <w:t xml:space="preserve">  </w:t>
      </w:r>
    </w:p>
    <w:p w:rsidR="00540A84" w:rsidRPr="00FA192E" w:rsidRDefault="00540A84" w:rsidP="00540A84">
      <w:pPr>
        <w:pStyle w:val="BodyText"/>
        <w:spacing w:after="0"/>
        <w:jc w:val="both"/>
      </w:pPr>
      <w:r w:rsidRPr="00FA192E">
        <w:rPr>
          <w:b/>
        </w:rPr>
        <w:t>Canonical transformation, integral invariant of Poincare</w:t>
      </w:r>
      <w:r w:rsidRPr="00FA192E">
        <w:t xml:space="preserve">: Lagrange's and Poisson brackets as canonical invariants, equation of motion in Poisson bracket formulation. </w:t>
      </w:r>
      <w:proofErr w:type="gramStart"/>
      <w:r w:rsidRPr="00FA192E">
        <w:t xml:space="preserve">Infinitesimal contact transformation and generators of symmetry, </w:t>
      </w:r>
      <w:proofErr w:type="spellStart"/>
      <w:r w:rsidRPr="00FA192E">
        <w:t>Liouvilee's</w:t>
      </w:r>
      <w:proofErr w:type="spellEnd"/>
      <w:r w:rsidRPr="00FA192E">
        <w:t xml:space="preserve"> theorem, Hamilton-Jacobi equation and its application.</w:t>
      </w:r>
      <w:proofErr w:type="gramEnd"/>
      <w:r w:rsidRPr="00FA192E">
        <w:t xml:space="preserve"> </w:t>
      </w:r>
    </w:p>
    <w:p w:rsidR="001C2584" w:rsidRDefault="001C2584" w:rsidP="00540A84">
      <w:pPr>
        <w:pStyle w:val="BodyText"/>
        <w:jc w:val="both"/>
        <w:rPr>
          <w:b/>
        </w:rPr>
      </w:pPr>
    </w:p>
    <w:p w:rsidR="00540A84" w:rsidRDefault="001C2584" w:rsidP="00540A84">
      <w:pPr>
        <w:pStyle w:val="BodyText"/>
        <w:jc w:val="both"/>
        <w:rPr>
          <w:b/>
        </w:rPr>
      </w:pPr>
      <w:r>
        <w:rPr>
          <w:b/>
        </w:rPr>
        <w:t>Unit-V</w:t>
      </w:r>
    </w:p>
    <w:p w:rsidR="00540A84" w:rsidRDefault="00540A84" w:rsidP="00540A84">
      <w:pPr>
        <w:pStyle w:val="BodyText"/>
        <w:jc w:val="both"/>
      </w:pPr>
      <w:r w:rsidRPr="00FA192E">
        <w:rPr>
          <w:b/>
        </w:rPr>
        <w:t>Action angle variable adiabatic invariance of action variable</w:t>
      </w:r>
      <w:r w:rsidRPr="00FA192E">
        <w:t xml:space="preserve">: The </w:t>
      </w:r>
      <w:proofErr w:type="spellStart"/>
      <w:r w:rsidRPr="00FA192E">
        <w:t>Kepler</w:t>
      </w:r>
      <w:proofErr w:type="spellEnd"/>
      <w:r w:rsidRPr="00FA192E">
        <w:t xml:space="preserve"> problem in action angle variables, theory of small oscillation in </w:t>
      </w:r>
      <w:proofErr w:type="spellStart"/>
      <w:r w:rsidRPr="00FA192E">
        <w:t>Lagrangian</w:t>
      </w:r>
      <w:proofErr w:type="spellEnd"/>
      <w:r w:rsidRPr="00FA192E">
        <w:t xml:space="preserve"> formulation, normal coordinates and its applications. Orthogonal transformation, Euler's theorem, </w:t>
      </w:r>
      <w:proofErr w:type="spellStart"/>
      <w:r w:rsidRPr="00FA192E">
        <w:t>Eigenvalues</w:t>
      </w:r>
      <w:proofErr w:type="spellEnd"/>
      <w:r w:rsidRPr="00FA192E">
        <w:t xml:space="preserve"> of the inertia tensor, Euler equations, force free motion of a rigid body. </w:t>
      </w:r>
    </w:p>
    <w:p w:rsidR="00364039" w:rsidRPr="00364039" w:rsidRDefault="00364039" w:rsidP="00540A84">
      <w:pPr>
        <w:pStyle w:val="BodyText"/>
        <w:jc w:val="both"/>
        <w:rPr>
          <w:b/>
          <w:i/>
        </w:rPr>
      </w:pPr>
      <w:r w:rsidRPr="00364039">
        <w:rPr>
          <w:b/>
          <w:i/>
        </w:rPr>
        <w:t>Suggested Readings</w:t>
      </w:r>
    </w:p>
    <w:p w:rsidR="00540A84" w:rsidRPr="00364039" w:rsidRDefault="00540A84" w:rsidP="00A81B1C">
      <w:pPr>
        <w:pStyle w:val="BodyText"/>
        <w:numPr>
          <w:ilvl w:val="0"/>
          <w:numId w:val="1"/>
        </w:numPr>
        <w:tabs>
          <w:tab w:val="clear" w:pos="720"/>
          <w:tab w:val="left" w:pos="707"/>
        </w:tabs>
        <w:spacing w:after="0" w:line="360" w:lineRule="auto"/>
        <w:ind w:left="709" w:hanging="284"/>
        <w:jc w:val="both"/>
      </w:pPr>
      <w:r w:rsidRPr="00364039">
        <w:t xml:space="preserve">Herbert Goldstein, C. Poole, John </w:t>
      </w:r>
      <w:proofErr w:type="spellStart"/>
      <w:r w:rsidRPr="00364039">
        <w:t>Safko</w:t>
      </w:r>
      <w:proofErr w:type="spellEnd"/>
      <w:r w:rsidRPr="00364039">
        <w:t xml:space="preserve">: Classical Mechanics, Pearson. </w:t>
      </w:r>
    </w:p>
    <w:p w:rsidR="00540A84" w:rsidRPr="00364039" w:rsidRDefault="00540A84" w:rsidP="00A81B1C">
      <w:pPr>
        <w:pStyle w:val="BodyText"/>
        <w:numPr>
          <w:ilvl w:val="0"/>
          <w:numId w:val="1"/>
        </w:numPr>
        <w:tabs>
          <w:tab w:val="clear" w:pos="720"/>
          <w:tab w:val="left" w:pos="707"/>
        </w:tabs>
        <w:spacing w:after="0" w:line="360" w:lineRule="auto"/>
        <w:ind w:left="709" w:hanging="284"/>
        <w:jc w:val="both"/>
      </w:pPr>
      <w:r w:rsidRPr="00364039">
        <w:t xml:space="preserve">L. D. Landau and E.M. </w:t>
      </w:r>
      <w:proofErr w:type="spellStart"/>
      <w:r w:rsidRPr="00364039">
        <w:t>Lifshitz</w:t>
      </w:r>
      <w:proofErr w:type="spellEnd"/>
      <w:r w:rsidRPr="00364039">
        <w:t>: Mechanics</w:t>
      </w:r>
      <w:proofErr w:type="gramStart"/>
      <w:r w:rsidRPr="00364039">
        <w:t xml:space="preserve">,  </w:t>
      </w:r>
      <w:r w:rsidRPr="00364039">
        <w:rPr>
          <w:color w:val="000000"/>
        </w:rPr>
        <w:t>Butterworth</w:t>
      </w:r>
      <w:proofErr w:type="gramEnd"/>
      <w:r w:rsidRPr="00364039">
        <w:rPr>
          <w:color w:val="000000"/>
        </w:rPr>
        <w:t>-Heinemann.</w:t>
      </w:r>
    </w:p>
    <w:p w:rsidR="00540A84" w:rsidRPr="00364039" w:rsidRDefault="00540A84" w:rsidP="00A81B1C">
      <w:pPr>
        <w:pStyle w:val="BodyText"/>
        <w:numPr>
          <w:ilvl w:val="0"/>
          <w:numId w:val="1"/>
        </w:numPr>
        <w:tabs>
          <w:tab w:val="clear" w:pos="720"/>
          <w:tab w:val="left" w:pos="707"/>
        </w:tabs>
        <w:spacing w:line="360" w:lineRule="auto"/>
        <w:ind w:left="709" w:hanging="284"/>
        <w:jc w:val="both"/>
      </w:pPr>
      <w:r w:rsidRPr="00364039">
        <w:t xml:space="preserve">A. </w:t>
      </w:r>
      <w:proofErr w:type="spellStart"/>
      <w:r w:rsidRPr="00364039">
        <w:t>Raychoudhary</w:t>
      </w:r>
      <w:proofErr w:type="spellEnd"/>
      <w:r w:rsidRPr="00364039">
        <w:t xml:space="preserve">: Classical Mechanics, Oxford University Press </w:t>
      </w:r>
    </w:p>
    <w:p w:rsidR="00540A84" w:rsidRPr="00364039" w:rsidRDefault="00540A84" w:rsidP="00A81B1C">
      <w:pPr>
        <w:pStyle w:val="BodyText"/>
        <w:numPr>
          <w:ilvl w:val="0"/>
          <w:numId w:val="1"/>
        </w:numPr>
        <w:tabs>
          <w:tab w:val="clear" w:pos="720"/>
          <w:tab w:val="left" w:pos="707"/>
        </w:tabs>
        <w:spacing w:line="360" w:lineRule="auto"/>
        <w:ind w:left="709" w:hanging="284"/>
        <w:jc w:val="both"/>
      </w:pPr>
      <w:r w:rsidRPr="00364039">
        <w:rPr>
          <w:color w:val="211E1E"/>
        </w:rPr>
        <w:t xml:space="preserve">N. C. </w:t>
      </w:r>
      <w:proofErr w:type="spellStart"/>
      <w:r w:rsidRPr="00364039">
        <w:rPr>
          <w:color w:val="211E1E"/>
        </w:rPr>
        <w:t>Rana</w:t>
      </w:r>
      <w:proofErr w:type="spellEnd"/>
      <w:r w:rsidRPr="00364039">
        <w:rPr>
          <w:color w:val="211E1E"/>
        </w:rPr>
        <w:t xml:space="preserve"> and P. S. </w:t>
      </w:r>
      <w:proofErr w:type="spellStart"/>
      <w:r w:rsidRPr="00364039">
        <w:rPr>
          <w:color w:val="211E1E"/>
        </w:rPr>
        <w:t>Joag</w:t>
      </w:r>
      <w:proofErr w:type="spellEnd"/>
      <w:r w:rsidRPr="00364039">
        <w:rPr>
          <w:color w:val="211E1E"/>
        </w:rPr>
        <w:t xml:space="preserve">: </w:t>
      </w:r>
      <w:r w:rsidRPr="00364039">
        <w:rPr>
          <w:iCs/>
          <w:color w:val="211E1E"/>
        </w:rPr>
        <w:t xml:space="preserve">Classical Mechanics, </w:t>
      </w:r>
      <w:r w:rsidRPr="00364039">
        <w:rPr>
          <w:color w:val="211E1E"/>
        </w:rPr>
        <w:t>Tata McGraw Hill.</w:t>
      </w:r>
    </w:p>
    <w:p w:rsidR="00540A84" w:rsidRPr="00266D2F" w:rsidRDefault="00540A84" w:rsidP="00A81B1C">
      <w:pPr>
        <w:pStyle w:val="BodyText"/>
        <w:numPr>
          <w:ilvl w:val="0"/>
          <w:numId w:val="1"/>
        </w:numPr>
        <w:tabs>
          <w:tab w:val="clear" w:pos="720"/>
          <w:tab w:val="left" w:pos="707"/>
        </w:tabs>
        <w:spacing w:line="360" w:lineRule="auto"/>
        <w:ind w:left="709" w:hanging="284"/>
        <w:jc w:val="both"/>
      </w:pPr>
      <w:r w:rsidRPr="00364039">
        <w:rPr>
          <w:color w:val="211E1E"/>
        </w:rPr>
        <w:t>Ronald L. Greene: Classical Mechanics with Maple, Springer</w:t>
      </w:r>
    </w:p>
    <w:p w:rsidR="00266D2F" w:rsidRPr="008436EB" w:rsidRDefault="00266D2F" w:rsidP="00266D2F">
      <w:pPr>
        <w:rPr>
          <w:rFonts w:ascii="Times New Roman" w:hAnsi="Times New Roman"/>
          <w:i/>
          <w:iCs/>
          <w:sz w:val="24"/>
          <w:szCs w:val="24"/>
        </w:rPr>
      </w:pPr>
      <w:r>
        <w:rPr>
          <w:rFonts w:ascii="Times New Roman" w:hAnsi="Times New Roman"/>
          <w:sz w:val="24"/>
          <w:szCs w:val="24"/>
        </w:rPr>
        <w:t>CO-</w:t>
      </w:r>
      <w:proofErr w:type="gramStart"/>
      <w:r>
        <w:rPr>
          <w:rFonts w:ascii="Times New Roman" w:hAnsi="Times New Roman"/>
          <w:sz w:val="24"/>
          <w:szCs w:val="24"/>
        </w:rPr>
        <w:t xml:space="preserve">1 </w:t>
      </w:r>
      <w:r>
        <w:t xml:space="preserve"> </w:t>
      </w:r>
      <w:r w:rsidRPr="008436EB">
        <w:rPr>
          <w:rFonts w:ascii="Times New Roman" w:hAnsi="Times New Roman"/>
          <w:sz w:val="24"/>
          <w:szCs w:val="24"/>
        </w:rPr>
        <w:t>Have</w:t>
      </w:r>
      <w:proofErr w:type="gramEnd"/>
      <w:r w:rsidRPr="008436EB">
        <w:rPr>
          <w:rFonts w:ascii="Times New Roman" w:hAnsi="Times New Roman"/>
          <w:sz w:val="24"/>
          <w:szCs w:val="24"/>
        </w:rPr>
        <w:t xml:space="preserve"> a deep understanding of Newton’s laws</w:t>
      </w:r>
    </w:p>
    <w:p w:rsidR="00266D2F" w:rsidRPr="008436EB" w:rsidRDefault="00266D2F" w:rsidP="00266D2F">
      <w:pPr>
        <w:rPr>
          <w:rFonts w:ascii="Times New Roman" w:hAnsi="Times New Roman"/>
          <w:i/>
          <w:iCs/>
          <w:sz w:val="24"/>
          <w:szCs w:val="24"/>
        </w:rPr>
      </w:pPr>
      <w:r w:rsidRPr="008436EB">
        <w:rPr>
          <w:rFonts w:ascii="Times New Roman" w:hAnsi="Times New Roman"/>
          <w:sz w:val="24"/>
          <w:szCs w:val="24"/>
        </w:rPr>
        <w:t>CO-</w:t>
      </w:r>
      <w:proofErr w:type="gramStart"/>
      <w:r w:rsidRPr="008436EB">
        <w:rPr>
          <w:rFonts w:ascii="Times New Roman" w:hAnsi="Times New Roman"/>
          <w:sz w:val="24"/>
          <w:szCs w:val="24"/>
        </w:rPr>
        <w:t>2  Be</w:t>
      </w:r>
      <w:proofErr w:type="gramEnd"/>
      <w:r w:rsidRPr="008436EB">
        <w:rPr>
          <w:rFonts w:ascii="Times New Roman" w:hAnsi="Times New Roman"/>
          <w:sz w:val="24"/>
          <w:szCs w:val="24"/>
        </w:rPr>
        <w:t xml:space="preserve"> able to solve the Newton equations for simple configurations using various methods,</w:t>
      </w:r>
    </w:p>
    <w:p w:rsidR="00266D2F" w:rsidRPr="008436EB" w:rsidRDefault="00266D2F" w:rsidP="00266D2F">
      <w:pPr>
        <w:rPr>
          <w:rFonts w:ascii="Times New Roman" w:hAnsi="Times New Roman"/>
          <w:i/>
          <w:iCs/>
          <w:sz w:val="24"/>
          <w:szCs w:val="24"/>
        </w:rPr>
      </w:pPr>
      <w:r w:rsidRPr="008436EB">
        <w:rPr>
          <w:rFonts w:ascii="Times New Roman" w:hAnsi="Times New Roman"/>
          <w:sz w:val="24"/>
          <w:szCs w:val="24"/>
        </w:rPr>
        <w:t>CO-3 to enable student to learn and to apply concepts learnt in this subject in real life.</w:t>
      </w:r>
    </w:p>
    <w:p w:rsidR="00266D2F" w:rsidRPr="008436EB" w:rsidRDefault="00266D2F" w:rsidP="00266D2F">
      <w:pPr>
        <w:rPr>
          <w:rFonts w:ascii="Times New Roman" w:hAnsi="Times New Roman"/>
          <w:i/>
          <w:iCs/>
          <w:sz w:val="24"/>
          <w:szCs w:val="24"/>
        </w:rPr>
      </w:pPr>
      <w:r w:rsidRPr="008436EB">
        <w:rPr>
          <w:rFonts w:ascii="Times New Roman" w:hAnsi="Times New Roman"/>
          <w:sz w:val="24"/>
          <w:szCs w:val="24"/>
        </w:rPr>
        <w:t xml:space="preserve">CO-4 to enable students to learn the </w:t>
      </w:r>
      <w:proofErr w:type="gramStart"/>
      <w:r w:rsidRPr="008436EB">
        <w:rPr>
          <w:rFonts w:ascii="Times New Roman" w:hAnsi="Times New Roman"/>
          <w:sz w:val="24"/>
          <w:szCs w:val="24"/>
        </w:rPr>
        <w:t>idea  of</w:t>
      </w:r>
      <w:proofErr w:type="gramEnd"/>
      <w:r w:rsidRPr="008436EB">
        <w:rPr>
          <w:rFonts w:ascii="Times New Roman" w:hAnsi="Times New Roman"/>
          <w:sz w:val="24"/>
          <w:szCs w:val="24"/>
        </w:rPr>
        <w:t xml:space="preserve"> Small Oscillations and to explore its further applications and  importance in advancement of technologies</w:t>
      </w:r>
    </w:p>
    <w:p w:rsidR="00266D2F" w:rsidRPr="008436EB" w:rsidRDefault="00266D2F" w:rsidP="00266D2F">
      <w:pPr>
        <w:rPr>
          <w:rFonts w:ascii="Times New Roman" w:hAnsi="Times New Roman"/>
          <w:i/>
          <w:iCs/>
          <w:sz w:val="24"/>
          <w:szCs w:val="24"/>
        </w:rPr>
      </w:pPr>
      <w:r w:rsidRPr="008436EB">
        <w:rPr>
          <w:rFonts w:ascii="Times New Roman" w:hAnsi="Times New Roman"/>
          <w:sz w:val="24"/>
          <w:szCs w:val="24"/>
        </w:rPr>
        <w:t>CO-</w:t>
      </w:r>
      <w:proofErr w:type="gramStart"/>
      <w:r w:rsidRPr="008436EB">
        <w:rPr>
          <w:rFonts w:ascii="Times New Roman" w:hAnsi="Times New Roman"/>
          <w:sz w:val="24"/>
          <w:szCs w:val="24"/>
        </w:rPr>
        <w:t>5  Understand</w:t>
      </w:r>
      <w:proofErr w:type="gramEnd"/>
      <w:r w:rsidRPr="008436EB">
        <w:rPr>
          <w:rFonts w:ascii="Times New Roman" w:hAnsi="Times New Roman"/>
          <w:sz w:val="24"/>
          <w:szCs w:val="24"/>
        </w:rPr>
        <w:t xml:space="preserve"> the foundations of force free  motion of rigid body</w:t>
      </w:r>
    </w:p>
    <w:p w:rsidR="00266D2F" w:rsidRPr="00266D2F" w:rsidRDefault="00266D2F" w:rsidP="00266D2F">
      <w:pPr>
        <w:rPr>
          <w:rFonts w:ascii="Times New Roman" w:eastAsia="Calibri" w:hAnsi="Times New Roman"/>
          <w:color w:val="000000"/>
        </w:rPr>
      </w:pPr>
      <w:r w:rsidRPr="00F35A1C">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b/>
                <w:sz w:val="24"/>
                <w:szCs w:val="24"/>
                <w:lang w:bidi="hi-IN"/>
              </w:rPr>
              <w:t>Course Outcome</w:t>
            </w:r>
          </w:p>
        </w:tc>
        <w:tc>
          <w:tcPr>
            <w:tcW w:w="6105" w:type="dxa"/>
            <w:gridSpan w:val="7"/>
          </w:tcPr>
          <w:p w:rsidR="00266D2F" w:rsidRPr="00404634" w:rsidRDefault="00266D2F" w:rsidP="00C9336A">
            <w:pPr>
              <w:autoSpaceDE w:val="0"/>
              <w:autoSpaceDN w:val="0"/>
              <w:adjustRightInd w:val="0"/>
              <w:jc w:val="center"/>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Program Outcome</w:t>
            </w:r>
          </w:p>
        </w:tc>
        <w:tc>
          <w:tcPr>
            <w:tcW w:w="2361" w:type="dxa"/>
            <w:gridSpan w:val="3"/>
          </w:tcPr>
          <w:p w:rsidR="00266D2F" w:rsidRPr="00404634" w:rsidRDefault="00266D2F" w:rsidP="00C9336A">
            <w:pPr>
              <w:autoSpaceDE w:val="0"/>
              <w:autoSpaceDN w:val="0"/>
              <w:adjustRightInd w:val="0"/>
              <w:jc w:val="center"/>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Program Specific Outcome</w:t>
            </w:r>
          </w:p>
        </w:tc>
      </w:tr>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PO1</w:t>
            </w:r>
          </w:p>
        </w:tc>
        <w:tc>
          <w:tcPr>
            <w:tcW w:w="883"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PO2</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PO3</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PO4</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PO5</w:t>
            </w:r>
          </w:p>
        </w:tc>
        <w:tc>
          <w:tcPr>
            <w:tcW w:w="79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PO6</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PO7</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PSO1</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PSO2</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PSO3</w:t>
            </w:r>
          </w:p>
        </w:tc>
      </w:tr>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CO1</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3"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H</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L</w:t>
            </w:r>
          </w:p>
        </w:tc>
        <w:tc>
          <w:tcPr>
            <w:tcW w:w="79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L</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r>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CO2</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3"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L</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9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H</w:t>
            </w:r>
          </w:p>
        </w:tc>
      </w:tr>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CO3</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c>
          <w:tcPr>
            <w:tcW w:w="883"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9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r>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lastRenderedPageBreak/>
              <w:t>CO4</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3"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H</w:t>
            </w:r>
          </w:p>
        </w:tc>
        <w:tc>
          <w:tcPr>
            <w:tcW w:w="79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H</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r>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CO5</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3"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L</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9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H</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c>
          <w:tcPr>
            <w:tcW w:w="787" w:type="dxa"/>
          </w:tcPr>
          <w:p w:rsidR="00266D2F"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r>
    </w:tbl>
    <w:p w:rsidR="00266D2F" w:rsidRPr="00ED5F76" w:rsidRDefault="00266D2F" w:rsidP="00A81B1C">
      <w:pPr>
        <w:numPr>
          <w:ilvl w:val="0"/>
          <w:numId w:val="1"/>
        </w:numPr>
        <w:autoSpaceDE w:val="0"/>
        <w:autoSpaceDN w:val="0"/>
        <w:adjustRightInd w:val="0"/>
        <w:spacing w:after="0" w:line="240" w:lineRule="auto"/>
        <w:jc w:val="both"/>
        <w:rPr>
          <w:rFonts w:ascii="Times New Roman" w:eastAsia="Calibr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266D2F" w:rsidRPr="00364039" w:rsidRDefault="00266D2F" w:rsidP="00266D2F">
      <w:pPr>
        <w:pStyle w:val="BodyText"/>
        <w:spacing w:line="360" w:lineRule="auto"/>
        <w:jc w:val="both"/>
      </w:pPr>
    </w:p>
    <w:p w:rsidR="00540A84" w:rsidRPr="00364039" w:rsidRDefault="00013120" w:rsidP="00364039">
      <w:pPr>
        <w:rPr>
          <w:rStyle w:val="Strong"/>
          <w:rFonts w:ascii="Times New Roman" w:hAnsi="Times New Roman"/>
          <w:sz w:val="24"/>
          <w:szCs w:val="24"/>
        </w:rPr>
      </w:pPr>
      <w:r>
        <w:rPr>
          <w:rFonts w:ascii="Times New Roman" w:eastAsia="Calibri" w:hAnsi="Times New Roman"/>
          <w:b/>
          <w:sz w:val="24"/>
          <w:szCs w:val="24"/>
        </w:rPr>
        <w:t>MPH002</w:t>
      </w:r>
      <w:r w:rsidR="000A7810">
        <w:rPr>
          <w:rFonts w:ascii="Times New Roman" w:eastAsia="Calibri" w:hAnsi="Times New Roman"/>
          <w:b/>
          <w:sz w:val="24"/>
          <w:szCs w:val="24"/>
        </w:rPr>
        <w:t>B</w:t>
      </w:r>
      <w:r w:rsidR="00540A84" w:rsidRPr="00D85E2D">
        <w:rPr>
          <w:rStyle w:val="Strong"/>
          <w:rFonts w:ascii="Times New Roman" w:hAnsi="Times New Roman"/>
          <w:b w:val="0"/>
          <w:sz w:val="36"/>
          <w:szCs w:val="28"/>
        </w:rPr>
        <w:t>:</w:t>
      </w:r>
      <w:r w:rsidR="00540A84" w:rsidRPr="00513DAB">
        <w:rPr>
          <w:rStyle w:val="Strong"/>
          <w:rFonts w:ascii="Times New Roman" w:hAnsi="Times New Roman"/>
          <w:sz w:val="36"/>
          <w:szCs w:val="28"/>
        </w:rPr>
        <w:t xml:space="preserve"> </w:t>
      </w:r>
      <w:r w:rsidR="00540A84" w:rsidRPr="00364039">
        <w:rPr>
          <w:rStyle w:val="Strong"/>
          <w:rFonts w:ascii="Times New Roman" w:hAnsi="Times New Roman"/>
          <w:sz w:val="24"/>
          <w:szCs w:val="24"/>
        </w:rPr>
        <w:t>Quantum Mechanics- I</w:t>
      </w:r>
      <w:r>
        <w:rPr>
          <w:rStyle w:val="Strong"/>
          <w:rFonts w:ascii="Times New Roman" w:hAnsi="Times New Roman"/>
          <w:sz w:val="24"/>
          <w:szCs w:val="24"/>
        </w:rPr>
        <w:t xml:space="preserve">                 </w:t>
      </w:r>
      <w:r w:rsidR="00D85E2D">
        <w:rPr>
          <w:rStyle w:val="Strong"/>
          <w:rFonts w:ascii="Times New Roman" w:hAnsi="Times New Roman"/>
          <w:sz w:val="24"/>
          <w:szCs w:val="24"/>
        </w:rPr>
        <w:t xml:space="preserve">  </w:t>
      </w:r>
      <w:r w:rsidR="00364039">
        <w:rPr>
          <w:rStyle w:val="Strong"/>
          <w:rFonts w:ascii="Times New Roman" w:hAnsi="Times New Roman"/>
          <w:sz w:val="24"/>
          <w:szCs w:val="24"/>
        </w:rPr>
        <w:t xml:space="preserve">                                                      Credit(s):4</w:t>
      </w:r>
    </w:p>
    <w:p w:rsidR="001C2584" w:rsidRDefault="001C2584" w:rsidP="00540A84">
      <w:pPr>
        <w:autoSpaceDE w:val="0"/>
        <w:autoSpaceDN w:val="0"/>
        <w:adjustRightInd w:val="0"/>
        <w:jc w:val="both"/>
        <w:rPr>
          <w:rFonts w:ascii="Times New Roman" w:hAnsi="Times New Roman"/>
          <w:b/>
          <w:sz w:val="24"/>
          <w:szCs w:val="24"/>
        </w:rPr>
      </w:pPr>
      <w:r>
        <w:rPr>
          <w:rFonts w:ascii="Times New Roman" w:hAnsi="Times New Roman"/>
          <w:b/>
          <w:sz w:val="24"/>
          <w:szCs w:val="24"/>
        </w:rPr>
        <w:t>Unit-I</w:t>
      </w:r>
    </w:p>
    <w:p w:rsidR="00540A84" w:rsidRPr="00FA192E" w:rsidRDefault="00540A84" w:rsidP="00540A84">
      <w:pPr>
        <w:autoSpaceDE w:val="0"/>
        <w:autoSpaceDN w:val="0"/>
        <w:adjustRightInd w:val="0"/>
        <w:jc w:val="both"/>
        <w:rPr>
          <w:rFonts w:ascii="Times New Roman" w:hAnsi="Times New Roman"/>
          <w:sz w:val="24"/>
          <w:szCs w:val="24"/>
        </w:rPr>
      </w:pPr>
      <w:r w:rsidRPr="00FA192E">
        <w:rPr>
          <w:rFonts w:ascii="Times New Roman" w:hAnsi="Times New Roman"/>
          <w:b/>
          <w:sz w:val="24"/>
          <w:szCs w:val="24"/>
        </w:rPr>
        <w:t>Linear spaces and Operators</w:t>
      </w:r>
      <w:r w:rsidRPr="00FA192E">
        <w:rPr>
          <w:rFonts w:ascii="Times New Roman" w:hAnsi="Times New Roman"/>
          <w:sz w:val="24"/>
          <w:szCs w:val="24"/>
        </w:rPr>
        <w:t>: Vector spaces, Linear independence, Bases,</w:t>
      </w:r>
      <w:r>
        <w:rPr>
          <w:rFonts w:ascii="Times New Roman" w:hAnsi="Times New Roman"/>
          <w:sz w:val="24"/>
          <w:szCs w:val="24"/>
        </w:rPr>
        <w:t xml:space="preserve"> </w:t>
      </w:r>
      <w:r w:rsidRPr="00FA192E">
        <w:rPr>
          <w:rFonts w:ascii="Times New Roman" w:hAnsi="Times New Roman"/>
          <w:sz w:val="24"/>
          <w:szCs w:val="24"/>
        </w:rPr>
        <w:t>dimensionality</w:t>
      </w:r>
      <w:r>
        <w:rPr>
          <w:rFonts w:ascii="Times New Roman" w:hAnsi="Times New Roman"/>
          <w:sz w:val="24"/>
          <w:szCs w:val="24"/>
        </w:rPr>
        <w:t xml:space="preserve"> and </w:t>
      </w:r>
      <w:proofErr w:type="spellStart"/>
      <w:r>
        <w:rPr>
          <w:rFonts w:ascii="Times New Roman" w:hAnsi="Times New Roman"/>
          <w:sz w:val="24"/>
          <w:szCs w:val="24"/>
        </w:rPr>
        <w:t>I</w:t>
      </w:r>
      <w:r w:rsidRPr="00FA192E">
        <w:rPr>
          <w:rFonts w:ascii="Times New Roman" w:hAnsi="Times New Roman"/>
          <w:sz w:val="24"/>
          <w:szCs w:val="24"/>
        </w:rPr>
        <w:t>somorphisms</w:t>
      </w:r>
      <w:proofErr w:type="spellEnd"/>
      <w:r w:rsidRPr="00FA192E">
        <w:rPr>
          <w:rFonts w:ascii="Times New Roman" w:hAnsi="Times New Roman"/>
          <w:sz w:val="24"/>
          <w:szCs w:val="24"/>
        </w:rPr>
        <w:t xml:space="preserve">. </w:t>
      </w:r>
      <w:proofErr w:type="gramStart"/>
      <w:r w:rsidRPr="00FA192E">
        <w:rPr>
          <w:rFonts w:ascii="Times New Roman" w:hAnsi="Times New Roman"/>
          <w:sz w:val="24"/>
          <w:szCs w:val="24"/>
        </w:rPr>
        <w:t xml:space="preserve">Linear transformations, inverses, matrices, similarity transformations, </w:t>
      </w:r>
      <w:proofErr w:type="spellStart"/>
      <w:r w:rsidRPr="00FA192E">
        <w:rPr>
          <w:rFonts w:ascii="Times New Roman" w:hAnsi="Times New Roman"/>
          <w:sz w:val="24"/>
          <w:szCs w:val="24"/>
        </w:rPr>
        <w:t>Eigenvalues</w:t>
      </w:r>
      <w:proofErr w:type="spellEnd"/>
      <w:r w:rsidRPr="00FA192E">
        <w:rPr>
          <w:rFonts w:ascii="Times New Roman" w:hAnsi="Times New Roman"/>
          <w:sz w:val="24"/>
          <w:szCs w:val="24"/>
        </w:rPr>
        <w:t xml:space="preserve"> and Eigenvectors.</w:t>
      </w:r>
      <w:proofErr w:type="gramEnd"/>
      <w:r w:rsidRPr="00FA192E">
        <w:rPr>
          <w:rFonts w:ascii="Times New Roman" w:hAnsi="Times New Roman"/>
          <w:sz w:val="24"/>
          <w:szCs w:val="24"/>
        </w:rPr>
        <w:t xml:space="preserve"> Inner product, </w:t>
      </w:r>
      <w:proofErr w:type="spellStart"/>
      <w:r w:rsidRPr="00FA192E">
        <w:rPr>
          <w:rFonts w:ascii="Times New Roman" w:hAnsi="Times New Roman"/>
          <w:sz w:val="24"/>
          <w:szCs w:val="24"/>
        </w:rPr>
        <w:t>orthogonality</w:t>
      </w:r>
      <w:proofErr w:type="spellEnd"/>
      <w:r w:rsidRPr="00FA192E">
        <w:rPr>
          <w:rFonts w:ascii="Times New Roman" w:hAnsi="Times New Roman"/>
          <w:sz w:val="24"/>
          <w:szCs w:val="24"/>
        </w:rPr>
        <w:t xml:space="preserve"> and completeness, complete orthogonal set, Gramm-Schmidt </w:t>
      </w:r>
      <w:proofErr w:type="spellStart"/>
      <w:r w:rsidRPr="00FA192E">
        <w:rPr>
          <w:rFonts w:ascii="Times New Roman" w:hAnsi="Times New Roman"/>
          <w:sz w:val="24"/>
          <w:szCs w:val="24"/>
        </w:rPr>
        <w:t>orthogonalization</w:t>
      </w:r>
      <w:proofErr w:type="spellEnd"/>
      <w:r w:rsidRPr="00FA192E">
        <w:rPr>
          <w:rFonts w:ascii="Times New Roman" w:hAnsi="Times New Roman"/>
          <w:sz w:val="24"/>
          <w:szCs w:val="24"/>
        </w:rPr>
        <w:t xml:space="preserve"> procedure, </w:t>
      </w:r>
      <w:proofErr w:type="spellStart"/>
      <w:r w:rsidRPr="00FA192E">
        <w:rPr>
          <w:rFonts w:ascii="Times New Roman" w:hAnsi="Times New Roman"/>
          <w:sz w:val="24"/>
          <w:szCs w:val="24"/>
        </w:rPr>
        <w:t>Eigenvalues</w:t>
      </w:r>
      <w:proofErr w:type="spellEnd"/>
      <w:r w:rsidRPr="00FA192E">
        <w:rPr>
          <w:rFonts w:ascii="Times New Roman" w:hAnsi="Times New Roman"/>
          <w:sz w:val="24"/>
          <w:szCs w:val="24"/>
        </w:rPr>
        <w:t xml:space="preserve"> and Eigenvectors of </w:t>
      </w:r>
      <w:proofErr w:type="spellStart"/>
      <w:r w:rsidRPr="00FA192E">
        <w:rPr>
          <w:rFonts w:ascii="Times New Roman" w:hAnsi="Times New Roman"/>
          <w:sz w:val="24"/>
          <w:szCs w:val="24"/>
        </w:rPr>
        <w:t>Hermitian</w:t>
      </w:r>
      <w:proofErr w:type="spellEnd"/>
      <w:r w:rsidRPr="00FA192E">
        <w:rPr>
          <w:rFonts w:ascii="Times New Roman" w:hAnsi="Times New Roman"/>
          <w:sz w:val="24"/>
          <w:szCs w:val="24"/>
        </w:rPr>
        <w:t xml:space="preserve"> and Unitary transformations, </w:t>
      </w:r>
      <w:proofErr w:type="spellStart"/>
      <w:r w:rsidRPr="00FA192E">
        <w:rPr>
          <w:rFonts w:ascii="Times New Roman" w:hAnsi="Times New Roman"/>
          <w:sz w:val="24"/>
          <w:szCs w:val="24"/>
        </w:rPr>
        <w:t>diagonalization</w:t>
      </w:r>
      <w:proofErr w:type="spellEnd"/>
      <w:r w:rsidRPr="00FA192E">
        <w:rPr>
          <w:rFonts w:ascii="Times New Roman" w:hAnsi="Times New Roman"/>
          <w:sz w:val="24"/>
          <w:szCs w:val="24"/>
        </w:rPr>
        <w:t xml:space="preserve">. Function space and Hilbert space. Complete </w:t>
      </w:r>
      <w:proofErr w:type="spellStart"/>
      <w:r w:rsidRPr="00FA192E">
        <w:rPr>
          <w:rFonts w:ascii="Times New Roman" w:hAnsi="Times New Roman"/>
          <w:sz w:val="24"/>
          <w:szCs w:val="24"/>
        </w:rPr>
        <w:t>orthonormal</w:t>
      </w:r>
      <w:proofErr w:type="spellEnd"/>
      <w:r w:rsidRPr="00FA192E">
        <w:rPr>
          <w:rFonts w:ascii="Times New Roman" w:hAnsi="Times New Roman"/>
          <w:sz w:val="24"/>
          <w:szCs w:val="24"/>
        </w:rPr>
        <w:t xml:space="preserve"> sets of functions.  </w:t>
      </w:r>
    </w:p>
    <w:p w:rsidR="001C2584" w:rsidRDefault="001C2584" w:rsidP="00540A8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Unit-II</w:t>
      </w:r>
    </w:p>
    <w:p w:rsidR="00540A84" w:rsidRPr="00FA192E" w:rsidRDefault="00540A84" w:rsidP="00540A84">
      <w:pPr>
        <w:autoSpaceDE w:val="0"/>
        <w:autoSpaceDN w:val="0"/>
        <w:adjustRightInd w:val="0"/>
        <w:spacing w:after="0" w:line="240" w:lineRule="auto"/>
        <w:jc w:val="both"/>
        <w:rPr>
          <w:rFonts w:ascii="Times New Roman" w:hAnsi="Times New Roman"/>
          <w:sz w:val="24"/>
          <w:szCs w:val="24"/>
        </w:rPr>
      </w:pPr>
      <w:r w:rsidRPr="00FA192E">
        <w:rPr>
          <w:rFonts w:ascii="Times New Roman" w:hAnsi="Times New Roman"/>
          <w:b/>
          <w:sz w:val="24"/>
          <w:szCs w:val="24"/>
        </w:rPr>
        <w:t>Structure of Quantum mechanics</w:t>
      </w:r>
      <w:r w:rsidRPr="00FA192E">
        <w:rPr>
          <w:rFonts w:ascii="Times New Roman" w:hAnsi="Times New Roman"/>
          <w:sz w:val="24"/>
          <w:szCs w:val="24"/>
        </w:rPr>
        <w:t xml:space="preserve">: Postulates of QM, Hilbert space; </w:t>
      </w:r>
      <w:proofErr w:type="spellStart"/>
      <w:r w:rsidRPr="00FA192E">
        <w:rPr>
          <w:rFonts w:ascii="Times New Roman" w:hAnsi="Times New Roman"/>
          <w:sz w:val="24"/>
          <w:szCs w:val="24"/>
        </w:rPr>
        <w:t>Hermitian</w:t>
      </w:r>
      <w:proofErr w:type="spellEnd"/>
      <w:r w:rsidRPr="00FA192E">
        <w:rPr>
          <w:rFonts w:ascii="Times New Roman" w:hAnsi="Times New Roman"/>
          <w:sz w:val="24"/>
          <w:szCs w:val="24"/>
        </w:rPr>
        <w:t xml:space="preserve"> and unitary operators; </w:t>
      </w:r>
      <w:proofErr w:type="spellStart"/>
      <w:r w:rsidRPr="00FA192E">
        <w:rPr>
          <w:rFonts w:ascii="Times New Roman" w:hAnsi="Times New Roman"/>
          <w:sz w:val="24"/>
          <w:szCs w:val="24"/>
        </w:rPr>
        <w:t>Orthonormality</w:t>
      </w:r>
      <w:proofErr w:type="spellEnd"/>
      <w:r w:rsidRPr="00FA192E">
        <w:rPr>
          <w:rFonts w:ascii="Times New Roman" w:hAnsi="Times New Roman"/>
          <w:sz w:val="24"/>
          <w:szCs w:val="24"/>
        </w:rPr>
        <w:t xml:space="preserve">, completeness </w:t>
      </w:r>
      <w:proofErr w:type="spellStart"/>
      <w:r w:rsidRPr="00FA192E">
        <w:rPr>
          <w:rFonts w:ascii="Times New Roman" w:hAnsi="Times New Roman"/>
          <w:sz w:val="24"/>
          <w:szCs w:val="24"/>
        </w:rPr>
        <w:t>andclosure</w:t>
      </w:r>
      <w:proofErr w:type="spellEnd"/>
      <w:r w:rsidRPr="00FA192E">
        <w:rPr>
          <w:rFonts w:ascii="Times New Roman" w:hAnsi="Times New Roman"/>
          <w:sz w:val="24"/>
          <w:szCs w:val="24"/>
        </w:rPr>
        <w:t xml:space="preserve">. </w:t>
      </w:r>
      <w:proofErr w:type="gramStart"/>
      <w:r w:rsidRPr="00FA192E">
        <w:rPr>
          <w:rFonts w:ascii="Times New Roman" w:hAnsi="Times New Roman"/>
          <w:sz w:val="24"/>
          <w:szCs w:val="24"/>
        </w:rPr>
        <w:t xml:space="preserve">Dirac’s bra and </w:t>
      </w:r>
      <w:proofErr w:type="spellStart"/>
      <w:r w:rsidRPr="00FA192E">
        <w:rPr>
          <w:rFonts w:ascii="Times New Roman" w:hAnsi="Times New Roman"/>
          <w:sz w:val="24"/>
          <w:szCs w:val="24"/>
        </w:rPr>
        <w:t>ket</w:t>
      </w:r>
      <w:proofErr w:type="spellEnd"/>
      <w:r w:rsidRPr="00FA192E">
        <w:rPr>
          <w:rFonts w:ascii="Times New Roman" w:hAnsi="Times New Roman"/>
          <w:sz w:val="24"/>
          <w:szCs w:val="24"/>
        </w:rPr>
        <w:t xml:space="preserve"> notation</w:t>
      </w:r>
      <w:r w:rsidR="00AE27C4">
        <w:rPr>
          <w:rFonts w:ascii="Times New Roman" w:hAnsi="Times New Roman"/>
          <w:sz w:val="24"/>
          <w:szCs w:val="24"/>
        </w:rPr>
        <w:t>s</w:t>
      </w:r>
      <w:r w:rsidRPr="00FA192E">
        <w:rPr>
          <w:rFonts w:ascii="Times New Roman" w:hAnsi="Times New Roman"/>
          <w:sz w:val="24"/>
          <w:szCs w:val="24"/>
        </w:rPr>
        <w:t>.</w:t>
      </w:r>
      <w:proofErr w:type="gramEnd"/>
      <w:r w:rsidRPr="00FA192E">
        <w:rPr>
          <w:rFonts w:ascii="Times New Roman" w:hAnsi="Times New Roman"/>
          <w:sz w:val="24"/>
          <w:szCs w:val="24"/>
        </w:rPr>
        <w:t xml:space="preserve"> </w:t>
      </w:r>
      <w:proofErr w:type="gramStart"/>
      <w:r w:rsidRPr="00FA192E">
        <w:rPr>
          <w:rFonts w:ascii="Times New Roman" w:hAnsi="Times New Roman"/>
          <w:sz w:val="24"/>
          <w:szCs w:val="24"/>
        </w:rPr>
        <w:t>Matrix Representation and change of basis.</w:t>
      </w:r>
      <w:proofErr w:type="gramEnd"/>
      <w:r w:rsidRPr="00FA192E">
        <w:rPr>
          <w:rFonts w:ascii="Times New Roman" w:hAnsi="Times New Roman"/>
          <w:sz w:val="24"/>
          <w:szCs w:val="24"/>
        </w:rPr>
        <w:t xml:space="preserve"> </w:t>
      </w:r>
      <w:proofErr w:type="gramStart"/>
      <w:r w:rsidRPr="00FA192E">
        <w:rPr>
          <w:rFonts w:ascii="Times New Roman" w:hAnsi="Times New Roman"/>
          <w:sz w:val="24"/>
          <w:szCs w:val="24"/>
        </w:rPr>
        <w:t xml:space="preserve">Operators and observables, significance of eigenvector and </w:t>
      </w:r>
      <w:proofErr w:type="spellStart"/>
      <w:r w:rsidRPr="00FA192E">
        <w:rPr>
          <w:rFonts w:ascii="Times New Roman" w:hAnsi="Times New Roman"/>
          <w:sz w:val="24"/>
          <w:szCs w:val="24"/>
        </w:rPr>
        <w:t>eigenvalues</w:t>
      </w:r>
      <w:proofErr w:type="spellEnd"/>
      <w:r w:rsidRPr="00FA192E">
        <w:rPr>
          <w:rFonts w:ascii="Times New Roman" w:hAnsi="Times New Roman"/>
          <w:sz w:val="24"/>
          <w:szCs w:val="24"/>
        </w:rPr>
        <w:t xml:space="preserve">, Commutation relation; </w:t>
      </w:r>
      <w:proofErr w:type="spellStart"/>
      <w:r w:rsidRPr="00FA192E">
        <w:rPr>
          <w:rFonts w:ascii="Times New Roman" w:hAnsi="Times New Roman"/>
          <w:sz w:val="24"/>
          <w:szCs w:val="24"/>
        </w:rPr>
        <w:t>Uncertianity</w:t>
      </w:r>
      <w:proofErr w:type="spellEnd"/>
      <w:r w:rsidRPr="00FA192E">
        <w:rPr>
          <w:rFonts w:ascii="Times New Roman" w:hAnsi="Times New Roman"/>
          <w:sz w:val="24"/>
          <w:szCs w:val="24"/>
        </w:rPr>
        <w:t xml:space="preserve"> principle for arbitrary Operators.</w:t>
      </w:r>
      <w:proofErr w:type="gramEnd"/>
      <w:r w:rsidRPr="00FA192E">
        <w:rPr>
          <w:rFonts w:ascii="Times New Roman" w:hAnsi="Times New Roman"/>
          <w:sz w:val="24"/>
          <w:szCs w:val="24"/>
        </w:rPr>
        <w:t xml:space="preserve"> </w:t>
      </w:r>
    </w:p>
    <w:p w:rsidR="001C2584" w:rsidRDefault="001C2584" w:rsidP="00540A84">
      <w:pPr>
        <w:autoSpaceDE w:val="0"/>
        <w:autoSpaceDN w:val="0"/>
        <w:adjustRightInd w:val="0"/>
        <w:spacing w:after="0" w:line="240" w:lineRule="auto"/>
        <w:jc w:val="both"/>
        <w:rPr>
          <w:rFonts w:ascii="Times New Roman" w:hAnsi="Times New Roman"/>
          <w:b/>
          <w:sz w:val="24"/>
          <w:szCs w:val="24"/>
        </w:rPr>
      </w:pPr>
    </w:p>
    <w:p w:rsidR="00540A84" w:rsidRPr="001C2584" w:rsidRDefault="001C2584" w:rsidP="00540A84">
      <w:pPr>
        <w:autoSpaceDE w:val="0"/>
        <w:autoSpaceDN w:val="0"/>
        <w:adjustRightInd w:val="0"/>
        <w:spacing w:after="0" w:line="240" w:lineRule="auto"/>
        <w:jc w:val="both"/>
        <w:rPr>
          <w:rFonts w:ascii="Times New Roman" w:hAnsi="Times New Roman"/>
          <w:b/>
          <w:sz w:val="24"/>
          <w:szCs w:val="24"/>
        </w:rPr>
      </w:pPr>
      <w:r w:rsidRPr="001C2584">
        <w:rPr>
          <w:rFonts w:ascii="Times New Roman" w:hAnsi="Times New Roman"/>
          <w:b/>
          <w:sz w:val="24"/>
          <w:szCs w:val="24"/>
        </w:rPr>
        <w:t>Unit-III</w:t>
      </w:r>
    </w:p>
    <w:p w:rsidR="00540A84" w:rsidRPr="00FA192E" w:rsidRDefault="00540A84" w:rsidP="00540A84">
      <w:pPr>
        <w:autoSpaceDE w:val="0"/>
        <w:autoSpaceDN w:val="0"/>
        <w:adjustRightInd w:val="0"/>
        <w:spacing w:after="0" w:line="240" w:lineRule="auto"/>
        <w:jc w:val="both"/>
        <w:rPr>
          <w:rFonts w:ascii="Times New Roman" w:hAnsi="Times New Roman"/>
          <w:sz w:val="24"/>
          <w:szCs w:val="24"/>
        </w:rPr>
      </w:pPr>
      <w:r w:rsidRPr="00FA192E">
        <w:rPr>
          <w:rFonts w:ascii="Times New Roman" w:hAnsi="Times New Roman"/>
          <w:sz w:val="24"/>
          <w:szCs w:val="24"/>
        </w:rPr>
        <w:t xml:space="preserve"> </w:t>
      </w:r>
    </w:p>
    <w:p w:rsidR="001C2584" w:rsidRPr="00163D24" w:rsidRDefault="006E16B8" w:rsidP="00540A8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Quantum </w:t>
      </w:r>
      <w:r w:rsidR="00163D24">
        <w:rPr>
          <w:rFonts w:ascii="Times New Roman" w:hAnsi="Times New Roman"/>
          <w:b/>
          <w:sz w:val="24"/>
          <w:szCs w:val="24"/>
        </w:rPr>
        <w:t>Linear Harmonic Oscillator</w:t>
      </w:r>
      <w:r w:rsidR="00163D24" w:rsidRPr="00163D24">
        <w:rPr>
          <w:rFonts w:ascii="Times New Roman" w:hAnsi="Times New Roman"/>
          <w:sz w:val="24"/>
          <w:szCs w:val="24"/>
        </w:rPr>
        <w:t xml:space="preserve">: </w:t>
      </w:r>
      <w:r w:rsidR="00736A61" w:rsidRPr="00163D24">
        <w:rPr>
          <w:rFonts w:ascii="Times New Roman" w:hAnsi="Times New Roman"/>
          <w:sz w:val="24"/>
          <w:szCs w:val="24"/>
        </w:rPr>
        <w:t xml:space="preserve"> Creation and annihilation operators.</w:t>
      </w:r>
      <w:r w:rsidR="00AE27C4">
        <w:rPr>
          <w:rFonts w:ascii="Times New Roman" w:hAnsi="Times New Roman"/>
          <w:sz w:val="24"/>
          <w:szCs w:val="24"/>
        </w:rPr>
        <w:t xml:space="preserve"> </w:t>
      </w:r>
      <w:proofErr w:type="gramStart"/>
      <w:r w:rsidR="00AE27C4">
        <w:rPr>
          <w:rFonts w:ascii="Times New Roman" w:hAnsi="Times New Roman"/>
          <w:sz w:val="24"/>
          <w:szCs w:val="24"/>
        </w:rPr>
        <w:t>Occupation number.</w:t>
      </w:r>
      <w:proofErr w:type="gramEnd"/>
      <w:r w:rsidR="00AE27C4">
        <w:rPr>
          <w:rFonts w:ascii="Times New Roman" w:hAnsi="Times New Roman"/>
          <w:sz w:val="24"/>
          <w:szCs w:val="24"/>
        </w:rPr>
        <w:t xml:space="preserve"> </w:t>
      </w:r>
      <w:proofErr w:type="gramStart"/>
      <w:r w:rsidR="00AE27C4">
        <w:rPr>
          <w:rFonts w:ascii="Times New Roman" w:hAnsi="Times New Roman"/>
          <w:sz w:val="24"/>
          <w:szCs w:val="24"/>
        </w:rPr>
        <w:t>Quantization of</w:t>
      </w:r>
      <w:r>
        <w:rPr>
          <w:rFonts w:ascii="Times New Roman" w:hAnsi="Times New Roman"/>
          <w:sz w:val="24"/>
          <w:szCs w:val="24"/>
        </w:rPr>
        <w:t xml:space="preserve"> creation and </w:t>
      </w:r>
      <w:proofErr w:type="spellStart"/>
      <w:r>
        <w:rPr>
          <w:rFonts w:ascii="Times New Roman" w:hAnsi="Times New Roman"/>
          <w:sz w:val="24"/>
          <w:szCs w:val="24"/>
        </w:rPr>
        <w:t>annilation</w:t>
      </w:r>
      <w:proofErr w:type="spellEnd"/>
      <w:r w:rsidR="00AE27C4">
        <w:rPr>
          <w:rFonts w:ascii="Times New Roman" w:hAnsi="Times New Roman"/>
          <w:sz w:val="24"/>
          <w:szCs w:val="24"/>
        </w:rPr>
        <w:t xml:space="preserve"> operators</w:t>
      </w:r>
      <w:r>
        <w:rPr>
          <w:rFonts w:ascii="Times New Roman" w:hAnsi="Times New Roman"/>
          <w:sz w:val="24"/>
          <w:szCs w:val="24"/>
        </w:rPr>
        <w:t>.</w:t>
      </w:r>
      <w:proofErr w:type="gramEnd"/>
      <w:r w:rsidR="00AE27C4">
        <w:rPr>
          <w:rFonts w:ascii="Times New Roman" w:hAnsi="Times New Roman"/>
          <w:sz w:val="24"/>
          <w:szCs w:val="24"/>
        </w:rPr>
        <w:t xml:space="preserve"> </w:t>
      </w:r>
      <w:proofErr w:type="gramStart"/>
      <w:r w:rsidR="00AE27C4">
        <w:rPr>
          <w:rFonts w:ascii="Times New Roman" w:hAnsi="Times New Roman"/>
          <w:sz w:val="24"/>
          <w:szCs w:val="24"/>
        </w:rPr>
        <w:t>Number operator.</w:t>
      </w:r>
      <w:proofErr w:type="gramEnd"/>
      <w:r>
        <w:rPr>
          <w:rFonts w:ascii="Times New Roman" w:hAnsi="Times New Roman"/>
          <w:sz w:val="24"/>
          <w:szCs w:val="24"/>
        </w:rPr>
        <w:t xml:space="preserve"> </w:t>
      </w:r>
      <w:proofErr w:type="gramStart"/>
      <w:r w:rsidR="00AE27C4">
        <w:rPr>
          <w:rFonts w:ascii="Times New Roman" w:hAnsi="Times New Roman"/>
          <w:sz w:val="24"/>
          <w:szCs w:val="24"/>
        </w:rPr>
        <w:t>Coherent states and time-evolution of coherent states.</w:t>
      </w:r>
      <w:proofErr w:type="gramEnd"/>
      <w:r>
        <w:rPr>
          <w:rFonts w:ascii="Times New Roman" w:hAnsi="Times New Roman"/>
          <w:sz w:val="24"/>
          <w:szCs w:val="24"/>
        </w:rPr>
        <w:t xml:space="preserve"> </w:t>
      </w:r>
      <w:r w:rsidR="00736A61" w:rsidRPr="00163D24">
        <w:rPr>
          <w:rFonts w:ascii="Times New Roman" w:hAnsi="Times New Roman"/>
          <w:sz w:val="24"/>
          <w:szCs w:val="24"/>
        </w:rPr>
        <w:t xml:space="preserve"> </w:t>
      </w:r>
    </w:p>
    <w:p w:rsidR="00163D24" w:rsidRDefault="00163D24" w:rsidP="00540A84">
      <w:pPr>
        <w:autoSpaceDE w:val="0"/>
        <w:autoSpaceDN w:val="0"/>
        <w:adjustRightInd w:val="0"/>
        <w:spacing w:after="0" w:line="240" w:lineRule="auto"/>
        <w:jc w:val="both"/>
        <w:rPr>
          <w:rFonts w:ascii="Times New Roman" w:hAnsi="Times New Roman"/>
          <w:b/>
          <w:sz w:val="24"/>
          <w:szCs w:val="24"/>
        </w:rPr>
      </w:pPr>
    </w:p>
    <w:p w:rsidR="00163D24" w:rsidRDefault="00163D24" w:rsidP="00540A8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Unit-IV</w:t>
      </w:r>
    </w:p>
    <w:p w:rsidR="00163D24" w:rsidRDefault="00163D24" w:rsidP="00540A84">
      <w:pPr>
        <w:autoSpaceDE w:val="0"/>
        <w:autoSpaceDN w:val="0"/>
        <w:adjustRightInd w:val="0"/>
        <w:spacing w:after="0" w:line="240" w:lineRule="auto"/>
        <w:jc w:val="both"/>
        <w:rPr>
          <w:rFonts w:ascii="Times New Roman" w:hAnsi="Times New Roman"/>
          <w:b/>
          <w:sz w:val="24"/>
          <w:szCs w:val="24"/>
        </w:rPr>
      </w:pPr>
    </w:p>
    <w:p w:rsidR="00163D24" w:rsidRDefault="00163D24" w:rsidP="00540A84">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Angular Momentum-I:</w:t>
      </w:r>
      <w:r>
        <w:rPr>
          <w:rFonts w:ascii="Times New Roman" w:hAnsi="Times New Roman"/>
          <w:sz w:val="24"/>
          <w:szCs w:val="24"/>
        </w:rPr>
        <w:t xml:space="preserve"> Orbital angular momentum and Quantum Mechanics of rotations. </w:t>
      </w:r>
      <w:proofErr w:type="gramStart"/>
      <w:r>
        <w:rPr>
          <w:rFonts w:ascii="Times New Roman" w:hAnsi="Times New Roman"/>
          <w:sz w:val="24"/>
          <w:szCs w:val="24"/>
        </w:rPr>
        <w:t>Orbital angular momentum operators and their properties.</w:t>
      </w:r>
      <w:proofErr w:type="gramEnd"/>
      <w:r>
        <w:rPr>
          <w:rFonts w:ascii="Times New Roman" w:hAnsi="Times New Roman"/>
          <w:sz w:val="24"/>
          <w:szCs w:val="24"/>
        </w:rPr>
        <w:t xml:space="preserve"> </w:t>
      </w:r>
      <w:proofErr w:type="gramStart"/>
      <w:r>
        <w:rPr>
          <w:rFonts w:ascii="Times New Roman" w:hAnsi="Times New Roman"/>
          <w:sz w:val="24"/>
          <w:szCs w:val="24"/>
        </w:rPr>
        <w:t>Theory of Hydrogen-like atoms.</w:t>
      </w:r>
      <w:proofErr w:type="gramEnd"/>
      <w:r>
        <w:rPr>
          <w:rFonts w:ascii="Times New Roman" w:hAnsi="Times New Roman"/>
          <w:sz w:val="24"/>
          <w:szCs w:val="24"/>
        </w:rPr>
        <w:t xml:space="preserve"> </w:t>
      </w:r>
      <w:proofErr w:type="gramStart"/>
      <w:r>
        <w:rPr>
          <w:rFonts w:ascii="Times New Roman" w:hAnsi="Times New Roman"/>
          <w:sz w:val="24"/>
          <w:szCs w:val="24"/>
        </w:rPr>
        <w:t>Quantum Mechanics of rotations.</w:t>
      </w:r>
      <w:proofErr w:type="gramEnd"/>
      <w:r>
        <w:rPr>
          <w:rFonts w:ascii="Times New Roman" w:hAnsi="Times New Roman"/>
          <w:sz w:val="24"/>
          <w:szCs w:val="24"/>
        </w:rPr>
        <w:t xml:space="preserve"> </w:t>
      </w:r>
      <w:proofErr w:type="gramStart"/>
      <w:r>
        <w:rPr>
          <w:rFonts w:ascii="Times New Roman" w:hAnsi="Times New Roman"/>
          <w:sz w:val="24"/>
          <w:szCs w:val="24"/>
        </w:rPr>
        <w:t>Infinitesimal rotations.</w:t>
      </w:r>
      <w:proofErr w:type="gramEnd"/>
      <w:r>
        <w:rPr>
          <w:rFonts w:ascii="Times New Roman" w:hAnsi="Times New Roman"/>
          <w:sz w:val="24"/>
          <w:szCs w:val="24"/>
        </w:rPr>
        <w:t xml:space="preserve"> Euler angles. </w:t>
      </w:r>
      <w:proofErr w:type="gramStart"/>
      <w:r>
        <w:rPr>
          <w:rFonts w:ascii="Times New Roman" w:hAnsi="Times New Roman"/>
          <w:sz w:val="24"/>
          <w:szCs w:val="24"/>
        </w:rPr>
        <w:t>Three-dimensional oscillators.</w:t>
      </w:r>
      <w:proofErr w:type="gramEnd"/>
      <w:r>
        <w:rPr>
          <w:rFonts w:ascii="Times New Roman" w:hAnsi="Times New Roman"/>
          <w:sz w:val="24"/>
          <w:szCs w:val="24"/>
        </w:rPr>
        <w:t xml:space="preserve"> </w:t>
      </w:r>
      <w:proofErr w:type="gramStart"/>
      <w:r>
        <w:rPr>
          <w:rFonts w:ascii="Times New Roman" w:hAnsi="Times New Roman"/>
          <w:sz w:val="24"/>
          <w:szCs w:val="24"/>
        </w:rPr>
        <w:t>Rotation-vibration spectra of diatomic molecules.</w:t>
      </w:r>
      <w:proofErr w:type="gramEnd"/>
      <w:r>
        <w:rPr>
          <w:rFonts w:ascii="Times New Roman" w:hAnsi="Times New Roman"/>
          <w:sz w:val="24"/>
          <w:szCs w:val="24"/>
        </w:rPr>
        <w:t xml:space="preserve"> </w:t>
      </w:r>
    </w:p>
    <w:p w:rsidR="00163D24" w:rsidRDefault="00163D24" w:rsidP="00540A84">
      <w:pPr>
        <w:autoSpaceDE w:val="0"/>
        <w:autoSpaceDN w:val="0"/>
        <w:adjustRightInd w:val="0"/>
        <w:spacing w:after="0" w:line="240" w:lineRule="auto"/>
        <w:jc w:val="both"/>
        <w:rPr>
          <w:rFonts w:ascii="Times New Roman" w:hAnsi="Times New Roman"/>
          <w:b/>
          <w:sz w:val="24"/>
          <w:szCs w:val="24"/>
        </w:rPr>
      </w:pPr>
    </w:p>
    <w:p w:rsidR="00163D24" w:rsidRDefault="00163D24" w:rsidP="00540A8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Unit-V</w:t>
      </w:r>
    </w:p>
    <w:p w:rsidR="00163D24" w:rsidRDefault="00163D24" w:rsidP="00540A84">
      <w:pPr>
        <w:autoSpaceDE w:val="0"/>
        <w:autoSpaceDN w:val="0"/>
        <w:adjustRightInd w:val="0"/>
        <w:spacing w:after="0" w:line="240" w:lineRule="auto"/>
        <w:jc w:val="both"/>
        <w:rPr>
          <w:rFonts w:ascii="Times New Roman" w:hAnsi="Times New Roman"/>
          <w:b/>
          <w:sz w:val="24"/>
          <w:szCs w:val="24"/>
        </w:rPr>
      </w:pPr>
    </w:p>
    <w:p w:rsidR="00163D24" w:rsidRDefault="00163D24" w:rsidP="006E16B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Angular Momentum-II:</w:t>
      </w:r>
      <w:r>
        <w:rPr>
          <w:rFonts w:ascii="Times New Roman" w:hAnsi="Times New Roman"/>
          <w:sz w:val="24"/>
          <w:szCs w:val="24"/>
        </w:rPr>
        <w:t xml:space="preserve"> Total angular momentum. Angular momentum operators</w:t>
      </w:r>
      <w:proofErr w:type="gramStart"/>
      <w:r>
        <w:rPr>
          <w:rFonts w:ascii="Times New Roman" w:hAnsi="Times New Roman"/>
          <w:sz w:val="24"/>
          <w:szCs w:val="24"/>
        </w:rPr>
        <w:t xml:space="preserve">:  </w:t>
      </w:r>
      <w:proofErr w:type="gramEnd"/>
      <w:r w:rsidR="007434FB" w:rsidRPr="00511253">
        <w:rPr>
          <w:rFonts w:ascii="Times New Roman" w:hAnsi="Times New Roman"/>
          <w:position w:val="-14"/>
          <w:sz w:val="24"/>
          <w:szCs w:val="24"/>
        </w:rPr>
        <w:object w:dxaOrig="337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21pt" o:ole="">
            <v:imagedata r:id="rId7" o:title=""/>
          </v:shape>
          <o:OLEObject Type="Embed" ProgID="Equation.3" ShapeID="_x0000_i1025" DrawAspect="Content" ObjectID="_1586158559" r:id="rId8"/>
        </w:object>
      </w:r>
      <w:r>
        <w:rPr>
          <w:rFonts w:ascii="Times New Roman" w:hAnsi="Times New Roman"/>
          <w:sz w:val="24"/>
          <w:szCs w:val="24"/>
        </w:rPr>
        <w:t xml:space="preserve">. </w:t>
      </w:r>
      <w:proofErr w:type="gramStart"/>
      <w:r w:rsidR="00307FD6">
        <w:rPr>
          <w:rFonts w:ascii="Times New Roman" w:hAnsi="Times New Roman"/>
          <w:sz w:val="24"/>
          <w:szCs w:val="24"/>
        </w:rPr>
        <w:t xml:space="preserve">Angular momentum </w:t>
      </w:r>
      <w:proofErr w:type="spellStart"/>
      <w:r w:rsidR="00307FD6">
        <w:rPr>
          <w:rFonts w:ascii="Times New Roman" w:hAnsi="Times New Roman"/>
          <w:sz w:val="24"/>
          <w:szCs w:val="24"/>
        </w:rPr>
        <w:t>eigen</w:t>
      </w:r>
      <w:proofErr w:type="spellEnd"/>
      <w:r w:rsidR="00307FD6">
        <w:rPr>
          <w:rFonts w:ascii="Times New Roman" w:hAnsi="Times New Roman"/>
          <w:sz w:val="24"/>
          <w:szCs w:val="24"/>
        </w:rPr>
        <w:t>-values.</w:t>
      </w:r>
      <w:proofErr w:type="gramEnd"/>
      <w:r w:rsidR="00307FD6">
        <w:rPr>
          <w:rFonts w:ascii="Times New Roman" w:hAnsi="Times New Roman"/>
          <w:sz w:val="24"/>
          <w:szCs w:val="24"/>
        </w:rPr>
        <w:t xml:space="preserve"> Angular momentum matrices corresponding to spin half particles: Pauli’s </w:t>
      </w:r>
      <w:proofErr w:type="spellStart"/>
      <w:r w:rsidR="00307FD6">
        <w:rPr>
          <w:rFonts w:ascii="Times New Roman" w:hAnsi="Times New Roman"/>
          <w:sz w:val="24"/>
          <w:szCs w:val="24"/>
        </w:rPr>
        <w:t>spinors</w:t>
      </w:r>
      <w:proofErr w:type="spellEnd"/>
      <w:r w:rsidR="00307FD6">
        <w:rPr>
          <w:rFonts w:ascii="Times New Roman" w:hAnsi="Times New Roman"/>
          <w:sz w:val="24"/>
          <w:szCs w:val="24"/>
        </w:rPr>
        <w:t xml:space="preserve"> and their properties. </w:t>
      </w:r>
    </w:p>
    <w:p w:rsidR="00307FD6" w:rsidRDefault="00307FD6" w:rsidP="006E16B8">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Spin angular momentum.</w:t>
      </w:r>
      <w:proofErr w:type="gramEnd"/>
      <w:r>
        <w:rPr>
          <w:rFonts w:ascii="Times New Roman" w:hAnsi="Times New Roman"/>
          <w:sz w:val="24"/>
          <w:szCs w:val="24"/>
        </w:rPr>
        <w:t xml:space="preserve"> </w:t>
      </w:r>
      <w:proofErr w:type="gramStart"/>
      <w:r>
        <w:rPr>
          <w:rFonts w:ascii="Times New Roman" w:hAnsi="Times New Roman"/>
          <w:sz w:val="24"/>
          <w:szCs w:val="24"/>
        </w:rPr>
        <w:t>Stern-</w:t>
      </w:r>
      <w:proofErr w:type="spellStart"/>
      <w:r>
        <w:rPr>
          <w:rFonts w:ascii="Times New Roman" w:hAnsi="Times New Roman"/>
          <w:sz w:val="24"/>
          <w:szCs w:val="24"/>
        </w:rPr>
        <w:t>Gerlack</w:t>
      </w:r>
      <w:proofErr w:type="spellEnd"/>
      <w:r>
        <w:rPr>
          <w:rFonts w:ascii="Times New Roman" w:hAnsi="Times New Roman"/>
          <w:sz w:val="24"/>
          <w:szCs w:val="24"/>
        </w:rPr>
        <w:t xml:space="preserve"> experiment.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Larmour’s</w:t>
      </w:r>
      <w:proofErr w:type="spellEnd"/>
      <w:r>
        <w:rPr>
          <w:rFonts w:ascii="Times New Roman" w:hAnsi="Times New Roman"/>
          <w:sz w:val="24"/>
          <w:szCs w:val="24"/>
        </w:rPr>
        <w:t xml:space="preserve"> precession.</w:t>
      </w:r>
      <w:proofErr w:type="gramEnd"/>
    </w:p>
    <w:p w:rsidR="00307FD6" w:rsidRPr="00163D24" w:rsidRDefault="00307FD6" w:rsidP="006E16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Total angular momentum </w:t>
      </w:r>
      <w:proofErr w:type="spellStart"/>
      <w:r>
        <w:rPr>
          <w:rFonts w:ascii="Times New Roman" w:hAnsi="Times New Roman"/>
          <w:sz w:val="24"/>
          <w:szCs w:val="24"/>
        </w:rPr>
        <w:t>ans</w:t>
      </w:r>
      <w:proofErr w:type="spellEnd"/>
      <w:r>
        <w:rPr>
          <w:rFonts w:ascii="Times New Roman" w:hAnsi="Times New Roman"/>
          <w:sz w:val="24"/>
          <w:szCs w:val="24"/>
        </w:rPr>
        <w:t xml:space="preserve"> spin-orbit </w:t>
      </w:r>
      <w:r w:rsidR="006E16B8">
        <w:rPr>
          <w:rFonts w:ascii="Times New Roman" w:hAnsi="Times New Roman"/>
          <w:sz w:val="24"/>
          <w:szCs w:val="24"/>
        </w:rPr>
        <w:t>(</w:t>
      </w:r>
      <w:r w:rsidR="006E16B8" w:rsidRPr="006E16B8">
        <w:rPr>
          <w:rFonts w:ascii="Times New Roman" w:hAnsi="Times New Roman"/>
          <w:position w:val="-6"/>
          <w:sz w:val="24"/>
          <w:szCs w:val="24"/>
        </w:rPr>
        <w:object w:dxaOrig="600" w:dyaOrig="279">
          <v:shape id="_x0000_i1026" type="#_x0000_t75" style="width:30pt;height:14.25pt" o:ole="">
            <v:imagedata r:id="rId9" o:title=""/>
          </v:shape>
          <o:OLEObject Type="Embed" ProgID="Equation.3" ShapeID="_x0000_i1026" DrawAspect="Content" ObjectID="_1586158560" r:id="rId10"/>
        </w:object>
      </w:r>
      <w:r w:rsidR="006E16B8">
        <w:rPr>
          <w:rFonts w:ascii="Times New Roman" w:hAnsi="Times New Roman"/>
          <w:sz w:val="24"/>
          <w:szCs w:val="24"/>
        </w:rPr>
        <w:t>) coupling</w:t>
      </w:r>
      <w:r>
        <w:rPr>
          <w:rFonts w:ascii="Times New Roman" w:hAnsi="Times New Roman"/>
          <w:sz w:val="24"/>
          <w:szCs w:val="24"/>
        </w:rPr>
        <w:t xml:space="preserve">. </w:t>
      </w:r>
      <w:proofErr w:type="gramStart"/>
      <w:r>
        <w:rPr>
          <w:rFonts w:ascii="Times New Roman" w:hAnsi="Times New Roman"/>
          <w:sz w:val="24"/>
          <w:szCs w:val="24"/>
        </w:rPr>
        <w:t>Addition of angular momentum.</w:t>
      </w:r>
      <w:proofErr w:type="gramEnd"/>
      <w:r>
        <w:rPr>
          <w:rFonts w:ascii="Times New Roman" w:hAnsi="Times New Roman"/>
          <w:sz w:val="24"/>
          <w:szCs w:val="24"/>
        </w:rPr>
        <w:t xml:space="preserve"> </w:t>
      </w:r>
      <w:proofErr w:type="spellStart"/>
      <w:proofErr w:type="gramStart"/>
      <w:r w:rsidR="006E16B8">
        <w:rPr>
          <w:rFonts w:ascii="Times New Roman" w:hAnsi="Times New Roman"/>
          <w:sz w:val="24"/>
          <w:szCs w:val="24"/>
        </w:rPr>
        <w:t>Clebsch</w:t>
      </w:r>
      <w:proofErr w:type="spellEnd"/>
      <w:r w:rsidR="006E16B8">
        <w:rPr>
          <w:rFonts w:ascii="Times New Roman" w:hAnsi="Times New Roman"/>
          <w:sz w:val="24"/>
          <w:szCs w:val="24"/>
        </w:rPr>
        <w:t>-Gordon coefficients.</w:t>
      </w:r>
      <w:proofErr w:type="gramEnd"/>
      <w:r w:rsidR="006E16B8">
        <w:rPr>
          <w:rFonts w:ascii="Times New Roman" w:hAnsi="Times New Roman"/>
          <w:sz w:val="24"/>
          <w:szCs w:val="24"/>
        </w:rPr>
        <w:t xml:space="preserve"> </w:t>
      </w:r>
      <w:proofErr w:type="gramStart"/>
      <w:r w:rsidR="006E16B8">
        <w:rPr>
          <w:rFonts w:ascii="Times New Roman" w:hAnsi="Times New Roman"/>
          <w:sz w:val="24"/>
          <w:szCs w:val="24"/>
        </w:rPr>
        <w:t>Selection rules.</w:t>
      </w:r>
      <w:proofErr w:type="gramEnd"/>
      <w:r w:rsidR="00AE27C4">
        <w:rPr>
          <w:rFonts w:ascii="Times New Roman" w:hAnsi="Times New Roman"/>
          <w:sz w:val="24"/>
          <w:szCs w:val="24"/>
        </w:rPr>
        <w:t xml:space="preserve">  </w:t>
      </w:r>
    </w:p>
    <w:p w:rsidR="00A00D4C" w:rsidRPr="00FA192E" w:rsidRDefault="00A00D4C" w:rsidP="00540A84">
      <w:pPr>
        <w:autoSpaceDE w:val="0"/>
        <w:autoSpaceDN w:val="0"/>
        <w:adjustRightInd w:val="0"/>
        <w:spacing w:after="0" w:line="240" w:lineRule="auto"/>
        <w:jc w:val="both"/>
        <w:rPr>
          <w:rFonts w:ascii="Times New Roman" w:hAnsi="Times New Roman"/>
          <w:sz w:val="24"/>
          <w:szCs w:val="24"/>
        </w:rPr>
      </w:pPr>
    </w:p>
    <w:p w:rsidR="00540A84" w:rsidRPr="00D85E2D" w:rsidRDefault="00364039" w:rsidP="00540A84">
      <w:pPr>
        <w:pStyle w:val="BodyText"/>
        <w:jc w:val="both"/>
        <w:rPr>
          <w:rStyle w:val="Strong"/>
          <w:i/>
        </w:rPr>
      </w:pPr>
      <w:r w:rsidRPr="00D85E2D">
        <w:rPr>
          <w:rStyle w:val="Strong"/>
          <w:i/>
        </w:rPr>
        <w:t>Suggested Readings</w:t>
      </w:r>
    </w:p>
    <w:p w:rsidR="00540A84" w:rsidRPr="00364039" w:rsidRDefault="00540A84" w:rsidP="00A81B1C">
      <w:pPr>
        <w:pStyle w:val="BodyText"/>
        <w:numPr>
          <w:ilvl w:val="0"/>
          <w:numId w:val="2"/>
        </w:numPr>
        <w:tabs>
          <w:tab w:val="clear" w:pos="720"/>
          <w:tab w:val="left" w:pos="707"/>
        </w:tabs>
        <w:spacing w:after="0" w:line="360" w:lineRule="auto"/>
        <w:ind w:left="709" w:hanging="284"/>
        <w:jc w:val="both"/>
      </w:pPr>
      <w:r w:rsidRPr="00364039">
        <w:t xml:space="preserve">Ashok Das and A.C. </w:t>
      </w:r>
      <w:proofErr w:type="spellStart"/>
      <w:r w:rsidRPr="00364039">
        <w:t>Melissions</w:t>
      </w:r>
      <w:proofErr w:type="spellEnd"/>
      <w:r w:rsidRPr="00364039">
        <w:t xml:space="preserve">: Quantum Mechanics- A Modern Approach, Gordon and Breach Science Publishers. </w:t>
      </w:r>
    </w:p>
    <w:p w:rsidR="00540A84" w:rsidRPr="00364039" w:rsidRDefault="00540A84" w:rsidP="00A81B1C">
      <w:pPr>
        <w:pStyle w:val="BodyText"/>
        <w:numPr>
          <w:ilvl w:val="0"/>
          <w:numId w:val="2"/>
        </w:numPr>
        <w:tabs>
          <w:tab w:val="clear" w:pos="720"/>
          <w:tab w:val="left" w:pos="707"/>
        </w:tabs>
        <w:spacing w:after="0" w:line="360" w:lineRule="auto"/>
        <w:ind w:left="709" w:hanging="284"/>
        <w:jc w:val="both"/>
      </w:pPr>
      <w:r w:rsidRPr="00364039">
        <w:t xml:space="preserve">Albert Messiah: Quantum Mechanics, Dover Publications </w:t>
      </w:r>
    </w:p>
    <w:p w:rsidR="00540A84" w:rsidRPr="00364039" w:rsidRDefault="00540A84" w:rsidP="00A81B1C">
      <w:pPr>
        <w:pStyle w:val="BodyText"/>
        <w:numPr>
          <w:ilvl w:val="0"/>
          <w:numId w:val="2"/>
        </w:numPr>
        <w:tabs>
          <w:tab w:val="clear" w:pos="720"/>
          <w:tab w:val="left" w:pos="707"/>
        </w:tabs>
        <w:spacing w:after="0" w:line="360" w:lineRule="auto"/>
        <w:ind w:left="709" w:hanging="284"/>
        <w:jc w:val="both"/>
      </w:pPr>
      <w:r w:rsidRPr="00364039">
        <w:t>L. I. Schiff: Quantum Mechanics, Mc-</w:t>
      </w:r>
      <w:proofErr w:type="spellStart"/>
      <w:r w:rsidRPr="00364039">
        <w:t>Graw</w:t>
      </w:r>
      <w:proofErr w:type="spellEnd"/>
      <w:r w:rsidRPr="00364039">
        <w:t xml:space="preserve"> Hill.  </w:t>
      </w:r>
    </w:p>
    <w:p w:rsidR="00540A84" w:rsidRPr="00364039" w:rsidRDefault="00B3636E" w:rsidP="00A81B1C">
      <w:pPr>
        <w:pStyle w:val="BodyText"/>
        <w:numPr>
          <w:ilvl w:val="0"/>
          <w:numId w:val="2"/>
        </w:numPr>
        <w:tabs>
          <w:tab w:val="clear" w:pos="720"/>
          <w:tab w:val="left" w:pos="707"/>
        </w:tabs>
        <w:spacing w:after="0" w:line="360" w:lineRule="auto"/>
        <w:ind w:left="709" w:hanging="284"/>
        <w:jc w:val="both"/>
      </w:pPr>
      <w:hyperlink r:id="rId11" w:history="1">
        <w:r w:rsidR="00540A84" w:rsidRPr="00364039">
          <w:rPr>
            <w:rStyle w:val="Hyperlink"/>
            <w:color w:val="000000"/>
            <w:u w:val="none"/>
          </w:rPr>
          <w:t>Claude Cohen-</w:t>
        </w:r>
        <w:proofErr w:type="spellStart"/>
        <w:r w:rsidR="00540A84" w:rsidRPr="00364039">
          <w:rPr>
            <w:rStyle w:val="Hyperlink"/>
            <w:color w:val="000000"/>
            <w:u w:val="none"/>
          </w:rPr>
          <w:t>Tannoudji</w:t>
        </w:r>
        <w:proofErr w:type="spellEnd"/>
      </w:hyperlink>
      <w:r w:rsidR="00540A84" w:rsidRPr="00364039">
        <w:rPr>
          <w:color w:val="000000"/>
        </w:rPr>
        <w:t xml:space="preserve">, </w:t>
      </w:r>
      <w:hyperlink r:id="rId12" w:history="1">
        <w:r w:rsidR="00540A84" w:rsidRPr="00364039">
          <w:rPr>
            <w:rStyle w:val="Hyperlink"/>
            <w:color w:val="000000"/>
            <w:u w:val="none"/>
          </w:rPr>
          <w:t>Bernard Diu</w:t>
        </w:r>
      </w:hyperlink>
      <w:proofErr w:type="gramStart"/>
      <w:r w:rsidR="00540A84" w:rsidRPr="00364039">
        <w:rPr>
          <w:color w:val="000000"/>
        </w:rPr>
        <w:t xml:space="preserve">,  </w:t>
      </w:r>
      <w:proofErr w:type="gramEnd"/>
      <w:r>
        <w:fldChar w:fldCharType="begin"/>
      </w:r>
      <w:r>
        <w:instrText>HYPERLINK "http://www.amazon.com/s/ref=ntt_athr_dp_sr_3?_encoding=UTF8&amp;sort=relevancerank&amp;search-alias=books&amp;field-author=Frank%20Laloe"</w:instrText>
      </w:r>
      <w:r>
        <w:fldChar w:fldCharType="separate"/>
      </w:r>
      <w:r w:rsidR="00540A84" w:rsidRPr="00364039">
        <w:rPr>
          <w:rStyle w:val="Hyperlink"/>
          <w:color w:val="000000"/>
          <w:u w:val="none"/>
        </w:rPr>
        <w:t xml:space="preserve">Frank </w:t>
      </w:r>
      <w:proofErr w:type="spellStart"/>
      <w:r w:rsidR="00540A84" w:rsidRPr="00364039">
        <w:rPr>
          <w:rStyle w:val="Hyperlink"/>
          <w:color w:val="000000"/>
          <w:u w:val="none"/>
        </w:rPr>
        <w:t>Laloe</w:t>
      </w:r>
      <w:proofErr w:type="spellEnd"/>
      <w:r>
        <w:fldChar w:fldCharType="end"/>
      </w:r>
      <w:r w:rsidR="00540A84" w:rsidRPr="00364039">
        <w:t>: Quantum Mechanics, Wiley.</w:t>
      </w:r>
    </w:p>
    <w:p w:rsidR="00540A84" w:rsidRPr="00364039" w:rsidRDefault="00540A84" w:rsidP="00A81B1C">
      <w:pPr>
        <w:pStyle w:val="BodyText"/>
        <w:numPr>
          <w:ilvl w:val="0"/>
          <w:numId w:val="2"/>
        </w:numPr>
        <w:tabs>
          <w:tab w:val="clear" w:pos="720"/>
          <w:tab w:val="left" w:pos="707"/>
        </w:tabs>
        <w:spacing w:after="0" w:line="360" w:lineRule="auto"/>
        <w:ind w:left="709" w:hanging="284"/>
        <w:jc w:val="both"/>
      </w:pPr>
      <w:r w:rsidRPr="00364039">
        <w:t>J. J. Sakurai: Modern Quantum Mechanics, Pearson Education.</w:t>
      </w:r>
    </w:p>
    <w:p w:rsidR="00540A84" w:rsidRPr="00364039" w:rsidRDefault="00540A84" w:rsidP="00A81B1C">
      <w:pPr>
        <w:pStyle w:val="BodyText"/>
        <w:numPr>
          <w:ilvl w:val="0"/>
          <w:numId w:val="2"/>
        </w:numPr>
        <w:tabs>
          <w:tab w:val="clear" w:pos="720"/>
          <w:tab w:val="left" w:pos="707"/>
        </w:tabs>
        <w:spacing w:after="0" w:line="360" w:lineRule="auto"/>
        <w:ind w:left="709" w:hanging="284"/>
        <w:jc w:val="both"/>
      </w:pPr>
      <w:r w:rsidRPr="00364039">
        <w:t xml:space="preserve">E. </w:t>
      </w:r>
      <w:proofErr w:type="spellStart"/>
      <w:r w:rsidRPr="00364039">
        <w:t>Merzbecher</w:t>
      </w:r>
      <w:proofErr w:type="spellEnd"/>
      <w:r w:rsidRPr="00364039">
        <w:t xml:space="preserve">: Quantum Mechanics, John Wiley. </w:t>
      </w:r>
    </w:p>
    <w:p w:rsidR="00540A84" w:rsidRPr="00364039" w:rsidRDefault="00540A84" w:rsidP="00540A84">
      <w:pPr>
        <w:pStyle w:val="BodyText"/>
        <w:spacing w:after="0"/>
        <w:jc w:val="center"/>
        <w:rPr>
          <w:rStyle w:val="Strong"/>
          <w:b w:val="0"/>
        </w:rPr>
      </w:pPr>
    </w:p>
    <w:p w:rsidR="00266D2F" w:rsidRPr="00F627D6" w:rsidRDefault="00266D2F" w:rsidP="00266D2F">
      <w:pPr>
        <w:pStyle w:val="ListParagraph"/>
        <w:spacing w:before="120" w:after="120" w:line="240" w:lineRule="auto"/>
        <w:ind w:left="0"/>
        <w:contextualSpacing/>
        <w:jc w:val="both"/>
        <w:rPr>
          <w:rFonts w:ascii="Times New Roman" w:hAnsi="Times New Roman"/>
          <w:sz w:val="24"/>
          <w:szCs w:val="24"/>
        </w:rPr>
      </w:pPr>
      <w:r>
        <w:rPr>
          <w:rFonts w:ascii="Times New Roman" w:hAnsi="Times New Roman"/>
          <w:sz w:val="24"/>
          <w:szCs w:val="24"/>
        </w:rPr>
        <w:t>CO-1: Understand the fundamentals of Quantum Mechanics specifically the ‘Operator Mechanism in Quantum Mechanics’.</w:t>
      </w:r>
    </w:p>
    <w:p w:rsidR="00266D2F" w:rsidRPr="00F627D6" w:rsidRDefault="00266D2F" w:rsidP="00266D2F">
      <w:pPr>
        <w:pStyle w:val="ListParagraph"/>
        <w:spacing w:before="120" w:after="120" w:line="240" w:lineRule="auto"/>
        <w:ind w:left="0"/>
        <w:contextualSpacing/>
        <w:jc w:val="both"/>
        <w:rPr>
          <w:rFonts w:ascii="Times New Roman" w:hAnsi="Times New Roman"/>
          <w:sz w:val="24"/>
          <w:szCs w:val="24"/>
        </w:rPr>
      </w:pPr>
      <w:r>
        <w:rPr>
          <w:rFonts w:ascii="Times New Roman" w:hAnsi="Times New Roman"/>
          <w:sz w:val="24"/>
          <w:szCs w:val="24"/>
        </w:rPr>
        <w:t xml:space="preserve">CO-2: Understand the ‘Premise and Postulates of Quantum </w:t>
      </w:r>
      <w:proofErr w:type="spellStart"/>
      <w:r>
        <w:rPr>
          <w:rFonts w:ascii="Times New Roman" w:hAnsi="Times New Roman"/>
          <w:sz w:val="24"/>
          <w:szCs w:val="24"/>
        </w:rPr>
        <w:t>Mechanics’and</w:t>
      </w:r>
      <w:proofErr w:type="spellEnd"/>
      <w:r>
        <w:rPr>
          <w:rFonts w:ascii="Times New Roman" w:hAnsi="Times New Roman"/>
          <w:sz w:val="24"/>
          <w:szCs w:val="24"/>
        </w:rPr>
        <w:t xml:space="preserve"> make them understand Dirac’s ‘Bra and </w:t>
      </w:r>
      <w:proofErr w:type="spellStart"/>
      <w:r>
        <w:rPr>
          <w:rFonts w:ascii="Times New Roman" w:hAnsi="Times New Roman"/>
          <w:sz w:val="24"/>
          <w:szCs w:val="24"/>
        </w:rPr>
        <w:t>Ket</w:t>
      </w:r>
      <w:proofErr w:type="spellEnd"/>
      <w:r>
        <w:rPr>
          <w:rFonts w:ascii="Times New Roman" w:hAnsi="Times New Roman"/>
          <w:sz w:val="24"/>
          <w:szCs w:val="24"/>
        </w:rPr>
        <w:t xml:space="preserve"> representation’</w:t>
      </w:r>
      <w:r w:rsidRPr="00F627D6">
        <w:rPr>
          <w:rFonts w:ascii="Times New Roman" w:hAnsi="Times New Roman"/>
          <w:sz w:val="24"/>
          <w:szCs w:val="24"/>
        </w:rPr>
        <w:t xml:space="preserve">. </w:t>
      </w:r>
    </w:p>
    <w:p w:rsidR="00266D2F" w:rsidRPr="00F627D6" w:rsidRDefault="00266D2F" w:rsidP="00266D2F">
      <w:pPr>
        <w:pStyle w:val="ListParagraph"/>
        <w:spacing w:before="120" w:after="120" w:line="240" w:lineRule="auto"/>
        <w:ind w:left="0"/>
        <w:contextualSpacing/>
        <w:jc w:val="both"/>
        <w:rPr>
          <w:rFonts w:ascii="Times New Roman" w:hAnsi="Times New Roman"/>
          <w:sz w:val="24"/>
          <w:szCs w:val="24"/>
        </w:rPr>
      </w:pPr>
      <w:r>
        <w:rPr>
          <w:rFonts w:ascii="Times New Roman" w:hAnsi="Times New Roman"/>
          <w:sz w:val="24"/>
          <w:szCs w:val="24"/>
        </w:rPr>
        <w:t>CO-3: Understand the theory of ‘Quantum Linear Harmonic Oscillator’ and ‘The Idea of Creation and Annihilation Operators’.</w:t>
      </w:r>
    </w:p>
    <w:p w:rsidR="00266D2F" w:rsidRPr="001B0B6A" w:rsidRDefault="00266D2F" w:rsidP="00266D2F">
      <w:pPr>
        <w:pStyle w:val="ListParagraph"/>
        <w:spacing w:before="120" w:after="120" w:line="240" w:lineRule="auto"/>
        <w:ind w:left="0"/>
        <w:contextualSpacing/>
        <w:jc w:val="both"/>
        <w:rPr>
          <w:rFonts w:ascii="Times New Roman" w:hAnsi="Times New Roman"/>
          <w:sz w:val="24"/>
          <w:szCs w:val="24"/>
        </w:rPr>
      </w:pPr>
      <w:r>
        <w:rPr>
          <w:rFonts w:ascii="Times New Roman" w:hAnsi="Times New Roman"/>
          <w:sz w:val="24"/>
          <w:szCs w:val="24"/>
        </w:rPr>
        <w:t>CO-4: Understand- ‘Theory of Angular Momentum in Quantum Mechanics’ and apply it to ‘Hydrogen-like Atom’ and ‘Spectroscopic Techniques’.</w:t>
      </w:r>
    </w:p>
    <w:p w:rsidR="00266D2F" w:rsidRDefault="00266D2F" w:rsidP="00266D2F">
      <w:pPr>
        <w:rPr>
          <w:rFonts w:ascii="Times New Roman" w:hAnsi="Times New Roman"/>
          <w:sz w:val="24"/>
          <w:szCs w:val="24"/>
        </w:rPr>
      </w:pPr>
      <w:r>
        <w:rPr>
          <w:rFonts w:ascii="Times New Roman" w:hAnsi="Times New Roman"/>
          <w:sz w:val="24"/>
          <w:szCs w:val="24"/>
        </w:rPr>
        <w:t>CO-5: Understand and apply the mathematical techniques of ‘Total Angular Momentum’ including ‘selection rules’ and ‘</w:t>
      </w:r>
      <w:proofErr w:type="spellStart"/>
      <w:r>
        <w:rPr>
          <w:rFonts w:ascii="Times New Roman" w:hAnsi="Times New Roman"/>
          <w:sz w:val="24"/>
          <w:szCs w:val="24"/>
        </w:rPr>
        <w:t>Chlebsch</w:t>
      </w:r>
      <w:proofErr w:type="spellEnd"/>
      <w:r>
        <w:rPr>
          <w:rFonts w:ascii="Times New Roman" w:hAnsi="Times New Roman"/>
          <w:sz w:val="24"/>
          <w:szCs w:val="24"/>
        </w:rPr>
        <w:t>-Gordon Coefficients’.</w:t>
      </w:r>
    </w:p>
    <w:p w:rsidR="00266D2F" w:rsidRPr="00266D2F" w:rsidRDefault="00266D2F" w:rsidP="00266D2F">
      <w:pPr>
        <w:rPr>
          <w:rFonts w:ascii="Times New Roman" w:eastAsia="Calibri" w:hAnsi="Times New Roman"/>
          <w:color w:val="000000"/>
        </w:rPr>
      </w:pPr>
      <w:r w:rsidRPr="00F35A1C">
        <w:rPr>
          <w:rFonts w:ascii="Times New Roman" w:eastAsia="Calibri" w:hAnsi="Times New Roman"/>
          <w:b/>
          <w:bCs/>
          <w:color w:val="000000"/>
        </w:rPr>
        <w:t xml:space="preserve">MAPPING COURSE OUTCOMES LEADING TO THE ACHIEVEMENT OF PROGRAM OUTCOMES AND PROGRAM SPECIFIC OUTCOMES: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266D2F" w:rsidTr="00266D2F">
        <w:tc>
          <w:tcPr>
            <w:tcW w:w="115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b/>
                <w:sz w:val="24"/>
                <w:szCs w:val="24"/>
                <w:lang w:bidi="hi-IN"/>
              </w:rPr>
              <w:t>Course Outcome</w:t>
            </w:r>
          </w:p>
        </w:tc>
        <w:tc>
          <w:tcPr>
            <w:tcW w:w="6065" w:type="dxa"/>
            <w:gridSpan w:val="7"/>
          </w:tcPr>
          <w:p w:rsidR="00266D2F" w:rsidRPr="00404634" w:rsidRDefault="00266D2F" w:rsidP="00C9336A">
            <w:pPr>
              <w:autoSpaceDE w:val="0"/>
              <w:autoSpaceDN w:val="0"/>
              <w:adjustRightInd w:val="0"/>
              <w:jc w:val="center"/>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Program Outcome</w:t>
            </w:r>
          </w:p>
        </w:tc>
        <w:tc>
          <w:tcPr>
            <w:tcW w:w="2361" w:type="dxa"/>
            <w:gridSpan w:val="3"/>
          </w:tcPr>
          <w:p w:rsidR="00266D2F" w:rsidRPr="00404634" w:rsidRDefault="00266D2F" w:rsidP="00C9336A">
            <w:pPr>
              <w:autoSpaceDE w:val="0"/>
              <w:autoSpaceDN w:val="0"/>
              <w:adjustRightInd w:val="0"/>
              <w:jc w:val="center"/>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Program Specific Outcome</w:t>
            </w:r>
          </w:p>
        </w:tc>
      </w:tr>
      <w:tr w:rsidR="00266D2F" w:rsidTr="00266D2F">
        <w:tc>
          <w:tcPr>
            <w:tcW w:w="115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8"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PO1</w:t>
            </w:r>
          </w:p>
        </w:tc>
        <w:tc>
          <w:tcPr>
            <w:tcW w:w="87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PO2</w:t>
            </w:r>
          </w:p>
        </w:tc>
        <w:tc>
          <w:tcPr>
            <w:tcW w:w="878"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PO3</w:t>
            </w: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PO4</w:t>
            </w: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PO5</w:t>
            </w:r>
          </w:p>
        </w:tc>
        <w:tc>
          <w:tcPr>
            <w:tcW w:w="79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PO6</w:t>
            </w: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PO7</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PSO1</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PSO2</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PSO3</w:t>
            </w:r>
          </w:p>
        </w:tc>
      </w:tr>
      <w:tr w:rsidR="00266D2F" w:rsidTr="00266D2F">
        <w:tc>
          <w:tcPr>
            <w:tcW w:w="115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CO1</w:t>
            </w:r>
          </w:p>
        </w:tc>
        <w:tc>
          <w:tcPr>
            <w:tcW w:w="878"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8"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H</w:t>
            </w: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9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L</w:t>
            </w: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L</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r>
      <w:tr w:rsidR="00266D2F" w:rsidTr="00266D2F">
        <w:tc>
          <w:tcPr>
            <w:tcW w:w="115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CO2</w:t>
            </w:r>
          </w:p>
        </w:tc>
        <w:tc>
          <w:tcPr>
            <w:tcW w:w="878"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i/>
                <w:iCs/>
                <w:sz w:val="24"/>
                <w:szCs w:val="24"/>
                <w:lang w:bidi="hi-IN"/>
              </w:rPr>
              <w:t>L</w:t>
            </w:r>
          </w:p>
        </w:tc>
        <w:tc>
          <w:tcPr>
            <w:tcW w:w="878"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L</w:t>
            </w:r>
          </w:p>
        </w:tc>
        <w:tc>
          <w:tcPr>
            <w:tcW w:w="79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r>
      <w:tr w:rsidR="00266D2F" w:rsidTr="00266D2F">
        <w:tc>
          <w:tcPr>
            <w:tcW w:w="115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CO3</w:t>
            </w:r>
          </w:p>
        </w:tc>
        <w:tc>
          <w:tcPr>
            <w:tcW w:w="878"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c>
          <w:tcPr>
            <w:tcW w:w="87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8"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9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r>
      <w:tr w:rsidR="00266D2F" w:rsidTr="00266D2F">
        <w:tc>
          <w:tcPr>
            <w:tcW w:w="115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CO4</w:t>
            </w:r>
          </w:p>
        </w:tc>
        <w:tc>
          <w:tcPr>
            <w:tcW w:w="878"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8"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9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H</w:t>
            </w: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H</w:t>
            </w:r>
          </w:p>
        </w:tc>
      </w:tr>
      <w:tr w:rsidR="00266D2F" w:rsidTr="00266D2F">
        <w:tc>
          <w:tcPr>
            <w:tcW w:w="115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CO5</w:t>
            </w:r>
          </w:p>
        </w:tc>
        <w:tc>
          <w:tcPr>
            <w:tcW w:w="878"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8"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L</w:t>
            </w: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9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H</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c>
          <w:tcPr>
            <w:tcW w:w="787" w:type="dxa"/>
          </w:tcPr>
          <w:p w:rsidR="00266D2F" w:rsidRDefault="00266D2F" w:rsidP="00C9336A">
            <w:pPr>
              <w:autoSpaceDE w:val="0"/>
              <w:autoSpaceDN w:val="0"/>
              <w:adjustRightInd w:val="0"/>
              <w:jc w:val="both"/>
              <w:rPr>
                <w:rFonts w:ascii="Times New Roman" w:eastAsia="Calibri" w:hAnsi="Times New Roman" w:cs="Tahoma"/>
                <w:i/>
                <w:iCs/>
                <w:sz w:val="24"/>
                <w:szCs w:val="24"/>
                <w:lang w:bidi="hi-IN"/>
              </w:rPr>
            </w:pPr>
          </w:p>
        </w:tc>
      </w:tr>
    </w:tbl>
    <w:p w:rsidR="00540A84" w:rsidRPr="00364039" w:rsidRDefault="00266D2F" w:rsidP="00266D2F">
      <w:pPr>
        <w:rPr>
          <w:rFonts w:ascii="Times New Roman" w:hAnsi="Times New Roman"/>
          <w:b/>
          <w:bCs/>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r w:rsidR="00540A84">
        <w:rPr>
          <w:rStyle w:val="Strong"/>
          <w:sz w:val="36"/>
          <w:szCs w:val="28"/>
        </w:rPr>
        <w:br w:type="page"/>
      </w:r>
      <w:r w:rsidR="00FA0169">
        <w:rPr>
          <w:rFonts w:ascii="Times New Roman" w:eastAsia="Calibri" w:hAnsi="Times New Roman"/>
          <w:b/>
          <w:sz w:val="24"/>
          <w:szCs w:val="24"/>
        </w:rPr>
        <w:lastRenderedPageBreak/>
        <w:t>MPH003</w:t>
      </w:r>
      <w:r w:rsidR="000A7810">
        <w:rPr>
          <w:rFonts w:ascii="Times New Roman" w:eastAsia="Calibri" w:hAnsi="Times New Roman"/>
          <w:b/>
          <w:sz w:val="24"/>
          <w:szCs w:val="24"/>
        </w:rPr>
        <w:t>B</w:t>
      </w:r>
      <w:r w:rsidR="00540A84" w:rsidRPr="00364039">
        <w:rPr>
          <w:rStyle w:val="Strong"/>
          <w:rFonts w:ascii="Times New Roman" w:hAnsi="Times New Roman"/>
          <w:sz w:val="24"/>
          <w:szCs w:val="24"/>
        </w:rPr>
        <w:t>: Classical Electrodynamics – I</w:t>
      </w:r>
      <w:r w:rsidR="00013120">
        <w:rPr>
          <w:rStyle w:val="Strong"/>
          <w:rFonts w:ascii="Times New Roman" w:hAnsi="Times New Roman"/>
          <w:sz w:val="24"/>
          <w:szCs w:val="24"/>
        </w:rPr>
        <w:t xml:space="preserve">             </w:t>
      </w:r>
      <w:r w:rsidR="00364039">
        <w:rPr>
          <w:rStyle w:val="Strong"/>
          <w:rFonts w:ascii="Times New Roman" w:hAnsi="Times New Roman"/>
          <w:sz w:val="24"/>
          <w:szCs w:val="24"/>
        </w:rPr>
        <w:t xml:space="preserve">     </w:t>
      </w:r>
      <w:r w:rsidR="00D85E2D">
        <w:rPr>
          <w:rStyle w:val="Strong"/>
          <w:rFonts w:ascii="Times New Roman" w:hAnsi="Times New Roman"/>
          <w:sz w:val="24"/>
          <w:szCs w:val="24"/>
        </w:rPr>
        <w:t xml:space="preserve">  </w:t>
      </w:r>
      <w:r w:rsidR="00364039">
        <w:rPr>
          <w:rStyle w:val="Strong"/>
          <w:rFonts w:ascii="Times New Roman" w:hAnsi="Times New Roman"/>
          <w:sz w:val="24"/>
          <w:szCs w:val="24"/>
        </w:rPr>
        <w:t xml:space="preserve">                          </w:t>
      </w:r>
      <w:r w:rsidR="00FA0169">
        <w:rPr>
          <w:rStyle w:val="Strong"/>
          <w:rFonts w:ascii="Times New Roman" w:hAnsi="Times New Roman"/>
          <w:sz w:val="24"/>
          <w:szCs w:val="24"/>
        </w:rPr>
        <w:t xml:space="preserve">   </w:t>
      </w:r>
      <w:r w:rsidR="00364039">
        <w:rPr>
          <w:rStyle w:val="Strong"/>
          <w:rFonts w:ascii="Times New Roman" w:hAnsi="Times New Roman"/>
          <w:sz w:val="24"/>
          <w:szCs w:val="24"/>
        </w:rPr>
        <w:t xml:space="preserve">                 Credit(s):4</w:t>
      </w:r>
    </w:p>
    <w:p w:rsidR="00013120" w:rsidRPr="00013120" w:rsidRDefault="001C2584" w:rsidP="00540A84">
      <w:pPr>
        <w:jc w:val="both"/>
        <w:rPr>
          <w:rFonts w:ascii="Times New Roman" w:hAnsi="Times New Roman"/>
          <w:b/>
          <w:sz w:val="24"/>
          <w:szCs w:val="24"/>
          <w:lang w:val="en-CA"/>
        </w:rPr>
      </w:pPr>
      <w:r>
        <w:rPr>
          <w:rFonts w:ascii="Times New Roman" w:hAnsi="Times New Roman"/>
          <w:b/>
          <w:sz w:val="24"/>
          <w:szCs w:val="24"/>
          <w:lang w:val="en-CA"/>
        </w:rPr>
        <w:t>Unit-I</w:t>
      </w:r>
    </w:p>
    <w:p w:rsidR="00540A84" w:rsidRPr="00F9526B" w:rsidRDefault="00540A84" w:rsidP="00540A84">
      <w:pPr>
        <w:jc w:val="both"/>
        <w:rPr>
          <w:rFonts w:ascii="Times New Roman" w:hAnsi="Times New Roman"/>
          <w:sz w:val="24"/>
          <w:szCs w:val="24"/>
          <w:lang w:val="en-CA"/>
        </w:rPr>
      </w:pPr>
      <w:r w:rsidRPr="00F9526B">
        <w:rPr>
          <w:rFonts w:ascii="Times New Roman" w:hAnsi="Times New Roman"/>
          <w:b/>
          <w:sz w:val="24"/>
          <w:szCs w:val="24"/>
          <w:lang w:val="en-CA"/>
        </w:rPr>
        <w:t>Electromotive force</w:t>
      </w:r>
      <w:r>
        <w:rPr>
          <w:rFonts w:ascii="Times New Roman" w:hAnsi="Times New Roman"/>
          <w:b/>
          <w:sz w:val="24"/>
          <w:szCs w:val="24"/>
          <w:lang w:val="en-CA"/>
        </w:rPr>
        <w:t xml:space="preserve">: </w:t>
      </w:r>
      <w:r w:rsidRPr="00F9526B">
        <w:rPr>
          <w:rFonts w:ascii="Times New Roman" w:hAnsi="Times New Roman"/>
          <w:sz w:val="24"/>
          <w:szCs w:val="24"/>
          <w:lang w:val="en-CA"/>
        </w:rPr>
        <w:t xml:space="preserve">Ohm’s law. </w:t>
      </w:r>
      <w:proofErr w:type="gramStart"/>
      <w:r w:rsidRPr="00F9526B">
        <w:rPr>
          <w:rFonts w:ascii="Times New Roman" w:hAnsi="Times New Roman"/>
          <w:sz w:val="24"/>
          <w:szCs w:val="24"/>
          <w:lang w:val="en-CA"/>
        </w:rPr>
        <w:t>Electromotive force.</w:t>
      </w:r>
      <w:proofErr w:type="gramEnd"/>
      <w:r w:rsidRPr="00F9526B">
        <w:rPr>
          <w:rFonts w:ascii="Times New Roman" w:hAnsi="Times New Roman"/>
          <w:sz w:val="24"/>
          <w:szCs w:val="24"/>
          <w:lang w:val="en-CA"/>
        </w:rPr>
        <w:t xml:space="preserve"> Motional EMF</w:t>
      </w:r>
    </w:p>
    <w:p w:rsidR="00540A84" w:rsidRPr="00F9526B" w:rsidRDefault="00540A84" w:rsidP="00540A84">
      <w:pPr>
        <w:jc w:val="both"/>
        <w:rPr>
          <w:rFonts w:ascii="Times New Roman" w:hAnsi="Times New Roman"/>
          <w:sz w:val="24"/>
          <w:szCs w:val="24"/>
          <w:lang w:val="en-CA"/>
        </w:rPr>
      </w:pPr>
      <w:r w:rsidRPr="00F9526B">
        <w:rPr>
          <w:rFonts w:ascii="Times New Roman" w:hAnsi="Times New Roman"/>
          <w:b/>
          <w:sz w:val="24"/>
          <w:szCs w:val="24"/>
          <w:lang w:val="en-CA"/>
        </w:rPr>
        <w:t>Faraday’s law</w:t>
      </w:r>
      <w:r>
        <w:rPr>
          <w:rFonts w:ascii="Times New Roman" w:hAnsi="Times New Roman"/>
          <w:b/>
          <w:sz w:val="24"/>
          <w:szCs w:val="24"/>
          <w:lang w:val="en-CA"/>
        </w:rPr>
        <w:t xml:space="preserve">: </w:t>
      </w:r>
      <w:r w:rsidRPr="00F9526B">
        <w:rPr>
          <w:rFonts w:ascii="Times New Roman" w:hAnsi="Times New Roman"/>
          <w:sz w:val="24"/>
          <w:szCs w:val="24"/>
          <w:lang w:val="en-CA"/>
        </w:rPr>
        <w:t xml:space="preserve">Electromagnetic induction. </w:t>
      </w:r>
      <w:proofErr w:type="gramStart"/>
      <w:r w:rsidRPr="00F9526B">
        <w:rPr>
          <w:rFonts w:ascii="Times New Roman" w:hAnsi="Times New Roman"/>
          <w:sz w:val="24"/>
          <w:szCs w:val="24"/>
          <w:lang w:val="en-CA"/>
        </w:rPr>
        <w:t>Inductance.</w:t>
      </w:r>
      <w:proofErr w:type="gramEnd"/>
      <w:r w:rsidRPr="00F9526B">
        <w:rPr>
          <w:rFonts w:ascii="Times New Roman" w:hAnsi="Times New Roman"/>
          <w:sz w:val="24"/>
          <w:szCs w:val="24"/>
          <w:lang w:val="en-CA"/>
        </w:rPr>
        <w:t xml:space="preserve"> Energy in Magnetic fields</w:t>
      </w:r>
    </w:p>
    <w:p w:rsidR="001C2584" w:rsidRDefault="001C2584" w:rsidP="00540A84">
      <w:pPr>
        <w:jc w:val="both"/>
        <w:rPr>
          <w:rFonts w:ascii="Times New Roman" w:hAnsi="Times New Roman"/>
          <w:b/>
          <w:sz w:val="24"/>
          <w:szCs w:val="24"/>
          <w:lang w:val="en-CA"/>
        </w:rPr>
      </w:pPr>
      <w:r>
        <w:rPr>
          <w:rFonts w:ascii="Times New Roman" w:hAnsi="Times New Roman"/>
          <w:b/>
          <w:sz w:val="24"/>
          <w:szCs w:val="24"/>
          <w:lang w:val="en-CA"/>
        </w:rPr>
        <w:t>Unit-II</w:t>
      </w:r>
    </w:p>
    <w:p w:rsidR="00540A84" w:rsidRPr="00F9526B" w:rsidRDefault="00540A84" w:rsidP="00540A84">
      <w:pPr>
        <w:jc w:val="both"/>
        <w:rPr>
          <w:rFonts w:ascii="Times New Roman" w:hAnsi="Times New Roman"/>
          <w:sz w:val="24"/>
          <w:szCs w:val="24"/>
          <w:lang w:val="en-CA"/>
        </w:rPr>
      </w:pPr>
      <w:r w:rsidRPr="00F9526B">
        <w:rPr>
          <w:rFonts w:ascii="Times New Roman" w:hAnsi="Times New Roman"/>
          <w:b/>
          <w:sz w:val="24"/>
          <w:szCs w:val="24"/>
          <w:lang w:val="en-CA"/>
        </w:rPr>
        <w:t>Maxwell’s equations</w:t>
      </w:r>
      <w:r>
        <w:rPr>
          <w:rFonts w:ascii="Times New Roman" w:hAnsi="Times New Roman"/>
          <w:b/>
          <w:sz w:val="24"/>
          <w:szCs w:val="24"/>
          <w:lang w:val="en-CA"/>
        </w:rPr>
        <w:t xml:space="preserve">: </w:t>
      </w:r>
      <w:r w:rsidRPr="00F9526B">
        <w:rPr>
          <w:rFonts w:ascii="Times New Roman" w:hAnsi="Times New Roman"/>
          <w:sz w:val="24"/>
          <w:szCs w:val="24"/>
          <w:lang w:val="en-CA"/>
        </w:rPr>
        <w:t>Maxwell equations for Electromagnetic fields in matter and vacuum</w:t>
      </w:r>
      <w:r w:rsidR="00F3725C">
        <w:rPr>
          <w:rFonts w:ascii="Times New Roman" w:hAnsi="Times New Roman"/>
          <w:sz w:val="24"/>
          <w:szCs w:val="24"/>
          <w:lang w:val="en-CA"/>
        </w:rPr>
        <w:t xml:space="preserve"> (by conventional methods)</w:t>
      </w:r>
      <w:r w:rsidRPr="00F9526B">
        <w:rPr>
          <w:rFonts w:ascii="Times New Roman" w:hAnsi="Times New Roman"/>
          <w:sz w:val="24"/>
          <w:szCs w:val="24"/>
          <w:lang w:val="en-CA"/>
        </w:rPr>
        <w:t xml:space="preserve">. </w:t>
      </w:r>
      <w:proofErr w:type="gramStart"/>
      <w:r w:rsidRPr="00F9526B">
        <w:rPr>
          <w:rFonts w:ascii="Times New Roman" w:hAnsi="Times New Roman"/>
          <w:sz w:val="24"/>
          <w:szCs w:val="24"/>
          <w:lang w:val="en-CA"/>
        </w:rPr>
        <w:t>Electro-magnetic waves.</w:t>
      </w:r>
      <w:proofErr w:type="gramEnd"/>
      <w:r w:rsidRPr="00F9526B">
        <w:rPr>
          <w:rFonts w:ascii="Times New Roman" w:hAnsi="Times New Roman"/>
          <w:sz w:val="24"/>
          <w:szCs w:val="24"/>
          <w:lang w:val="en-CA"/>
        </w:rPr>
        <w:t xml:space="preserve"> Boundary conditions</w:t>
      </w:r>
    </w:p>
    <w:p w:rsidR="00540A84" w:rsidRPr="00F9526B" w:rsidRDefault="00540A84" w:rsidP="00540A84">
      <w:pPr>
        <w:jc w:val="both"/>
        <w:rPr>
          <w:rFonts w:ascii="Times New Roman" w:hAnsi="Times New Roman"/>
          <w:sz w:val="24"/>
          <w:szCs w:val="24"/>
          <w:lang w:val="en-CA"/>
        </w:rPr>
      </w:pPr>
      <w:r w:rsidRPr="00F9526B">
        <w:rPr>
          <w:rFonts w:ascii="Times New Roman" w:hAnsi="Times New Roman"/>
          <w:b/>
          <w:sz w:val="24"/>
          <w:szCs w:val="24"/>
          <w:lang w:val="en-CA"/>
        </w:rPr>
        <w:t>Potential formulation</w:t>
      </w:r>
      <w:r>
        <w:rPr>
          <w:rFonts w:ascii="Times New Roman" w:hAnsi="Times New Roman"/>
          <w:b/>
          <w:sz w:val="24"/>
          <w:szCs w:val="24"/>
          <w:lang w:val="en-CA"/>
        </w:rPr>
        <w:t xml:space="preserve">: </w:t>
      </w:r>
      <w:r w:rsidRPr="00F9526B">
        <w:rPr>
          <w:rFonts w:ascii="Times New Roman" w:hAnsi="Times New Roman"/>
          <w:sz w:val="24"/>
          <w:szCs w:val="24"/>
          <w:lang w:val="en-CA"/>
        </w:rPr>
        <w:t>Four potentials: Divergence-less and curl-less quantities. Gauge transformations. Coulomb’s gauge and Lorentz’ force. Lorentz’ force in potential forms</w:t>
      </w:r>
    </w:p>
    <w:p w:rsidR="001C2584" w:rsidRDefault="001C2584" w:rsidP="00540A84">
      <w:pPr>
        <w:jc w:val="both"/>
        <w:rPr>
          <w:rFonts w:ascii="Times New Roman" w:hAnsi="Times New Roman"/>
          <w:b/>
          <w:sz w:val="24"/>
          <w:szCs w:val="24"/>
          <w:lang w:val="en-CA"/>
        </w:rPr>
      </w:pPr>
      <w:r>
        <w:rPr>
          <w:rFonts w:ascii="Times New Roman" w:hAnsi="Times New Roman"/>
          <w:b/>
          <w:sz w:val="24"/>
          <w:szCs w:val="24"/>
          <w:lang w:val="en-CA"/>
        </w:rPr>
        <w:t>Unit-III</w:t>
      </w:r>
    </w:p>
    <w:p w:rsidR="00540A84" w:rsidRPr="00013120" w:rsidRDefault="00540A84" w:rsidP="00540A84">
      <w:pPr>
        <w:jc w:val="both"/>
        <w:rPr>
          <w:rFonts w:ascii="Times New Roman" w:hAnsi="Times New Roman"/>
          <w:b/>
          <w:sz w:val="24"/>
          <w:szCs w:val="24"/>
          <w:lang w:val="en-CA"/>
        </w:rPr>
      </w:pPr>
      <w:r w:rsidRPr="00013120">
        <w:rPr>
          <w:rFonts w:ascii="Times New Roman" w:hAnsi="Times New Roman"/>
          <w:b/>
          <w:sz w:val="24"/>
          <w:szCs w:val="24"/>
          <w:lang w:val="en-CA"/>
        </w:rPr>
        <w:t>Electromagnetism (Without Matter and Medium)</w:t>
      </w:r>
    </w:p>
    <w:p w:rsidR="00540A84" w:rsidRPr="00F9526B" w:rsidRDefault="00540A84" w:rsidP="00540A84">
      <w:pPr>
        <w:jc w:val="both"/>
        <w:rPr>
          <w:rFonts w:ascii="Times New Roman" w:hAnsi="Times New Roman"/>
          <w:sz w:val="24"/>
          <w:szCs w:val="24"/>
          <w:lang w:val="en-CA"/>
        </w:rPr>
      </w:pPr>
      <w:r w:rsidRPr="00F9526B">
        <w:rPr>
          <w:rFonts w:ascii="Times New Roman" w:hAnsi="Times New Roman"/>
          <w:b/>
          <w:sz w:val="24"/>
          <w:szCs w:val="24"/>
          <w:lang w:val="en-CA"/>
        </w:rPr>
        <w:t>Relativistic electrodynamics using potential formulation</w:t>
      </w:r>
      <w:r>
        <w:rPr>
          <w:rFonts w:ascii="Times New Roman" w:hAnsi="Times New Roman"/>
          <w:b/>
          <w:sz w:val="24"/>
          <w:szCs w:val="24"/>
          <w:lang w:val="en-CA"/>
        </w:rPr>
        <w:t xml:space="preserve">: </w:t>
      </w:r>
      <w:r w:rsidRPr="00F9526B">
        <w:rPr>
          <w:rFonts w:ascii="Times New Roman" w:hAnsi="Times New Roman"/>
          <w:sz w:val="24"/>
          <w:szCs w:val="24"/>
          <w:lang w:val="en-CA"/>
        </w:rPr>
        <w:t xml:space="preserve">Field tensor and Electrodynamics in tensor notations. </w:t>
      </w:r>
      <w:proofErr w:type="gramStart"/>
      <w:r w:rsidRPr="00F3725C">
        <w:rPr>
          <w:rFonts w:ascii="Times New Roman" w:hAnsi="Times New Roman"/>
          <w:i/>
          <w:sz w:val="24"/>
          <w:szCs w:val="24"/>
          <w:lang w:val="en-CA"/>
        </w:rPr>
        <w:t>Maxwell’s equations in potential formulation</w:t>
      </w:r>
      <w:r w:rsidRPr="00F9526B">
        <w:rPr>
          <w:rFonts w:ascii="Times New Roman" w:hAnsi="Times New Roman"/>
          <w:sz w:val="24"/>
          <w:szCs w:val="24"/>
          <w:lang w:val="en-CA"/>
        </w:rPr>
        <w:t>.</w:t>
      </w:r>
      <w:proofErr w:type="gramEnd"/>
      <w:r w:rsidRPr="00F9526B">
        <w:rPr>
          <w:rFonts w:ascii="Times New Roman" w:hAnsi="Times New Roman"/>
          <w:sz w:val="24"/>
          <w:szCs w:val="24"/>
          <w:lang w:val="en-CA"/>
        </w:rPr>
        <w:t xml:space="preserve"> Relativistic transformations of electro-magnetic fields</w:t>
      </w:r>
    </w:p>
    <w:p w:rsidR="001C2584" w:rsidRDefault="001C2584" w:rsidP="00540A84">
      <w:pPr>
        <w:jc w:val="both"/>
        <w:rPr>
          <w:rFonts w:ascii="Times New Roman" w:hAnsi="Times New Roman"/>
          <w:b/>
          <w:sz w:val="24"/>
          <w:szCs w:val="24"/>
          <w:lang w:val="en-CA"/>
        </w:rPr>
      </w:pPr>
      <w:r>
        <w:rPr>
          <w:rFonts w:ascii="Times New Roman" w:hAnsi="Times New Roman"/>
          <w:b/>
          <w:sz w:val="24"/>
          <w:szCs w:val="24"/>
          <w:lang w:val="en-CA"/>
        </w:rPr>
        <w:t>Unit-IV</w:t>
      </w:r>
    </w:p>
    <w:p w:rsidR="00540A84" w:rsidRPr="00F9526B" w:rsidRDefault="00540A84" w:rsidP="00540A84">
      <w:pPr>
        <w:jc w:val="both"/>
        <w:rPr>
          <w:rFonts w:ascii="Times New Roman" w:hAnsi="Times New Roman"/>
          <w:sz w:val="24"/>
          <w:szCs w:val="24"/>
          <w:lang w:val="en-CA"/>
        </w:rPr>
      </w:pPr>
      <w:r w:rsidRPr="00F9526B">
        <w:rPr>
          <w:rFonts w:ascii="Times New Roman" w:hAnsi="Times New Roman"/>
          <w:b/>
          <w:sz w:val="24"/>
          <w:szCs w:val="24"/>
          <w:lang w:val="en-CA"/>
        </w:rPr>
        <w:t>Dipole radiations</w:t>
      </w:r>
      <w:r>
        <w:rPr>
          <w:rFonts w:ascii="Times New Roman" w:hAnsi="Times New Roman"/>
          <w:b/>
          <w:sz w:val="24"/>
          <w:szCs w:val="24"/>
          <w:lang w:val="en-CA"/>
        </w:rPr>
        <w:t xml:space="preserve">: </w:t>
      </w:r>
      <w:r w:rsidRPr="00F9526B">
        <w:rPr>
          <w:rFonts w:ascii="Times New Roman" w:hAnsi="Times New Roman"/>
          <w:sz w:val="24"/>
          <w:szCs w:val="24"/>
          <w:lang w:val="en-CA"/>
        </w:rPr>
        <w:t xml:space="preserve">Retarded potentials. </w:t>
      </w:r>
      <w:proofErr w:type="gramStart"/>
      <w:r w:rsidRPr="00F9526B">
        <w:rPr>
          <w:rFonts w:ascii="Times New Roman" w:hAnsi="Times New Roman"/>
          <w:sz w:val="24"/>
          <w:szCs w:val="24"/>
          <w:lang w:val="en-CA"/>
        </w:rPr>
        <w:t>Electric dipole radiations.</w:t>
      </w:r>
      <w:proofErr w:type="gramEnd"/>
      <w:r w:rsidRPr="00F9526B">
        <w:rPr>
          <w:rFonts w:ascii="Times New Roman" w:hAnsi="Times New Roman"/>
          <w:sz w:val="24"/>
          <w:szCs w:val="24"/>
          <w:lang w:val="en-CA"/>
        </w:rPr>
        <w:t xml:space="preserve"> </w:t>
      </w:r>
      <w:proofErr w:type="gramStart"/>
      <w:r w:rsidRPr="00F9526B">
        <w:rPr>
          <w:rFonts w:ascii="Times New Roman" w:hAnsi="Times New Roman"/>
          <w:sz w:val="24"/>
          <w:szCs w:val="24"/>
          <w:lang w:val="en-CA"/>
        </w:rPr>
        <w:t>Magnetic dipole radiations.</w:t>
      </w:r>
      <w:proofErr w:type="gramEnd"/>
      <w:r w:rsidRPr="00F9526B">
        <w:rPr>
          <w:rFonts w:ascii="Times New Roman" w:hAnsi="Times New Roman"/>
          <w:sz w:val="24"/>
          <w:szCs w:val="24"/>
          <w:lang w:val="en-CA"/>
        </w:rPr>
        <w:t xml:space="preserve"> Radiation from an arbitrary distribution of charges</w:t>
      </w:r>
    </w:p>
    <w:p w:rsidR="00540A84" w:rsidRPr="00F9526B" w:rsidRDefault="00540A84" w:rsidP="00540A84">
      <w:pPr>
        <w:jc w:val="both"/>
        <w:rPr>
          <w:rFonts w:ascii="Times New Roman" w:hAnsi="Times New Roman"/>
          <w:sz w:val="24"/>
          <w:szCs w:val="24"/>
          <w:lang w:val="en-CA"/>
        </w:rPr>
      </w:pPr>
      <w:r w:rsidRPr="00F9526B">
        <w:rPr>
          <w:rFonts w:ascii="Times New Roman" w:hAnsi="Times New Roman"/>
          <w:b/>
          <w:sz w:val="24"/>
          <w:szCs w:val="24"/>
          <w:lang w:val="en-CA"/>
        </w:rPr>
        <w:t>Radiation from a point charge</w:t>
      </w:r>
      <w:r>
        <w:rPr>
          <w:rFonts w:ascii="Times New Roman" w:hAnsi="Times New Roman"/>
          <w:b/>
          <w:sz w:val="24"/>
          <w:szCs w:val="24"/>
          <w:lang w:val="en-CA"/>
        </w:rPr>
        <w:t xml:space="preserve">: </w:t>
      </w:r>
      <w:proofErr w:type="spellStart"/>
      <w:r w:rsidRPr="00F9526B">
        <w:rPr>
          <w:rFonts w:ascii="Times New Roman" w:hAnsi="Times New Roman"/>
          <w:sz w:val="24"/>
          <w:szCs w:val="24"/>
          <w:lang w:val="en-CA"/>
        </w:rPr>
        <w:t>Lienard-Wiechert</w:t>
      </w:r>
      <w:proofErr w:type="spellEnd"/>
      <w:r w:rsidRPr="00F9526B">
        <w:rPr>
          <w:rFonts w:ascii="Times New Roman" w:hAnsi="Times New Roman"/>
          <w:sz w:val="24"/>
          <w:szCs w:val="24"/>
          <w:lang w:val="en-CA"/>
        </w:rPr>
        <w:t xml:space="preserve"> potentials. The fields of a point charge in motion. Power radiated by a point charge</w:t>
      </w:r>
    </w:p>
    <w:p w:rsidR="001C2584" w:rsidRDefault="001C2584" w:rsidP="00540A84">
      <w:pPr>
        <w:jc w:val="both"/>
        <w:rPr>
          <w:rFonts w:ascii="Times New Roman" w:hAnsi="Times New Roman"/>
          <w:b/>
          <w:sz w:val="24"/>
          <w:szCs w:val="24"/>
          <w:lang w:val="en-CA"/>
        </w:rPr>
      </w:pPr>
      <w:r>
        <w:rPr>
          <w:rFonts w:ascii="Times New Roman" w:hAnsi="Times New Roman"/>
          <w:b/>
          <w:sz w:val="24"/>
          <w:szCs w:val="24"/>
          <w:lang w:val="en-CA"/>
        </w:rPr>
        <w:t>Unit-V</w:t>
      </w:r>
    </w:p>
    <w:p w:rsidR="00540A84" w:rsidRPr="00F9526B" w:rsidRDefault="00540A84" w:rsidP="00540A84">
      <w:pPr>
        <w:jc w:val="both"/>
        <w:rPr>
          <w:rFonts w:ascii="Times New Roman" w:hAnsi="Times New Roman"/>
          <w:sz w:val="24"/>
          <w:szCs w:val="24"/>
          <w:lang w:val="en-CA"/>
        </w:rPr>
      </w:pPr>
      <w:proofErr w:type="gramStart"/>
      <w:r w:rsidRPr="00F9526B">
        <w:rPr>
          <w:rFonts w:ascii="Times New Roman" w:hAnsi="Times New Roman"/>
          <w:b/>
          <w:sz w:val="24"/>
          <w:szCs w:val="24"/>
          <w:lang w:val="en-CA"/>
        </w:rPr>
        <w:t>Radiation reaction</w:t>
      </w:r>
      <w:r>
        <w:rPr>
          <w:rFonts w:ascii="Times New Roman" w:hAnsi="Times New Roman"/>
          <w:b/>
          <w:sz w:val="24"/>
          <w:szCs w:val="24"/>
          <w:lang w:val="en-CA"/>
        </w:rPr>
        <w:t xml:space="preserve">: </w:t>
      </w:r>
      <w:r w:rsidRPr="00F9526B">
        <w:rPr>
          <w:rFonts w:ascii="Times New Roman" w:hAnsi="Times New Roman"/>
          <w:sz w:val="24"/>
          <w:szCs w:val="24"/>
          <w:lang w:val="en-CA"/>
        </w:rPr>
        <w:t>The Abraham-Lorentz’ formula.</w:t>
      </w:r>
      <w:proofErr w:type="gramEnd"/>
      <w:r w:rsidRPr="00F9526B">
        <w:rPr>
          <w:rFonts w:ascii="Times New Roman" w:hAnsi="Times New Roman"/>
          <w:sz w:val="24"/>
          <w:szCs w:val="24"/>
          <w:lang w:val="en-CA"/>
        </w:rPr>
        <w:t xml:space="preserve"> </w:t>
      </w:r>
      <w:proofErr w:type="gramStart"/>
      <w:r w:rsidRPr="00F9526B">
        <w:rPr>
          <w:rFonts w:ascii="Times New Roman" w:hAnsi="Times New Roman"/>
          <w:sz w:val="24"/>
          <w:szCs w:val="24"/>
          <w:lang w:val="en-CA"/>
        </w:rPr>
        <w:t>The physical origin of the radiation reaction</w:t>
      </w:r>
      <w:r>
        <w:rPr>
          <w:rFonts w:ascii="Times New Roman" w:hAnsi="Times New Roman"/>
          <w:sz w:val="24"/>
          <w:szCs w:val="24"/>
          <w:lang w:val="en-CA"/>
        </w:rPr>
        <w:t>.</w:t>
      </w:r>
      <w:proofErr w:type="gramEnd"/>
      <w:r w:rsidRPr="00F9526B">
        <w:rPr>
          <w:rFonts w:ascii="Times New Roman" w:hAnsi="Times New Roman"/>
          <w:sz w:val="24"/>
          <w:szCs w:val="24"/>
          <w:lang w:val="en-CA"/>
        </w:rPr>
        <w:t xml:space="preserve"> </w:t>
      </w:r>
    </w:p>
    <w:p w:rsidR="00540A84" w:rsidRPr="00F9526B" w:rsidRDefault="00540A84" w:rsidP="00540A84">
      <w:pPr>
        <w:jc w:val="both"/>
        <w:rPr>
          <w:rFonts w:ascii="Times New Roman" w:hAnsi="Times New Roman"/>
          <w:b/>
          <w:sz w:val="24"/>
          <w:szCs w:val="24"/>
          <w:lang w:val="en-CA"/>
        </w:rPr>
      </w:pPr>
      <w:r w:rsidRPr="00F9526B">
        <w:rPr>
          <w:rFonts w:ascii="Times New Roman" w:hAnsi="Times New Roman"/>
          <w:b/>
          <w:sz w:val="24"/>
          <w:szCs w:val="24"/>
          <w:lang w:val="en-CA"/>
        </w:rPr>
        <w:t xml:space="preserve">Special </w:t>
      </w:r>
      <w:proofErr w:type="spellStart"/>
      <w:r w:rsidRPr="00F9526B">
        <w:rPr>
          <w:rFonts w:ascii="Times New Roman" w:hAnsi="Times New Roman"/>
          <w:b/>
          <w:sz w:val="24"/>
          <w:szCs w:val="24"/>
          <w:lang w:val="en-CA"/>
        </w:rPr>
        <w:t>radiative</w:t>
      </w:r>
      <w:proofErr w:type="spellEnd"/>
      <w:r w:rsidRPr="00F9526B">
        <w:rPr>
          <w:rFonts w:ascii="Times New Roman" w:hAnsi="Times New Roman"/>
          <w:b/>
          <w:sz w:val="24"/>
          <w:szCs w:val="24"/>
          <w:lang w:val="en-CA"/>
        </w:rPr>
        <w:t xml:space="preserve"> processes</w:t>
      </w:r>
      <w:r>
        <w:rPr>
          <w:rFonts w:ascii="Times New Roman" w:hAnsi="Times New Roman"/>
          <w:b/>
          <w:sz w:val="24"/>
          <w:szCs w:val="24"/>
          <w:lang w:val="en-CA"/>
        </w:rPr>
        <w:t xml:space="preserve">: </w:t>
      </w:r>
      <w:proofErr w:type="spellStart"/>
      <w:r w:rsidRPr="00F9526B">
        <w:rPr>
          <w:rFonts w:ascii="Times New Roman" w:hAnsi="Times New Roman"/>
          <w:sz w:val="24"/>
          <w:szCs w:val="24"/>
          <w:lang w:val="en-CA"/>
        </w:rPr>
        <w:t>Bremstrahlung</w:t>
      </w:r>
      <w:proofErr w:type="spellEnd"/>
      <w:r w:rsidRPr="00F9526B">
        <w:rPr>
          <w:rFonts w:ascii="Times New Roman" w:hAnsi="Times New Roman"/>
          <w:sz w:val="24"/>
          <w:szCs w:val="24"/>
          <w:lang w:val="en-CA"/>
        </w:rPr>
        <w:t xml:space="preserve">. </w:t>
      </w:r>
      <w:proofErr w:type="gramStart"/>
      <w:r w:rsidRPr="00F9526B">
        <w:rPr>
          <w:rFonts w:ascii="Times New Roman" w:hAnsi="Times New Roman"/>
          <w:sz w:val="24"/>
          <w:szCs w:val="24"/>
          <w:lang w:val="en-CA"/>
        </w:rPr>
        <w:t>Synchrotron radiation</w:t>
      </w:r>
      <w:r w:rsidR="00B101C9">
        <w:rPr>
          <w:rFonts w:ascii="Times New Roman" w:hAnsi="Times New Roman"/>
          <w:sz w:val="24"/>
          <w:szCs w:val="24"/>
          <w:lang w:val="en-CA"/>
        </w:rPr>
        <w:t>s</w:t>
      </w:r>
      <w:r w:rsidRPr="00F9526B">
        <w:rPr>
          <w:rFonts w:ascii="Times New Roman" w:hAnsi="Times New Roman"/>
          <w:sz w:val="24"/>
          <w:szCs w:val="24"/>
          <w:lang w:val="en-CA"/>
        </w:rPr>
        <w:t>.</w:t>
      </w:r>
      <w:proofErr w:type="gramEnd"/>
      <w:r w:rsidRPr="00F9526B">
        <w:rPr>
          <w:rFonts w:ascii="Times New Roman" w:hAnsi="Times New Roman"/>
          <w:sz w:val="24"/>
          <w:szCs w:val="24"/>
          <w:lang w:val="en-CA"/>
        </w:rPr>
        <w:t xml:space="preserve"> </w:t>
      </w:r>
      <w:proofErr w:type="gramStart"/>
      <w:r w:rsidRPr="00F9526B">
        <w:rPr>
          <w:rFonts w:ascii="Times New Roman" w:hAnsi="Times New Roman"/>
          <w:sz w:val="24"/>
          <w:szCs w:val="24"/>
          <w:lang w:val="en-CA"/>
        </w:rPr>
        <w:t>Cerenkov radiations</w:t>
      </w:r>
      <w:r>
        <w:rPr>
          <w:rFonts w:ascii="Times New Roman" w:hAnsi="Times New Roman"/>
          <w:sz w:val="24"/>
          <w:szCs w:val="24"/>
          <w:lang w:val="en-CA"/>
        </w:rPr>
        <w:t>.</w:t>
      </w:r>
      <w:proofErr w:type="gramEnd"/>
    </w:p>
    <w:p w:rsidR="00540A84" w:rsidRPr="00D85E2D" w:rsidRDefault="00364039" w:rsidP="00540A84">
      <w:pPr>
        <w:spacing w:line="360" w:lineRule="auto"/>
        <w:jc w:val="both"/>
        <w:rPr>
          <w:rFonts w:ascii="Times New Roman" w:hAnsi="Times New Roman"/>
          <w:b/>
          <w:i/>
          <w:sz w:val="24"/>
          <w:szCs w:val="24"/>
          <w:lang w:val="en-CA"/>
        </w:rPr>
      </w:pPr>
      <w:r w:rsidRPr="00D85E2D">
        <w:rPr>
          <w:rFonts w:ascii="Times New Roman" w:hAnsi="Times New Roman"/>
          <w:b/>
          <w:i/>
          <w:sz w:val="24"/>
          <w:szCs w:val="24"/>
          <w:lang w:val="en-CA"/>
        </w:rPr>
        <w:t>Suggested Readings</w:t>
      </w:r>
    </w:p>
    <w:p w:rsidR="00540A84" w:rsidRPr="00364039" w:rsidRDefault="00540A84" w:rsidP="0007148F">
      <w:pPr>
        <w:spacing w:line="200" w:lineRule="exact"/>
        <w:jc w:val="both"/>
        <w:rPr>
          <w:rFonts w:ascii="Times New Roman" w:hAnsi="Times New Roman"/>
          <w:sz w:val="24"/>
          <w:szCs w:val="24"/>
          <w:lang w:val="en-CA" w:eastAsia="en-CA"/>
        </w:rPr>
      </w:pPr>
      <w:r w:rsidRPr="00F9526B">
        <w:rPr>
          <w:rFonts w:ascii="Times New Roman" w:hAnsi="Times New Roman"/>
          <w:sz w:val="24"/>
          <w:szCs w:val="24"/>
          <w:lang w:val="en-CA" w:eastAsia="en-CA"/>
        </w:rPr>
        <w:t>1</w:t>
      </w:r>
      <w:r w:rsidRPr="00364039">
        <w:rPr>
          <w:rFonts w:ascii="Times New Roman" w:hAnsi="Times New Roman"/>
          <w:sz w:val="24"/>
          <w:szCs w:val="24"/>
          <w:lang w:val="en-CA" w:eastAsia="en-CA"/>
        </w:rPr>
        <w:t xml:space="preserve">. L. D. Landau &amp; </w:t>
      </w:r>
      <w:proofErr w:type="spellStart"/>
      <w:r w:rsidRPr="00364039">
        <w:rPr>
          <w:rFonts w:ascii="Times New Roman" w:hAnsi="Times New Roman"/>
          <w:sz w:val="24"/>
          <w:szCs w:val="24"/>
          <w:lang w:val="en-CA" w:eastAsia="en-CA"/>
        </w:rPr>
        <w:t>Lifshitz</w:t>
      </w:r>
      <w:proofErr w:type="spellEnd"/>
      <w:r w:rsidRPr="00364039">
        <w:rPr>
          <w:rFonts w:ascii="Times New Roman" w:hAnsi="Times New Roman"/>
          <w:sz w:val="24"/>
          <w:szCs w:val="24"/>
          <w:lang w:val="en-CA" w:eastAsia="en-CA"/>
        </w:rPr>
        <w:t xml:space="preserve">: Classical Theory of Electrodynamics; </w:t>
      </w:r>
      <w:proofErr w:type="spellStart"/>
      <w:r w:rsidRPr="00364039">
        <w:rPr>
          <w:rFonts w:ascii="Times New Roman" w:hAnsi="Times New Roman"/>
          <w:sz w:val="24"/>
          <w:szCs w:val="24"/>
          <w:lang w:val="en-CA"/>
        </w:rPr>
        <w:t>Pergamon</w:t>
      </w:r>
      <w:proofErr w:type="spellEnd"/>
      <w:r w:rsidRPr="00364039">
        <w:rPr>
          <w:rFonts w:ascii="Times New Roman" w:hAnsi="Times New Roman"/>
          <w:sz w:val="24"/>
          <w:szCs w:val="24"/>
          <w:lang w:val="en-CA"/>
        </w:rPr>
        <w:t xml:space="preserve"> Press.</w:t>
      </w:r>
      <w:r w:rsidRPr="00364039">
        <w:rPr>
          <w:rFonts w:ascii="Times New Roman" w:hAnsi="Times New Roman"/>
          <w:sz w:val="24"/>
          <w:szCs w:val="24"/>
          <w:lang w:val="en-CA" w:eastAsia="en-CA"/>
        </w:rPr>
        <w:t xml:space="preserve"> </w:t>
      </w:r>
    </w:p>
    <w:p w:rsidR="00540A84" w:rsidRPr="00364039" w:rsidRDefault="00540A84" w:rsidP="0007148F">
      <w:pPr>
        <w:spacing w:line="200" w:lineRule="exact"/>
        <w:jc w:val="both"/>
        <w:rPr>
          <w:rFonts w:ascii="Times New Roman" w:hAnsi="Times New Roman"/>
          <w:sz w:val="24"/>
          <w:szCs w:val="24"/>
          <w:lang w:val="en-CA" w:eastAsia="en-CA"/>
        </w:rPr>
      </w:pPr>
      <w:r w:rsidRPr="00364039">
        <w:rPr>
          <w:rFonts w:ascii="Times New Roman" w:hAnsi="Times New Roman"/>
          <w:sz w:val="24"/>
          <w:szCs w:val="24"/>
          <w:lang w:val="en-CA" w:eastAsia="en-CA"/>
        </w:rPr>
        <w:t xml:space="preserve">2. L. D. Landau &amp; </w:t>
      </w:r>
      <w:proofErr w:type="spellStart"/>
      <w:r w:rsidRPr="00364039">
        <w:rPr>
          <w:rFonts w:ascii="Times New Roman" w:hAnsi="Times New Roman"/>
          <w:sz w:val="24"/>
          <w:szCs w:val="24"/>
          <w:lang w:val="en-CA" w:eastAsia="en-CA"/>
        </w:rPr>
        <w:t>Lifshitz</w:t>
      </w:r>
      <w:proofErr w:type="spellEnd"/>
      <w:r w:rsidRPr="00364039">
        <w:rPr>
          <w:rFonts w:ascii="Times New Roman" w:hAnsi="Times New Roman"/>
          <w:sz w:val="24"/>
          <w:szCs w:val="24"/>
          <w:lang w:val="en-CA" w:eastAsia="en-CA"/>
        </w:rPr>
        <w:t xml:space="preserve">: Electrodynamics of continuous media; </w:t>
      </w:r>
      <w:proofErr w:type="spellStart"/>
      <w:r w:rsidRPr="00364039">
        <w:rPr>
          <w:rFonts w:ascii="Times New Roman" w:hAnsi="Times New Roman"/>
          <w:sz w:val="24"/>
          <w:szCs w:val="24"/>
          <w:lang w:val="en-CA"/>
        </w:rPr>
        <w:t>Pergamon</w:t>
      </w:r>
      <w:proofErr w:type="spellEnd"/>
      <w:r w:rsidRPr="00364039">
        <w:rPr>
          <w:rFonts w:ascii="Times New Roman" w:hAnsi="Times New Roman"/>
          <w:sz w:val="24"/>
          <w:szCs w:val="24"/>
          <w:lang w:val="en-CA"/>
        </w:rPr>
        <w:t xml:space="preserve"> Press.</w:t>
      </w:r>
      <w:r w:rsidRPr="00364039">
        <w:rPr>
          <w:rFonts w:ascii="Times New Roman" w:hAnsi="Times New Roman"/>
          <w:sz w:val="24"/>
          <w:szCs w:val="24"/>
          <w:lang w:val="en-CA" w:eastAsia="en-CA"/>
        </w:rPr>
        <w:t xml:space="preserve"> </w:t>
      </w:r>
    </w:p>
    <w:p w:rsidR="00540A84" w:rsidRPr="00364039" w:rsidRDefault="00540A84" w:rsidP="0007148F">
      <w:pPr>
        <w:spacing w:line="200" w:lineRule="exact"/>
        <w:jc w:val="both"/>
        <w:rPr>
          <w:rFonts w:ascii="Times New Roman" w:hAnsi="Times New Roman"/>
          <w:sz w:val="24"/>
          <w:szCs w:val="24"/>
          <w:lang w:val="en-CA"/>
        </w:rPr>
      </w:pPr>
      <w:r w:rsidRPr="00364039">
        <w:rPr>
          <w:rFonts w:ascii="Times New Roman" w:hAnsi="Times New Roman"/>
          <w:sz w:val="24"/>
          <w:szCs w:val="24"/>
          <w:lang w:val="en-CA"/>
        </w:rPr>
        <w:t xml:space="preserve">3. J. D. </w:t>
      </w:r>
      <w:proofErr w:type="spellStart"/>
      <w:r w:rsidRPr="00364039">
        <w:rPr>
          <w:rFonts w:ascii="Times New Roman" w:hAnsi="Times New Roman"/>
          <w:sz w:val="24"/>
          <w:szCs w:val="24"/>
          <w:lang w:val="en-CA"/>
        </w:rPr>
        <w:t>Jacksson</w:t>
      </w:r>
      <w:proofErr w:type="spellEnd"/>
      <w:r w:rsidRPr="00364039">
        <w:rPr>
          <w:rFonts w:ascii="Times New Roman" w:hAnsi="Times New Roman"/>
          <w:sz w:val="24"/>
          <w:szCs w:val="24"/>
          <w:lang w:val="en-CA"/>
        </w:rPr>
        <w:t>: Classical Electro-dynamics; John Wiley.</w:t>
      </w:r>
    </w:p>
    <w:p w:rsidR="00540A84" w:rsidRPr="00364039" w:rsidRDefault="00540A84" w:rsidP="0007148F">
      <w:pPr>
        <w:spacing w:line="200" w:lineRule="exact"/>
        <w:jc w:val="both"/>
        <w:rPr>
          <w:rFonts w:ascii="Times New Roman" w:hAnsi="Times New Roman"/>
          <w:sz w:val="24"/>
          <w:szCs w:val="24"/>
          <w:lang w:val="en-CA"/>
        </w:rPr>
      </w:pPr>
      <w:r w:rsidRPr="00364039">
        <w:rPr>
          <w:rFonts w:ascii="Times New Roman" w:hAnsi="Times New Roman"/>
          <w:sz w:val="24"/>
          <w:szCs w:val="24"/>
          <w:lang w:val="en-CA"/>
        </w:rPr>
        <w:t>4. David J. Griffiths: Introduction to Electro-dynamics; Prentice Hall.</w:t>
      </w:r>
    </w:p>
    <w:p w:rsidR="00540A84" w:rsidRPr="00F9526B" w:rsidRDefault="00540A84" w:rsidP="0007148F">
      <w:pPr>
        <w:spacing w:line="200" w:lineRule="exact"/>
        <w:jc w:val="both"/>
        <w:rPr>
          <w:rFonts w:ascii="Times New Roman" w:hAnsi="Times New Roman"/>
          <w:sz w:val="24"/>
          <w:szCs w:val="24"/>
          <w:lang w:val="en-CA"/>
        </w:rPr>
      </w:pPr>
      <w:r w:rsidRPr="00364039">
        <w:rPr>
          <w:rFonts w:ascii="Times New Roman" w:hAnsi="Times New Roman"/>
          <w:sz w:val="24"/>
          <w:szCs w:val="24"/>
          <w:lang w:val="en-CA" w:eastAsia="en-CA"/>
        </w:rPr>
        <w:t>5. Panofsky &amp; Phillip: Classical electrodynamics</w:t>
      </w:r>
      <w:r w:rsidRPr="00F9526B">
        <w:rPr>
          <w:rFonts w:ascii="Times New Roman" w:hAnsi="Times New Roman"/>
          <w:sz w:val="24"/>
          <w:szCs w:val="24"/>
          <w:lang w:val="en-CA" w:eastAsia="en-CA"/>
        </w:rPr>
        <w:t xml:space="preserve"> and magnetism </w:t>
      </w:r>
    </w:p>
    <w:p w:rsidR="00266D2F" w:rsidRPr="00986F73" w:rsidRDefault="00266D2F" w:rsidP="00266D2F">
      <w:pPr>
        <w:suppressAutoHyphens/>
        <w:spacing w:before="120" w:after="120" w:line="240" w:lineRule="auto"/>
        <w:ind w:left="630" w:hanging="630"/>
        <w:jc w:val="both"/>
        <w:rPr>
          <w:rFonts w:ascii="Times New Roman" w:eastAsia="Calibri" w:hAnsi="Times New Roman"/>
          <w:sz w:val="24"/>
          <w:szCs w:val="24"/>
          <w:lang w:val="en-GB"/>
        </w:rPr>
      </w:pPr>
      <w:r>
        <w:rPr>
          <w:rFonts w:ascii="Times New Roman" w:hAnsi="Times New Roman"/>
          <w:sz w:val="24"/>
          <w:szCs w:val="24"/>
        </w:rPr>
        <w:lastRenderedPageBreak/>
        <w:t xml:space="preserve">CO1: </w:t>
      </w:r>
      <w:r w:rsidRPr="00D405AE">
        <w:rPr>
          <w:rFonts w:ascii="Times New Roman" w:hAnsi="Times New Roman"/>
          <w:sz w:val="24"/>
          <w:szCs w:val="24"/>
        </w:rPr>
        <w:t>Explain classical electrodynamics based on Maxwell's equations including i</w:t>
      </w:r>
      <w:r>
        <w:rPr>
          <w:rFonts w:ascii="Times New Roman" w:hAnsi="Times New Roman"/>
          <w:sz w:val="24"/>
          <w:szCs w:val="24"/>
        </w:rPr>
        <w:t>ts formulation in covariant form.</w:t>
      </w:r>
    </w:p>
    <w:p w:rsidR="00266D2F" w:rsidRPr="00D405AE" w:rsidRDefault="00266D2F" w:rsidP="00266D2F">
      <w:pPr>
        <w:suppressAutoHyphens/>
        <w:spacing w:before="120" w:after="120" w:line="240" w:lineRule="auto"/>
        <w:ind w:left="630" w:hanging="630"/>
        <w:jc w:val="both"/>
        <w:rPr>
          <w:rFonts w:ascii="Times New Roman" w:eastAsia="Calibri" w:hAnsi="Times New Roman"/>
          <w:sz w:val="24"/>
          <w:szCs w:val="24"/>
          <w:lang w:val="en-GB"/>
        </w:rPr>
      </w:pPr>
      <w:r>
        <w:rPr>
          <w:rFonts w:ascii="Times New Roman" w:hAnsi="Times New Roman"/>
          <w:sz w:val="24"/>
          <w:szCs w:val="24"/>
        </w:rPr>
        <w:t>CO2: S</w:t>
      </w:r>
      <w:r w:rsidRPr="00D405AE">
        <w:rPr>
          <w:rFonts w:ascii="Times New Roman" w:hAnsi="Times New Roman"/>
          <w:sz w:val="24"/>
          <w:szCs w:val="24"/>
        </w:rPr>
        <w:t>olv</w:t>
      </w:r>
      <w:r>
        <w:rPr>
          <w:rFonts w:ascii="Times New Roman" w:hAnsi="Times New Roman"/>
          <w:sz w:val="24"/>
          <w:szCs w:val="24"/>
        </w:rPr>
        <w:t>e the</w:t>
      </w:r>
      <w:r w:rsidRPr="00D405AE">
        <w:rPr>
          <w:rFonts w:ascii="Times New Roman" w:hAnsi="Times New Roman"/>
          <w:sz w:val="24"/>
          <w:szCs w:val="24"/>
        </w:rPr>
        <w:t xml:space="preserve"> </w:t>
      </w:r>
      <w:r w:rsidRPr="00D405AE">
        <w:rPr>
          <w:rFonts w:ascii="Times New Roman" w:eastAsia="Calibri" w:hAnsi="Times New Roman"/>
          <w:sz w:val="24"/>
          <w:szCs w:val="24"/>
          <w:lang w:val="en-GB"/>
        </w:rPr>
        <w:t xml:space="preserve">electromagnetic problems with the help of </w:t>
      </w:r>
      <w:proofErr w:type="spellStart"/>
      <w:r w:rsidRPr="00D405AE">
        <w:rPr>
          <w:rFonts w:ascii="Times New Roman" w:eastAsia="Calibri" w:hAnsi="Times New Roman"/>
          <w:sz w:val="24"/>
          <w:szCs w:val="24"/>
          <w:lang w:val="en-GB"/>
        </w:rPr>
        <w:t>electrodynamic</w:t>
      </w:r>
      <w:proofErr w:type="spellEnd"/>
      <w:r w:rsidRPr="00D405AE">
        <w:rPr>
          <w:rFonts w:ascii="Times New Roman" w:eastAsia="Calibri" w:hAnsi="Times New Roman"/>
          <w:sz w:val="24"/>
          <w:szCs w:val="24"/>
          <w:lang w:val="en-GB"/>
        </w:rPr>
        <w:t xml:space="preserve"> potentials and </w:t>
      </w:r>
      <w:proofErr w:type="spellStart"/>
      <w:r w:rsidRPr="00D405AE">
        <w:rPr>
          <w:rFonts w:ascii="Times New Roman" w:eastAsia="Calibri" w:hAnsi="Times New Roman"/>
          <w:sz w:val="24"/>
          <w:szCs w:val="24"/>
          <w:lang w:val="en-GB"/>
        </w:rPr>
        <w:t>superpotentials</w:t>
      </w:r>
      <w:proofErr w:type="spellEnd"/>
      <w:r w:rsidRPr="00D405AE">
        <w:rPr>
          <w:rFonts w:ascii="Times New Roman" w:eastAsia="Calibri" w:hAnsi="Times New Roman"/>
          <w:sz w:val="24"/>
          <w:szCs w:val="24"/>
          <w:lang w:val="en-GB"/>
        </w:rPr>
        <w:t xml:space="preserve">, and make a detailed account for gauge transformations and their use </w:t>
      </w:r>
    </w:p>
    <w:p w:rsidR="00266D2F" w:rsidRPr="00A45E99" w:rsidRDefault="00266D2F" w:rsidP="00266D2F">
      <w:pPr>
        <w:suppressAutoHyphens/>
        <w:spacing w:before="120" w:after="120" w:line="240" w:lineRule="auto"/>
        <w:ind w:left="630" w:hanging="630"/>
        <w:jc w:val="both"/>
        <w:rPr>
          <w:rFonts w:ascii="Times New Roman" w:hAnsi="Times New Roman"/>
          <w:sz w:val="24"/>
          <w:szCs w:val="24"/>
          <w:lang w:val="en-GB"/>
        </w:rPr>
      </w:pPr>
      <w:r>
        <w:rPr>
          <w:rFonts w:ascii="Times New Roman" w:eastAsia="Calibri" w:hAnsi="Times New Roman"/>
          <w:sz w:val="24"/>
          <w:szCs w:val="24"/>
          <w:lang w:val="en-GB"/>
        </w:rPr>
        <w:t>CO3: F</w:t>
      </w:r>
      <w:r w:rsidRPr="00A45E99">
        <w:rPr>
          <w:rFonts w:ascii="Times New Roman" w:eastAsia="Calibri" w:hAnsi="Times New Roman"/>
          <w:sz w:val="24"/>
          <w:szCs w:val="24"/>
          <w:lang w:val="en-GB"/>
        </w:rPr>
        <w:t xml:space="preserve">ormulate and solve </w:t>
      </w:r>
      <w:proofErr w:type="spellStart"/>
      <w:r w:rsidRPr="00A45E99">
        <w:rPr>
          <w:rFonts w:ascii="Times New Roman" w:eastAsia="Calibri" w:hAnsi="Times New Roman"/>
          <w:sz w:val="24"/>
          <w:szCs w:val="24"/>
          <w:lang w:val="en-GB"/>
        </w:rPr>
        <w:t>electrodynamic</w:t>
      </w:r>
      <w:proofErr w:type="spellEnd"/>
      <w:r w:rsidRPr="00A45E99">
        <w:rPr>
          <w:rFonts w:ascii="Times New Roman" w:eastAsia="Calibri" w:hAnsi="Times New Roman"/>
          <w:sz w:val="24"/>
          <w:szCs w:val="24"/>
          <w:lang w:val="en-GB"/>
        </w:rPr>
        <w:t xml:space="preserve"> problems in </w:t>
      </w:r>
      <w:proofErr w:type="spellStart"/>
      <w:r w:rsidRPr="00A45E99">
        <w:rPr>
          <w:rFonts w:ascii="Times New Roman" w:eastAsia="Calibri" w:hAnsi="Times New Roman"/>
          <w:sz w:val="24"/>
          <w:szCs w:val="24"/>
          <w:lang w:val="en-GB"/>
        </w:rPr>
        <w:t>relativistically</w:t>
      </w:r>
      <w:proofErr w:type="spellEnd"/>
      <w:r w:rsidRPr="00A45E99">
        <w:rPr>
          <w:rFonts w:ascii="Times New Roman" w:eastAsia="Calibri" w:hAnsi="Times New Roman"/>
          <w:sz w:val="24"/>
          <w:szCs w:val="24"/>
          <w:lang w:val="en-GB"/>
        </w:rPr>
        <w:t xml:space="preserve"> covariant form in four-dimensional </w:t>
      </w:r>
      <w:proofErr w:type="spellStart"/>
      <w:r w:rsidRPr="00A45E99">
        <w:rPr>
          <w:rFonts w:ascii="Times New Roman" w:eastAsia="Calibri" w:hAnsi="Times New Roman"/>
          <w:sz w:val="24"/>
          <w:szCs w:val="24"/>
          <w:lang w:val="en-GB"/>
        </w:rPr>
        <w:t>spacetime</w:t>
      </w:r>
      <w:proofErr w:type="spellEnd"/>
      <w:r>
        <w:rPr>
          <w:rFonts w:ascii="Times New Roman" w:eastAsia="Calibri" w:hAnsi="Times New Roman"/>
          <w:sz w:val="24"/>
          <w:szCs w:val="24"/>
          <w:lang w:val="en-GB"/>
        </w:rPr>
        <w:t>.</w:t>
      </w:r>
    </w:p>
    <w:p w:rsidR="00266D2F" w:rsidRPr="00D405AE" w:rsidRDefault="00266D2F" w:rsidP="00266D2F">
      <w:pPr>
        <w:suppressAutoHyphens/>
        <w:spacing w:before="120" w:after="120" w:line="240" w:lineRule="auto"/>
        <w:ind w:left="630" w:hanging="630"/>
        <w:jc w:val="both"/>
        <w:rPr>
          <w:rFonts w:ascii="Times New Roman" w:eastAsia="Calibri" w:hAnsi="Times New Roman"/>
          <w:sz w:val="24"/>
          <w:szCs w:val="24"/>
          <w:lang w:val="en-GB"/>
        </w:rPr>
      </w:pPr>
      <w:r>
        <w:rPr>
          <w:rFonts w:ascii="Times New Roman" w:eastAsia="Calibri" w:hAnsi="Times New Roman"/>
          <w:sz w:val="24"/>
          <w:szCs w:val="24"/>
          <w:lang w:val="en-GB"/>
        </w:rPr>
        <w:t>CO4: C</w:t>
      </w:r>
      <w:r w:rsidRPr="00D405AE">
        <w:rPr>
          <w:rFonts w:ascii="Times New Roman" w:eastAsia="Calibri" w:hAnsi="Times New Roman"/>
          <w:sz w:val="24"/>
          <w:szCs w:val="24"/>
          <w:lang w:val="en-GB"/>
        </w:rPr>
        <w:t xml:space="preserve">alculate the electromagnetic radiation from localised charges which move arbitrarily in time and space, taking into account retardation effects. </w:t>
      </w:r>
    </w:p>
    <w:p w:rsidR="00266D2F" w:rsidRPr="00D61306" w:rsidRDefault="00266D2F" w:rsidP="00266D2F">
      <w:pPr>
        <w:suppressAutoHyphens/>
        <w:spacing w:before="120" w:after="120" w:line="240" w:lineRule="auto"/>
        <w:ind w:left="630" w:hanging="630"/>
        <w:jc w:val="both"/>
        <w:rPr>
          <w:rFonts w:ascii="Times New Roman" w:eastAsia="Calibri" w:hAnsi="Times New Roman"/>
          <w:sz w:val="24"/>
          <w:szCs w:val="24"/>
          <w:lang w:val="en-GB"/>
        </w:rPr>
      </w:pPr>
      <w:r>
        <w:rPr>
          <w:rFonts w:ascii="Times New Roman" w:eastAsia="Calibri" w:hAnsi="Times New Roman"/>
          <w:sz w:val="24"/>
          <w:szCs w:val="24"/>
          <w:lang w:val="en-GB"/>
        </w:rPr>
        <w:t>CO5: C</w:t>
      </w:r>
      <w:r w:rsidRPr="00A45E99">
        <w:rPr>
          <w:rFonts w:ascii="Times New Roman" w:eastAsia="Calibri" w:hAnsi="Times New Roman"/>
          <w:sz w:val="24"/>
          <w:szCs w:val="24"/>
          <w:lang w:val="en-GB"/>
        </w:rPr>
        <w:t>alculate the electromagnetic radiation from radiating systems</w:t>
      </w:r>
      <w:r w:rsidRPr="00A45E99">
        <w:rPr>
          <w:rFonts w:ascii="Times New Roman" w:hAnsi="Times New Roman"/>
          <w:sz w:val="24"/>
          <w:szCs w:val="24"/>
          <w:lang w:val="en-GB"/>
        </w:rPr>
        <w:t>, like oscillating electric and magnetic dipoles</w:t>
      </w:r>
      <w:r w:rsidRPr="00A45E99">
        <w:rPr>
          <w:rFonts w:ascii="Times New Roman" w:eastAsia="Calibri" w:hAnsi="Times New Roman"/>
          <w:sz w:val="24"/>
          <w:szCs w:val="24"/>
          <w:lang w:val="en-GB"/>
        </w:rPr>
        <w:t xml:space="preserve"> (aerials, localised charge an</w:t>
      </w:r>
      <w:r w:rsidRPr="00A45E99">
        <w:rPr>
          <w:rFonts w:ascii="Times New Roman" w:hAnsi="Times New Roman"/>
          <w:sz w:val="24"/>
          <w:szCs w:val="24"/>
          <w:lang w:val="en-GB"/>
        </w:rPr>
        <w:t>d current distributions)</w:t>
      </w:r>
    </w:p>
    <w:p w:rsidR="00266D2F" w:rsidRDefault="00266D2F" w:rsidP="00266D2F">
      <w:pPr>
        <w:suppressAutoHyphens/>
        <w:spacing w:before="120" w:after="120" w:line="240" w:lineRule="auto"/>
        <w:jc w:val="both"/>
        <w:rPr>
          <w:rFonts w:ascii="Times New Roman" w:eastAsia="Calibri" w:hAnsi="Times New Roman"/>
          <w:b/>
          <w:bCs/>
          <w:color w:val="000000"/>
        </w:rPr>
      </w:pPr>
    </w:p>
    <w:p w:rsidR="00266D2F" w:rsidRPr="00D61306" w:rsidRDefault="00266D2F" w:rsidP="00266D2F">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105" w:type="dxa"/>
            <w:gridSpan w:val="7"/>
          </w:tcPr>
          <w:p w:rsidR="00266D2F" w:rsidRPr="00404634" w:rsidRDefault="00266D2F" w:rsidP="00C9336A">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266D2F" w:rsidRPr="00404634" w:rsidRDefault="00266D2F" w:rsidP="00C9336A">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83"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3"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9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r>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3"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79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r>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CO3</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3"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r>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CO4</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3"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79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r>
      <w:tr w:rsidR="00266D2F" w:rsidTr="00C9336A">
        <w:tc>
          <w:tcPr>
            <w:tcW w:w="1110"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CO5</w:t>
            </w: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3"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884"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799"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266D2F" w:rsidRPr="00404634" w:rsidRDefault="00266D2F" w:rsidP="00C9336A">
            <w:pPr>
              <w:autoSpaceDE w:val="0"/>
              <w:autoSpaceDN w:val="0"/>
              <w:adjustRightInd w:val="0"/>
              <w:jc w:val="both"/>
              <w:rPr>
                <w:rFonts w:ascii="Times New Roman" w:eastAsia="Calibri" w:hAnsi="Times New Roman" w:cs="Tahoma"/>
                <w:i/>
                <w:iCs/>
                <w:sz w:val="24"/>
                <w:szCs w:val="24"/>
              </w:rPr>
            </w:pPr>
          </w:p>
        </w:tc>
      </w:tr>
    </w:tbl>
    <w:p w:rsidR="00266D2F" w:rsidRDefault="00266D2F" w:rsidP="0007148F">
      <w:pPr>
        <w:pStyle w:val="BodyText"/>
        <w:spacing w:after="0" w:line="240" w:lineRule="exact"/>
        <w:rPr>
          <w:rStyle w:val="Strong"/>
          <w:sz w:val="36"/>
          <w:szCs w:val="28"/>
        </w:rPr>
      </w:pPr>
      <w:r w:rsidRPr="00D61306">
        <w:t xml:space="preserve">H = Highly Related; M = </w:t>
      </w:r>
      <w:proofErr w:type="gramStart"/>
      <w:r w:rsidRPr="00D61306">
        <w:t>Medium  L</w:t>
      </w:r>
      <w:proofErr w:type="gramEnd"/>
      <w:r w:rsidRPr="00D61306">
        <w:t xml:space="preserve"> = Low</w:t>
      </w:r>
      <w:r w:rsidR="00540A84">
        <w:rPr>
          <w:rStyle w:val="Strong"/>
          <w:sz w:val="36"/>
          <w:szCs w:val="28"/>
        </w:rPr>
        <w:br w:type="page"/>
      </w:r>
    </w:p>
    <w:p w:rsidR="00266D2F" w:rsidRDefault="00266D2F" w:rsidP="0007148F">
      <w:pPr>
        <w:pStyle w:val="BodyText"/>
        <w:spacing w:after="0" w:line="240" w:lineRule="exact"/>
        <w:rPr>
          <w:rStyle w:val="Strong"/>
          <w:sz w:val="36"/>
          <w:szCs w:val="28"/>
        </w:rPr>
      </w:pPr>
    </w:p>
    <w:p w:rsidR="00540A84" w:rsidRPr="00364039" w:rsidRDefault="00013120" w:rsidP="0007148F">
      <w:pPr>
        <w:pStyle w:val="BodyText"/>
        <w:spacing w:after="0" w:line="240" w:lineRule="exact"/>
        <w:rPr>
          <w:rStyle w:val="Strong"/>
        </w:rPr>
      </w:pPr>
      <w:r>
        <w:rPr>
          <w:rFonts w:eastAsia="Calibri"/>
          <w:b/>
        </w:rPr>
        <w:t>MPH004</w:t>
      </w:r>
      <w:r w:rsidR="000A7810">
        <w:rPr>
          <w:rFonts w:eastAsia="Calibri"/>
          <w:b/>
        </w:rPr>
        <w:t>B</w:t>
      </w:r>
      <w:r w:rsidR="00540A84" w:rsidRPr="00364039">
        <w:rPr>
          <w:rStyle w:val="Strong"/>
        </w:rPr>
        <w:t>: Mathematical Physics</w:t>
      </w:r>
      <w:r>
        <w:rPr>
          <w:rStyle w:val="Strong"/>
        </w:rPr>
        <w:t xml:space="preserve">       </w:t>
      </w:r>
      <w:r w:rsidR="00364039">
        <w:rPr>
          <w:rStyle w:val="Strong"/>
        </w:rPr>
        <w:t xml:space="preserve">                                                              </w:t>
      </w:r>
      <w:r w:rsidR="00FA0169">
        <w:rPr>
          <w:rStyle w:val="Strong"/>
        </w:rPr>
        <w:t xml:space="preserve">   </w:t>
      </w:r>
      <w:r w:rsidR="00364039">
        <w:rPr>
          <w:rStyle w:val="Strong"/>
        </w:rPr>
        <w:t xml:space="preserve">    Credit(s):4</w:t>
      </w:r>
    </w:p>
    <w:p w:rsidR="0007148F" w:rsidRDefault="0007148F" w:rsidP="00540A84">
      <w:pPr>
        <w:pStyle w:val="NormalWeb"/>
        <w:jc w:val="both"/>
        <w:rPr>
          <w:b/>
        </w:rPr>
      </w:pPr>
      <w:r>
        <w:rPr>
          <w:b/>
        </w:rPr>
        <w:t>Unit-I</w:t>
      </w:r>
    </w:p>
    <w:p w:rsidR="00540A84" w:rsidRDefault="00540A84" w:rsidP="00540A84">
      <w:pPr>
        <w:pStyle w:val="NormalWeb"/>
        <w:jc w:val="both"/>
      </w:pPr>
      <w:r>
        <w:rPr>
          <w:b/>
        </w:rPr>
        <w:t>Special Mathematical Techniques:</w:t>
      </w:r>
      <w:r>
        <w:t xml:space="preserve"> Dirac Delta Function. </w:t>
      </w:r>
      <w:proofErr w:type="gramStart"/>
      <w:r>
        <w:t>Green’s Function.</w:t>
      </w:r>
      <w:proofErr w:type="gramEnd"/>
      <w:r>
        <w:t xml:space="preserve"> Gamma and Beta function. </w:t>
      </w:r>
      <w:proofErr w:type="gramStart"/>
      <w:r>
        <w:t>Sterling’s formula.</w:t>
      </w:r>
      <w:proofErr w:type="gramEnd"/>
    </w:p>
    <w:p w:rsidR="0007148F" w:rsidRDefault="0007148F" w:rsidP="00540A84">
      <w:pPr>
        <w:pStyle w:val="NormalWeb"/>
        <w:jc w:val="both"/>
        <w:rPr>
          <w:b/>
        </w:rPr>
      </w:pPr>
      <w:r>
        <w:rPr>
          <w:b/>
        </w:rPr>
        <w:t>Unit-II</w:t>
      </w:r>
    </w:p>
    <w:p w:rsidR="00540A84" w:rsidRPr="0002076D" w:rsidRDefault="00540A84" w:rsidP="00540A84">
      <w:pPr>
        <w:pStyle w:val="NormalWeb"/>
        <w:jc w:val="both"/>
      </w:pPr>
      <w:r w:rsidRPr="0002076D">
        <w:rPr>
          <w:b/>
        </w:rPr>
        <w:t>Complex Variables</w:t>
      </w:r>
      <w:r w:rsidRPr="0002076D">
        <w:t xml:space="preserve">:   Functions of complex variable, </w:t>
      </w:r>
      <w:r w:rsidRPr="0002076D">
        <w:rPr>
          <w:color w:val="211E1E"/>
        </w:rPr>
        <w:t xml:space="preserve">Limits and continuity, differentiation, Analytical functions, </w:t>
      </w:r>
      <w:r w:rsidRPr="0002076D">
        <w:t xml:space="preserve">Cauchy- </w:t>
      </w:r>
      <w:proofErr w:type="spellStart"/>
      <w:r w:rsidRPr="0002076D">
        <w:t>Riemannn</w:t>
      </w:r>
      <w:proofErr w:type="spellEnd"/>
      <w:r w:rsidRPr="0002076D">
        <w:t xml:space="preserve"> conditions, Cauchy Integral theorem, Cauchy integral formula, </w:t>
      </w:r>
      <w:r w:rsidRPr="0002076D">
        <w:rPr>
          <w:color w:val="211E1E"/>
        </w:rPr>
        <w:t xml:space="preserve">Derivatives of analytical functions, </w:t>
      </w:r>
      <w:proofErr w:type="spellStart"/>
      <w:r w:rsidRPr="0002076D">
        <w:rPr>
          <w:color w:val="211E1E"/>
        </w:rPr>
        <w:t>Liouville’s</w:t>
      </w:r>
      <w:proofErr w:type="spellEnd"/>
      <w:r w:rsidRPr="0002076D">
        <w:rPr>
          <w:color w:val="211E1E"/>
        </w:rPr>
        <w:t xml:space="preserve"> theorem. </w:t>
      </w:r>
      <w:proofErr w:type="gramStart"/>
      <w:r w:rsidRPr="0002076D">
        <w:rPr>
          <w:color w:val="211E1E"/>
        </w:rPr>
        <w:t>Power series Taylor’s theorem, Laurent’s theorem.</w:t>
      </w:r>
      <w:proofErr w:type="gramEnd"/>
      <w:r w:rsidRPr="0002076D">
        <w:rPr>
          <w:color w:val="211E1E"/>
        </w:rPr>
        <w:t xml:space="preserve"> </w:t>
      </w:r>
      <w:proofErr w:type="gramStart"/>
      <w:r w:rsidRPr="0002076D">
        <w:t>Calculus of residues –poles, essential singularities and branch points, residue theorem, Jordan’s lemma, singularities on contours of integration, evaluation of definite integrals.</w:t>
      </w:r>
      <w:proofErr w:type="gramEnd"/>
      <w:r w:rsidRPr="0002076D">
        <w:t xml:space="preserve">  </w:t>
      </w:r>
      <w:proofErr w:type="gramStart"/>
      <w:r>
        <w:t>Analytic continuation.</w:t>
      </w:r>
      <w:proofErr w:type="gramEnd"/>
      <w:r>
        <w:t xml:space="preserve"> Saddle Point Function.</w:t>
      </w:r>
    </w:p>
    <w:p w:rsidR="0007148F" w:rsidRDefault="0007148F" w:rsidP="00540A84">
      <w:pPr>
        <w:autoSpaceDE w:val="0"/>
        <w:autoSpaceDN w:val="0"/>
        <w:adjustRightInd w:val="0"/>
        <w:jc w:val="both"/>
        <w:rPr>
          <w:rFonts w:ascii="Times New Roman" w:hAnsi="Times New Roman"/>
          <w:b/>
          <w:sz w:val="24"/>
          <w:szCs w:val="24"/>
        </w:rPr>
      </w:pPr>
      <w:r>
        <w:rPr>
          <w:rFonts w:ascii="Times New Roman" w:hAnsi="Times New Roman"/>
          <w:b/>
          <w:sz w:val="24"/>
          <w:szCs w:val="24"/>
        </w:rPr>
        <w:t>Unit-III</w:t>
      </w:r>
    </w:p>
    <w:p w:rsidR="00540A84" w:rsidRPr="0002076D" w:rsidRDefault="00540A84" w:rsidP="00540A84">
      <w:pPr>
        <w:autoSpaceDE w:val="0"/>
        <w:autoSpaceDN w:val="0"/>
        <w:adjustRightInd w:val="0"/>
        <w:jc w:val="both"/>
        <w:rPr>
          <w:rFonts w:ascii="Times New Roman" w:hAnsi="Times New Roman"/>
          <w:sz w:val="24"/>
          <w:szCs w:val="24"/>
        </w:rPr>
      </w:pPr>
      <w:r w:rsidRPr="0002076D">
        <w:rPr>
          <w:rFonts w:ascii="Times New Roman" w:hAnsi="Times New Roman"/>
          <w:b/>
          <w:sz w:val="24"/>
          <w:szCs w:val="24"/>
        </w:rPr>
        <w:t>Second Order Differential Equations and Special functions:</w:t>
      </w:r>
      <w:r w:rsidRPr="0002076D">
        <w:rPr>
          <w:rFonts w:ascii="Times New Roman" w:hAnsi="Times New Roman"/>
          <w:sz w:val="24"/>
          <w:szCs w:val="24"/>
        </w:rPr>
        <w:t xml:space="preserve">  Separation of variables-ordinary differential equations, singular points, series solutions leading to </w:t>
      </w:r>
      <w:r w:rsidRPr="0002076D">
        <w:rPr>
          <w:rFonts w:ascii="Times New Roman" w:hAnsi="Times New Roman"/>
          <w:color w:val="211E1E"/>
          <w:sz w:val="24"/>
          <w:szCs w:val="24"/>
        </w:rPr>
        <w:t xml:space="preserve">Legendre, Bessel, </w:t>
      </w:r>
      <w:proofErr w:type="spellStart"/>
      <w:r w:rsidRPr="0002076D">
        <w:rPr>
          <w:rFonts w:ascii="Times New Roman" w:hAnsi="Times New Roman"/>
          <w:color w:val="211E1E"/>
          <w:sz w:val="24"/>
          <w:szCs w:val="24"/>
        </w:rPr>
        <w:t>Hermite</w:t>
      </w:r>
      <w:proofErr w:type="spellEnd"/>
      <w:r w:rsidRPr="0002076D">
        <w:rPr>
          <w:rFonts w:ascii="Times New Roman" w:hAnsi="Times New Roman"/>
          <w:color w:val="211E1E"/>
          <w:sz w:val="24"/>
          <w:szCs w:val="24"/>
        </w:rPr>
        <w:t xml:space="preserve">, </w:t>
      </w:r>
      <w:proofErr w:type="spellStart"/>
      <w:r w:rsidRPr="0002076D">
        <w:rPr>
          <w:rFonts w:ascii="Times New Roman" w:hAnsi="Times New Roman"/>
          <w:color w:val="211E1E"/>
          <w:sz w:val="24"/>
          <w:szCs w:val="24"/>
        </w:rPr>
        <w:t>Laguerre</w:t>
      </w:r>
      <w:proofErr w:type="spellEnd"/>
      <w:r w:rsidRPr="0002076D">
        <w:rPr>
          <w:rFonts w:ascii="Times New Roman" w:hAnsi="Times New Roman"/>
          <w:color w:val="211E1E"/>
          <w:sz w:val="24"/>
          <w:szCs w:val="24"/>
        </w:rPr>
        <w:t xml:space="preserve"> as solutions. Orthogonal properties and recurrence relations </w:t>
      </w:r>
      <w:proofErr w:type="gramStart"/>
      <w:r w:rsidRPr="0002076D">
        <w:rPr>
          <w:rFonts w:ascii="Times New Roman" w:hAnsi="Times New Roman"/>
          <w:color w:val="211E1E"/>
          <w:sz w:val="24"/>
          <w:szCs w:val="24"/>
        </w:rPr>
        <w:t>of  these</w:t>
      </w:r>
      <w:proofErr w:type="gramEnd"/>
      <w:r w:rsidRPr="0002076D">
        <w:rPr>
          <w:rFonts w:ascii="Times New Roman" w:hAnsi="Times New Roman"/>
          <w:color w:val="211E1E"/>
          <w:sz w:val="24"/>
          <w:szCs w:val="24"/>
        </w:rPr>
        <w:t xml:space="preserve"> functions. </w:t>
      </w:r>
      <w:proofErr w:type="gramStart"/>
      <w:r w:rsidRPr="0002076D">
        <w:rPr>
          <w:rFonts w:ascii="Times New Roman" w:hAnsi="Times New Roman"/>
          <w:color w:val="211E1E"/>
          <w:sz w:val="24"/>
          <w:szCs w:val="24"/>
        </w:rPr>
        <w:t>Spherical harmonics and associated Legendre polynomials.</w:t>
      </w:r>
      <w:proofErr w:type="gramEnd"/>
      <w:r w:rsidRPr="0002076D">
        <w:rPr>
          <w:rFonts w:ascii="Times New Roman" w:hAnsi="Times New Roman"/>
          <w:color w:val="211E1E"/>
          <w:sz w:val="24"/>
          <w:szCs w:val="24"/>
        </w:rPr>
        <w:t xml:space="preserve"> </w:t>
      </w:r>
      <w:proofErr w:type="spellStart"/>
      <w:proofErr w:type="gramStart"/>
      <w:r w:rsidRPr="0002076D">
        <w:rPr>
          <w:rFonts w:ascii="Times New Roman" w:hAnsi="Times New Roman"/>
          <w:color w:val="211E1E"/>
          <w:sz w:val="24"/>
          <w:szCs w:val="24"/>
        </w:rPr>
        <w:t>Hermite</w:t>
      </w:r>
      <w:proofErr w:type="spellEnd"/>
      <w:r w:rsidRPr="0002076D">
        <w:rPr>
          <w:rFonts w:ascii="Times New Roman" w:hAnsi="Times New Roman"/>
          <w:color w:val="211E1E"/>
          <w:sz w:val="24"/>
          <w:szCs w:val="24"/>
        </w:rPr>
        <w:t xml:space="preserve"> polynomials.</w:t>
      </w:r>
      <w:proofErr w:type="gramEnd"/>
      <w:r w:rsidRPr="0002076D">
        <w:rPr>
          <w:rFonts w:ascii="Times New Roman" w:hAnsi="Times New Roman"/>
          <w:color w:val="211E1E"/>
          <w:sz w:val="24"/>
          <w:szCs w:val="24"/>
        </w:rPr>
        <w:t xml:space="preserve"> </w:t>
      </w:r>
      <w:proofErr w:type="gramStart"/>
      <w:r w:rsidRPr="0002076D">
        <w:rPr>
          <w:rFonts w:ascii="Times New Roman" w:hAnsi="Times New Roman"/>
          <w:color w:val="211E1E"/>
          <w:sz w:val="24"/>
          <w:szCs w:val="24"/>
        </w:rPr>
        <w:t>Sturm-</w:t>
      </w:r>
      <w:proofErr w:type="spellStart"/>
      <w:r w:rsidRPr="0002076D">
        <w:rPr>
          <w:rFonts w:ascii="Times New Roman" w:hAnsi="Times New Roman"/>
          <w:color w:val="211E1E"/>
          <w:sz w:val="24"/>
          <w:szCs w:val="24"/>
        </w:rPr>
        <w:t>Liouville</w:t>
      </w:r>
      <w:proofErr w:type="spellEnd"/>
      <w:r w:rsidRPr="0002076D">
        <w:rPr>
          <w:rFonts w:ascii="Times New Roman" w:hAnsi="Times New Roman"/>
          <w:color w:val="211E1E"/>
          <w:sz w:val="24"/>
          <w:szCs w:val="24"/>
        </w:rPr>
        <w:t xml:space="preserve"> systems and orthogonal polynomials.</w:t>
      </w:r>
      <w:proofErr w:type="gramEnd"/>
      <w:r w:rsidRPr="0002076D">
        <w:rPr>
          <w:rFonts w:ascii="Times New Roman" w:hAnsi="Times New Roman"/>
          <w:sz w:val="24"/>
          <w:szCs w:val="24"/>
        </w:rPr>
        <w:t xml:space="preserve"> </w:t>
      </w:r>
      <w:proofErr w:type="spellStart"/>
      <w:proofErr w:type="gramStart"/>
      <w:r w:rsidRPr="0002076D">
        <w:rPr>
          <w:rFonts w:ascii="Times New Roman" w:hAnsi="Times New Roman"/>
          <w:sz w:val="24"/>
          <w:szCs w:val="24"/>
        </w:rPr>
        <w:t>Wronskian</w:t>
      </w:r>
      <w:proofErr w:type="spellEnd"/>
      <w:r w:rsidRPr="0002076D">
        <w:rPr>
          <w:rFonts w:ascii="Times New Roman" w:hAnsi="Times New Roman"/>
          <w:sz w:val="24"/>
          <w:szCs w:val="24"/>
        </w:rPr>
        <w:t>-linear independence and linear dependence.</w:t>
      </w:r>
      <w:proofErr w:type="gramEnd"/>
      <w:r w:rsidRPr="0002076D">
        <w:rPr>
          <w:rFonts w:ascii="Times New Roman" w:hAnsi="Times New Roman"/>
          <w:sz w:val="24"/>
          <w:szCs w:val="24"/>
        </w:rPr>
        <w:t xml:space="preserve"> </w:t>
      </w:r>
    </w:p>
    <w:p w:rsidR="0007148F" w:rsidRDefault="0007148F" w:rsidP="00540A84">
      <w:pPr>
        <w:pStyle w:val="BodyText"/>
        <w:tabs>
          <w:tab w:val="left" w:pos="0"/>
        </w:tabs>
        <w:jc w:val="both"/>
        <w:rPr>
          <w:b/>
        </w:rPr>
      </w:pPr>
      <w:r>
        <w:rPr>
          <w:b/>
        </w:rPr>
        <w:t>Unit-IV</w:t>
      </w:r>
    </w:p>
    <w:p w:rsidR="00540A84" w:rsidRPr="0002076D" w:rsidRDefault="00540A84" w:rsidP="00540A84">
      <w:pPr>
        <w:pStyle w:val="BodyText"/>
        <w:tabs>
          <w:tab w:val="left" w:pos="0"/>
        </w:tabs>
        <w:jc w:val="both"/>
      </w:pPr>
      <w:r w:rsidRPr="0002076D">
        <w:rPr>
          <w:b/>
        </w:rPr>
        <w:t>Integral Transforms:</w:t>
      </w:r>
      <w:r w:rsidRPr="0002076D">
        <w:t xml:space="preserve"> Fourier Transforms: Development of the Fourier integral from the Fourier </w:t>
      </w:r>
      <w:proofErr w:type="gramStart"/>
      <w:r w:rsidRPr="0002076D">
        <w:t>Series</w:t>
      </w:r>
      <w:proofErr w:type="gramEnd"/>
      <w:r w:rsidRPr="0002076D">
        <w:t xml:space="preserve">, Fourier and inverse Fourier transform: Simple Applications: Finite wave train, Wave train with Gaussian amplitude, Fourier transform of derivatives, solution of wave equation as an application. </w:t>
      </w:r>
      <w:proofErr w:type="gramStart"/>
      <w:r w:rsidRPr="0002076D">
        <w:t>Convolution theorem.</w:t>
      </w:r>
      <w:proofErr w:type="gramEnd"/>
      <w:r w:rsidRPr="0002076D">
        <w:t xml:space="preserve"> </w:t>
      </w:r>
      <w:proofErr w:type="gramStart"/>
      <w:r w:rsidRPr="0002076D">
        <w:t xml:space="preserve">Intensity in terms of spectral density for quasi monochromic EM </w:t>
      </w:r>
      <w:r w:rsidR="00115DF4">
        <w:t>Waves, Momentum representation.</w:t>
      </w:r>
      <w:proofErr w:type="gramEnd"/>
    </w:p>
    <w:p w:rsidR="0007148F" w:rsidRDefault="0007148F" w:rsidP="00540A84">
      <w:pPr>
        <w:pStyle w:val="BodyText"/>
        <w:jc w:val="both"/>
        <w:rPr>
          <w:rStyle w:val="Strong"/>
        </w:rPr>
      </w:pPr>
      <w:r>
        <w:rPr>
          <w:rStyle w:val="Strong"/>
        </w:rPr>
        <w:t>Unit-V</w:t>
      </w:r>
    </w:p>
    <w:p w:rsidR="00115DF4" w:rsidRPr="0002076D" w:rsidRDefault="00115DF4" w:rsidP="00115DF4">
      <w:pPr>
        <w:pStyle w:val="BodyText"/>
        <w:tabs>
          <w:tab w:val="left" w:pos="0"/>
        </w:tabs>
        <w:jc w:val="both"/>
      </w:pPr>
      <w:proofErr w:type="spellStart"/>
      <w:r w:rsidRPr="00115DF4">
        <w:rPr>
          <w:b/>
        </w:rPr>
        <w:t>Applcations</w:t>
      </w:r>
      <w:proofErr w:type="spellEnd"/>
      <w:r w:rsidRPr="00115DF4">
        <w:rPr>
          <w:b/>
        </w:rPr>
        <w:t xml:space="preserve"> of integral </w:t>
      </w:r>
      <w:proofErr w:type="spellStart"/>
      <w:r w:rsidRPr="00115DF4">
        <w:rPr>
          <w:b/>
        </w:rPr>
        <w:t>transforms</w:t>
      </w:r>
      <w:proofErr w:type="gramStart"/>
      <w:r w:rsidRPr="00115DF4">
        <w:rPr>
          <w:b/>
        </w:rPr>
        <w:t>:</w:t>
      </w:r>
      <w:r w:rsidRPr="0002076D">
        <w:t>Application</w:t>
      </w:r>
      <w:proofErr w:type="spellEnd"/>
      <w:proofErr w:type="gramEnd"/>
      <w:r w:rsidRPr="0002076D">
        <w:t xml:space="preserve"> of Fourier transform to diffraction theory: diffraction pattern of one and two slits. Laplace transforms and their properties, Laplace transform of derivatives and integrals, derivatives and integral of Laplace transform. </w:t>
      </w:r>
      <w:proofErr w:type="gramStart"/>
      <w:r w:rsidRPr="0002076D">
        <w:t>Convolution theorem.</w:t>
      </w:r>
      <w:proofErr w:type="gramEnd"/>
      <w:r w:rsidRPr="0002076D">
        <w:t xml:space="preserve"> Impulsive function, Application of Laplace transform in solving linear, differential equations with constant coefficient with variable coefficient and linear partial differential equation. </w:t>
      </w:r>
    </w:p>
    <w:p w:rsidR="00540A84" w:rsidRPr="00C56D1C" w:rsidRDefault="00C56D1C" w:rsidP="00540A84">
      <w:pPr>
        <w:pStyle w:val="BodyText"/>
        <w:jc w:val="both"/>
        <w:rPr>
          <w:rStyle w:val="Strong"/>
          <w:i/>
        </w:rPr>
      </w:pPr>
      <w:r w:rsidRPr="00C56D1C">
        <w:rPr>
          <w:rStyle w:val="Strong"/>
          <w:i/>
        </w:rPr>
        <w:t>Suggested Readings</w:t>
      </w:r>
    </w:p>
    <w:p w:rsidR="00540A84" w:rsidRPr="00C56D1C" w:rsidRDefault="00540A84" w:rsidP="00A81B1C">
      <w:pPr>
        <w:pStyle w:val="BodyText"/>
        <w:numPr>
          <w:ilvl w:val="0"/>
          <w:numId w:val="3"/>
        </w:numPr>
        <w:tabs>
          <w:tab w:val="left" w:pos="707"/>
        </w:tabs>
        <w:spacing w:after="0"/>
        <w:ind w:left="707" w:hanging="283"/>
        <w:jc w:val="both"/>
      </w:pPr>
      <w:r w:rsidRPr="00C56D1C">
        <w:t xml:space="preserve">George </w:t>
      </w:r>
      <w:proofErr w:type="spellStart"/>
      <w:r w:rsidRPr="00C56D1C">
        <w:t>Arfken</w:t>
      </w:r>
      <w:proofErr w:type="spellEnd"/>
      <w:r w:rsidRPr="00C56D1C">
        <w:t xml:space="preserve">:  Mathematical Methods for Physicists, Academic Press. </w:t>
      </w:r>
    </w:p>
    <w:p w:rsidR="00540A84" w:rsidRPr="00C56D1C" w:rsidRDefault="00540A84" w:rsidP="00A81B1C">
      <w:pPr>
        <w:pStyle w:val="BodyText"/>
        <w:numPr>
          <w:ilvl w:val="0"/>
          <w:numId w:val="3"/>
        </w:numPr>
        <w:tabs>
          <w:tab w:val="left" w:pos="707"/>
        </w:tabs>
        <w:spacing w:after="0"/>
        <w:ind w:left="707" w:hanging="283"/>
        <w:jc w:val="both"/>
      </w:pPr>
      <w:r w:rsidRPr="00C56D1C">
        <w:t xml:space="preserve">L. A. Pipes: Applied Mathematics for Engineers &amp; Physicists, McGraw Hill.  </w:t>
      </w:r>
    </w:p>
    <w:p w:rsidR="00540A84" w:rsidRPr="00C56D1C" w:rsidRDefault="00540A84" w:rsidP="00A81B1C">
      <w:pPr>
        <w:pStyle w:val="BodyText"/>
        <w:numPr>
          <w:ilvl w:val="0"/>
          <w:numId w:val="3"/>
        </w:numPr>
        <w:tabs>
          <w:tab w:val="left" w:pos="707"/>
        </w:tabs>
        <w:spacing w:after="0"/>
        <w:ind w:left="707" w:hanging="283"/>
        <w:jc w:val="both"/>
      </w:pPr>
      <w:r w:rsidRPr="00C56D1C">
        <w:t xml:space="preserve">Merle C. Potter and Jack Goldberg: Mathematical Methods, PHI. </w:t>
      </w:r>
    </w:p>
    <w:p w:rsidR="00540A84" w:rsidRPr="00C56D1C" w:rsidRDefault="00540A84" w:rsidP="00A81B1C">
      <w:pPr>
        <w:pStyle w:val="BodyText"/>
        <w:numPr>
          <w:ilvl w:val="0"/>
          <w:numId w:val="3"/>
        </w:numPr>
        <w:tabs>
          <w:tab w:val="left" w:pos="707"/>
        </w:tabs>
        <w:spacing w:after="0"/>
        <w:ind w:left="707" w:hanging="283"/>
        <w:jc w:val="both"/>
      </w:pPr>
      <w:r w:rsidRPr="00C56D1C">
        <w:rPr>
          <w:color w:val="211E1E"/>
        </w:rPr>
        <w:t>Fredrick W. Byron and Robert W. Fuller:</w:t>
      </w:r>
      <w:r w:rsidRPr="00C56D1C">
        <w:rPr>
          <w:iCs/>
          <w:color w:val="211E1E"/>
        </w:rPr>
        <w:t xml:space="preserve"> Mathematics of Classical and Quantum Physics,</w:t>
      </w:r>
      <w:r w:rsidRPr="00C56D1C">
        <w:rPr>
          <w:color w:val="211E1E"/>
        </w:rPr>
        <w:t xml:space="preserve"> </w:t>
      </w:r>
      <w:r w:rsidRPr="00C56D1C">
        <w:rPr>
          <w:color w:val="211E1E"/>
        </w:rPr>
        <w:lastRenderedPageBreak/>
        <w:t>Dover Publications.</w:t>
      </w:r>
    </w:p>
    <w:p w:rsidR="00540A84" w:rsidRPr="00C56D1C" w:rsidRDefault="00540A84" w:rsidP="00A81B1C">
      <w:pPr>
        <w:pStyle w:val="BodyText"/>
        <w:numPr>
          <w:ilvl w:val="0"/>
          <w:numId w:val="3"/>
        </w:numPr>
        <w:tabs>
          <w:tab w:val="left" w:pos="707"/>
        </w:tabs>
        <w:spacing w:after="0"/>
        <w:ind w:left="707" w:hanging="283"/>
        <w:jc w:val="both"/>
      </w:pPr>
      <w:proofErr w:type="spellStart"/>
      <w:r w:rsidRPr="00C56D1C">
        <w:rPr>
          <w:iCs/>
          <w:color w:val="211E1E"/>
        </w:rPr>
        <w:t>Tulsi</w:t>
      </w:r>
      <w:proofErr w:type="spellEnd"/>
      <w:r w:rsidRPr="00C56D1C">
        <w:rPr>
          <w:iCs/>
          <w:color w:val="211E1E"/>
        </w:rPr>
        <w:t xml:space="preserve"> </w:t>
      </w:r>
      <w:proofErr w:type="spellStart"/>
      <w:r w:rsidRPr="00C56D1C">
        <w:rPr>
          <w:iCs/>
          <w:color w:val="211E1E"/>
        </w:rPr>
        <w:t>Dass</w:t>
      </w:r>
      <w:proofErr w:type="spellEnd"/>
      <w:r w:rsidRPr="00C56D1C">
        <w:rPr>
          <w:iCs/>
          <w:color w:val="211E1E"/>
        </w:rPr>
        <w:t xml:space="preserve"> and S.K. Sharma: </w:t>
      </w:r>
      <w:r w:rsidRPr="00C56D1C">
        <w:rPr>
          <w:color w:val="211E1E"/>
        </w:rPr>
        <w:t xml:space="preserve">Mathematical Methods in Classical and Quantum Physics, Orient Longman. </w:t>
      </w:r>
    </w:p>
    <w:p w:rsidR="00D85E2D" w:rsidRDefault="00D85E2D" w:rsidP="00C56D1C">
      <w:pPr>
        <w:pStyle w:val="BodyText"/>
        <w:spacing w:after="0"/>
        <w:rPr>
          <w:rStyle w:val="Strong"/>
        </w:rPr>
      </w:pPr>
    </w:p>
    <w:p w:rsidR="00D85E2D" w:rsidRDefault="00D85E2D" w:rsidP="00C56D1C">
      <w:pPr>
        <w:pStyle w:val="BodyText"/>
        <w:spacing w:after="0"/>
        <w:rPr>
          <w:rStyle w:val="Strong"/>
        </w:rPr>
      </w:pPr>
    </w:p>
    <w:p w:rsidR="00266D2F" w:rsidRPr="00B34A20" w:rsidRDefault="00266D2F" w:rsidP="00266D2F">
      <w:pPr>
        <w:pStyle w:val="ListParagraph"/>
        <w:autoSpaceDE w:val="0"/>
        <w:autoSpaceDN w:val="0"/>
        <w:adjustRightInd w:val="0"/>
        <w:spacing w:after="0"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xml:space="preserve">CO-1: </w:t>
      </w:r>
      <w:r w:rsidRPr="00B34A20">
        <w:rPr>
          <w:rFonts w:ascii="Times New Roman" w:eastAsia="Calibri" w:hAnsi="Times New Roman"/>
          <w:sz w:val="24"/>
          <w:szCs w:val="24"/>
        </w:rPr>
        <w:t>apply special mathematical function appropriately in solving problems in physics</w:t>
      </w:r>
      <w:r>
        <w:rPr>
          <w:rFonts w:ascii="Times New Roman" w:eastAsia="Calibri" w:hAnsi="Times New Roman"/>
          <w:sz w:val="24"/>
          <w:szCs w:val="24"/>
        </w:rPr>
        <w:t>, understand</w:t>
      </w:r>
      <w:r w:rsidRPr="00B34A20">
        <w:rPr>
          <w:rFonts w:ascii="Times New Roman" w:eastAsia="Calibri" w:hAnsi="Times New Roman"/>
          <w:sz w:val="24"/>
          <w:szCs w:val="24"/>
        </w:rPr>
        <w:t xml:space="preserve"> the Dirac Delta and other distributions and be able to derive their various properties</w:t>
      </w:r>
    </w:p>
    <w:p w:rsidR="00266D2F" w:rsidRDefault="00266D2F" w:rsidP="00266D2F">
      <w:pPr>
        <w:pStyle w:val="ListParagraph"/>
        <w:autoSpaceDE w:val="0"/>
        <w:autoSpaceDN w:val="0"/>
        <w:adjustRightInd w:val="0"/>
        <w:spacing w:after="0"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xml:space="preserve">CO-2: </w:t>
      </w:r>
      <w:proofErr w:type="gramStart"/>
      <w:r w:rsidRPr="006E32D2">
        <w:rPr>
          <w:rFonts w:ascii="Times New Roman" w:eastAsia="Calibri" w:hAnsi="Times New Roman"/>
          <w:sz w:val="24"/>
          <w:szCs w:val="24"/>
        </w:rPr>
        <w:t>use Fourier transform</w:t>
      </w:r>
      <w:proofErr w:type="gramEnd"/>
      <w:r w:rsidRPr="006E32D2">
        <w:rPr>
          <w:rFonts w:ascii="Times New Roman" w:eastAsia="Calibri" w:hAnsi="Times New Roman"/>
          <w:sz w:val="24"/>
          <w:szCs w:val="24"/>
        </w:rPr>
        <w:t xml:space="preserve"> to obtain the Fourier series of periodic functions in physics; and</w:t>
      </w:r>
      <w:r>
        <w:rPr>
          <w:rFonts w:ascii="Times New Roman" w:eastAsia="Calibri" w:hAnsi="Times New Roman"/>
          <w:sz w:val="24"/>
          <w:szCs w:val="24"/>
        </w:rPr>
        <w:t xml:space="preserve"> </w:t>
      </w:r>
      <w:r w:rsidRPr="006E32D2">
        <w:rPr>
          <w:rFonts w:ascii="Times New Roman" w:eastAsia="Calibri" w:hAnsi="Times New Roman"/>
          <w:sz w:val="24"/>
          <w:szCs w:val="24"/>
        </w:rPr>
        <w:t>apply transform methods to solve elementary differential equations of interest in physics</w:t>
      </w:r>
      <w:r>
        <w:rPr>
          <w:rFonts w:ascii="Times New Roman" w:eastAsia="Calibri" w:hAnsi="Times New Roman"/>
          <w:sz w:val="24"/>
          <w:szCs w:val="24"/>
        </w:rPr>
        <w:t xml:space="preserve"> </w:t>
      </w:r>
      <w:r w:rsidRPr="006E32D2">
        <w:rPr>
          <w:rFonts w:ascii="Times New Roman" w:eastAsia="Calibri" w:hAnsi="Times New Roman"/>
          <w:sz w:val="24"/>
          <w:szCs w:val="24"/>
        </w:rPr>
        <w:t>and engineering.</w:t>
      </w:r>
      <w:r>
        <w:rPr>
          <w:rFonts w:ascii="Times New Roman" w:eastAsia="Calibri" w:hAnsi="Times New Roman"/>
          <w:sz w:val="24"/>
          <w:szCs w:val="24"/>
        </w:rPr>
        <w:t xml:space="preserve"> </w:t>
      </w:r>
    </w:p>
    <w:p w:rsidR="00266D2F" w:rsidRDefault="00266D2F" w:rsidP="00266D2F">
      <w:pPr>
        <w:pStyle w:val="ListParagraph"/>
        <w:autoSpaceDE w:val="0"/>
        <w:autoSpaceDN w:val="0"/>
        <w:adjustRightInd w:val="0"/>
        <w:spacing w:after="0"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xml:space="preserve">CO-3: </w:t>
      </w:r>
      <w:r w:rsidRPr="00B34A20">
        <w:rPr>
          <w:rFonts w:ascii="Times New Roman" w:eastAsia="Calibri" w:hAnsi="Times New Roman"/>
          <w:sz w:val="24"/>
          <w:szCs w:val="24"/>
        </w:rPr>
        <w:t>be fluent in the use of Fourier and Laplace transformations to solve differential equations, apply techniques of complex variables, to the study of special functions of mathematical physics</w:t>
      </w:r>
    </w:p>
    <w:p w:rsidR="00266D2F" w:rsidRPr="00B34A20" w:rsidRDefault="00266D2F" w:rsidP="00266D2F">
      <w:pPr>
        <w:pStyle w:val="ListParagraph"/>
        <w:autoSpaceDE w:val="0"/>
        <w:autoSpaceDN w:val="0"/>
        <w:adjustRightInd w:val="0"/>
        <w:spacing w:after="0"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xml:space="preserve">CO-4: </w:t>
      </w:r>
      <w:r w:rsidRPr="0048697F">
        <w:rPr>
          <w:rFonts w:ascii="Times New Roman" w:eastAsia="Calibri" w:hAnsi="Times New Roman"/>
          <w:sz w:val="24"/>
          <w:szCs w:val="24"/>
        </w:rPr>
        <w:t>solve partial differential equations with appropriate initial or boundary conditions</w:t>
      </w:r>
      <w:r>
        <w:rPr>
          <w:rFonts w:ascii="Times New Roman" w:eastAsia="Calibri" w:hAnsi="Times New Roman"/>
          <w:sz w:val="24"/>
          <w:szCs w:val="24"/>
        </w:rPr>
        <w:t>; and understand Group theory, special unitary groups</w:t>
      </w:r>
      <w:r w:rsidRPr="0048697F">
        <w:rPr>
          <w:rFonts w:ascii="Times New Roman" w:eastAsia="Calibri" w:hAnsi="Times New Roman"/>
          <w:sz w:val="24"/>
          <w:szCs w:val="24"/>
        </w:rPr>
        <w:t xml:space="preserve"> </w:t>
      </w:r>
    </w:p>
    <w:p w:rsidR="00266D2F" w:rsidRDefault="00266D2F" w:rsidP="00266D2F">
      <w:pPr>
        <w:pStyle w:val="ListParagraph"/>
        <w:autoSpaceDE w:val="0"/>
        <w:autoSpaceDN w:val="0"/>
        <w:adjustRightInd w:val="0"/>
        <w:spacing w:after="0"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xml:space="preserve">CO-5: </w:t>
      </w:r>
      <w:r w:rsidRPr="006E32D2">
        <w:rPr>
          <w:rFonts w:ascii="Times New Roman" w:eastAsia="Calibri" w:hAnsi="Times New Roman"/>
          <w:sz w:val="24"/>
          <w:szCs w:val="24"/>
        </w:rPr>
        <w:t>have confidence in solving mathematical problems arising in physics by a variety of mathematical techniques</w:t>
      </w:r>
    </w:p>
    <w:p w:rsidR="00266D2F" w:rsidRDefault="00266D2F" w:rsidP="00266D2F">
      <w:pPr>
        <w:autoSpaceDE w:val="0"/>
        <w:autoSpaceDN w:val="0"/>
        <w:adjustRightInd w:val="0"/>
        <w:spacing w:after="0" w:line="240" w:lineRule="auto"/>
        <w:jc w:val="both"/>
        <w:rPr>
          <w:rFonts w:ascii="Times New Roman" w:eastAsia="Calibri" w:hAnsi="Times New Roman"/>
          <w:sz w:val="24"/>
          <w:szCs w:val="24"/>
        </w:rPr>
      </w:pPr>
    </w:p>
    <w:p w:rsidR="00266D2F" w:rsidRDefault="00266D2F" w:rsidP="00266D2F">
      <w:pPr>
        <w:autoSpaceDE w:val="0"/>
        <w:autoSpaceDN w:val="0"/>
        <w:adjustRightInd w:val="0"/>
        <w:spacing w:after="0" w:line="240" w:lineRule="auto"/>
        <w:jc w:val="both"/>
        <w:rPr>
          <w:rFonts w:ascii="Times New Roman" w:eastAsia="Calibri" w:hAnsi="Times New Roman"/>
          <w:sz w:val="24"/>
          <w:szCs w:val="24"/>
        </w:rPr>
      </w:pPr>
    </w:p>
    <w:p w:rsidR="00266D2F" w:rsidRPr="00F35A1C" w:rsidRDefault="00266D2F" w:rsidP="00266D2F">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266D2F" w:rsidRDefault="00266D2F" w:rsidP="00266D2F">
      <w:pPr>
        <w:autoSpaceDE w:val="0"/>
        <w:autoSpaceDN w:val="0"/>
        <w:adjustRightInd w:val="0"/>
        <w:spacing w:after="0" w:line="240" w:lineRule="auto"/>
        <w:jc w:val="both"/>
        <w:rPr>
          <w:rFonts w:ascii="Times New Roman" w:eastAsiaTheme="minorHAnsi"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34"/>
        <w:gridCol w:w="833"/>
        <w:gridCol w:w="835"/>
        <w:gridCol w:w="836"/>
        <w:gridCol w:w="836"/>
        <w:gridCol w:w="767"/>
        <w:gridCol w:w="836"/>
        <w:gridCol w:w="785"/>
        <w:gridCol w:w="785"/>
        <w:gridCol w:w="785"/>
      </w:tblGrid>
      <w:tr w:rsidR="00266D2F" w:rsidTr="00266D2F">
        <w:tc>
          <w:tcPr>
            <w:tcW w:w="1110"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b/>
                <w:i/>
                <w:sz w:val="24"/>
                <w:szCs w:val="24"/>
                <w:lang w:bidi="hi-IN"/>
              </w:rPr>
              <w:t>Course Outcome</w:t>
            </w:r>
          </w:p>
        </w:tc>
        <w:tc>
          <w:tcPr>
            <w:tcW w:w="5777" w:type="dxa"/>
            <w:gridSpan w:val="7"/>
          </w:tcPr>
          <w:p w:rsidR="00266D2F" w:rsidRPr="00266D2F" w:rsidRDefault="00266D2F" w:rsidP="00266D2F">
            <w:pPr>
              <w:autoSpaceDE w:val="0"/>
              <w:autoSpaceDN w:val="0"/>
              <w:adjustRightInd w:val="0"/>
              <w:jc w:val="center"/>
              <w:rPr>
                <w:rFonts w:ascii="Times New Roman" w:hAnsi="Times New Roman"/>
                <w:sz w:val="24"/>
                <w:szCs w:val="24"/>
                <w:lang w:bidi="hi-IN"/>
              </w:rPr>
            </w:pPr>
            <w:r w:rsidRPr="00266D2F">
              <w:rPr>
                <w:rFonts w:ascii="Times New Roman" w:hAnsi="Times New Roman"/>
                <w:b/>
                <w:i/>
                <w:sz w:val="24"/>
                <w:szCs w:val="24"/>
                <w:lang w:bidi="hi-IN"/>
              </w:rPr>
              <w:t>Program Outcome</w:t>
            </w:r>
          </w:p>
        </w:tc>
        <w:tc>
          <w:tcPr>
            <w:tcW w:w="2355" w:type="dxa"/>
            <w:gridSpan w:val="3"/>
          </w:tcPr>
          <w:p w:rsidR="00266D2F" w:rsidRPr="00266D2F" w:rsidRDefault="00266D2F" w:rsidP="00266D2F">
            <w:pPr>
              <w:autoSpaceDE w:val="0"/>
              <w:autoSpaceDN w:val="0"/>
              <w:adjustRightInd w:val="0"/>
              <w:jc w:val="center"/>
              <w:rPr>
                <w:rFonts w:ascii="Times New Roman" w:hAnsi="Times New Roman"/>
                <w:sz w:val="24"/>
                <w:szCs w:val="24"/>
                <w:lang w:bidi="hi-IN"/>
              </w:rPr>
            </w:pPr>
            <w:r w:rsidRPr="00266D2F">
              <w:rPr>
                <w:rFonts w:ascii="Times New Roman" w:hAnsi="Times New Roman"/>
                <w:b/>
                <w:i/>
                <w:sz w:val="24"/>
                <w:szCs w:val="24"/>
                <w:lang w:bidi="hi-IN"/>
              </w:rPr>
              <w:t>Program Specific Outcome</w:t>
            </w:r>
          </w:p>
        </w:tc>
      </w:tr>
      <w:tr w:rsidR="00266D2F" w:rsidTr="00266D2F">
        <w:tc>
          <w:tcPr>
            <w:tcW w:w="1110" w:type="dxa"/>
          </w:tcPr>
          <w:p w:rsidR="00266D2F" w:rsidRPr="00266D2F" w:rsidRDefault="00266D2F" w:rsidP="00266D2F">
            <w:pPr>
              <w:autoSpaceDE w:val="0"/>
              <w:autoSpaceDN w:val="0"/>
              <w:adjustRightInd w:val="0"/>
              <w:jc w:val="both"/>
              <w:rPr>
                <w:rFonts w:ascii="Times New Roman" w:hAnsi="Times New Roman"/>
                <w:sz w:val="24"/>
                <w:szCs w:val="24"/>
                <w:lang w:bidi="hi-IN"/>
              </w:rPr>
            </w:pPr>
          </w:p>
        </w:tc>
        <w:tc>
          <w:tcPr>
            <w:tcW w:w="834"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PO1</w:t>
            </w:r>
          </w:p>
        </w:tc>
        <w:tc>
          <w:tcPr>
            <w:tcW w:w="833"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PO2</w:t>
            </w:r>
          </w:p>
        </w:tc>
        <w:tc>
          <w:tcPr>
            <w:tcW w:w="835"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PO3</w:t>
            </w:r>
          </w:p>
        </w:tc>
        <w:tc>
          <w:tcPr>
            <w:tcW w:w="836"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PO4</w:t>
            </w:r>
          </w:p>
        </w:tc>
        <w:tc>
          <w:tcPr>
            <w:tcW w:w="836"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PO5</w:t>
            </w:r>
          </w:p>
        </w:tc>
        <w:tc>
          <w:tcPr>
            <w:tcW w:w="767"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PO6</w:t>
            </w:r>
          </w:p>
        </w:tc>
        <w:tc>
          <w:tcPr>
            <w:tcW w:w="836"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PO7</w:t>
            </w:r>
          </w:p>
        </w:tc>
        <w:tc>
          <w:tcPr>
            <w:tcW w:w="785"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PSO1</w:t>
            </w:r>
          </w:p>
        </w:tc>
        <w:tc>
          <w:tcPr>
            <w:tcW w:w="785"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PSO2</w:t>
            </w:r>
          </w:p>
        </w:tc>
        <w:tc>
          <w:tcPr>
            <w:tcW w:w="785"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PSO3</w:t>
            </w:r>
          </w:p>
        </w:tc>
      </w:tr>
      <w:tr w:rsidR="00266D2F" w:rsidTr="00266D2F">
        <w:tc>
          <w:tcPr>
            <w:tcW w:w="1110"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CO1</w:t>
            </w:r>
          </w:p>
        </w:tc>
        <w:tc>
          <w:tcPr>
            <w:tcW w:w="834" w:type="dxa"/>
          </w:tcPr>
          <w:p w:rsidR="00266D2F" w:rsidRPr="00266D2F" w:rsidRDefault="00266D2F" w:rsidP="00266D2F">
            <w:pPr>
              <w:autoSpaceDE w:val="0"/>
              <w:autoSpaceDN w:val="0"/>
              <w:adjustRightInd w:val="0"/>
              <w:jc w:val="both"/>
              <w:rPr>
                <w:rFonts w:ascii="Times New Roman" w:hAnsi="Times New Roman"/>
                <w:sz w:val="24"/>
                <w:szCs w:val="24"/>
                <w:lang w:bidi="hi-IN"/>
              </w:rPr>
            </w:pPr>
          </w:p>
        </w:tc>
        <w:tc>
          <w:tcPr>
            <w:tcW w:w="833" w:type="dxa"/>
          </w:tcPr>
          <w:p w:rsidR="00266D2F" w:rsidRPr="00266D2F" w:rsidRDefault="00266D2F" w:rsidP="00266D2F">
            <w:pPr>
              <w:autoSpaceDE w:val="0"/>
              <w:autoSpaceDN w:val="0"/>
              <w:adjustRightInd w:val="0"/>
              <w:jc w:val="center"/>
              <w:rPr>
                <w:rFonts w:ascii="Times New Roman" w:hAnsi="Times New Roman"/>
                <w:color w:val="000000"/>
              </w:rPr>
            </w:pPr>
          </w:p>
        </w:tc>
        <w:tc>
          <w:tcPr>
            <w:tcW w:w="835" w:type="dxa"/>
          </w:tcPr>
          <w:p w:rsidR="00266D2F" w:rsidRPr="00266D2F" w:rsidRDefault="00266D2F" w:rsidP="00266D2F">
            <w:pPr>
              <w:autoSpaceDE w:val="0"/>
              <w:autoSpaceDN w:val="0"/>
              <w:adjustRightInd w:val="0"/>
              <w:jc w:val="center"/>
              <w:rPr>
                <w:rFonts w:ascii="Times New Roman" w:hAnsi="Times New Roman"/>
                <w:color w:val="000000"/>
              </w:rPr>
            </w:pPr>
            <w:r w:rsidRPr="00266D2F">
              <w:rPr>
                <w:rFonts w:ascii="Times New Roman" w:hAnsi="Times New Roman"/>
                <w:color w:val="000000"/>
              </w:rPr>
              <w:t>H</w:t>
            </w: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r w:rsidRPr="00266D2F">
              <w:rPr>
                <w:rFonts w:ascii="Times New Roman" w:hAnsi="Times New Roman"/>
                <w:color w:val="000000"/>
              </w:rPr>
              <w:t>H</w:t>
            </w: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p>
        </w:tc>
        <w:tc>
          <w:tcPr>
            <w:tcW w:w="767" w:type="dxa"/>
          </w:tcPr>
          <w:p w:rsidR="00266D2F" w:rsidRPr="00266D2F" w:rsidRDefault="00266D2F" w:rsidP="00266D2F">
            <w:pPr>
              <w:autoSpaceDE w:val="0"/>
              <w:autoSpaceDN w:val="0"/>
              <w:adjustRightInd w:val="0"/>
              <w:jc w:val="center"/>
              <w:rPr>
                <w:rFonts w:ascii="Times New Roman" w:hAnsi="Times New Roman"/>
                <w:color w:val="000000"/>
              </w:rPr>
            </w:pPr>
            <w:r w:rsidRPr="00266D2F">
              <w:rPr>
                <w:rFonts w:ascii="Times New Roman" w:hAnsi="Times New Roman"/>
                <w:color w:val="000000"/>
              </w:rPr>
              <w:t>L</w:t>
            </w: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p>
        </w:tc>
        <w:tc>
          <w:tcPr>
            <w:tcW w:w="785" w:type="dxa"/>
          </w:tcPr>
          <w:p w:rsidR="00266D2F" w:rsidRPr="00266D2F" w:rsidRDefault="00266D2F" w:rsidP="00266D2F">
            <w:pPr>
              <w:autoSpaceDE w:val="0"/>
              <w:autoSpaceDN w:val="0"/>
              <w:adjustRightInd w:val="0"/>
              <w:rPr>
                <w:rFonts w:ascii="Times New Roman" w:hAnsi="Times New Roman"/>
                <w:color w:val="000000"/>
              </w:rPr>
            </w:pPr>
            <w:r w:rsidRPr="00266D2F">
              <w:rPr>
                <w:rFonts w:ascii="Times New Roman" w:hAnsi="Times New Roman"/>
                <w:color w:val="000000"/>
              </w:rPr>
              <w:t>H</w:t>
            </w:r>
          </w:p>
        </w:tc>
        <w:tc>
          <w:tcPr>
            <w:tcW w:w="785" w:type="dxa"/>
          </w:tcPr>
          <w:p w:rsidR="00266D2F" w:rsidRPr="00266D2F" w:rsidRDefault="00266D2F" w:rsidP="00266D2F">
            <w:pPr>
              <w:autoSpaceDE w:val="0"/>
              <w:autoSpaceDN w:val="0"/>
              <w:adjustRightInd w:val="0"/>
              <w:rPr>
                <w:rFonts w:ascii="Times New Roman" w:hAnsi="Times New Roman"/>
                <w:color w:val="000000"/>
              </w:rPr>
            </w:pPr>
          </w:p>
        </w:tc>
        <w:tc>
          <w:tcPr>
            <w:tcW w:w="785" w:type="dxa"/>
          </w:tcPr>
          <w:p w:rsidR="00266D2F" w:rsidRPr="00266D2F" w:rsidRDefault="00266D2F" w:rsidP="00266D2F">
            <w:pPr>
              <w:autoSpaceDE w:val="0"/>
              <w:autoSpaceDN w:val="0"/>
              <w:adjustRightInd w:val="0"/>
              <w:rPr>
                <w:rFonts w:ascii="Times New Roman" w:hAnsi="Times New Roman"/>
                <w:color w:val="000000"/>
              </w:rPr>
            </w:pPr>
          </w:p>
        </w:tc>
      </w:tr>
      <w:tr w:rsidR="00266D2F" w:rsidTr="00266D2F">
        <w:tc>
          <w:tcPr>
            <w:tcW w:w="1110"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CO2</w:t>
            </w:r>
          </w:p>
        </w:tc>
        <w:tc>
          <w:tcPr>
            <w:tcW w:w="834" w:type="dxa"/>
          </w:tcPr>
          <w:p w:rsidR="00266D2F" w:rsidRPr="00266D2F" w:rsidRDefault="00266D2F" w:rsidP="00266D2F">
            <w:pPr>
              <w:autoSpaceDE w:val="0"/>
              <w:autoSpaceDN w:val="0"/>
              <w:adjustRightInd w:val="0"/>
              <w:jc w:val="both"/>
              <w:rPr>
                <w:rFonts w:ascii="Times New Roman" w:hAnsi="Times New Roman"/>
                <w:sz w:val="24"/>
                <w:szCs w:val="24"/>
                <w:lang w:bidi="hi-IN"/>
              </w:rPr>
            </w:pPr>
          </w:p>
        </w:tc>
        <w:tc>
          <w:tcPr>
            <w:tcW w:w="833" w:type="dxa"/>
          </w:tcPr>
          <w:p w:rsidR="00266D2F" w:rsidRPr="00266D2F" w:rsidRDefault="00266D2F" w:rsidP="00266D2F">
            <w:pPr>
              <w:autoSpaceDE w:val="0"/>
              <w:autoSpaceDN w:val="0"/>
              <w:adjustRightInd w:val="0"/>
              <w:jc w:val="center"/>
              <w:rPr>
                <w:rFonts w:ascii="Times New Roman" w:hAnsi="Times New Roman"/>
                <w:color w:val="000000"/>
              </w:rPr>
            </w:pPr>
          </w:p>
        </w:tc>
        <w:tc>
          <w:tcPr>
            <w:tcW w:w="835" w:type="dxa"/>
          </w:tcPr>
          <w:p w:rsidR="00266D2F" w:rsidRPr="00266D2F" w:rsidRDefault="00266D2F" w:rsidP="00266D2F">
            <w:pPr>
              <w:autoSpaceDE w:val="0"/>
              <w:autoSpaceDN w:val="0"/>
              <w:adjustRightInd w:val="0"/>
              <w:jc w:val="center"/>
              <w:rPr>
                <w:rFonts w:ascii="Times New Roman" w:hAnsi="Times New Roman"/>
                <w:color w:val="000000"/>
              </w:rPr>
            </w:pPr>
            <w:r w:rsidRPr="00266D2F">
              <w:rPr>
                <w:rFonts w:ascii="Times New Roman" w:hAnsi="Times New Roman"/>
                <w:color w:val="000000"/>
              </w:rPr>
              <w:t>L</w:t>
            </w: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p>
        </w:tc>
        <w:tc>
          <w:tcPr>
            <w:tcW w:w="767" w:type="dxa"/>
          </w:tcPr>
          <w:p w:rsidR="00266D2F" w:rsidRPr="00266D2F" w:rsidRDefault="00266D2F" w:rsidP="00266D2F">
            <w:pPr>
              <w:autoSpaceDE w:val="0"/>
              <w:autoSpaceDN w:val="0"/>
              <w:adjustRightInd w:val="0"/>
              <w:jc w:val="center"/>
              <w:rPr>
                <w:rFonts w:ascii="Times New Roman" w:hAnsi="Times New Roman"/>
                <w:color w:val="000000"/>
              </w:rPr>
            </w:pPr>
            <w:r w:rsidRPr="00266D2F">
              <w:rPr>
                <w:rFonts w:ascii="Times New Roman" w:hAnsi="Times New Roman"/>
                <w:color w:val="000000"/>
              </w:rPr>
              <w:t>M</w:t>
            </w: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p>
        </w:tc>
        <w:tc>
          <w:tcPr>
            <w:tcW w:w="785" w:type="dxa"/>
          </w:tcPr>
          <w:p w:rsidR="00266D2F" w:rsidRPr="00266D2F" w:rsidRDefault="00266D2F" w:rsidP="00266D2F">
            <w:pPr>
              <w:autoSpaceDE w:val="0"/>
              <w:autoSpaceDN w:val="0"/>
              <w:adjustRightInd w:val="0"/>
              <w:rPr>
                <w:rFonts w:ascii="Times New Roman" w:hAnsi="Times New Roman"/>
                <w:color w:val="000000"/>
              </w:rPr>
            </w:pPr>
            <w:r w:rsidRPr="00266D2F">
              <w:rPr>
                <w:rFonts w:ascii="Times New Roman" w:hAnsi="Times New Roman"/>
                <w:color w:val="000000"/>
              </w:rPr>
              <w:t>H</w:t>
            </w:r>
          </w:p>
        </w:tc>
        <w:tc>
          <w:tcPr>
            <w:tcW w:w="785" w:type="dxa"/>
          </w:tcPr>
          <w:p w:rsidR="00266D2F" w:rsidRPr="00266D2F" w:rsidRDefault="00266D2F" w:rsidP="00266D2F">
            <w:pPr>
              <w:autoSpaceDE w:val="0"/>
              <w:autoSpaceDN w:val="0"/>
              <w:adjustRightInd w:val="0"/>
              <w:rPr>
                <w:rFonts w:ascii="Times New Roman" w:hAnsi="Times New Roman"/>
                <w:color w:val="000000"/>
              </w:rPr>
            </w:pPr>
          </w:p>
        </w:tc>
        <w:tc>
          <w:tcPr>
            <w:tcW w:w="785" w:type="dxa"/>
          </w:tcPr>
          <w:p w:rsidR="00266D2F" w:rsidRPr="00266D2F" w:rsidRDefault="00266D2F" w:rsidP="00266D2F">
            <w:pPr>
              <w:autoSpaceDE w:val="0"/>
              <w:autoSpaceDN w:val="0"/>
              <w:adjustRightInd w:val="0"/>
              <w:rPr>
                <w:rFonts w:ascii="Times New Roman" w:hAnsi="Times New Roman"/>
                <w:color w:val="000000"/>
              </w:rPr>
            </w:pPr>
          </w:p>
        </w:tc>
      </w:tr>
      <w:tr w:rsidR="00266D2F" w:rsidTr="00266D2F">
        <w:tc>
          <w:tcPr>
            <w:tcW w:w="1110"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CO3</w:t>
            </w:r>
          </w:p>
        </w:tc>
        <w:tc>
          <w:tcPr>
            <w:tcW w:w="834" w:type="dxa"/>
          </w:tcPr>
          <w:p w:rsidR="00266D2F" w:rsidRPr="00266D2F" w:rsidRDefault="00266D2F" w:rsidP="00266D2F">
            <w:pPr>
              <w:autoSpaceDE w:val="0"/>
              <w:autoSpaceDN w:val="0"/>
              <w:adjustRightInd w:val="0"/>
              <w:jc w:val="both"/>
              <w:rPr>
                <w:rFonts w:ascii="Times New Roman" w:hAnsi="Times New Roman"/>
                <w:sz w:val="24"/>
                <w:szCs w:val="24"/>
                <w:lang w:bidi="hi-IN"/>
              </w:rPr>
            </w:pPr>
          </w:p>
        </w:tc>
        <w:tc>
          <w:tcPr>
            <w:tcW w:w="833" w:type="dxa"/>
          </w:tcPr>
          <w:p w:rsidR="00266D2F" w:rsidRPr="00266D2F" w:rsidRDefault="00266D2F" w:rsidP="00266D2F">
            <w:pPr>
              <w:autoSpaceDE w:val="0"/>
              <w:autoSpaceDN w:val="0"/>
              <w:adjustRightInd w:val="0"/>
              <w:jc w:val="center"/>
              <w:rPr>
                <w:rFonts w:ascii="Times New Roman" w:hAnsi="Times New Roman"/>
                <w:color w:val="000000"/>
              </w:rPr>
            </w:pPr>
            <w:r w:rsidRPr="00266D2F">
              <w:rPr>
                <w:rFonts w:ascii="Times New Roman" w:hAnsi="Times New Roman"/>
                <w:color w:val="000000"/>
              </w:rPr>
              <w:t>H</w:t>
            </w:r>
          </w:p>
        </w:tc>
        <w:tc>
          <w:tcPr>
            <w:tcW w:w="835" w:type="dxa"/>
          </w:tcPr>
          <w:p w:rsidR="00266D2F" w:rsidRPr="00266D2F" w:rsidRDefault="00266D2F" w:rsidP="00266D2F">
            <w:pPr>
              <w:autoSpaceDE w:val="0"/>
              <w:autoSpaceDN w:val="0"/>
              <w:adjustRightInd w:val="0"/>
              <w:jc w:val="center"/>
              <w:rPr>
                <w:rFonts w:ascii="Times New Roman" w:hAnsi="Times New Roman"/>
                <w:color w:val="000000"/>
              </w:rPr>
            </w:pP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p>
        </w:tc>
        <w:tc>
          <w:tcPr>
            <w:tcW w:w="767" w:type="dxa"/>
          </w:tcPr>
          <w:p w:rsidR="00266D2F" w:rsidRPr="00266D2F" w:rsidRDefault="00266D2F" w:rsidP="00266D2F">
            <w:pPr>
              <w:autoSpaceDE w:val="0"/>
              <w:autoSpaceDN w:val="0"/>
              <w:adjustRightInd w:val="0"/>
              <w:jc w:val="center"/>
              <w:rPr>
                <w:rFonts w:ascii="Times New Roman" w:hAnsi="Times New Roman"/>
                <w:color w:val="000000"/>
              </w:rPr>
            </w:pP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r w:rsidRPr="00266D2F">
              <w:rPr>
                <w:rFonts w:ascii="Times New Roman" w:hAnsi="Times New Roman"/>
                <w:color w:val="000000"/>
              </w:rPr>
              <w:t>H</w:t>
            </w:r>
          </w:p>
        </w:tc>
        <w:tc>
          <w:tcPr>
            <w:tcW w:w="785" w:type="dxa"/>
          </w:tcPr>
          <w:p w:rsidR="00266D2F" w:rsidRPr="00266D2F" w:rsidRDefault="00266D2F" w:rsidP="00266D2F">
            <w:pPr>
              <w:autoSpaceDE w:val="0"/>
              <w:autoSpaceDN w:val="0"/>
              <w:adjustRightInd w:val="0"/>
              <w:rPr>
                <w:rFonts w:ascii="Times New Roman" w:hAnsi="Times New Roman"/>
                <w:color w:val="000000"/>
              </w:rPr>
            </w:pPr>
          </w:p>
        </w:tc>
        <w:tc>
          <w:tcPr>
            <w:tcW w:w="785" w:type="dxa"/>
          </w:tcPr>
          <w:p w:rsidR="00266D2F" w:rsidRPr="00266D2F" w:rsidRDefault="00266D2F" w:rsidP="00266D2F">
            <w:pPr>
              <w:autoSpaceDE w:val="0"/>
              <w:autoSpaceDN w:val="0"/>
              <w:adjustRightInd w:val="0"/>
              <w:rPr>
                <w:rFonts w:ascii="Times New Roman" w:hAnsi="Times New Roman"/>
                <w:color w:val="000000"/>
              </w:rPr>
            </w:pPr>
            <w:r w:rsidRPr="00266D2F">
              <w:rPr>
                <w:rFonts w:ascii="Times New Roman" w:hAnsi="Times New Roman"/>
                <w:color w:val="000000"/>
              </w:rPr>
              <w:t>L</w:t>
            </w:r>
          </w:p>
        </w:tc>
        <w:tc>
          <w:tcPr>
            <w:tcW w:w="785" w:type="dxa"/>
          </w:tcPr>
          <w:p w:rsidR="00266D2F" w:rsidRPr="00266D2F" w:rsidRDefault="00266D2F" w:rsidP="00266D2F">
            <w:pPr>
              <w:autoSpaceDE w:val="0"/>
              <w:autoSpaceDN w:val="0"/>
              <w:adjustRightInd w:val="0"/>
              <w:rPr>
                <w:rFonts w:ascii="Times New Roman" w:hAnsi="Times New Roman"/>
                <w:color w:val="000000"/>
              </w:rPr>
            </w:pPr>
          </w:p>
        </w:tc>
      </w:tr>
      <w:tr w:rsidR="00266D2F" w:rsidTr="00266D2F">
        <w:tc>
          <w:tcPr>
            <w:tcW w:w="1110"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CO4</w:t>
            </w:r>
          </w:p>
        </w:tc>
        <w:tc>
          <w:tcPr>
            <w:tcW w:w="834" w:type="dxa"/>
          </w:tcPr>
          <w:p w:rsidR="00266D2F" w:rsidRPr="00266D2F" w:rsidRDefault="00266D2F" w:rsidP="00266D2F">
            <w:pPr>
              <w:autoSpaceDE w:val="0"/>
              <w:autoSpaceDN w:val="0"/>
              <w:adjustRightInd w:val="0"/>
              <w:jc w:val="both"/>
              <w:rPr>
                <w:rFonts w:ascii="Times New Roman" w:hAnsi="Times New Roman"/>
                <w:sz w:val="24"/>
                <w:szCs w:val="24"/>
                <w:lang w:bidi="hi-IN"/>
              </w:rPr>
            </w:pPr>
          </w:p>
        </w:tc>
        <w:tc>
          <w:tcPr>
            <w:tcW w:w="833" w:type="dxa"/>
          </w:tcPr>
          <w:p w:rsidR="00266D2F" w:rsidRPr="00266D2F" w:rsidRDefault="00266D2F" w:rsidP="00266D2F">
            <w:pPr>
              <w:autoSpaceDE w:val="0"/>
              <w:autoSpaceDN w:val="0"/>
              <w:adjustRightInd w:val="0"/>
              <w:jc w:val="center"/>
              <w:rPr>
                <w:rFonts w:ascii="Times New Roman" w:hAnsi="Times New Roman"/>
                <w:color w:val="000000"/>
              </w:rPr>
            </w:pPr>
          </w:p>
        </w:tc>
        <w:tc>
          <w:tcPr>
            <w:tcW w:w="835" w:type="dxa"/>
          </w:tcPr>
          <w:p w:rsidR="00266D2F" w:rsidRPr="00266D2F" w:rsidRDefault="00266D2F" w:rsidP="00266D2F">
            <w:pPr>
              <w:autoSpaceDE w:val="0"/>
              <w:autoSpaceDN w:val="0"/>
              <w:adjustRightInd w:val="0"/>
              <w:jc w:val="center"/>
              <w:rPr>
                <w:rFonts w:ascii="Times New Roman" w:hAnsi="Times New Roman"/>
                <w:color w:val="000000"/>
              </w:rPr>
            </w:pP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r w:rsidRPr="00266D2F">
              <w:rPr>
                <w:rFonts w:ascii="Times New Roman" w:hAnsi="Times New Roman"/>
                <w:color w:val="000000"/>
              </w:rPr>
              <w:t>M</w:t>
            </w:r>
          </w:p>
        </w:tc>
        <w:tc>
          <w:tcPr>
            <w:tcW w:w="767" w:type="dxa"/>
          </w:tcPr>
          <w:p w:rsidR="00266D2F" w:rsidRPr="00266D2F" w:rsidRDefault="00266D2F" w:rsidP="00266D2F">
            <w:pPr>
              <w:autoSpaceDE w:val="0"/>
              <w:autoSpaceDN w:val="0"/>
              <w:adjustRightInd w:val="0"/>
              <w:jc w:val="center"/>
              <w:rPr>
                <w:rFonts w:ascii="Times New Roman" w:hAnsi="Times New Roman"/>
                <w:color w:val="000000"/>
              </w:rPr>
            </w:pP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p>
        </w:tc>
        <w:tc>
          <w:tcPr>
            <w:tcW w:w="785" w:type="dxa"/>
          </w:tcPr>
          <w:p w:rsidR="00266D2F" w:rsidRPr="00266D2F" w:rsidRDefault="00266D2F" w:rsidP="00266D2F">
            <w:pPr>
              <w:autoSpaceDE w:val="0"/>
              <w:autoSpaceDN w:val="0"/>
              <w:adjustRightInd w:val="0"/>
              <w:rPr>
                <w:rFonts w:ascii="Times New Roman" w:hAnsi="Times New Roman"/>
                <w:color w:val="000000"/>
              </w:rPr>
            </w:pPr>
          </w:p>
        </w:tc>
        <w:tc>
          <w:tcPr>
            <w:tcW w:w="785" w:type="dxa"/>
          </w:tcPr>
          <w:p w:rsidR="00266D2F" w:rsidRPr="00266D2F" w:rsidRDefault="00266D2F" w:rsidP="00266D2F">
            <w:pPr>
              <w:autoSpaceDE w:val="0"/>
              <w:autoSpaceDN w:val="0"/>
              <w:adjustRightInd w:val="0"/>
              <w:rPr>
                <w:rFonts w:ascii="Times New Roman" w:hAnsi="Times New Roman"/>
                <w:color w:val="000000"/>
              </w:rPr>
            </w:pPr>
          </w:p>
        </w:tc>
        <w:tc>
          <w:tcPr>
            <w:tcW w:w="785" w:type="dxa"/>
          </w:tcPr>
          <w:p w:rsidR="00266D2F" w:rsidRPr="00266D2F" w:rsidRDefault="00266D2F" w:rsidP="00266D2F">
            <w:pPr>
              <w:autoSpaceDE w:val="0"/>
              <w:autoSpaceDN w:val="0"/>
              <w:adjustRightInd w:val="0"/>
              <w:rPr>
                <w:rFonts w:ascii="Times New Roman" w:hAnsi="Times New Roman"/>
                <w:color w:val="000000"/>
              </w:rPr>
            </w:pPr>
            <w:r w:rsidRPr="00266D2F">
              <w:rPr>
                <w:rFonts w:ascii="Times New Roman" w:hAnsi="Times New Roman"/>
                <w:color w:val="000000"/>
              </w:rPr>
              <w:t>M</w:t>
            </w:r>
          </w:p>
        </w:tc>
      </w:tr>
      <w:tr w:rsidR="00266D2F" w:rsidTr="00266D2F">
        <w:tc>
          <w:tcPr>
            <w:tcW w:w="1110" w:type="dxa"/>
          </w:tcPr>
          <w:p w:rsidR="00266D2F" w:rsidRPr="00266D2F" w:rsidRDefault="00266D2F" w:rsidP="00266D2F">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CO5</w:t>
            </w:r>
          </w:p>
        </w:tc>
        <w:tc>
          <w:tcPr>
            <w:tcW w:w="834" w:type="dxa"/>
          </w:tcPr>
          <w:p w:rsidR="00266D2F" w:rsidRPr="00266D2F" w:rsidRDefault="00266D2F" w:rsidP="00266D2F">
            <w:pPr>
              <w:autoSpaceDE w:val="0"/>
              <w:autoSpaceDN w:val="0"/>
              <w:adjustRightInd w:val="0"/>
              <w:jc w:val="both"/>
              <w:rPr>
                <w:rFonts w:ascii="Times New Roman" w:hAnsi="Times New Roman"/>
                <w:sz w:val="24"/>
                <w:szCs w:val="24"/>
                <w:lang w:bidi="hi-IN"/>
              </w:rPr>
            </w:pPr>
          </w:p>
        </w:tc>
        <w:tc>
          <w:tcPr>
            <w:tcW w:w="833" w:type="dxa"/>
          </w:tcPr>
          <w:p w:rsidR="00266D2F" w:rsidRPr="00266D2F" w:rsidRDefault="00266D2F" w:rsidP="00266D2F">
            <w:pPr>
              <w:autoSpaceDE w:val="0"/>
              <w:autoSpaceDN w:val="0"/>
              <w:adjustRightInd w:val="0"/>
              <w:jc w:val="center"/>
              <w:rPr>
                <w:rFonts w:ascii="Times New Roman" w:hAnsi="Times New Roman"/>
                <w:color w:val="000000"/>
              </w:rPr>
            </w:pPr>
            <w:r w:rsidRPr="00266D2F">
              <w:rPr>
                <w:rFonts w:ascii="Times New Roman" w:hAnsi="Times New Roman"/>
                <w:color w:val="000000"/>
              </w:rPr>
              <w:t>L</w:t>
            </w:r>
          </w:p>
        </w:tc>
        <w:tc>
          <w:tcPr>
            <w:tcW w:w="835" w:type="dxa"/>
          </w:tcPr>
          <w:p w:rsidR="00266D2F" w:rsidRPr="00266D2F" w:rsidRDefault="00266D2F" w:rsidP="00266D2F">
            <w:pPr>
              <w:autoSpaceDE w:val="0"/>
              <w:autoSpaceDN w:val="0"/>
              <w:adjustRightInd w:val="0"/>
              <w:jc w:val="center"/>
              <w:rPr>
                <w:rFonts w:ascii="Times New Roman" w:hAnsi="Times New Roman"/>
                <w:color w:val="000000"/>
              </w:rPr>
            </w:pP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r w:rsidRPr="00266D2F">
              <w:rPr>
                <w:rFonts w:ascii="Times New Roman" w:hAnsi="Times New Roman"/>
                <w:color w:val="000000"/>
              </w:rPr>
              <w:t>M</w:t>
            </w:r>
          </w:p>
        </w:tc>
        <w:tc>
          <w:tcPr>
            <w:tcW w:w="767" w:type="dxa"/>
          </w:tcPr>
          <w:p w:rsidR="00266D2F" w:rsidRPr="00266D2F" w:rsidRDefault="00266D2F" w:rsidP="00266D2F">
            <w:pPr>
              <w:autoSpaceDE w:val="0"/>
              <w:autoSpaceDN w:val="0"/>
              <w:adjustRightInd w:val="0"/>
              <w:jc w:val="center"/>
              <w:rPr>
                <w:rFonts w:ascii="Times New Roman" w:hAnsi="Times New Roman"/>
                <w:color w:val="000000"/>
              </w:rPr>
            </w:pPr>
          </w:p>
        </w:tc>
        <w:tc>
          <w:tcPr>
            <w:tcW w:w="836" w:type="dxa"/>
          </w:tcPr>
          <w:p w:rsidR="00266D2F" w:rsidRPr="00266D2F" w:rsidRDefault="00266D2F" w:rsidP="00266D2F">
            <w:pPr>
              <w:autoSpaceDE w:val="0"/>
              <w:autoSpaceDN w:val="0"/>
              <w:adjustRightInd w:val="0"/>
              <w:jc w:val="center"/>
              <w:rPr>
                <w:rFonts w:ascii="Times New Roman" w:hAnsi="Times New Roman"/>
                <w:color w:val="000000"/>
              </w:rPr>
            </w:pPr>
            <w:r w:rsidRPr="00266D2F">
              <w:rPr>
                <w:rFonts w:ascii="Times New Roman" w:hAnsi="Times New Roman"/>
                <w:color w:val="000000"/>
              </w:rPr>
              <w:t>L</w:t>
            </w:r>
          </w:p>
        </w:tc>
        <w:tc>
          <w:tcPr>
            <w:tcW w:w="785" w:type="dxa"/>
          </w:tcPr>
          <w:p w:rsidR="00266D2F" w:rsidRPr="00266D2F" w:rsidRDefault="00266D2F" w:rsidP="00266D2F">
            <w:pPr>
              <w:autoSpaceDE w:val="0"/>
              <w:autoSpaceDN w:val="0"/>
              <w:adjustRightInd w:val="0"/>
              <w:rPr>
                <w:rFonts w:ascii="Times New Roman" w:hAnsi="Times New Roman"/>
                <w:color w:val="000000"/>
              </w:rPr>
            </w:pPr>
          </w:p>
        </w:tc>
        <w:tc>
          <w:tcPr>
            <w:tcW w:w="785" w:type="dxa"/>
          </w:tcPr>
          <w:p w:rsidR="00266D2F" w:rsidRPr="00266D2F" w:rsidRDefault="00266D2F" w:rsidP="00266D2F">
            <w:pPr>
              <w:autoSpaceDE w:val="0"/>
              <w:autoSpaceDN w:val="0"/>
              <w:adjustRightInd w:val="0"/>
              <w:rPr>
                <w:rFonts w:ascii="Times New Roman" w:hAnsi="Times New Roman"/>
                <w:color w:val="000000"/>
              </w:rPr>
            </w:pPr>
            <w:r w:rsidRPr="00266D2F">
              <w:rPr>
                <w:rFonts w:ascii="Times New Roman" w:hAnsi="Times New Roman"/>
                <w:color w:val="000000"/>
              </w:rPr>
              <w:t>M</w:t>
            </w:r>
          </w:p>
        </w:tc>
        <w:tc>
          <w:tcPr>
            <w:tcW w:w="785" w:type="dxa"/>
          </w:tcPr>
          <w:p w:rsidR="00266D2F" w:rsidRPr="00266D2F" w:rsidRDefault="00266D2F" w:rsidP="00266D2F">
            <w:pPr>
              <w:autoSpaceDE w:val="0"/>
              <w:autoSpaceDN w:val="0"/>
              <w:adjustRightInd w:val="0"/>
              <w:rPr>
                <w:rFonts w:ascii="Times New Roman" w:hAnsi="Times New Roman"/>
                <w:color w:val="000000"/>
              </w:rPr>
            </w:pPr>
          </w:p>
        </w:tc>
      </w:tr>
    </w:tbl>
    <w:p w:rsidR="00266D2F" w:rsidRPr="004441DD" w:rsidRDefault="00266D2F" w:rsidP="00266D2F">
      <w:pPr>
        <w:autoSpaceDE w:val="0"/>
        <w:autoSpaceDN w:val="0"/>
        <w:adjustRightInd w:val="0"/>
        <w:spacing w:after="0" w:line="240" w:lineRule="auto"/>
        <w:jc w:val="both"/>
        <w:rPr>
          <w:rFonts w:ascii="Times New Roman" w:eastAsiaTheme="minorHAnsi" w:hAnsi="Times New Roman"/>
          <w:sz w:val="24"/>
          <w:szCs w:val="24"/>
          <w:lang w:bidi="hi-IN"/>
        </w:rPr>
      </w:pPr>
    </w:p>
    <w:p w:rsidR="00D85E2D" w:rsidRDefault="00266D2F" w:rsidP="00266D2F">
      <w:pPr>
        <w:pStyle w:val="BodyText"/>
        <w:spacing w:after="0"/>
        <w:rPr>
          <w:rStyle w:val="Strong"/>
        </w:rPr>
      </w:pPr>
      <w:r w:rsidRPr="00ED5F76">
        <w:t xml:space="preserve">H = Highly Related; </w:t>
      </w:r>
      <w:r>
        <w:t>M</w:t>
      </w:r>
      <w:r w:rsidRPr="00ED5F76">
        <w:t xml:space="preserve"> = </w:t>
      </w:r>
      <w:r>
        <w:t>Medium; L = Low</w:t>
      </w:r>
    </w:p>
    <w:p w:rsidR="00D85E2D" w:rsidRDefault="00D85E2D" w:rsidP="00C56D1C">
      <w:pPr>
        <w:pStyle w:val="BodyText"/>
        <w:spacing w:after="0"/>
        <w:rPr>
          <w:rStyle w:val="Strong"/>
        </w:rPr>
      </w:pPr>
    </w:p>
    <w:p w:rsidR="00540A84" w:rsidRPr="00C56D1C" w:rsidRDefault="00013120" w:rsidP="00C56D1C">
      <w:pPr>
        <w:pStyle w:val="BodyText"/>
        <w:spacing w:after="0"/>
        <w:rPr>
          <w:rStyle w:val="Strong"/>
        </w:rPr>
      </w:pPr>
      <w:r>
        <w:rPr>
          <w:rFonts w:eastAsia="Calibri"/>
          <w:b/>
        </w:rPr>
        <w:t>MPH005</w:t>
      </w:r>
      <w:r w:rsidR="000A7810">
        <w:rPr>
          <w:rFonts w:eastAsia="Calibri"/>
          <w:b/>
        </w:rPr>
        <w:t>B</w:t>
      </w:r>
      <w:r w:rsidR="00D85E2D">
        <w:rPr>
          <w:rStyle w:val="Strong"/>
        </w:rPr>
        <w:t>:</w:t>
      </w:r>
      <w:r w:rsidR="00ED7FBC">
        <w:rPr>
          <w:rStyle w:val="Strong"/>
        </w:rPr>
        <w:t xml:space="preserve"> Classic Experiments in Physics</w:t>
      </w:r>
      <w:r w:rsidR="00540A84" w:rsidRPr="00C56D1C">
        <w:rPr>
          <w:rStyle w:val="Strong"/>
        </w:rPr>
        <w:t xml:space="preserve"> </w:t>
      </w:r>
      <w:r w:rsidR="00C56D1C">
        <w:rPr>
          <w:rStyle w:val="Strong"/>
        </w:rPr>
        <w:t xml:space="preserve">                                               </w:t>
      </w:r>
      <w:r w:rsidR="00FA0169">
        <w:rPr>
          <w:rStyle w:val="Strong"/>
        </w:rPr>
        <w:t xml:space="preserve"> </w:t>
      </w:r>
      <w:r w:rsidR="00C56D1C">
        <w:rPr>
          <w:rStyle w:val="Strong"/>
        </w:rPr>
        <w:t xml:space="preserve">         Credit(s):</w:t>
      </w:r>
      <w:r w:rsidR="00873195">
        <w:rPr>
          <w:rStyle w:val="Strong"/>
        </w:rPr>
        <w:t xml:space="preserve"> </w:t>
      </w:r>
      <w:r w:rsidR="00915012">
        <w:rPr>
          <w:rStyle w:val="Strong"/>
        </w:rPr>
        <w:t>1</w:t>
      </w:r>
      <w:r w:rsidR="00ED7FBC">
        <w:rPr>
          <w:rStyle w:val="Strong"/>
        </w:rPr>
        <w:t>2</w:t>
      </w:r>
    </w:p>
    <w:p w:rsidR="00540A84" w:rsidRDefault="00540A84" w:rsidP="00540A84">
      <w:pPr>
        <w:pStyle w:val="BodyText"/>
        <w:spacing w:after="0"/>
        <w:rPr>
          <w:rStyle w:val="Strong"/>
          <w:b w:val="0"/>
          <w:sz w:val="28"/>
          <w:szCs w:val="28"/>
        </w:rPr>
      </w:pPr>
    </w:p>
    <w:p w:rsidR="00540A84" w:rsidRPr="00821512" w:rsidRDefault="00540A84" w:rsidP="00540A84">
      <w:pPr>
        <w:spacing w:line="360" w:lineRule="auto"/>
        <w:jc w:val="center"/>
        <w:rPr>
          <w:rFonts w:ascii="Times New Roman" w:hAnsi="Times New Roman"/>
          <w:b/>
          <w:sz w:val="28"/>
          <w:szCs w:val="28"/>
          <w:lang w:val="en-CA"/>
        </w:rPr>
      </w:pPr>
      <w:r w:rsidRPr="00821512">
        <w:rPr>
          <w:rFonts w:ascii="Times New Roman" w:hAnsi="Times New Roman"/>
          <w:b/>
          <w:sz w:val="28"/>
          <w:szCs w:val="28"/>
          <w:lang w:val="en-CA"/>
        </w:rPr>
        <w:t>(Ten Great Experiments in Physics)</w:t>
      </w:r>
    </w:p>
    <w:p w:rsidR="00540A84" w:rsidRPr="00C56D1C" w:rsidRDefault="00540A84" w:rsidP="00540A84">
      <w:pPr>
        <w:spacing w:line="360" w:lineRule="auto"/>
        <w:rPr>
          <w:rFonts w:ascii="Times New Roman" w:hAnsi="Times New Roman"/>
          <w:b/>
          <w:sz w:val="24"/>
          <w:szCs w:val="24"/>
          <w:lang w:val="en-CA"/>
        </w:rPr>
      </w:pPr>
      <w:r w:rsidRPr="00C56D1C">
        <w:rPr>
          <w:rFonts w:ascii="Times New Roman" w:hAnsi="Times New Roman"/>
          <w:b/>
          <w:sz w:val="24"/>
          <w:szCs w:val="24"/>
          <w:lang w:val="en-CA"/>
        </w:rPr>
        <w:t>Students have to perform any ten experiments</w:t>
      </w:r>
    </w:p>
    <w:p w:rsidR="00540A84" w:rsidRPr="00C56D1C" w:rsidRDefault="00540A84" w:rsidP="00540A84">
      <w:pPr>
        <w:spacing w:line="360" w:lineRule="auto"/>
        <w:jc w:val="both"/>
        <w:rPr>
          <w:rFonts w:ascii="Times New Roman" w:hAnsi="Times New Roman"/>
          <w:sz w:val="24"/>
          <w:szCs w:val="24"/>
          <w:lang w:val="en-CA"/>
        </w:rPr>
      </w:pPr>
      <w:r w:rsidRPr="00104A16">
        <w:rPr>
          <w:rFonts w:ascii="Times New Roman" w:hAnsi="Times New Roman"/>
          <w:sz w:val="24"/>
          <w:szCs w:val="24"/>
          <w:lang w:val="en-CA"/>
        </w:rPr>
        <w:t>1</w:t>
      </w:r>
      <w:r w:rsidRPr="00C56D1C">
        <w:rPr>
          <w:rFonts w:ascii="Times New Roman" w:hAnsi="Times New Roman"/>
          <w:sz w:val="24"/>
          <w:szCs w:val="24"/>
          <w:lang w:val="en-CA"/>
        </w:rPr>
        <w:t xml:space="preserve">. </w:t>
      </w:r>
      <w:r w:rsidRPr="00C56D1C">
        <w:rPr>
          <w:rFonts w:ascii="Times New Roman" w:hAnsi="Times New Roman"/>
          <w:i/>
          <w:sz w:val="24"/>
          <w:szCs w:val="24"/>
          <w:lang w:val="en-CA"/>
        </w:rPr>
        <w:t>Frank-Hertz’</w:t>
      </w:r>
      <w:r w:rsidRPr="00C56D1C">
        <w:rPr>
          <w:rFonts w:ascii="Times New Roman" w:hAnsi="Times New Roman"/>
          <w:sz w:val="24"/>
          <w:szCs w:val="24"/>
          <w:lang w:val="en-CA"/>
        </w:rPr>
        <w:t xml:space="preserve"> experiment to determine Planck’s constant.</w:t>
      </w:r>
    </w:p>
    <w:p w:rsidR="00540A84" w:rsidRPr="00C56D1C" w:rsidRDefault="00540A84" w:rsidP="00540A84">
      <w:pPr>
        <w:spacing w:line="360" w:lineRule="auto"/>
        <w:jc w:val="both"/>
        <w:rPr>
          <w:rFonts w:ascii="Times New Roman" w:hAnsi="Times New Roman"/>
          <w:sz w:val="24"/>
          <w:szCs w:val="24"/>
          <w:lang w:val="en-CA"/>
        </w:rPr>
      </w:pPr>
      <w:r w:rsidRPr="00C56D1C">
        <w:rPr>
          <w:rFonts w:ascii="Times New Roman" w:hAnsi="Times New Roman"/>
          <w:sz w:val="24"/>
          <w:szCs w:val="24"/>
          <w:lang w:val="en-CA"/>
        </w:rPr>
        <w:lastRenderedPageBreak/>
        <w:t xml:space="preserve">2. </w:t>
      </w:r>
      <w:proofErr w:type="spellStart"/>
      <w:r w:rsidRPr="00C56D1C">
        <w:rPr>
          <w:rFonts w:ascii="Times New Roman" w:hAnsi="Times New Roman"/>
          <w:i/>
          <w:sz w:val="24"/>
          <w:szCs w:val="24"/>
          <w:lang w:val="en-CA"/>
        </w:rPr>
        <w:t>Millican’s</w:t>
      </w:r>
      <w:proofErr w:type="spellEnd"/>
      <w:r w:rsidRPr="00C56D1C">
        <w:rPr>
          <w:rFonts w:ascii="Times New Roman" w:hAnsi="Times New Roman"/>
          <w:i/>
          <w:sz w:val="24"/>
          <w:szCs w:val="24"/>
          <w:lang w:val="en-CA"/>
        </w:rPr>
        <w:t xml:space="preserve"> Oil Drop experiment</w:t>
      </w:r>
      <w:r w:rsidRPr="00C56D1C">
        <w:rPr>
          <w:rFonts w:ascii="Times New Roman" w:hAnsi="Times New Roman"/>
          <w:sz w:val="24"/>
          <w:szCs w:val="24"/>
          <w:lang w:val="en-CA"/>
        </w:rPr>
        <w:t xml:space="preserve"> to determine e/m of electron.</w:t>
      </w:r>
    </w:p>
    <w:p w:rsidR="00540A84" w:rsidRPr="00C56D1C" w:rsidRDefault="00540A84" w:rsidP="00540A84">
      <w:pPr>
        <w:spacing w:line="360" w:lineRule="auto"/>
        <w:jc w:val="both"/>
        <w:rPr>
          <w:rFonts w:ascii="Times New Roman" w:hAnsi="Times New Roman"/>
          <w:sz w:val="24"/>
          <w:szCs w:val="24"/>
          <w:lang w:val="en-CA"/>
        </w:rPr>
      </w:pPr>
      <w:r w:rsidRPr="00C56D1C">
        <w:rPr>
          <w:rFonts w:ascii="Times New Roman" w:hAnsi="Times New Roman"/>
          <w:sz w:val="24"/>
          <w:szCs w:val="24"/>
          <w:lang w:val="en-CA"/>
        </w:rPr>
        <w:t xml:space="preserve">3. </w:t>
      </w:r>
      <w:r w:rsidRPr="00C56D1C">
        <w:rPr>
          <w:rFonts w:ascii="Times New Roman" w:hAnsi="Times New Roman"/>
          <w:i/>
          <w:sz w:val="24"/>
          <w:szCs w:val="24"/>
          <w:lang w:val="en-CA"/>
        </w:rPr>
        <w:t>Thomson’s experiment</w:t>
      </w:r>
      <w:r w:rsidRPr="00C56D1C">
        <w:rPr>
          <w:rFonts w:ascii="Times New Roman" w:hAnsi="Times New Roman"/>
          <w:sz w:val="24"/>
          <w:szCs w:val="24"/>
          <w:lang w:val="en-CA"/>
        </w:rPr>
        <w:t xml:space="preserve"> to determine e/m of electron.</w:t>
      </w:r>
    </w:p>
    <w:p w:rsidR="00540A84" w:rsidRPr="00C56D1C" w:rsidRDefault="00540A84" w:rsidP="00540A84">
      <w:pPr>
        <w:spacing w:line="360" w:lineRule="auto"/>
        <w:jc w:val="both"/>
        <w:rPr>
          <w:rFonts w:ascii="Times New Roman" w:hAnsi="Times New Roman"/>
          <w:sz w:val="24"/>
          <w:szCs w:val="24"/>
          <w:lang w:val="en-CA"/>
        </w:rPr>
      </w:pPr>
      <w:r w:rsidRPr="00C56D1C">
        <w:rPr>
          <w:rFonts w:ascii="Times New Roman" w:hAnsi="Times New Roman"/>
          <w:sz w:val="24"/>
          <w:szCs w:val="24"/>
          <w:lang w:val="en-CA"/>
        </w:rPr>
        <w:t xml:space="preserve">4. </w:t>
      </w:r>
      <w:r w:rsidRPr="00C56D1C">
        <w:rPr>
          <w:rFonts w:ascii="Times New Roman" w:hAnsi="Times New Roman"/>
          <w:i/>
          <w:sz w:val="24"/>
          <w:szCs w:val="24"/>
          <w:lang w:val="en-CA"/>
        </w:rPr>
        <w:t>Bragg’s experiment</w:t>
      </w:r>
      <w:r w:rsidRPr="00C56D1C">
        <w:rPr>
          <w:rFonts w:ascii="Times New Roman" w:hAnsi="Times New Roman"/>
          <w:sz w:val="24"/>
          <w:szCs w:val="24"/>
          <w:lang w:val="en-CA"/>
        </w:rPr>
        <w:t xml:space="preserve"> of diffraction of X-Ray.</w:t>
      </w:r>
    </w:p>
    <w:p w:rsidR="00540A84" w:rsidRPr="00C56D1C" w:rsidRDefault="00540A84" w:rsidP="00540A84">
      <w:pPr>
        <w:spacing w:line="360" w:lineRule="auto"/>
        <w:jc w:val="both"/>
        <w:rPr>
          <w:rFonts w:ascii="Times New Roman" w:hAnsi="Times New Roman"/>
          <w:sz w:val="24"/>
          <w:szCs w:val="24"/>
          <w:lang w:val="en-CA"/>
        </w:rPr>
      </w:pPr>
      <w:r w:rsidRPr="00C56D1C">
        <w:rPr>
          <w:rFonts w:ascii="Times New Roman" w:hAnsi="Times New Roman"/>
          <w:sz w:val="24"/>
          <w:szCs w:val="24"/>
          <w:lang w:val="en-CA"/>
        </w:rPr>
        <w:t xml:space="preserve">5. </w:t>
      </w:r>
      <w:r w:rsidRPr="00C56D1C">
        <w:rPr>
          <w:rFonts w:ascii="Times New Roman" w:hAnsi="Times New Roman"/>
          <w:i/>
          <w:sz w:val="24"/>
          <w:szCs w:val="24"/>
          <w:lang w:val="en-CA"/>
        </w:rPr>
        <w:t>Compton Effect</w:t>
      </w:r>
      <w:r w:rsidRPr="00C56D1C">
        <w:rPr>
          <w:rFonts w:ascii="Times New Roman" w:hAnsi="Times New Roman"/>
          <w:sz w:val="24"/>
          <w:szCs w:val="24"/>
          <w:lang w:val="en-CA"/>
        </w:rPr>
        <w:t xml:space="preserve">: Study of Compton scattering of </w:t>
      </w:r>
      <w:r w:rsidRPr="00C56D1C">
        <w:rPr>
          <w:rFonts w:ascii="Times New Roman" w:hAnsi="Times New Roman"/>
          <w:position w:val="-10"/>
          <w:sz w:val="24"/>
          <w:szCs w:val="24"/>
          <w:lang w:val="en-CA"/>
        </w:rPr>
        <w:object w:dxaOrig="200" w:dyaOrig="260">
          <v:shape id="_x0000_i1027" type="#_x0000_t75" style="width:9.75pt;height:12.75pt" o:ole="">
            <v:imagedata r:id="rId13" o:title=""/>
          </v:shape>
          <o:OLEObject Type="Embed" ProgID="Equation.3" ShapeID="_x0000_i1027" DrawAspect="Content" ObjectID="_1586158561" r:id="rId14"/>
        </w:object>
      </w:r>
      <w:r w:rsidRPr="00C56D1C">
        <w:rPr>
          <w:rFonts w:ascii="Times New Roman" w:hAnsi="Times New Roman"/>
          <w:sz w:val="24"/>
          <w:szCs w:val="24"/>
          <w:lang w:val="en-CA"/>
        </w:rPr>
        <w:t xml:space="preserve">- rays. </w:t>
      </w:r>
    </w:p>
    <w:p w:rsidR="00540A84" w:rsidRPr="00C56D1C" w:rsidRDefault="00540A84" w:rsidP="00540A84">
      <w:pPr>
        <w:spacing w:line="360" w:lineRule="auto"/>
        <w:jc w:val="both"/>
        <w:rPr>
          <w:rFonts w:ascii="Times New Roman" w:hAnsi="Times New Roman"/>
          <w:sz w:val="24"/>
          <w:szCs w:val="24"/>
          <w:lang w:val="en-CA"/>
        </w:rPr>
      </w:pPr>
      <w:r w:rsidRPr="00C56D1C">
        <w:rPr>
          <w:rFonts w:ascii="Times New Roman" w:hAnsi="Times New Roman"/>
          <w:sz w:val="24"/>
          <w:szCs w:val="24"/>
          <w:lang w:val="en-CA"/>
        </w:rPr>
        <w:t xml:space="preserve">6. </w:t>
      </w:r>
      <w:r w:rsidRPr="00C56D1C">
        <w:rPr>
          <w:rFonts w:ascii="Times New Roman" w:hAnsi="Times New Roman"/>
          <w:i/>
          <w:sz w:val="24"/>
          <w:szCs w:val="24"/>
          <w:lang w:val="en-CA"/>
        </w:rPr>
        <w:t>Faraday’s experiment</w:t>
      </w:r>
      <w:r w:rsidRPr="00C56D1C">
        <w:rPr>
          <w:rFonts w:ascii="Times New Roman" w:hAnsi="Times New Roman"/>
          <w:sz w:val="24"/>
          <w:szCs w:val="24"/>
          <w:lang w:val="en-CA"/>
        </w:rPr>
        <w:t xml:space="preserve">: Electromagnetic Induction and Laws of Electrolysis. </w:t>
      </w:r>
    </w:p>
    <w:p w:rsidR="00540A84" w:rsidRPr="00C56D1C" w:rsidRDefault="00540A84" w:rsidP="00540A84">
      <w:pPr>
        <w:spacing w:line="360" w:lineRule="auto"/>
        <w:jc w:val="both"/>
        <w:rPr>
          <w:rFonts w:ascii="Times New Roman" w:hAnsi="Times New Roman"/>
          <w:sz w:val="24"/>
          <w:szCs w:val="24"/>
          <w:lang w:val="en-CA"/>
        </w:rPr>
      </w:pPr>
      <w:r w:rsidRPr="00C56D1C">
        <w:rPr>
          <w:rFonts w:ascii="Times New Roman" w:hAnsi="Times New Roman"/>
          <w:sz w:val="24"/>
          <w:szCs w:val="24"/>
          <w:lang w:val="en-CA"/>
        </w:rPr>
        <w:t xml:space="preserve">7. </w:t>
      </w:r>
      <w:r w:rsidRPr="00C56D1C">
        <w:rPr>
          <w:rFonts w:ascii="Times New Roman" w:hAnsi="Times New Roman"/>
          <w:i/>
          <w:sz w:val="24"/>
          <w:szCs w:val="24"/>
          <w:lang w:val="en-CA"/>
        </w:rPr>
        <w:t>Joule’s experiment</w:t>
      </w:r>
      <w:r w:rsidRPr="00C56D1C">
        <w:rPr>
          <w:rFonts w:ascii="Times New Roman" w:hAnsi="Times New Roman"/>
          <w:sz w:val="24"/>
          <w:szCs w:val="24"/>
          <w:lang w:val="en-CA"/>
        </w:rPr>
        <w:t>: Determination of mechanical equivalent of heat.</w:t>
      </w:r>
    </w:p>
    <w:p w:rsidR="00540A84" w:rsidRPr="00C56D1C" w:rsidRDefault="00540A84" w:rsidP="00540A84">
      <w:pPr>
        <w:spacing w:line="360" w:lineRule="auto"/>
        <w:jc w:val="both"/>
        <w:rPr>
          <w:rFonts w:ascii="Times New Roman" w:hAnsi="Times New Roman"/>
          <w:sz w:val="24"/>
          <w:szCs w:val="24"/>
          <w:lang w:val="en-CA"/>
        </w:rPr>
      </w:pPr>
      <w:r w:rsidRPr="00C56D1C">
        <w:rPr>
          <w:rFonts w:ascii="Times New Roman" w:hAnsi="Times New Roman"/>
          <w:sz w:val="24"/>
          <w:szCs w:val="24"/>
          <w:lang w:val="en-CA"/>
        </w:rPr>
        <w:t xml:space="preserve">8. </w:t>
      </w:r>
      <w:r w:rsidRPr="00C56D1C">
        <w:rPr>
          <w:rFonts w:ascii="Times New Roman" w:hAnsi="Times New Roman"/>
          <w:i/>
          <w:sz w:val="24"/>
          <w:szCs w:val="24"/>
          <w:lang w:val="en-CA"/>
        </w:rPr>
        <w:t xml:space="preserve">Davisson </w:t>
      </w:r>
      <w:proofErr w:type="spellStart"/>
      <w:r w:rsidRPr="00C56D1C">
        <w:rPr>
          <w:rFonts w:ascii="Times New Roman" w:hAnsi="Times New Roman"/>
          <w:i/>
          <w:sz w:val="24"/>
          <w:szCs w:val="24"/>
          <w:lang w:val="en-CA"/>
        </w:rPr>
        <w:t>Germer’s</w:t>
      </w:r>
      <w:proofErr w:type="spellEnd"/>
      <w:r w:rsidRPr="00C56D1C">
        <w:rPr>
          <w:rFonts w:ascii="Times New Roman" w:hAnsi="Times New Roman"/>
          <w:sz w:val="24"/>
          <w:szCs w:val="24"/>
          <w:lang w:val="en-CA"/>
        </w:rPr>
        <w:t xml:space="preserve"> experiment:  </w:t>
      </w:r>
    </w:p>
    <w:p w:rsidR="00540A84" w:rsidRPr="00C56D1C" w:rsidRDefault="00540A84" w:rsidP="00540A84">
      <w:pPr>
        <w:spacing w:line="360" w:lineRule="auto"/>
        <w:jc w:val="both"/>
        <w:rPr>
          <w:rFonts w:ascii="Times New Roman" w:hAnsi="Times New Roman"/>
          <w:sz w:val="24"/>
          <w:szCs w:val="24"/>
          <w:lang w:val="en-CA"/>
        </w:rPr>
      </w:pPr>
      <w:r w:rsidRPr="00C56D1C">
        <w:rPr>
          <w:rFonts w:ascii="Times New Roman" w:hAnsi="Times New Roman"/>
          <w:sz w:val="24"/>
          <w:szCs w:val="24"/>
          <w:lang w:val="en-CA"/>
        </w:rPr>
        <w:t xml:space="preserve">9. </w:t>
      </w:r>
      <w:r w:rsidRPr="00C56D1C">
        <w:rPr>
          <w:rFonts w:ascii="Times New Roman" w:hAnsi="Times New Roman"/>
          <w:i/>
          <w:sz w:val="24"/>
          <w:szCs w:val="24"/>
          <w:lang w:val="en-CA"/>
        </w:rPr>
        <w:t>Stern-</w:t>
      </w:r>
      <w:proofErr w:type="spellStart"/>
      <w:r w:rsidRPr="00C56D1C">
        <w:rPr>
          <w:rFonts w:ascii="Times New Roman" w:hAnsi="Times New Roman"/>
          <w:i/>
          <w:sz w:val="24"/>
          <w:szCs w:val="24"/>
          <w:lang w:val="en-CA"/>
        </w:rPr>
        <w:t>Gerlach</w:t>
      </w:r>
      <w:proofErr w:type="spellEnd"/>
      <w:r w:rsidRPr="00C56D1C">
        <w:rPr>
          <w:rFonts w:ascii="Times New Roman" w:hAnsi="Times New Roman"/>
          <w:i/>
          <w:sz w:val="24"/>
          <w:szCs w:val="24"/>
          <w:lang w:val="en-CA"/>
        </w:rPr>
        <w:t xml:space="preserve"> experiment</w:t>
      </w:r>
      <w:r w:rsidRPr="00C56D1C">
        <w:rPr>
          <w:rFonts w:ascii="Times New Roman" w:hAnsi="Times New Roman"/>
          <w:sz w:val="24"/>
          <w:szCs w:val="24"/>
          <w:lang w:val="en-CA"/>
        </w:rPr>
        <w:t>: Study of spin of particles.</w:t>
      </w:r>
    </w:p>
    <w:p w:rsidR="00540A84" w:rsidRPr="00C56D1C" w:rsidRDefault="00540A84" w:rsidP="00540A84">
      <w:pPr>
        <w:spacing w:line="360" w:lineRule="auto"/>
        <w:jc w:val="both"/>
        <w:rPr>
          <w:rFonts w:ascii="Times New Roman" w:hAnsi="Times New Roman"/>
          <w:sz w:val="24"/>
          <w:szCs w:val="24"/>
          <w:lang w:val="en-CA"/>
        </w:rPr>
      </w:pPr>
      <w:r w:rsidRPr="00C56D1C">
        <w:rPr>
          <w:rFonts w:ascii="Times New Roman" w:hAnsi="Times New Roman"/>
          <w:sz w:val="24"/>
          <w:szCs w:val="24"/>
          <w:lang w:val="en-CA"/>
        </w:rPr>
        <w:t>10. Michelson’s Interferometer: Experiment of interference with Michelson’s Interferometer.</w:t>
      </w:r>
    </w:p>
    <w:p w:rsidR="00540A84" w:rsidRPr="00C56D1C" w:rsidRDefault="00540A84" w:rsidP="00540A84">
      <w:pPr>
        <w:spacing w:line="360" w:lineRule="auto"/>
        <w:jc w:val="both"/>
        <w:rPr>
          <w:rFonts w:ascii="Times New Roman" w:hAnsi="Times New Roman"/>
          <w:sz w:val="24"/>
          <w:szCs w:val="24"/>
          <w:lang w:val="en-CA" w:eastAsia="en-CA"/>
        </w:rPr>
      </w:pPr>
      <w:r w:rsidRPr="00C56D1C">
        <w:rPr>
          <w:rFonts w:ascii="Times New Roman" w:hAnsi="Times New Roman"/>
          <w:sz w:val="24"/>
          <w:szCs w:val="24"/>
          <w:lang w:val="en-CA"/>
        </w:rPr>
        <w:t xml:space="preserve">11. </w:t>
      </w:r>
      <w:r w:rsidRPr="00C56D1C">
        <w:rPr>
          <w:rFonts w:ascii="Times New Roman" w:hAnsi="Times New Roman"/>
          <w:i/>
          <w:sz w:val="24"/>
          <w:szCs w:val="24"/>
          <w:lang w:val="en-CA"/>
        </w:rPr>
        <w:t>Hall effect</w:t>
      </w:r>
      <w:r w:rsidRPr="00C56D1C">
        <w:rPr>
          <w:rFonts w:ascii="Times New Roman" w:hAnsi="Times New Roman"/>
          <w:sz w:val="24"/>
          <w:szCs w:val="24"/>
          <w:lang w:val="en-CA"/>
        </w:rPr>
        <w:t xml:space="preserve">: </w:t>
      </w:r>
      <w:r w:rsidRPr="00C56D1C">
        <w:rPr>
          <w:rFonts w:ascii="Times New Roman" w:hAnsi="Times New Roman"/>
          <w:sz w:val="24"/>
          <w:szCs w:val="24"/>
          <w:lang w:val="en-CA" w:eastAsia="en-CA"/>
        </w:rPr>
        <w:t xml:space="preserve">To study </w:t>
      </w:r>
      <w:r w:rsidRPr="00C56D1C">
        <w:rPr>
          <w:rFonts w:ascii="Times New Roman" w:hAnsi="Times New Roman"/>
          <w:i/>
          <w:sz w:val="24"/>
          <w:szCs w:val="24"/>
          <w:lang w:val="en-CA" w:eastAsia="en-CA"/>
        </w:rPr>
        <w:t xml:space="preserve">Hall </w:t>
      </w:r>
      <w:proofErr w:type="gramStart"/>
      <w:r w:rsidRPr="00C56D1C">
        <w:rPr>
          <w:rFonts w:ascii="Times New Roman" w:hAnsi="Times New Roman"/>
          <w:i/>
          <w:sz w:val="24"/>
          <w:szCs w:val="24"/>
          <w:lang w:val="en-CA" w:eastAsia="en-CA"/>
        </w:rPr>
        <w:t>effect</w:t>
      </w:r>
      <w:proofErr w:type="gramEnd"/>
      <w:r w:rsidRPr="00C56D1C">
        <w:rPr>
          <w:rFonts w:ascii="Times New Roman" w:hAnsi="Times New Roman"/>
          <w:sz w:val="24"/>
          <w:szCs w:val="24"/>
          <w:lang w:val="en-CA" w:eastAsia="en-CA"/>
        </w:rPr>
        <w:t xml:space="preserve"> and determine </w:t>
      </w:r>
      <w:r w:rsidRPr="00C56D1C">
        <w:rPr>
          <w:rFonts w:ascii="Times New Roman" w:hAnsi="Times New Roman"/>
          <w:i/>
          <w:sz w:val="24"/>
          <w:szCs w:val="24"/>
          <w:lang w:val="en-CA" w:eastAsia="en-CA"/>
        </w:rPr>
        <w:t>Hall coefficient</w:t>
      </w:r>
      <w:r w:rsidRPr="00C56D1C">
        <w:rPr>
          <w:rFonts w:ascii="Times New Roman" w:hAnsi="Times New Roman"/>
          <w:sz w:val="24"/>
          <w:szCs w:val="24"/>
          <w:lang w:val="en-CA" w:eastAsia="en-CA"/>
        </w:rPr>
        <w:t xml:space="preserve">. </w:t>
      </w:r>
    </w:p>
    <w:p w:rsidR="00540A84" w:rsidRPr="00104A16" w:rsidRDefault="00540A84" w:rsidP="00540A84">
      <w:pPr>
        <w:spacing w:line="360" w:lineRule="auto"/>
        <w:jc w:val="both"/>
        <w:rPr>
          <w:rFonts w:ascii="Times New Roman" w:hAnsi="Times New Roman"/>
          <w:sz w:val="24"/>
          <w:szCs w:val="24"/>
          <w:lang w:val="en-CA"/>
        </w:rPr>
      </w:pPr>
      <w:r w:rsidRPr="00C56D1C">
        <w:rPr>
          <w:rFonts w:ascii="Times New Roman" w:hAnsi="Times New Roman"/>
          <w:sz w:val="24"/>
          <w:szCs w:val="24"/>
          <w:lang w:val="en-CA" w:eastAsia="en-CA"/>
        </w:rPr>
        <w:t xml:space="preserve">12. </w:t>
      </w:r>
      <w:proofErr w:type="spellStart"/>
      <w:r w:rsidRPr="00C56D1C">
        <w:rPr>
          <w:rFonts w:ascii="Times New Roman" w:hAnsi="Times New Roman"/>
          <w:i/>
          <w:sz w:val="24"/>
          <w:szCs w:val="24"/>
          <w:lang w:val="en-CA"/>
        </w:rPr>
        <w:t>Focualt’s</w:t>
      </w:r>
      <w:proofErr w:type="spellEnd"/>
      <w:r w:rsidRPr="00C56D1C">
        <w:rPr>
          <w:rFonts w:ascii="Times New Roman" w:hAnsi="Times New Roman"/>
          <w:i/>
          <w:sz w:val="24"/>
          <w:szCs w:val="24"/>
          <w:lang w:val="en-CA"/>
        </w:rPr>
        <w:t xml:space="preserve"> Pendulum</w:t>
      </w:r>
      <w:r w:rsidRPr="00C56D1C">
        <w:rPr>
          <w:rFonts w:ascii="Times New Roman" w:hAnsi="Times New Roman"/>
          <w:sz w:val="24"/>
          <w:szCs w:val="24"/>
          <w:lang w:val="en-CA"/>
        </w:rPr>
        <w:t>: Determination</w:t>
      </w:r>
      <w:r w:rsidRPr="00104A16">
        <w:rPr>
          <w:rFonts w:ascii="Times New Roman" w:hAnsi="Times New Roman"/>
          <w:sz w:val="24"/>
          <w:szCs w:val="24"/>
          <w:lang w:val="en-CA"/>
        </w:rPr>
        <w:t xml:space="preserve"> of time period of rotation of the Earth.</w:t>
      </w:r>
    </w:p>
    <w:p w:rsidR="00540A84" w:rsidRPr="00D85E2D" w:rsidRDefault="00C56D1C" w:rsidP="00540A84">
      <w:pPr>
        <w:spacing w:line="360" w:lineRule="auto"/>
        <w:jc w:val="both"/>
        <w:rPr>
          <w:rFonts w:ascii="Times New Roman" w:hAnsi="Times New Roman"/>
          <w:b/>
          <w:i/>
          <w:sz w:val="24"/>
          <w:szCs w:val="24"/>
          <w:lang w:val="en-CA"/>
        </w:rPr>
      </w:pPr>
      <w:r w:rsidRPr="00D85E2D">
        <w:rPr>
          <w:rFonts w:ascii="Times New Roman" w:hAnsi="Times New Roman"/>
          <w:b/>
          <w:i/>
          <w:sz w:val="24"/>
          <w:szCs w:val="24"/>
          <w:lang w:val="en-CA"/>
        </w:rPr>
        <w:t>Suggested Readings</w:t>
      </w:r>
    </w:p>
    <w:p w:rsidR="00540A84" w:rsidRDefault="00540A84" w:rsidP="00C56D1C">
      <w:pPr>
        <w:spacing w:line="360" w:lineRule="auto"/>
        <w:jc w:val="both"/>
        <w:rPr>
          <w:rFonts w:ascii="Times New Roman" w:hAnsi="Times New Roman"/>
          <w:lang w:val="en-CA"/>
        </w:rPr>
      </w:pPr>
      <w:r w:rsidRPr="00C56D1C">
        <w:rPr>
          <w:rFonts w:ascii="Times New Roman" w:hAnsi="Times New Roman"/>
          <w:lang w:val="en-CA"/>
        </w:rPr>
        <w:t xml:space="preserve">Morris H. </w:t>
      </w:r>
      <w:proofErr w:type="spellStart"/>
      <w:r w:rsidRPr="00C56D1C">
        <w:rPr>
          <w:rFonts w:ascii="Times New Roman" w:hAnsi="Times New Roman"/>
          <w:lang w:val="en-CA"/>
        </w:rPr>
        <w:t>Shamos</w:t>
      </w:r>
      <w:proofErr w:type="spellEnd"/>
      <w:r w:rsidRPr="00C56D1C">
        <w:rPr>
          <w:rFonts w:ascii="Times New Roman" w:hAnsi="Times New Roman"/>
          <w:lang w:val="en-CA"/>
        </w:rPr>
        <w:t>: Great Experiments in Physics, Dover Publications Inc. (New</w:t>
      </w:r>
      <w:r w:rsidRPr="00123886">
        <w:rPr>
          <w:rFonts w:ascii="Times New Roman" w:hAnsi="Times New Roman"/>
          <w:lang w:val="en-CA"/>
        </w:rPr>
        <w:t xml:space="preserve"> York</w:t>
      </w:r>
      <w:r>
        <w:rPr>
          <w:rFonts w:ascii="Times New Roman" w:hAnsi="Times New Roman"/>
          <w:lang w:val="en-CA"/>
        </w:rPr>
        <w:t xml:space="preserve"> 1959).</w:t>
      </w:r>
    </w:p>
    <w:p w:rsidR="00382858" w:rsidRDefault="00382858" w:rsidP="00C56D1C">
      <w:pPr>
        <w:spacing w:line="360" w:lineRule="auto"/>
        <w:jc w:val="both"/>
        <w:rPr>
          <w:rFonts w:ascii="Times New Roman" w:hAnsi="Times New Roman"/>
          <w:sz w:val="24"/>
          <w:szCs w:val="24"/>
          <w:lang w:val="en-CA"/>
        </w:rPr>
      </w:pPr>
      <w:proofErr w:type="gramStart"/>
      <w:r>
        <w:rPr>
          <w:rFonts w:ascii="Times New Roman" w:hAnsi="Times New Roman"/>
          <w:sz w:val="24"/>
          <w:szCs w:val="24"/>
          <w:lang w:val="en-CA"/>
        </w:rPr>
        <w:t>CO-</w:t>
      </w:r>
      <w:r w:rsidR="00266D2F" w:rsidRPr="00382858">
        <w:rPr>
          <w:rFonts w:ascii="Times New Roman" w:hAnsi="Times New Roman"/>
          <w:sz w:val="24"/>
          <w:szCs w:val="24"/>
          <w:lang w:val="en-CA"/>
        </w:rPr>
        <w:t>1.</w:t>
      </w:r>
      <w:proofErr w:type="gramEnd"/>
      <w:r w:rsidR="00266D2F" w:rsidRPr="00382858">
        <w:rPr>
          <w:rFonts w:ascii="Times New Roman" w:hAnsi="Times New Roman"/>
          <w:sz w:val="24"/>
          <w:szCs w:val="24"/>
          <w:lang w:val="en-CA"/>
        </w:rPr>
        <w:t xml:space="preserve"> How to determine the crystal structure, lattice parameter and crystallite size? </w:t>
      </w:r>
    </w:p>
    <w:p w:rsidR="00382858" w:rsidRDefault="00382858" w:rsidP="00C56D1C">
      <w:pPr>
        <w:spacing w:line="360" w:lineRule="auto"/>
        <w:jc w:val="both"/>
        <w:rPr>
          <w:rFonts w:ascii="Times New Roman" w:hAnsi="Times New Roman"/>
          <w:sz w:val="24"/>
          <w:szCs w:val="24"/>
          <w:lang w:val="en-CA"/>
        </w:rPr>
      </w:pPr>
      <w:proofErr w:type="gramStart"/>
      <w:r>
        <w:rPr>
          <w:rFonts w:ascii="Times New Roman" w:hAnsi="Times New Roman"/>
          <w:sz w:val="24"/>
          <w:szCs w:val="24"/>
          <w:lang w:val="en-CA"/>
        </w:rPr>
        <w:t>CO-</w:t>
      </w:r>
      <w:r w:rsidR="00266D2F" w:rsidRPr="00382858">
        <w:rPr>
          <w:rFonts w:ascii="Times New Roman" w:hAnsi="Times New Roman"/>
          <w:sz w:val="24"/>
          <w:szCs w:val="24"/>
          <w:lang w:val="en-CA"/>
        </w:rPr>
        <w:t>2.</w:t>
      </w:r>
      <w:proofErr w:type="gramEnd"/>
      <w:r w:rsidR="00266D2F" w:rsidRPr="00382858">
        <w:rPr>
          <w:rFonts w:ascii="Times New Roman" w:hAnsi="Times New Roman"/>
          <w:sz w:val="24"/>
          <w:szCs w:val="24"/>
          <w:lang w:val="en-CA"/>
        </w:rPr>
        <w:t xml:space="preserve"> </w:t>
      </w:r>
      <w:proofErr w:type="gramStart"/>
      <w:r w:rsidR="00266D2F" w:rsidRPr="00382858">
        <w:rPr>
          <w:rFonts w:ascii="Times New Roman" w:hAnsi="Times New Roman"/>
          <w:sz w:val="24"/>
          <w:szCs w:val="24"/>
          <w:lang w:val="en-CA"/>
        </w:rPr>
        <w:t>Measurement and analys</w:t>
      </w:r>
      <w:r>
        <w:rPr>
          <w:rFonts w:ascii="Times New Roman" w:hAnsi="Times New Roman"/>
          <w:sz w:val="24"/>
          <w:szCs w:val="24"/>
          <w:lang w:val="en-CA"/>
        </w:rPr>
        <w:t>is of various laws of physics</w:t>
      </w:r>
      <w:r w:rsidR="00266D2F" w:rsidRPr="00382858">
        <w:rPr>
          <w:rFonts w:ascii="Times New Roman" w:hAnsi="Times New Roman"/>
          <w:sz w:val="24"/>
          <w:szCs w:val="24"/>
          <w:lang w:val="en-CA"/>
        </w:rPr>
        <w:t>.</w:t>
      </w:r>
      <w:proofErr w:type="gramEnd"/>
      <w:r w:rsidR="00266D2F" w:rsidRPr="00382858">
        <w:rPr>
          <w:rFonts w:ascii="Times New Roman" w:hAnsi="Times New Roman"/>
          <w:sz w:val="24"/>
          <w:szCs w:val="24"/>
          <w:lang w:val="en-CA"/>
        </w:rPr>
        <w:t xml:space="preserve"> </w:t>
      </w:r>
    </w:p>
    <w:p w:rsidR="00382858" w:rsidRDefault="00382858" w:rsidP="00C56D1C">
      <w:pPr>
        <w:spacing w:line="360" w:lineRule="auto"/>
        <w:jc w:val="both"/>
        <w:rPr>
          <w:rFonts w:ascii="Times New Roman" w:hAnsi="Times New Roman"/>
          <w:sz w:val="24"/>
          <w:szCs w:val="24"/>
          <w:lang w:val="en-CA"/>
        </w:rPr>
      </w:pPr>
      <w:proofErr w:type="gramStart"/>
      <w:r>
        <w:rPr>
          <w:rFonts w:ascii="Times New Roman" w:hAnsi="Times New Roman"/>
          <w:sz w:val="24"/>
          <w:szCs w:val="24"/>
          <w:lang w:val="en-CA"/>
        </w:rPr>
        <w:t>CO-</w:t>
      </w:r>
      <w:r w:rsidR="00266D2F" w:rsidRPr="00382858">
        <w:rPr>
          <w:rFonts w:ascii="Times New Roman" w:hAnsi="Times New Roman"/>
          <w:sz w:val="24"/>
          <w:szCs w:val="24"/>
          <w:lang w:val="en-CA"/>
        </w:rPr>
        <w:t>3.</w:t>
      </w:r>
      <w:proofErr w:type="gramEnd"/>
      <w:r w:rsidR="00266D2F" w:rsidRPr="00382858">
        <w:rPr>
          <w:rFonts w:ascii="Times New Roman" w:hAnsi="Times New Roman"/>
          <w:sz w:val="24"/>
          <w:szCs w:val="24"/>
          <w:lang w:val="en-CA"/>
        </w:rPr>
        <w:t xml:space="preserve"> </w:t>
      </w:r>
      <w:proofErr w:type="gramStart"/>
      <w:r w:rsidRPr="00C56D1C">
        <w:rPr>
          <w:rFonts w:ascii="Times New Roman" w:hAnsi="Times New Roman"/>
          <w:sz w:val="24"/>
          <w:szCs w:val="24"/>
          <w:lang w:val="en-CA"/>
        </w:rPr>
        <w:t>Determination</w:t>
      </w:r>
      <w:r w:rsidRPr="00104A16">
        <w:rPr>
          <w:rFonts w:ascii="Times New Roman" w:hAnsi="Times New Roman"/>
          <w:sz w:val="24"/>
          <w:szCs w:val="24"/>
          <w:lang w:val="en-CA"/>
        </w:rPr>
        <w:t xml:space="preserve"> of time period of rotation of the Earth.</w:t>
      </w:r>
      <w:proofErr w:type="gramEnd"/>
      <w:r w:rsidR="00266D2F" w:rsidRPr="00382858">
        <w:rPr>
          <w:rFonts w:ascii="Times New Roman" w:hAnsi="Times New Roman"/>
          <w:sz w:val="24"/>
          <w:szCs w:val="24"/>
          <w:lang w:val="en-CA"/>
        </w:rPr>
        <w:t xml:space="preserve"> </w:t>
      </w:r>
    </w:p>
    <w:p w:rsidR="00266D2F" w:rsidRDefault="00382858" w:rsidP="00C56D1C">
      <w:pPr>
        <w:spacing w:line="360" w:lineRule="auto"/>
        <w:jc w:val="both"/>
        <w:rPr>
          <w:rFonts w:ascii="Times New Roman" w:hAnsi="Times New Roman"/>
          <w:sz w:val="24"/>
          <w:szCs w:val="24"/>
          <w:lang w:val="en-CA" w:eastAsia="en-CA"/>
        </w:rPr>
      </w:pPr>
      <w:proofErr w:type="gramStart"/>
      <w:r>
        <w:rPr>
          <w:rFonts w:ascii="Times New Roman" w:hAnsi="Times New Roman"/>
          <w:sz w:val="24"/>
          <w:szCs w:val="24"/>
          <w:lang w:val="en-CA"/>
        </w:rPr>
        <w:t>CO-</w:t>
      </w:r>
      <w:r w:rsidR="00266D2F" w:rsidRPr="00382858">
        <w:rPr>
          <w:rFonts w:ascii="Times New Roman" w:hAnsi="Times New Roman"/>
          <w:sz w:val="24"/>
          <w:szCs w:val="24"/>
          <w:lang w:val="en-CA"/>
        </w:rPr>
        <w:t>4.</w:t>
      </w:r>
      <w:proofErr w:type="gramEnd"/>
      <w:r w:rsidR="00266D2F" w:rsidRPr="00382858">
        <w:rPr>
          <w:rFonts w:ascii="Times New Roman" w:hAnsi="Times New Roman"/>
          <w:sz w:val="24"/>
          <w:szCs w:val="24"/>
          <w:lang w:val="en-CA"/>
        </w:rPr>
        <w:t xml:space="preserve"> </w:t>
      </w:r>
      <w:r>
        <w:rPr>
          <w:rFonts w:ascii="Times New Roman" w:hAnsi="Times New Roman"/>
          <w:sz w:val="24"/>
          <w:szCs w:val="24"/>
          <w:lang w:val="en-CA"/>
        </w:rPr>
        <w:t xml:space="preserve">Determine </w:t>
      </w:r>
      <w:r w:rsidRPr="00C56D1C">
        <w:rPr>
          <w:rFonts w:ascii="Times New Roman" w:hAnsi="Times New Roman"/>
          <w:i/>
          <w:sz w:val="24"/>
          <w:szCs w:val="24"/>
          <w:lang w:val="en-CA" w:eastAsia="en-CA"/>
        </w:rPr>
        <w:t xml:space="preserve">Hall </w:t>
      </w:r>
      <w:proofErr w:type="gramStart"/>
      <w:r w:rsidRPr="00C56D1C">
        <w:rPr>
          <w:rFonts w:ascii="Times New Roman" w:hAnsi="Times New Roman"/>
          <w:i/>
          <w:sz w:val="24"/>
          <w:szCs w:val="24"/>
          <w:lang w:val="en-CA" w:eastAsia="en-CA"/>
        </w:rPr>
        <w:t>effect</w:t>
      </w:r>
      <w:proofErr w:type="gramEnd"/>
      <w:r>
        <w:rPr>
          <w:rFonts w:ascii="Times New Roman" w:hAnsi="Times New Roman"/>
          <w:sz w:val="24"/>
          <w:szCs w:val="24"/>
          <w:lang w:val="en-CA" w:eastAsia="en-CA"/>
        </w:rPr>
        <w:t xml:space="preserve"> and</w:t>
      </w:r>
      <w:r w:rsidRPr="00C56D1C">
        <w:rPr>
          <w:rFonts w:ascii="Times New Roman" w:hAnsi="Times New Roman"/>
          <w:sz w:val="24"/>
          <w:szCs w:val="24"/>
          <w:lang w:val="en-CA" w:eastAsia="en-CA"/>
        </w:rPr>
        <w:t xml:space="preserve"> </w:t>
      </w:r>
      <w:r w:rsidRPr="00C56D1C">
        <w:rPr>
          <w:rFonts w:ascii="Times New Roman" w:hAnsi="Times New Roman"/>
          <w:i/>
          <w:sz w:val="24"/>
          <w:szCs w:val="24"/>
          <w:lang w:val="en-CA" w:eastAsia="en-CA"/>
        </w:rPr>
        <w:t>Hall coefficient</w:t>
      </w:r>
      <w:r w:rsidRPr="00C56D1C">
        <w:rPr>
          <w:rFonts w:ascii="Times New Roman" w:hAnsi="Times New Roman"/>
          <w:sz w:val="24"/>
          <w:szCs w:val="24"/>
          <w:lang w:val="en-CA" w:eastAsia="en-CA"/>
        </w:rPr>
        <w:t>.</w:t>
      </w:r>
    </w:p>
    <w:p w:rsidR="00382858" w:rsidRPr="00F35A1C" w:rsidRDefault="00382858" w:rsidP="00382858">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382858" w:rsidRDefault="00382858" w:rsidP="00382858">
      <w:pPr>
        <w:autoSpaceDE w:val="0"/>
        <w:autoSpaceDN w:val="0"/>
        <w:adjustRightInd w:val="0"/>
        <w:spacing w:after="0" w:line="240" w:lineRule="auto"/>
        <w:jc w:val="both"/>
        <w:rPr>
          <w:rFonts w:ascii="Times New Roman" w:eastAsiaTheme="minorHAnsi"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34"/>
        <w:gridCol w:w="833"/>
        <w:gridCol w:w="835"/>
        <w:gridCol w:w="836"/>
        <w:gridCol w:w="836"/>
        <w:gridCol w:w="767"/>
        <w:gridCol w:w="836"/>
        <w:gridCol w:w="785"/>
        <w:gridCol w:w="785"/>
        <w:gridCol w:w="785"/>
      </w:tblGrid>
      <w:tr w:rsidR="00382858" w:rsidTr="00C9336A">
        <w:tc>
          <w:tcPr>
            <w:tcW w:w="1110"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b/>
                <w:i/>
                <w:sz w:val="24"/>
                <w:szCs w:val="24"/>
                <w:lang w:bidi="hi-IN"/>
              </w:rPr>
              <w:t>Course Outcome</w:t>
            </w:r>
          </w:p>
        </w:tc>
        <w:tc>
          <w:tcPr>
            <w:tcW w:w="5777" w:type="dxa"/>
            <w:gridSpan w:val="7"/>
          </w:tcPr>
          <w:p w:rsidR="00382858" w:rsidRPr="00266D2F" w:rsidRDefault="00382858" w:rsidP="00C9336A">
            <w:pPr>
              <w:autoSpaceDE w:val="0"/>
              <w:autoSpaceDN w:val="0"/>
              <w:adjustRightInd w:val="0"/>
              <w:jc w:val="center"/>
              <w:rPr>
                <w:rFonts w:ascii="Times New Roman" w:hAnsi="Times New Roman"/>
                <w:sz w:val="24"/>
                <w:szCs w:val="24"/>
                <w:lang w:bidi="hi-IN"/>
              </w:rPr>
            </w:pPr>
            <w:r w:rsidRPr="00266D2F">
              <w:rPr>
                <w:rFonts w:ascii="Times New Roman" w:hAnsi="Times New Roman"/>
                <w:b/>
                <w:i/>
                <w:sz w:val="24"/>
                <w:szCs w:val="24"/>
                <w:lang w:bidi="hi-IN"/>
              </w:rPr>
              <w:t>Program Outcome</w:t>
            </w:r>
          </w:p>
        </w:tc>
        <w:tc>
          <w:tcPr>
            <w:tcW w:w="2355" w:type="dxa"/>
            <w:gridSpan w:val="3"/>
          </w:tcPr>
          <w:p w:rsidR="00382858" w:rsidRPr="00266D2F" w:rsidRDefault="00382858" w:rsidP="00C9336A">
            <w:pPr>
              <w:autoSpaceDE w:val="0"/>
              <w:autoSpaceDN w:val="0"/>
              <w:adjustRightInd w:val="0"/>
              <w:jc w:val="center"/>
              <w:rPr>
                <w:rFonts w:ascii="Times New Roman" w:hAnsi="Times New Roman"/>
                <w:sz w:val="24"/>
                <w:szCs w:val="24"/>
                <w:lang w:bidi="hi-IN"/>
              </w:rPr>
            </w:pPr>
            <w:r w:rsidRPr="00266D2F">
              <w:rPr>
                <w:rFonts w:ascii="Times New Roman" w:hAnsi="Times New Roman"/>
                <w:b/>
                <w:i/>
                <w:sz w:val="24"/>
                <w:szCs w:val="24"/>
                <w:lang w:bidi="hi-IN"/>
              </w:rPr>
              <w:t>Program Specific Outcome</w:t>
            </w:r>
          </w:p>
        </w:tc>
      </w:tr>
      <w:tr w:rsidR="00382858" w:rsidTr="00C9336A">
        <w:tc>
          <w:tcPr>
            <w:tcW w:w="1110" w:type="dxa"/>
          </w:tcPr>
          <w:p w:rsidR="00382858" w:rsidRPr="00266D2F" w:rsidRDefault="00382858" w:rsidP="00C9336A">
            <w:pPr>
              <w:autoSpaceDE w:val="0"/>
              <w:autoSpaceDN w:val="0"/>
              <w:adjustRightInd w:val="0"/>
              <w:jc w:val="both"/>
              <w:rPr>
                <w:rFonts w:ascii="Times New Roman" w:hAnsi="Times New Roman"/>
                <w:sz w:val="24"/>
                <w:szCs w:val="24"/>
                <w:lang w:bidi="hi-IN"/>
              </w:rPr>
            </w:pPr>
          </w:p>
        </w:tc>
        <w:tc>
          <w:tcPr>
            <w:tcW w:w="834"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PO1</w:t>
            </w:r>
          </w:p>
        </w:tc>
        <w:tc>
          <w:tcPr>
            <w:tcW w:w="833"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PO2</w:t>
            </w:r>
          </w:p>
        </w:tc>
        <w:tc>
          <w:tcPr>
            <w:tcW w:w="835"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PO3</w:t>
            </w:r>
          </w:p>
        </w:tc>
        <w:tc>
          <w:tcPr>
            <w:tcW w:w="836"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PO4</w:t>
            </w:r>
          </w:p>
        </w:tc>
        <w:tc>
          <w:tcPr>
            <w:tcW w:w="836"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PO5</w:t>
            </w:r>
          </w:p>
        </w:tc>
        <w:tc>
          <w:tcPr>
            <w:tcW w:w="767"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PO6</w:t>
            </w:r>
          </w:p>
        </w:tc>
        <w:tc>
          <w:tcPr>
            <w:tcW w:w="836"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PO7</w:t>
            </w:r>
          </w:p>
        </w:tc>
        <w:tc>
          <w:tcPr>
            <w:tcW w:w="785"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PSO1</w:t>
            </w:r>
          </w:p>
        </w:tc>
        <w:tc>
          <w:tcPr>
            <w:tcW w:w="785"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PSO2</w:t>
            </w:r>
          </w:p>
        </w:tc>
        <w:tc>
          <w:tcPr>
            <w:tcW w:w="785"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PSO3</w:t>
            </w:r>
          </w:p>
        </w:tc>
      </w:tr>
      <w:tr w:rsidR="00382858" w:rsidTr="00C9336A">
        <w:tc>
          <w:tcPr>
            <w:tcW w:w="1110" w:type="dxa"/>
          </w:tcPr>
          <w:p w:rsidR="00382858" w:rsidRPr="00266D2F" w:rsidRDefault="00382858" w:rsidP="00382858">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lastRenderedPageBreak/>
              <w:t>CO</w:t>
            </w:r>
            <w:r>
              <w:rPr>
                <w:rFonts w:ascii="Times New Roman" w:hAnsi="Times New Roman"/>
                <w:sz w:val="24"/>
                <w:szCs w:val="24"/>
                <w:lang w:bidi="hi-IN"/>
              </w:rPr>
              <w:t>1</w:t>
            </w:r>
          </w:p>
        </w:tc>
        <w:tc>
          <w:tcPr>
            <w:tcW w:w="834" w:type="dxa"/>
          </w:tcPr>
          <w:p w:rsidR="00382858" w:rsidRPr="00266D2F" w:rsidRDefault="00382858" w:rsidP="00C9336A">
            <w:pPr>
              <w:autoSpaceDE w:val="0"/>
              <w:autoSpaceDN w:val="0"/>
              <w:adjustRightInd w:val="0"/>
              <w:jc w:val="both"/>
              <w:rPr>
                <w:rFonts w:ascii="Times New Roman" w:hAnsi="Times New Roman"/>
                <w:sz w:val="24"/>
                <w:szCs w:val="24"/>
                <w:lang w:bidi="hi-IN"/>
              </w:rPr>
            </w:pPr>
          </w:p>
        </w:tc>
        <w:tc>
          <w:tcPr>
            <w:tcW w:w="833" w:type="dxa"/>
          </w:tcPr>
          <w:p w:rsidR="00382858" w:rsidRPr="00266D2F" w:rsidRDefault="00382858" w:rsidP="00C9336A">
            <w:pPr>
              <w:autoSpaceDE w:val="0"/>
              <w:autoSpaceDN w:val="0"/>
              <w:adjustRightInd w:val="0"/>
              <w:jc w:val="center"/>
              <w:rPr>
                <w:rFonts w:ascii="Times New Roman" w:hAnsi="Times New Roman"/>
                <w:color w:val="000000"/>
              </w:rPr>
            </w:pPr>
          </w:p>
        </w:tc>
        <w:tc>
          <w:tcPr>
            <w:tcW w:w="835" w:type="dxa"/>
          </w:tcPr>
          <w:p w:rsidR="00382858" w:rsidRPr="00266D2F" w:rsidRDefault="00382858"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L</w:t>
            </w:r>
          </w:p>
        </w:tc>
        <w:tc>
          <w:tcPr>
            <w:tcW w:w="836" w:type="dxa"/>
          </w:tcPr>
          <w:p w:rsidR="00382858" w:rsidRPr="00266D2F" w:rsidRDefault="00382858" w:rsidP="00C9336A">
            <w:pPr>
              <w:autoSpaceDE w:val="0"/>
              <w:autoSpaceDN w:val="0"/>
              <w:adjustRightInd w:val="0"/>
              <w:jc w:val="center"/>
              <w:rPr>
                <w:rFonts w:ascii="Times New Roman" w:hAnsi="Times New Roman"/>
                <w:color w:val="000000"/>
              </w:rPr>
            </w:pPr>
          </w:p>
        </w:tc>
        <w:tc>
          <w:tcPr>
            <w:tcW w:w="836" w:type="dxa"/>
          </w:tcPr>
          <w:p w:rsidR="00382858" w:rsidRPr="00266D2F" w:rsidRDefault="00382858" w:rsidP="00C9336A">
            <w:pPr>
              <w:autoSpaceDE w:val="0"/>
              <w:autoSpaceDN w:val="0"/>
              <w:adjustRightInd w:val="0"/>
              <w:jc w:val="center"/>
              <w:rPr>
                <w:rFonts w:ascii="Times New Roman" w:hAnsi="Times New Roman"/>
                <w:color w:val="000000"/>
              </w:rPr>
            </w:pPr>
          </w:p>
        </w:tc>
        <w:tc>
          <w:tcPr>
            <w:tcW w:w="767" w:type="dxa"/>
          </w:tcPr>
          <w:p w:rsidR="00382858" w:rsidRPr="00266D2F" w:rsidRDefault="00382858"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M</w:t>
            </w:r>
          </w:p>
        </w:tc>
        <w:tc>
          <w:tcPr>
            <w:tcW w:w="836" w:type="dxa"/>
          </w:tcPr>
          <w:p w:rsidR="00382858" w:rsidRPr="00266D2F" w:rsidRDefault="00382858" w:rsidP="00C9336A">
            <w:pPr>
              <w:autoSpaceDE w:val="0"/>
              <w:autoSpaceDN w:val="0"/>
              <w:adjustRightInd w:val="0"/>
              <w:jc w:val="center"/>
              <w:rPr>
                <w:rFonts w:ascii="Times New Roman" w:hAnsi="Times New Roman"/>
                <w:color w:val="000000"/>
              </w:rPr>
            </w:pPr>
          </w:p>
        </w:tc>
        <w:tc>
          <w:tcPr>
            <w:tcW w:w="785" w:type="dxa"/>
          </w:tcPr>
          <w:p w:rsidR="00382858" w:rsidRPr="00266D2F" w:rsidRDefault="00382858" w:rsidP="00C9336A">
            <w:pPr>
              <w:autoSpaceDE w:val="0"/>
              <w:autoSpaceDN w:val="0"/>
              <w:adjustRightInd w:val="0"/>
              <w:rPr>
                <w:rFonts w:ascii="Times New Roman" w:hAnsi="Times New Roman"/>
                <w:color w:val="000000"/>
              </w:rPr>
            </w:pPr>
            <w:r w:rsidRPr="00266D2F">
              <w:rPr>
                <w:rFonts w:ascii="Times New Roman" w:hAnsi="Times New Roman"/>
                <w:color w:val="000000"/>
              </w:rPr>
              <w:t>H</w:t>
            </w:r>
          </w:p>
        </w:tc>
        <w:tc>
          <w:tcPr>
            <w:tcW w:w="785" w:type="dxa"/>
          </w:tcPr>
          <w:p w:rsidR="00382858" w:rsidRPr="00266D2F" w:rsidRDefault="00382858" w:rsidP="00C9336A">
            <w:pPr>
              <w:autoSpaceDE w:val="0"/>
              <w:autoSpaceDN w:val="0"/>
              <w:adjustRightInd w:val="0"/>
              <w:rPr>
                <w:rFonts w:ascii="Times New Roman" w:hAnsi="Times New Roman"/>
                <w:color w:val="000000"/>
              </w:rPr>
            </w:pPr>
          </w:p>
        </w:tc>
        <w:tc>
          <w:tcPr>
            <w:tcW w:w="785" w:type="dxa"/>
          </w:tcPr>
          <w:p w:rsidR="00382858" w:rsidRPr="00266D2F" w:rsidRDefault="00382858" w:rsidP="00C9336A">
            <w:pPr>
              <w:autoSpaceDE w:val="0"/>
              <w:autoSpaceDN w:val="0"/>
              <w:adjustRightInd w:val="0"/>
              <w:rPr>
                <w:rFonts w:ascii="Times New Roman" w:hAnsi="Times New Roman"/>
                <w:color w:val="000000"/>
              </w:rPr>
            </w:pPr>
          </w:p>
        </w:tc>
      </w:tr>
      <w:tr w:rsidR="00382858" w:rsidTr="00C9336A">
        <w:tc>
          <w:tcPr>
            <w:tcW w:w="1110"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CO</w:t>
            </w:r>
            <w:r>
              <w:rPr>
                <w:rFonts w:ascii="Times New Roman" w:hAnsi="Times New Roman"/>
                <w:sz w:val="24"/>
                <w:szCs w:val="24"/>
                <w:lang w:bidi="hi-IN"/>
              </w:rPr>
              <w:t>2</w:t>
            </w:r>
          </w:p>
        </w:tc>
        <w:tc>
          <w:tcPr>
            <w:tcW w:w="834" w:type="dxa"/>
          </w:tcPr>
          <w:p w:rsidR="00382858" w:rsidRPr="00266D2F" w:rsidRDefault="00382858" w:rsidP="00C9336A">
            <w:pPr>
              <w:autoSpaceDE w:val="0"/>
              <w:autoSpaceDN w:val="0"/>
              <w:adjustRightInd w:val="0"/>
              <w:jc w:val="both"/>
              <w:rPr>
                <w:rFonts w:ascii="Times New Roman" w:hAnsi="Times New Roman"/>
                <w:sz w:val="24"/>
                <w:szCs w:val="24"/>
                <w:lang w:bidi="hi-IN"/>
              </w:rPr>
            </w:pPr>
          </w:p>
        </w:tc>
        <w:tc>
          <w:tcPr>
            <w:tcW w:w="833" w:type="dxa"/>
          </w:tcPr>
          <w:p w:rsidR="00382858" w:rsidRPr="00266D2F" w:rsidRDefault="00382858"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H</w:t>
            </w:r>
          </w:p>
        </w:tc>
        <w:tc>
          <w:tcPr>
            <w:tcW w:w="835" w:type="dxa"/>
          </w:tcPr>
          <w:p w:rsidR="00382858" w:rsidRPr="00266D2F" w:rsidRDefault="00382858" w:rsidP="00C9336A">
            <w:pPr>
              <w:autoSpaceDE w:val="0"/>
              <w:autoSpaceDN w:val="0"/>
              <w:adjustRightInd w:val="0"/>
              <w:jc w:val="center"/>
              <w:rPr>
                <w:rFonts w:ascii="Times New Roman" w:hAnsi="Times New Roman"/>
                <w:color w:val="000000"/>
              </w:rPr>
            </w:pPr>
          </w:p>
        </w:tc>
        <w:tc>
          <w:tcPr>
            <w:tcW w:w="836" w:type="dxa"/>
          </w:tcPr>
          <w:p w:rsidR="00382858" w:rsidRPr="00266D2F" w:rsidRDefault="00382858" w:rsidP="00C9336A">
            <w:pPr>
              <w:autoSpaceDE w:val="0"/>
              <w:autoSpaceDN w:val="0"/>
              <w:adjustRightInd w:val="0"/>
              <w:jc w:val="center"/>
              <w:rPr>
                <w:rFonts w:ascii="Times New Roman" w:hAnsi="Times New Roman"/>
                <w:color w:val="000000"/>
              </w:rPr>
            </w:pPr>
          </w:p>
        </w:tc>
        <w:tc>
          <w:tcPr>
            <w:tcW w:w="836" w:type="dxa"/>
          </w:tcPr>
          <w:p w:rsidR="00382858" w:rsidRPr="00266D2F" w:rsidRDefault="00382858" w:rsidP="00C9336A">
            <w:pPr>
              <w:autoSpaceDE w:val="0"/>
              <w:autoSpaceDN w:val="0"/>
              <w:adjustRightInd w:val="0"/>
              <w:jc w:val="center"/>
              <w:rPr>
                <w:rFonts w:ascii="Times New Roman" w:hAnsi="Times New Roman"/>
                <w:color w:val="000000"/>
              </w:rPr>
            </w:pPr>
          </w:p>
        </w:tc>
        <w:tc>
          <w:tcPr>
            <w:tcW w:w="767" w:type="dxa"/>
          </w:tcPr>
          <w:p w:rsidR="00382858" w:rsidRPr="00266D2F" w:rsidRDefault="00382858" w:rsidP="00C9336A">
            <w:pPr>
              <w:autoSpaceDE w:val="0"/>
              <w:autoSpaceDN w:val="0"/>
              <w:adjustRightInd w:val="0"/>
              <w:jc w:val="center"/>
              <w:rPr>
                <w:rFonts w:ascii="Times New Roman" w:hAnsi="Times New Roman"/>
                <w:color w:val="000000"/>
              </w:rPr>
            </w:pPr>
          </w:p>
        </w:tc>
        <w:tc>
          <w:tcPr>
            <w:tcW w:w="836" w:type="dxa"/>
          </w:tcPr>
          <w:p w:rsidR="00382858" w:rsidRPr="00266D2F" w:rsidRDefault="00382858"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H</w:t>
            </w:r>
          </w:p>
        </w:tc>
        <w:tc>
          <w:tcPr>
            <w:tcW w:w="785" w:type="dxa"/>
          </w:tcPr>
          <w:p w:rsidR="00382858" w:rsidRPr="00266D2F" w:rsidRDefault="00382858" w:rsidP="00C9336A">
            <w:pPr>
              <w:autoSpaceDE w:val="0"/>
              <w:autoSpaceDN w:val="0"/>
              <w:adjustRightInd w:val="0"/>
              <w:rPr>
                <w:rFonts w:ascii="Times New Roman" w:hAnsi="Times New Roman"/>
                <w:color w:val="000000"/>
              </w:rPr>
            </w:pPr>
          </w:p>
        </w:tc>
        <w:tc>
          <w:tcPr>
            <w:tcW w:w="785" w:type="dxa"/>
          </w:tcPr>
          <w:p w:rsidR="00382858" w:rsidRPr="00266D2F" w:rsidRDefault="00382858" w:rsidP="00C9336A">
            <w:pPr>
              <w:autoSpaceDE w:val="0"/>
              <w:autoSpaceDN w:val="0"/>
              <w:adjustRightInd w:val="0"/>
              <w:rPr>
                <w:rFonts w:ascii="Times New Roman" w:hAnsi="Times New Roman"/>
                <w:color w:val="000000"/>
              </w:rPr>
            </w:pPr>
            <w:r w:rsidRPr="00266D2F">
              <w:rPr>
                <w:rFonts w:ascii="Times New Roman" w:hAnsi="Times New Roman"/>
                <w:color w:val="000000"/>
              </w:rPr>
              <w:t>L</w:t>
            </w:r>
          </w:p>
        </w:tc>
        <w:tc>
          <w:tcPr>
            <w:tcW w:w="785" w:type="dxa"/>
          </w:tcPr>
          <w:p w:rsidR="00382858" w:rsidRPr="00266D2F" w:rsidRDefault="00382858" w:rsidP="00C9336A">
            <w:pPr>
              <w:autoSpaceDE w:val="0"/>
              <w:autoSpaceDN w:val="0"/>
              <w:adjustRightInd w:val="0"/>
              <w:rPr>
                <w:rFonts w:ascii="Times New Roman" w:hAnsi="Times New Roman"/>
                <w:color w:val="000000"/>
              </w:rPr>
            </w:pPr>
          </w:p>
        </w:tc>
      </w:tr>
      <w:tr w:rsidR="00382858" w:rsidTr="00C9336A">
        <w:tc>
          <w:tcPr>
            <w:tcW w:w="1110"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CO</w:t>
            </w:r>
            <w:r>
              <w:rPr>
                <w:rFonts w:ascii="Times New Roman" w:hAnsi="Times New Roman"/>
                <w:sz w:val="24"/>
                <w:szCs w:val="24"/>
                <w:lang w:bidi="hi-IN"/>
              </w:rPr>
              <w:t>3</w:t>
            </w:r>
          </w:p>
        </w:tc>
        <w:tc>
          <w:tcPr>
            <w:tcW w:w="834" w:type="dxa"/>
          </w:tcPr>
          <w:p w:rsidR="00382858" w:rsidRPr="00266D2F" w:rsidRDefault="00382858" w:rsidP="00C9336A">
            <w:pPr>
              <w:autoSpaceDE w:val="0"/>
              <w:autoSpaceDN w:val="0"/>
              <w:adjustRightInd w:val="0"/>
              <w:jc w:val="both"/>
              <w:rPr>
                <w:rFonts w:ascii="Times New Roman" w:hAnsi="Times New Roman"/>
                <w:sz w:val="24"/>
                <w:szCs w:val="24"/>
                <w:lang w:bidi="hi-IN"/>
              </w:rPr>
            </w:pPr>
          </w:p>
        </w:tc>
        <w:tc>
          <w:tcPr>
            <w:tcW w:w="833" w:type="dxa"/>
          </w:tcPr>
          <w:p w:rsidR="00382858" w:rsidRPr="00266D2F" w:rsidRDefault="00382858" w:rsidP="00C9336A">
            <w:pPr>
              <w:autoSpaceDE w:val="0"/>
              <w:autoSpaceDN w:val="0"/>
              <w:adjustRightInd w:val="0"/>
              <w:jc w:val="center"/>
              <w:rPr>
                <w:rFonts w:ascii="Times New Roman" w:hAnsi="Times New Roman"/>
                <w:color w:val="000000"/>
              </w:rPr>
            </w:pPr>
          </w:p>
        </w:tc>
        <w:tc>
          <w:tcPr>
            <w:tcW w:w="835" w:type="dxa"/>
          </w:tcPr>
          <w:p w:rsidR="00382858" w:rsidRPr="00266D2F" w:rsidRDefault="00382858" w:rsidP="00C9336A">
            <w:pPr>
              <w:autoSpaceDE w:val="0"/>
              <w:autoSpaceDN w:val="0"/>
              <w:adjustRightInd w:val="0"/>
              <w:jc w:val="center"/>
              <w:rPr>
                <w:rFonts w:ascii="Times New Roman" w:hAnsi="Times New Roman"/>
                <w:color w:val="000000"/>
              </w:rPr>
            </w:pPr>
          </w:p>
        </w:tc>
        <w:tc>
          <w:tcPr>
            <w:tcW w:w="836" w:type="dxa"/>
          </w:tcPr>
          <w:p w:rsidR="00382858" w:rsidRPr="00266D2F" w:rsidRDefault="00382858" w:rsidP="00C9336A">
            <w:pPr>
              <w:autoSpaceDE w:val="0"/>
              <w:autoSpaceDN w:val="0"/>
              <w:adjustRightInd w:val="0"/>
              <w:jc w:val="center"/>
              <w:rPr>
                <w:rFonts w:ascii="Times New Roman" w:hAnsi="Times New Roman"/>
                <w:color w:val="000000"/>
              </w:rPr>
            </w:pPr>
          </w:p>
        </w:tc>
        <w:tc>
          <w:tcPr>
            <w:tcW w:w="836" w:type="dxa"/>
          </w:tcPr>
          <w:p w:rsidR="00382858" w:rsidRPr="00266D2F" w:rsidRDefault="00382858"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M</w:t>
            </w:r>
          </w:p>
        </w:tc>
        <w:tc>
          <w:tcPr>
            <w:tcW w:w="767" w:type="dxa"/>
          </w:tcPr>
          <w:p w:rsidR="00382858" w:rsidRPr="00266D2F" w:rsidRDefault="00382858" w:rsidP="00C9336A">
            <w:pPr>
              <w:autoSpaceDE w:val="0"/>
              <w:autoSpaceDN w:val="0"/>
              <w:adjustRightInd w:val="0"/>
              <w:jc w:val="center"/>
              <w:rPr>
                <w:rFonts w:ascii="Times New Roman" w:hAnsi="Times New Roman"/>
                <w:color w:val="000000"/>
              </w:rPr>
            </w:pPr>
          </w:p>
        </w:tc>
        <w:tc>
          <w:tcPr>
            <w:tcW w:w="836" w:type="dxa"/>
          </w:tcPr>
          <w:p w:rsidR="00382858" w:rsidRPr="00266D2F" w:rsidRDefault="00382858" w:rsidP="00C9336A">
            <w:pPr>
              <w:autoSpaceDE w:val="0"/>
              <w:autoSpaceDN w:val="0"/>
              <w:adjustRightInd w:val="0"/>
              <w:jc w:val="center"/>
              <w:rPr>
                <w:rFonts w:ascii="Times New Roman" w:hAnsi="Times New Roman"/>
                <w:color w:val="000000"/>
              </w:rPr>
            </w:pPr>
          </w:p>
        </w:tc>
        <w:tc>
          <w:tcPr>
            <w:tcW w:w="785" w:type="dxa"/>
          </w:tcPr>
          <w:p w:rsidR="00382858" w:rsidRPr="00266D2F" w:rsidRDefault="00382858" w:rsidP="00C9336A">
            <w:pPr>
              <w:autoSpaceDE w:val="0"/>
              <w:autoSpaceDN w:val="0"/>
              <w:adjustRightInd w:val="0"/>
              <w:rPr>
                <w:rFonts w:ascii="Times New Roman" w:hAnsi="Times New Roman"/>
                <w:color w:val="000000"/>
              </w:rPr>
            </w:pPr>
          </w:p>
        </w:tc>
        <w:tc>
          <w:tcPr>
            <w:tcW w:w="785" w:type="dxa"/>
          </w:tcPr>
          <w:p w:rsidR="00382858" w:rsidRPr="00266D2F" w:rsidRDefault="00382858" w:rsidP="00C9336A">
            <w:pPr>
              <w:autoSpaceDE w:val="0"/>
              <w:autoSpaceDN w:val="0"/>
              <w:adjustRightInd w:val="0"/>
              <w:rPr>
                <w:rFonts w:ascii="Times New Roman" w:hAnsi="Times New Roman"/>
                <w:color w:val="000000"/>
              </w:rPr>
            </w:pPr>
          </w:p>
        </w:tc>
        <w:tc>
          <w:tcPr>
            <w:tcW w:w="785" w:type="dxa"/>
          </w:tcPr>
          <w:p w:rsidR="00382858" w:rsidRPr="00266D2F" w:rsidRDefault="00382858" w:rsidP="00C9336A">
            <w:pPr>
              <w:autoSpaceDE w:val="0"/>
              <w:autoSpaceDN w:val="0"/>
              <w:adjustRightInd w:val="0"/>
              <w:rPr>
                <w:rFonts w:ascii="Times New Roman" w:hAnsi="Times New Roman"/>
                <w:color w:val="000000"/>
              </w:rPr>
            </w:pPr>
            <w:r w:rsidRPr="00266D2F">
              <w:rPr>
                <w:rFonts w:ascii="Times New Roman" w:hAnsi="Times New Roman"/>
                <w:color w:val="000000"/>
              </w:rPr>
              <w:t>M</w:t>
            </w:r>
          </w:p>
        </w:tc>
      </w:tr>
      <w:tr w:rsidR="00382858" w:rsidTr="00C9336A">
        <w:tc>
          <w:tcPr>
            <w:tcW w:w="1110" w:type="dxa"/>
          </w:tcPr>
          <w:p w:rsidR="00382858" w:rsidRPr="00266D2F" w:rsidRDefault="00382858"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CO</w:t>
            </w:r>
            <w:r>
              <w:rPr>
                <w:rFonts w:ascii="Times New Roman" w:hAnsi="Times New Roman"/>
                <w:sz w:val="24"/>
                <w:szCs w:val="24"/>
                <w:lang w:bidi="hi-IN"/>
              </w:rPr>
              <w:t>4</w:t>
            </w:r>
          </w:p>
        </w:tc>
        <w:tc>
          <w:tcPr>
            <w:tcW w:w="834" w:type="dxa"/>
          </w:tcPr>
          <w:p w:rsidR="00382858" w:rsidRPr="00266D2F" w:rsidRDefault="00382858" w:rsidP="00C9336A">
            <w:pPr>
              <w:autoSpaceDE w:val="0"/>
              <w:autoSpaceDN w:val="0"/>
              <w:adjustRightInd w:val="0"/>
              <w:jc w:val="both"/>
              <w:rPr>
                <w:rFonts w:ascii="Times New Roman" w:hAnsi="Times New Roman"/>
                <w:sz w:val="24"/>
                <w:szCs w:val="24"/>
                <w:lang w:bidi="hi-IN"/>
              </w:rPr>
            </w:pPr>
          </w:p>
        </w:tc>
        <w:tc>
          <w:tcPr>
            <w:tcW w:w="833" w:type="dxa"/>
          </w:tcPr>
          <w:p w:rsidR="00382858" w:rsidRPr="00266D2F" w:rsidRDefault="00382858"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L</w:t>
            </w:r>
          </w:p>
        </w:tc>
        <w:tc>
          <w:tcPr>
            <w:tcW w:w="835" w:type="dxa"/>
          </w:tcPr>
          <w:p w:rsidR="00382858" w:rsidRPr="00266D2F" w:rsidRDefault="00382858" w:rsidP="00C9336A">
            <w:pPr>
              <w:autoSpaceDE w:val="0"/>
              <w:autoSpaceDN w:val="0"/>
              <w:adjustRightInd w:val="0"/>
              <w:jc w:val="center"/>
              <w:rPr>
                <w:rFonts w:ascii="Times New Roman" w:hAnsi="Times New Roman"/>
                <w:color w:val="000000"/>
              </w:rPr>
            </w:pPr>
          </w:p>
        </w:tc>
        <w:tc>
          <w:tcPr>
            <w:tcW w:w="836" w:type="dxa"/>
          </w:tcPr>
          <w:p w:rsidR="00382858" w:rsidRPr="00266D2F" w:rsidRDefault="00382858" w:rsidP="00C9336A">
            <w:pPr>
              <w:autoSpaceDE w:val="0"/>
              <w:autoSpaceDN w:val="0"/>
              <w:adjustRightInd w:val="0"/>
              <w:jc w:val="center"/>
              <w:rPr>
                <w:rFonts w:ascii="Times New Roman" w:hAnsi="Times New Roman"/>
                <w:color w:val="000000"/>
              </w:rPr>
            </w:pPr>
          </w:p>
        </w:tc>
        <w:tc>
          <w:tcPr>
            <w:tcW w:w="836" w:type="dxa"/>
          </w:tcPr>
          <w:p w:rsidR="00382858" w:rsidRPr="00266D2F" w:rsidRDefault="00382858"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M</w:t>
            </w:r>
          </w:p>
        </w:tc>
        <w:tc>
          <w:tcPr>
            <w:tcW w:w="767" w:type="dxa"/>
          </w:tcPr>
          <w:p w:rsidR="00382858" w:rsidRPr="00266D2F" w:rsidRDefault="00382858" w:rsidP="00C9336A">
            <w:pPr>
              <w:autoSpaceDE w:val="0"/>
              <w:autoSpaceDN w:val="0"/>
              <w:adjustRightInd w:val="0"/>
              <w:jc w:val="center"/>
              <w:rPr>
                <w:rFonts w:ascii="Times New Roman" w:hAnsi="Times New Roman"/>
                <w:color w:val="000000"/>
              </w:rPr>
            </w:pPr>
          </w:p>
        </w:tc>
        <w:tc>
          <w:tcPr>
            <w:tcW w:w="836" w:type="dxa"/>
          </w:tcPr>
          <w:p w:rsidR="00382858" w:rsidRPr="00266D2F" w:rsidRDefault="00382858"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L</w:t>
            </w:r>
          </w:p>
        </w:tc>
        <w:tc>
          <w:tcPr>
            <w:tcW w:w="785" w:type="dxa"/>
          </w:tcPr>
          <w:p w:rsidR="00382858" w:rsidRPr="00266D2F" w:rsidRDefault="00382858" w:rsidP="00C9336A">
            <w:pPr>
              <w:autoSpaceDE w:val="0"/>
              <w:autoSpaceDN w:val="0"/>
              <w:adjustRightInd w:val="0"/>
              <w:rPr>
                <w:rFonts w:ascii="Times New Roman" w:hAnsi="Times New Roman"/>
                <w:color w:val="000000"/>
              </w:rPr>
            </w:pPr>
          </w:p>
        </w:tc>
        <w:tc>
          <w:tcPr>
            <w:tcW w:w="785" w:type="dxa"/>
          </w:tcPr>
          <w:p w:rsidR="00382858" w:rsidRPr="00266D2F" w:rsidRDefault="00382858" w:rsidP="00C9336A">
            <w:pPr>
              <w:autoSpaceDE w:val="0"/>
              <w:autoSpaceDN w:val="0"/>
              <w:adjustRightInd w:val="0"/>
              <w:rPr>
                <w:rFonts w:ascii="Times New Roman" w:hAnsi="Times New Roman"/>
                <w:color w:val="000000"/>
              </w:rPr>
            </w:pPr>
            <w:r w:rsidRPr="00266D2F">
              <w:rPr>
                <w:rFonts w:ascii="Times New Roman" w:hAnsi="Times New Roman"/>
                <w:color w:val="000000"/>
              </w:rPr>
              <w:t>M</w:t>
            </w:r>
          </w:p>
        </w:tc>
        <w:tc>
          <w:tcPr>
            <w:tcW w:w="785" w:type="dxa"/>
          </w:tcPr>
          <w:p w:rsidR="00382858" w:rsidRPr="00266D2F" w:rsidRDefault="00382858" w:rsidP="00C9336A">
            <w:pPr>
              <w:autoSpaceDE w:val="0"/>
              <w:autoSpaceDN w:val="0"/>
              <w:adjustRightInd w:val="0"/>
              <w:rPr>
                <w:rFonts w:ascii="Times New Roman" w:hAnsi="Times New Roman"/>
                <w:color w:val="000000"/>
              </w:rPr>
            </w:pPr>
          </w:p>
        </w:tc>
      </w:tr>
    </w:tbl>
    <w:p w:rsidR="00382858" w:rsidRPr="004441DD" w:rsidRDefault="00382858" w:rsidP="00382858">
      <w:pPr>
        <w:autoSpaceDE w:val="0"/>
        <w:autoSpaceDN w:val="0"/>
        <w:adjustRightInd w:val="0"/>
        <w:spacing w:after="0" w:line="240" w:lineRule="auto"/>
        <w:jc w:val="both"/>
        <w:rPr>
          <w:rFonts w:ascii="Times New Roman" w:eastAsiaTheme="minorHAnsi" w:hAnsi="Times New Roman"/>
          <w:sz w:val="24"/>
          <w:szCs w:val="24"/>
          <w:lang w:bidi="hi-IN"/>
        </w:rPr>
      </w:pPr>
    </w:p>
    <w:p w:rsidR="00382858" w:rsidRPr="00382858" w:rsidRDefault="00382858" w:rsidP="00382858">
      <w:pPr>
        <w:spacing w:line="360" w:lineRule="auto"/>
        <w:jc w:val="both"/>
        <w:rPr>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013120" w:rsidRDefault="00013120" w:rsidP="0007148F">
      <w:pPr>
        <w:tabs>
          <w:tab w:val="left" w:pos="1905"/>
          <w:tab w:val="center" w:pos="4680"/>
        </w:tabs>
        <w:jc w:val="center"/>
        <w:rPr>
          <w:rStyle w:val="Strong"/>
          <w:rFonts w:ascii="Times New Roman" w:hAnsi="Times New Roman"/>
          <w:sz w:val="24"/>
          <w:szCs w:val="24"/>
        </w:rPr>
      </w:pPr>
      <w:r>
        <w:rPr>
          <w:rStyle w:val="Strong"/>
          <w:rFonts w:ascii="Times New Roman" w:hAnsi="Times New Roman"/>
          <w:sz w:val="24"/>
          <w:szCs w:val="24"/>
        </w:rPr>
        <w:t>Semester-II</w:t>
      </w:r>
    </w:p>
    <w:p w:rsidR="00540A84" w:rsidRPr="00C56D1C" w:rsidRDefault="00013120" w:rsidP="00C56D1C">
      <w:pPr>
        <w:rPr>
          <w:rFonts w:ascii="Times New Roman" w:hAnsi="Times New Roman"/>
          <w:sz w:val="24"/>
          <w:szCs w:val="24"/>
        </w:rPr>
      </w:pPr>
      <w:r>
        <w:rPr>
          <w:rFonts w:ascii="Times New Roman" w:eastAsia="Calibri" w:hAnsi="Times New Roman"/>
          <w:b/>
          <w:sz w:val="24"/>
          <w:szCs w:val="24"/>
        </w:rPr>
        <w:t>MPH006</w:t>
      </w:r>
      <w:r w:rsidR="000A7810">
        <w:rPr>
          <w:rFonts w:ascii="Times New Roman" w:eastAsia="Calibri" w:hAnsi="Times New Roman"/>
          <w:b/>
          <w:sz w:val="24"/>
          <w:szCs w:val="24"/>
        </w:rPr>
        <w:t>B</w:t>
      </w:r>
      <w:r w:rsidR="00540A84" w:rsidRPr="00C56D1C">
        <w:rPr>
          <w:rStyle w:val="Strong"/>
          <w:rFonts w:ascii="Times New Roman" w:hAnsi="Times New Roman"/>
          <w:sz w:val="24"/>
          <w:szCs w:val="24"/>
        </w:rPr>
        <w:t>: Statistical Mechanics</w:t>
      </w:r>
      <w:r>
        <w:rPr>
          <w:rStyle w:val="Strong"/>
          <w:rFonts w:ascii="Times New Roman" w:hAnsi="Times New Roman"/>
          <w:sz w:val="24"/>
          <w:szCs w:val="24"/>
        </w:rPr>
        <w:t xml:space="preserve">    </w:t>
      </w:r>
      <w:r w:rsidR="00C56D1C">
        <w:rPr>
          <w:rStyle w:val="Strong"/>
          <w:rFonts w:ascii="Times New Roman" w:hAnsi="Times New Roman"/>
          <w:sz w:val="24"/>
          <w:szCs w:val="24"/>
        </w:rPr>
        <w:t xml:space="preserve">                                         </w:t>
      </w:r>
      <w:r w:rsidR="00873195">
        <w:rPr>
          <w:rStyle w:val="Strong"/>
          <w:rFonts w:ascii="Times New Roman" w:hAnsi="Times New Roman"/>
          <w:sz w:val="24"/>
          <w:szCs w:val="24"/>
        </w:rPr>
        <w:t xml:space="preserve">                             </w:t>
      </w:r>
      <w:r w:rsidR="00FA0169">
        <w:rPr>
          <w:rStyle w:val="Strong"/>
          <w:rFonts w:ascii="Times New Roman" w:hAnsi="Times New Roman"/>
          <w:sz w:val="24"/>
          <w:szCs w:val="24"/>
        </w:rPr>
        <w:t xml:space="preserve">  </w:t>
      </w:r>
      <w:r w:rsidR="00873195">
        <w:rPr>
          <w:rStyle w:val="Strong"/>
          <w:rFonts w:ascii="Times New Roman" w:hAnsi="Times New Roman"/>
          <w:sz w:val="24"/>
          <w:szCs w:val="24"/>
        </w:rPr>
        <w:t xml:space="preserve">  </w:t>
      </w:r>
      <w:r w:rsidR="00C56D1C">
        <w:rPr>
          <w:rStyle w:val="Strong"/>
          <w:rFonts w:ascii="Times New Roman" w:hAnsi="Times New Roman"/>
          <w:sz w:val="24"/>
          <w:szCs w:val="24"/>
        </w:rPr>
        <w:t>Credit(</w:t>
      </w:r>
      <w:r w:rsidR="00D85E2D">
        <w:rPr>
          <w:rStyle w:val="Strong"/>
          <w:rFonts w:ascii="Times New Roman" w:hAnsi="Times New Roman"/>
          <w:sz w:val="24"/>
          <w:szCs w:val="24"/>
        </w:rPr>
        <w:t>s</w:t>
      </w:r>
      <w:r w:rsidR="00C56D1C">
        <w:rPr>
          <w:rStyle w:val="Strong"/>
          <w:rFonts w:ascii="Times New Roman" w:hAnsi="Times New Roman"/>
          <w:sz w:val="24"/>
          <w:szCs w:val="24"/>
        </w:rPr>
        <w:t>):</w:t>
      </w:r>
      <w:r w:rsidR="00873195">
        <w:rPr>
          <w:rStyle w:val="Strong"/>
          <w:rFonts w:ascii="Times New Roman" w:hAnsi="Times New Roman"/>
          <w:sz w:val="24"/>
          <w:szCs w:val="24"/>
        </w:rPr>
        <w:t xml:space="preserve"> </w:t>
      </w:r>
      <w:r w:rsidR="00C56D1C">
        <w:rPr>
          <w:rStyle w:val="Strong"/>
          <w:rFonts w:ascii="Times New Roman" w:hAnsi="Times New Roman"/>
          <w:sz w:val="24"/>
          <w:szCs w:val="24"/>
        </w:rPr>
        <w:t>4</w:t>
      </w:r>
    </w:p>
    <w:p w:rsidR="0007148F" w:rsidRDefault="0007148F" w:rsidP="00540A84">
      <w:pPr>
        <w:autoSpaceDE w:val="0"/>
        <w:autoSpaceDN w:val="0"/>
        <w:adjustRightInd w:val="0"/>
        <w:spacing w:after="0" w:line="240" w:lineRule="auto"/>
        <w:jc w:val="both"/>
        <w:rPr>
          <w:rFonts w:ascii="Times New Roman" w:hAnsi="Times New Roman"/>
          <w:b/>
          <w:color w:val="211E1E"/>
          <w:sz w:val="24"/>
          <w:szCs w:val="24"/>
        </w:rPr>
      </w:pPr>
      <w:r>
        <w:rPr>
          <w:rFonts w:ascii="Times New Roman" w:hAnsi="Times New Roman"/>
          <w:b/>
          <w:color w:val="211E1E"/>
          <w:sz w:val="24"/>
          <w:szCs w:val="24"/>
        </w:rPr>
        <w:t>Unit-I</w:t>
      </w:r>
    </w:p>
    <w:p w:rsidR="0007148F" w:rsidRDefault="00540A84" w:rsidP="00540A84">
      <w:pPr>
        <w:autoSpaceDE w:val="0"/>
        <w:autoSpaceDN w:val="0"/>
        <w:adjustRightInd w:val="0"/>
        <w:spacing w:after="0" w:line="240" w:lineRule="auto"/>
        <w:jc w:val="both"/>
        <w:rPr>
          <w:rFonts w:ascii="Times New Roman" w:hAnsi="Times New Roman"/>
          <w:color w:val="211E1E"/>
          <w:sz w:val="24"/>
          <w:szCs w:val="24"/>
        </w:rPr>
      </w:pPr>
      <w:r w:rsidRPr="00F9526B">
        <w:rPr>
          <w:rFonts w:ascii="Times New Roman" w:hAnsi="Times New Roman"/>
          <w:b/>
          <w:color w:val="211E1E"/>
          <w:sz w:val="24"/>
          <w:szCs w:val="24"/>
        </w:rPr>
        <w:t xml:space="preserve">Elementary </w:t>
      </w:r>
      <w:r w:rsidR="007C34A4">
        <w:rPr>
          <w:rFonts w:ascii="Times New Roman" w:hAnsi="Times New Roman"/>
          <w:b/>
          <w:color w:val="211E1E"/>
          <w:sz w:val="24"/>
          <w:szCs w:val="24"/>
        </w:rPr>
        <w:t>P</w:t>
      </w:r>
      <w:r w:rsidRPr="00F9526B">
        <w:rPr>
          <w:rFonts w:ascii="Times New Roman" w:hAnsi="Times New Roman"/>
          <w:b/>
          <w:color w:val="211E1E"/>
          <w:sz w:val="24"/>
          <w:szCs w:val="24"/>
        </w:rPr>
        <w:t xml:space="preserve">robability </w:t>
      </w:r>
      <w:r w:rsidR="007C34A4">
        <w:rPr>
          <w:rFonts w:ascii="Times New Roman" w:hAnsi="Times New Roman"/>
          <w:b/>
          <w:color w:val="211E1E"/>
          <w:sz w:val="24"/>
          <w:szCs w:val="24"/>
        </w:rPr>
        <w:t>T</w:t>
      </w:r>
      <w:r w:rsidRPr="00F9526B">
        <w:rPr>
          <w:rFonts w:ascii="Times New Roman" w:hAnsi="Times New Roman"/>
          <w:b/>
          <w:color w:val="211E1E"/>
          <w:sz w:val="24"/>
          <w:szCs w:val="24"/>
        </w:rPr>
        <w:t>heory</w:t>
      </w:r>
      <w:r w:rsidRPr="00F9526B">
        <w:rPr>
          <w:rFonts w:ascii="Times New Roman" w:hAnsi="Times New Roman"/>
          <w:color w:val="211E1E"/>
          <w:sz w:val="24"/>
          <w:szCs w:val="24"/>
        </w:rPr>
        <w:t>: Preliminary concepts, Random walk problem, Binomial distribution, mean values, standard deviation, various moments, Gaussian distribution, Poisson distribution, mean</w:t>
      </w:r>
      <w:r>
        <w:rPr>
          <w:rFonts w:ascii="Times New Roman" w:hAnsi="Times New Roman"/>
          <w:color w:val="211E1E"/>
          <w:sz w:val="24"/>
          <w:szCs w:val="24"/>
        </w:rPr>
        <w:t xml:space="preserve"> </w:t>
      </w:r>
      <w:r w:rsidRPr="00F9526B">
        <w:rPr>
          <w:rFonts w:ascii="Times New Roman" w:hAnsi="Times New Roman"/>
          <w:color w:val="211E1E"/>
          <w:sz w:val="24"/>
          <w:szCs w:val="24"/>
        </w:rPr>
        <w:t xml:space="preserve">values. </w:t>
      </w:r>
      <w:proofErr w:type="gramStart"/>
      <w:r w:rsidRPr="00F9526B">
        <w:rPr>
          <w:rFonts w:ascii="Times New Roman" w:hAnsi="Times New Roman"/>
          <w:color w:val="211E1E"/>
          <w:sz w:val="24"/>
          <w:szCs w:val="24"/>
        </w:rPr>
        <w:t>Probability density, probability for continuous variables.</w:t>
      </w:r>
      <w:proofErr w:type="gramEnd"/>
      <w:r>
        <w:rPr>
          <w:rFonts w:ascii="Times New Roman" w:hAnsi="Times New Roman"/>
          <w:color w:val="211E1E"/>
          <w:sz w:val="24"/>
          <w:szCs w:val="24"/>
        </w:rPr>
        <w:t xml:space="preserve">             </w:t>
      </w:r>
      <w:r w:rsidRPr="009D5E57">
        <w:rPr>
          <w:rFonts w:ascii="Times New Roman" w:hAnsi="Times New Roman"/>
          <w:b/>
          <w:sz w:val="24"/>
          <w:szCs w:val="24"/>
        </w:rPr>
        <w:t xml:space="preserve">Extensive and </w:t>
      </w:r>
      <w:r w:rsidR="007C34A4">
        <w:rPr>
          <w:rFonts w:ascii="Times New Roman" w:hAnsi="Times New Roman"/>
          <w:b/>
          <w:sz w:val="24"/>
          <w:szCs w:val="24"/>
        </w:rPr>
        <w:t>Intensive V</w:t>
      </w:r>
      <w:r w:rsidRPr="009D5E57">
        <w:rPr>
          <w:rFonts w:ascii="Times New Roman" w:hAnsi="Times New Roman"/>
          <w:b/>
          <w:sz w:val="24"/>
          <w:szCs w:val="24"/>
        </w:rPr>
        <w:t>ariables</w:t>
      </w:r>
      <w:r>
        <w:rPr>
          <w:rFonts w:ascii="Times New Roman" w:hAnsi="Times New Roman"/>
          <w:sz w:val="24"/>
          <w:szCs w:val="24"/>
        </w:rPr>
        <w:t>:</w:t>
      </w:r>
      <w:r w:rsidRPr="00F9526B">
        <w:rPr>
          <w:rFonts w:ascii="Times New Roman" w:hAnsi="Times New Roman"/>
          <w:sz w:val="24"/>
          <w:szCs w:val="24"/>
        </w:rPr>
        <w:t xml:space="preserve"> laws of thermodynamics, Legendre transformations and  thermodynamic potentials, Maxwell relations, applications of thermodynamics to (a) ideal gas, (b) magnetic material, and (c) dielectric material. </w:t>
      </w:r>
      <w:proofErr w:type="gramStart"/>
      <w:r w:rsidRPr="00F9526B">
        <w:rPr>
          <w:rFonts w:ascii="Times New Roman" w:hAnsi="Times New Roman"/>
          <w:color w:val="211E1E"/>
          <w:sz w:val="24"/>
          <w:szCs w:val="24"/>
        </w:rPr>
        <w:t>The laws of thermodynamics and their consequences.</w:t>
      </w:r>
      <w:proofErr w:type="gramEnd"/>
      <w:r w:rsidRPr="00F9526B">
        <w:rPr>
          <w:rFonts w:ascii="Times New Roman" w:hAnsi="Times New Roman"/>
          <w:color w:val="211E1E"/>
          <w:sz w:val="24"/>
          <w:szCs w:val="24"/>
        </w:rPr>
        <w:t xml:space="preserve"> </w:t>
      </w:r>
      <w:r>
        <w:rPr>
          <w:rFonts w:ascii="Times New Roman" w:hAnsi="Times New Roman"/>
          <w:color w:val="211E1E"/>
          <w:sz w:val="24"/>
          <w:szCs w:val="24"/>
        </w:rPr>
        <w:t xml:space="preserve">                                                                                                                    </w:t>
      </w:r>
    </w:p>
    <w:p w:rsidR="0007148F" w:rsidRPr="0007148F" w:rsidRDefault="0007148F" w:rsidP="00540A84">
      <w:pPr>
        <w:autoSpaceDE w:val="0"/>
        <w:autoSpaceDN w:val="0"/>
        <w:adjustRightInd w:val="0"/>
        <w:spacing w:after="0" w:line="240" w:lineRule="auto"/>
        <w:jc w:val="both"/>
        <w:rPr>
          <w:rFonts w:ascii="Times New Roman" w:hAnsi="Times New Roman"/>
          <w:b/>
          <w:color w:val="211E1E"/>
          <w:sz w:val="24"/>
          <w:szCs w:val="24"/>
        </w:rPr>
      </w:pPr>
      <w:r w:rsidRPr="0007148F">
        <w:rPr>
          <w:rFonts w:ascii="Times New Roman" w:hAnsi="Times New Roman"/>
          <w:b/>
          <w:color w:val="211E1E"/>
          <w:sz w:val="24"/>
          <w:szCs w:val="24"/>
        </w:rPr>
        <w:t>Unit-II</w:t>
      </w:r>
    </w:p>
    <w:p w:rsidR="0007148F" w:rsidRDefault="00540A84" w:rsidP="00540A84">
      <w:pPr>
        <w:autoSpaceDE w:val="0"/>
        <w:autoSpaceDN w:val="0"/>
        <w:adjustRightInd w:val="0"/>
        <w:spacing w:after="0" w:line="240" w:lineRule="auto"/>
        <w:jc w:val="both"/>
        <w:rPr>
          <w:rFonts w:ascii="Times New Roman" w:hAnsi="Times New Roman"/>
          <w:color w:val="211E1E"/>
          <w:sz w:val="24"/>
          <w:szCs w:val="24"/>
        </w:rPr>
      </w:pPr>
      <w:r w:rsidRPr="00F9526B">
        <w:rPr>
          <w:rFonts w:ascii="Times New Roman" w:hAnsi="Times New Roman"/>
          <w:b/>
          <w:color w:val="211E1E"/>
          <w:sz w:val="24"/>
          <w:szCs w:val="24"/>
        </w:rPr>
        <w:t xml:space="preserve">Statistical </w:t>
      </w:r>
      <w:r w:rsidR="007C34A4">
        <w:rPr>
          <w:rFonts w:ascii="Times New Roman" w:hAnsi="Times New Roman"/>
          <w:b/>
          <w:color w:val="211E1E"/>
          <w:sz w:val="24"/>
          <w:szCs w:val="24"/>
        </w:rPr>
        <w:t>D</w:t>
      </w:r>
      <w:r w:rsidRPr="00F9526B">
        <w:rPr>
          <w:rFonts w:ascii="Times New Roman" w:hAnsi="Times New Roman"/>
          <w:b/>
          <w:color w:val="211E1E"/>
          <w:sz w:val="24"/>
          <w:szCs w:val="24"/>
        </w:rPr>
        <w:t xml:space="preserve">escription of </w:t>
      </w:r>
      <w:r w:rsidR="007C34A4">
        <w:rPr>
          <w:rFonts w:ascii="Times New Roman" w:hAnsi="Times New Roman"/>
          <w:b/>
          <w:color w:val="211E1E"/>
          <w:sz w:val="24"/>
          <w:szCs w:val="24"/>
        </w:rPr>
        <w:t>S</w:t>
      </w:r>
      <w:r w:rsidRPr="00F9526B">
        <w:rPr>
          <w:rFonts w:ascii="Times New Roman" w:hAnsi="Times New Roman"/>
          <w:b/>
          <w:color w:val="211E1E"/>
          <w:sz w:val="24"/>
          <w:szCs w:val="24"/>
        </w:rPr>
        <w:t xml:space="preserve">ystem of </w:t>
      </w:r>
      <w:r w:rsidR="007C34A4">
        <w:rPr>
          <w:rFonts w:ascii="Times New Roman" w:hAnsi="Times New Roman"/>
          <w:b/>
          <w:color w:val="211E1E"/>
          <w:sz w:val="24"/>
          <w:szCs w:val="24"/>
        </w:rPr>
        <w:t>P</w:t>
      </w:r>
      <w:r w:rsidRPr="00F9526B">
        <w:rPr>
          <w:rFonts w:ascii="Times New Roman" w:hAnsi="Times New Roman"/>
          <w:b/>
          <w:color w:val="211E1E"/>
          <w:sz w:val="24"/>
          <w:szCs w:val="24"/>
        </w:rPr>
        <w:t>articles</w:t>
      </w:r>
      <w:r w:rsidRPr="00F9526B">
        <w:rPr>
          <w:rFonts w:ascii="Times New Roman" w:hAnsi="Times New Roman"/>
          <w:color w:val="211E1E"/>
          <w:sz w:val="24"/>
          <w:szCs w:val="24"/>
        </w:rPr>
        <w:t xml:space="preserve">: State of a system, microstates, ensemble, basic postulates, behavior of density of states, density of state for ideal gas in classical limit, thermal and mechanical interactions, quasi-static process. Statistical thermodynamics: Irreversibility and attainment of equilibrium, Reversible and irreversible processes. </w:t>
      </w:r>
      <w:proofErr w:type="gramStart"/>
      <w:r w:rsidRPr="00F9526B">
        <w:rPr>
          <w:rFonts w:ascii="Times New Roman" w:hAnsi="Times New Roman"/>
          <w:color w:val="211E1E"/>
          <w:sz w:val="24"/>
          <w:szCs w:val="24"/>
        </w:rPr>
        <w:t>Thermal interaction between macroscopic systems, approach to thermal equilibrium, dependence of density of states on external parameters, Statistical calculation of thermodynamic variables.</w:t>
      </w:r>
      <w:proofErr w:type="gramEnd"/>
      <w:r>
        <w:rPr>
          <w:rFonts w:ascii="Times New Roman" w:hAnsi="Times New Roman"/>
          <w:color w:val="211E1E"/>
          <w:sz w:val="24"/>
          <w:szCs w:val="24"/>
        </w:rPr>
        <w:t xml:space="preserve">                                   </w:t>
      </w:r>
    </w:p>
    <w:p w:rsidR="0007148F" w:rsidRDefault="0007148F" w:rsidP="00540A84">
      <w:pPr>
        <w:autoSpaceDE w:val="0"/>
        <w:autoSpaceDN w:val="0"/>
        <w:adjustRightInd w:val="0"/>
        <w:spacing w:after="0" w:line="240" w:lineRule="auto"/>
        <w:jc w:val="both"/>
        <w:rPr>
          <w:rFonts w:ascii="Times New Roman" w:hAnsi="Times New Roman"/>
          <w:b/>
          <w:bCs/>
          <w:sz w:val="24"/>
          <w:szCs w:val="24"/>
          <w:lang w:val="en-CA" w:eastAsia="en-CA"/>
        </w:rPr>
      </w:pPr>
      <w:r>
        <w:rPr>
          <w:rFonts w:ascii="Times New Roman" w:hAnsi="Times New Roman"/>
          <w:b/>
          <w:bCs/>
          <w:sz w:val="24"/>
          <w:szCs w:val="24"/>
          <w:lang w:val="en-CA" w:eastAsia="en-CA"/>
        </w:rPr>
        <w:t>Unit-III</w:t>
      </w:r>
    </w:p>
    <w:p w:rsidR="00540A84" w:rsidRDefault="00540A84" w:rsidP="00540A84">
      <w:pPr>
        <w:autoSpaceDE w:val="0"/>
        <w:autoSpaceDN w:val="0"/>
        <w:adjustRightInd w:val="0"/>
        <w:spacing w:after="0" w:line="240" w:lineRule="auto"/>
        <w:jc w:val="both"/>
        <w:rPr>
          <w:rFonts w:ascii="Times New Roman" w:hAnsi="Times New Roman"/>
          <w:sz w:val="24"/>
          <w:szCs w:val="24"/>
          <w:lang w:val="en-CA" w:eastAsia="en-CA"/>
        </w:rPr>
      </w:pPr>
      <w:r w:rsidRPr="005E5CA5">
        <w:rPr>
          <w:rFonts w:ascii="Times New Roman" w:hAnsi="Times New Roman"/>
          <w:b/>
          <w:bCs/>
          <w:sz w:val="24"/>
          <w:szCs w:val="24"/>
          <w:lang w:val="en-CA" w:eastAsia="en-CA"/>
        </w:rPr>
        <w:t xml:space="preserve">Canonical and Grand Canonical </w:t>
      </w:r>
      <w:r w:rsidR="007C34A4">
        <w:rPr>
          <w:rFonts w:ascii="Times New Roman" w:hAnsi="Times New Roman"/>
          <w:b/>
          <w:bCs/>
          <w:sz w:val="24"/>
          <w:szCs w:val="24"/>
          <w:lang w:val="en-CA" w:eastAsia="en-CA"/>
        </w:rPr>
        <w:t>E</w:t>
      </w:r>
      <w:r w:rsidRPr="005E5CA5">
        <w:rPr>
          <w:rFonts w:ascii="Times New Roman" w:hAnsi="Times New Roman"/>
          <w:b/>
          <w:bCs/>
          <w:sz w:val="24"/>
          <w:szCs w:val="24"/>
          <w:lang w:val="en-CA" w:eastAsia="en-CA"/>
        </w:rPr>
        <w:t xml:space="preserve">nsembles: </w:t>
      </w:r>
      <w:r w:rsidRPr="005E5CA5">
        <w:rPr>
          <w:rFonts w:ascii="Times New Roman" w:hAnsi="Times New Roman"/>
          <w:sz w:val="24"/>
          <w:szCs w:val="24"/>
          <w:lang w:val="en-CA" w:eastAsia="en-CA"/>
        </w:rPr>
        <w:t>Concept of statistical distribution, phase space,</w:t>
      </w:r>
      <w:r>
        <w:rPr>
          <w:rFonts w:ascii="Times New Roman" w:hAnsi="Times New Roman"/>
          <w:sz w:val="24"/>
          <w:szCs w:val="24"/>
          <w:lang w:val="en-CA" w:eastAsia="en-CA"/>
        </w:rPr>
        <w:t xml:space="preserve"> </w:t>
      </w:r>
      <w:r w:rsidRPr="005E5CA5">
        <w:rPr>
          <w:rFonts w:ascii="Times New Roman" w:hAnsi="Times New Roman"/>
          <w:sz w:val="24"/>
          <w:szCs w:val="24"/>
          <w:lang w:val="en-CA" w:eastAsia="en-CA"/>
        </w:rPr>
        <w:t xml:space="preserve">density of states, </w:t>
      </w:r>
      <w:proofErr w:type="spellStart"/>
      <w:r w:rsidRPr="005E5CA5">
        <w:rPr>
          <w:rFonts w:ascii="Times New Roman" w:hAnsi="Times New Roman"/>
          <w:sz w:val="24"/>
          <w:szCs w:val="24"/>
          <w:lang w:val="en-CA" w:eastAsia="en-CA"/>
        </w:rPr>
        <w:t>Liouville's</w:t>
      </w:r>
      <w:proofErr w:type="spellEnd"/>
      <w:r w:rsidRPr="005E5CA5">
        <w:rPr>
          <w:rFonts w:ascii="Times New Roman" w:hAnsi="Times New Roman"/>
          <w:sz w:val="24"/>
          <w:szCs w:val="24"/>
          <w:lang w:val="en-CA" w:eastAsia="en-CA"/>
        </w:rPr>
        <w:t xml:space="preserve"> theorem, systems and ensemble, entropy in statistical mechanics Connection between </w:t>
      </w:r>
      <w:proofErr w:type="spellStart"/>
      <w:r w:rsidRPr="005E5CA5">
        <w:rPr>
          <w:rFonts w:ascii="Times New Roman" w:hAnsi="Times New Roman"/>
          <w:sz w:val="24"/>
          <w:szCs w:val="24"/>
          <w:lang w:val="en-CA" w:eastAsia="en-CA"/>
        </w:rPr>
        <w:t>thermodyanic</w:t>
      </w:r>
      <w:proofErr w:type="spellEnd"/>
      <w:r w:rsidRPr="005E5CA5">
        <w:rPr>
          <w:rFonts w:ascii="Times New Roman" w:hAnsi="Times New Roman"/>
          <w:sz w:val="24"/>
          <w:szCs w:val="24"/>
          <w:lang w:val="en-CA" w:eastAsia="en-CA"/>
        </w:rPr>
        <w:t xml:space="preserve"> and statistical quantities micro canonical ensemble, equation of state, specific heat and entropy of a perfect gas, using micro canonical ensemble.</w:t>
      </w:r>
      <w:r>
        <w:rPr>
          <w:rFonts w:ascii="Times New Roman" w:hAnsi="Times New Roman"/>
          <w:sz w:val="24"/>
          <w:szCs w:val="24"/>
          <w:lang w:val="en-CA" w:eastAsia="en-CA"/>
        </w:rPr>
        <w:t xml:space="preserve"> </w:t>
      </w:r>
      <w:proofErr w:type="gramStart"/>
      <w:r w:rsidRPr="005E5CA5">
        <w:rPr>
          <w:rFonts w:ascii="Times New Roman" w:hAnsi="Times New Roman"/>
          <w:sz w:val="24"/>
          <w:szCs w:val="24"/>
          <w:lang w:val="en-CA" w:eastAsia="en-CA"/>
        </w:rPr>
        <w:t>Canonical ensemble, thermodynamic functions for the canonical ensemble, calculation of mean values, energy fluctuation in a gas, grand Canonical ensemble, thermodynamic functions for the grand canonical ensemble, density fluctuations.</w:t>
      </w:r>
      <w:proofErr w:type="gramEnd"/>
      <w:r>
        <w:rPr>
          <w:rFonts w:ascii="Times New Roman" w:hAnsi="Times New Roman"/>
          <w:sz w:val="24"/>
          <w:szCs w:val="24"/>
          <w:lang w:val="en-CA" w:eastAsia="en-CA"/>
        </w:rPr>
        <w:t xml:space="preserve"> </w:t>
      </w:r>
    </w:p>
    <w:p w:rsidR="0007148F" w:rsidRDefault="0007148F" w:rsidP="00540A84">
      <w:pPr>
        <w:autoSpaceDE w:val="0"/>
        <w:autoSpaceDN w:val="0"/>
        <w:adjustRightInd w:val="0"/>
        <w:spacing w:after="0" w:line="240" w:lineRule="auto"/>
        <w:jc w:val="both"/>
        <w:rPr>
          <w:rFonts w:ascii="Times New Roman" w:hAnsi="Times New Roman"/>
          <w:b/>
          <w:bCs/>
          <w:sz w:val="24"/>
          <w:szCs w:val="24"/>
          <w:lang w:val="en-CA" w:eastAsia="en-CA"/>
        </w:rPr>
      </w:pPr>
      <w:r>
        <w:rPr>
          <w:rFonts w:ascii="Times New Roman" w:hAnsi="Times New Roman"/>
          <w:b/>
          <w:bCs/>
          <w:sz w:val="24"/>
          <w:szCs w:val="24"/>
          <w:lang w:val="en-CA" w:eastAsia="en-CA"/>
        </w:rPr>
        <w:t>Unit-IV</w:t>
      </w:r>
    </w:p>
    <w:p w:rsidR="0007148F" w:rsidRDefault="00540A84" w:rsidP="00540A84">
      <w:pPr>
        <w:autoSpaceDE w:val="0"/>
        <w:autoSpaceDN w:val="0"/>
        <w:adjustRightInd w:val="0"/>
        <w:spacing w:after="0" w:line="240" w:lineRule="auto"/>
        <w:jc w:val="both"/>
        <w:rPr>
          <w:rFonts w:ascii="Times New Roman" w:hAnsi="Times New Roman"/>
          <w:color w:val="211E1E"/>
          <w:sz w:val="24"/>
          <w:szCs w:val="24"/>
        </w:rPr>
      </w:pPr>
      <w:r w:rsidRPr="005E5CA5">
        <w:rPr>
          <w:rFonts w:ascii="Times New Roman" w:hAnsi="Times New Roman"/>
          <w:b/>
          <w:bCs/>
          <w:sz w:val="24"/>
          <w:szCs w:val="24"/>
          <w:lang w:val="en-CA" w:eastAsia="en-CA"/>
        </w:rPr>
        <w:t xml:space="preserve">Partition </w:t>
      </w:r>
      <w:r w:rsidR="007C34A4">
        <w:rPr>
          <w:rFonts w:ascii="Times New Roman" w:hAnsi="Times New Roman"/>
          <w:b/>
          <w:bCs/>
          <w:sz w:val="24"/>
          <w:szCs w:val="24"/>
          <w:lang w:val="en-CA" w:eastAsia="en-CA"/>
        </w:rPr>
        <w:t>F</w:t>
      </w:r>
      <w:r w:rsidRPr="005E5CA5">
        <w:rPr>
          <w:rFonts w:ascii="Times New Roman" w:hAnsi="Times New Roman"/>
          <w:b/>
          <w:bCs/>
          <w:sz w:val="24"/>
          <w:szCs w:val="24"/>
          <w:lang w:val="en-CA" w:eastAsia="en-CA"/>
        </w:rPr>
        <w:t>unctions and Statistics:</w:t>
      </w:r>
      <w:r w:rsidRPr="005E5CA5">
        <w:rPr>
          <w:rFonts w:ascii="Times New Roman" w:hAnsi="Times New Roman"/>
          <w:sz w:val="24"/>
          <w:szCs w:val="24"/>
          <w:lang w:val="en-CA" w:eastAsia="en-CA"/>
        </w:rPr>
        <w:t xml:space="preserve"> Partition functions</w:t>
      </w:r>
      <w:r w:rsidR="0036592C">
        <w:rPr>
          <w:rFonts w:ascii="Times New Roman" w:hAnsi="Times New Roman"/>
          <w:sz w:val="24"/>
          <w:szCs w:val="24"/>
          <w:lang w:val="en-CA" w:eastAsia="en-CA"/>
        </w:rPr>
        <w:t xml:space="preserve">, </w:t>
      </w:r>
      <w:r w:rsidRPr="005E5CA5">
        <w:rPr>
          <w:rFonts w:ascii="Times New Roman" w:hAnsi="Times New Roman"/>
          <w:sz w:val="24"/>
          <w:szCs w:val="24"/>
          <w:lang w:val="en-CA" w:eastAsia="en-CA"/>
        </w:rPr>
        <w:t xml:space="preserve">Properties, partition function for an ideal gas </w:t>
      </w:r>
      <w:r w:rsidR="0036592C">
        <w:rPr>
          <w:rFonts w:ascii="Times New Roman" w:hAnsi="Times New Roman"/>
          <w:sz w:val="24"/>
          <w:szCs w:val="24"/>
          <w:lang w:val="en-CA" w:eastAsia="en-CA"/>
        </w:rPr>
        <w:t xml:space="preserve">&amp; </w:t>
      </w:r>
      <w:r w:rsidRPr="005E5CA5">
        <w:rPr>
          <w:rFonts w:ascii="Times New Roman" w:hAnsi="Times New Roman"/>
          <w:sz w:val="24"/>
          <w:szCs w:val="24"/>
          <w:lang w:val="en-CA" w:eastAsia="en-CA"/>
        </w:rPr>
        <w:t xml:space="preserve">calculation of thermodynamic quantities, Gibbs Paradox, validity of classical approximation, translational, rotational </w:t>
      </w:r>
      <w:r w:rsidR="0036592C">
        <w:rPr>
          <w:rFonts w:ascii="Times New Roman" w:hAnsi="Times New Roman"/>
          <w:sz w:val="24"/>
          <w:szCs w:val="24"/>
          <w:lang w:val="en-CA" w:eastAsia="en-CA"/>
        </w:rPr>
        <w:t xml:space="preserve">&amp; </w:t>
      </w:r>
      <w:proofErr w:type="spellStart"/>
      <w:r w:rsidRPr="005E5CA5">
        <w:rPr>
          <w:rFonts w:ascii="Times New Roman" w:hAnsi="Times New Roman"/>
          <w:sz w:val="24"/>
          <w:szCs w:val="24"/>
          <w:lang w:val="en-CA" w:eastAsia="en-CA"/>
        </w:rPr>
        <w:t>vibrational</w:t>
      </w:r>
      <w:proofErr w:type="spellEnd"/>
      <w:r w:rsidRPr="005E5CA5">
        <w:rPr>
          <w:rFonts w:ascii="Times New Roman" w:hAnsi="Times New Roman"/>
          <w:sz w:val="24"/>
          <w:szCs w:val="24"/>
          <w:lang w:val="en-CA" w:eastAsia="en-CA"/>
        </w:rPr>
        <w:t xml:space="preserve"> contributions to the partition f</w:t>
      </w:r>
      <w:r w:rsidR="0036592C">
        <w:rPr>
          <w:rFonts w:ascii="Times New Roman" w:hAnsi="Times New Roman"/>
          <w:sz w:val="24"/>
          <w:szCs w:val="24"/>
          <w:lang w:val="en-CA" w:eastAsia="en-CA"/>
        </w:rPr>
        <w:t>un</w:t>
      </w:r>
      <w:r w:rsidRPr="005E5CA5">
        <w:rPr>
          <w:rFonts w:ascii="Times New Roman" w:hAnsi="Times New Roman"/>
          <w:sz w:val="24"/>
          <w:szCs w:val="24"/>
          <w:lang w:val="en-CA" w:eastAsia="en-CA"/>
        </w:rPr>
        <w:t xml:space="preserve">ction of an ideal diatomic gas. </w:t>
      </w:r>
      <w:proofErr w:type="gramStart"/>
      <w:r w:rsidRPr="005E5CA5">
        <w:rPr>
          <w:rFonts w:ascii="Times New Roman" w:hAnsi="Times New Roman"/>
          <w:sz w:val="24"/>
          <w:szCs w:val="24"/>
          <w:lang w:val="en-CA" w:eastAsia="en-CA"/>
        </w:rPr>
        <w:t xml:space="preserve">Specific </w:t>
      </w:r>
      <w:r w:rsidR="0036592C">
        <w:rPr>
          <w:rFonts w:ascii="Times New Roman" w:hAnsi="Times New Roman"/>
          <w:sz w:val="24"/>
          <w:szCs w:val="24"/>
          <w:lang w:val="en-CA" w:eastAsia="en-CA"/>
        </w:rPr>
        <w:t>h</w:t>
      </w:r>
      <w:r w:rsidRPr="005E5CA5">
        <w:rPr>
          <w:rFonts w:ascii="Times New Roman" w:hAnsi="Times New Roman"/>
          <w:sz w:val="24"/>
          <w:szCs w:val="24"/>
          <w:lang w:val="en-CA" w:eastAsia="en-CA"/>
        </w:rPr>
        <w:t xml:space="preserve">eat of a diatomic gas, </w:t>
      </w:r>
      <w:proofErr w:type="spellStart"/>
      <w:r w:rsidRPr="005E5CA5">
        <w:rPr>
          <w:rFonts w:ascii="Times New Roman" w:hAnsi="Times New Roman"/>
          <w:sz w:val="24"/>
          <w:szCs w:val="24"/>
          <w:lang w:val="en-CA" w:eastAsia="en-CA"/>
        </w:rPr>
        <w:t>ortho</w:t>
      </w:r>
      <w:proofErr w:type="spellEnd"/>
      <w:r w:rsidRPr="005E5CA5">
        <w:rPr>
          <w:rFonts w:ascii="Times New Roman" w:hAnsi="Times New Roman"/>
          <w:sz w:val="24"/>
          <w:szCs w:val="24"/>
          <w:lang w:val="en-CA" w:eastAsia="en-CA"/>
        </w:rPr>
        <w:t xml:space="preserve"> </w:t>
      </w:r>
      <w:r w:rsidR="0036592C">
        <w:rPr>
          <w:rFonts w:ascii="Times New Roman" w:hAnsi="Times New Roman"/>
          <w:sz w:val="24"/>
          <w:szCs w:val="24"/>
          <w:lang w:val="en-CA" w:eastAsia="en-CA"/>
        </w:rPr>
        <w:t xml:space="preserve">&amp; </w:t>
      </w:r>
      <w:proofErr w:type="spellStart"/>
      <w:r w:rsidR="0036592C">
        <w:rPr>
          <w:rFonts w:ascii="Times New Roman" w:hAnsi="Times New Roman"/>
          <w:sz w:val="24"/>
          <w:szCs w:val="24"/>
          <w:lang w:val="en-CA" w:eastAsia="en-CA"/>
        </w:rPr>
        <w:t>para</w:t>
      </w:r>
      <w:proofErr w:type="spellEnd"/>
      <w:r w:rsidR="0036592C">
        <w:rPr>
          <w:rFonts w:ascii="Times New Roman" w:hAnsi="Times New Roman"/>
          <w:sz w:val="24"/>
          <w:szCs w:val="24"/>
          <w:lang w:val="en-CA" w:eastAsia="en-CA"/>
        </w:rPr>
        <w:t xml:space="preserve"> H</w:t>
      </w:r>
      <w:r w:rsidRPr="005E5CA5">
        <w:rPr>
          <w:rFonts w:ascii="Times New Roman" w:hAnsi="Times New Roman"/>
          <w:sz w:val="24"/>
          <w:szCs w:val="24"/>
          <w:lang w:val="en-CA" w:eastAsia="en-CA"/>
        </w:rPr>
        <w:t>ydrogen.</w:t>
      </w:r>
      <w:proofErr w:type="gramEnd"/>
      <w:r>
        <w:rPr>
          <w:rFonts w:ascii="Times New Roman" w:hAnsi="Times New Roman"/>
          <w:sz w:val="24"/>
          <w:szCs w:val="24"/>
          <w:lang w:val="en-CA" w:eastAsia="en-CA"/>
        </w:rPr>
        <w:t xml:space="preserve">                                                                                                                             </w:t>
      </w:r>
      <w:r w:rsidR="007C34A4">
        <w:rPr>
          <w:rFonts w:ascii="Times New Roman" w:hAnsi="Times New Roman"/>
          <w:b/>
          <w:color w:val="211E1E"/>
          <w:sz w:val="24"/>
          <w:szCs w:val="24"/>
        </w:rPr>
        <w:t>Maxwell-Boltzmann G</w:t>
      </w:r>
      <w:r w:rsidRPr="00F9526B">
        <w:rPr>
          <w:rFonts w:ascii="Times New Roman" w:hAnsi="Times New Roman"/>
          <w:b/>
          <w:color w:val="211E1E"/>
          <w:sz w:val="24"/>
          <w:szCs w:val="24"/>
        </w:rPr>
        <w:t xml:space="preserve">as </w:t>
      </w:r>
      <w:r w:rsidR="007C34A4">
        <w:rPr>
          <w:rFonts w:ascii="Times New Roman" w:hAnsi="Times New Roman"/>
          <w:b/>
          <w:color w:val="211E1E"/>
          <w:sz w:val="24"/>
          <w:szCs w:val="24"/>
        </w:rPr>
        <w:t>V</w:t>
      </w:r>
      <w:r w:rsidRPr="00F9526B">
        <w:rPr>
          <w:rFonts w:ascii="Times New Roman" w:hAnsi="Times New Roman"/>
          <w:b/>
          <w:color w:val="211E1E"/>
          <w:sz w:val="24"/>
          <w:szCs w:val="24"/>
        </w:rPr>
        <w:t xml:space="preserve">elocity and </w:t>
      </w:r>
      <w:r w:rsidR="007C34A4">
        <w:rPr>
          <w:rFonts w:ascii="Times New Roman" w:hAnsi="Times New Roman"/>
          <w:b/>
          <w:color w:val="211E1E"/>
          <w:sz w:val="24"/>
          <w:szCs w:val="24"/>
        </w:rPr>
        <w:t>S</w:t>
      </w:r>
      <w:r w:rsidRPr="00F9526B">
        <w:rPr>
          <w:rFonts w:ascii="Times New Roman" w:hAnsi="Times New Roman"/>
          <w:b/>
          <w:color w:val="211E1E"/>
          <w:sz w:val="24"/>
          <w:szCs w:val="24"/>
        </w:rPr>
        <w:t xml:space="preserve">peed </w:t>
      </w:r>
      <w:r w:rsidR="007C34A4">
        <w:rPr>
          <w:rFonts w:ascii="Times New Roman" w:hAnsi="Times New Roman"/>
          <w:b/>
          <w:color w:val="211E1E"/>
          <w:sz w:val="24"/>
          <w:szCs w:val="24"/>
        </w:rPr>
        <w:t>D</w:t>
      </w:r>
      <w:r w:rsidRPr="00F9526B">
        <w:rPr>
          <w:rFonts w:ascii="Times New Roman" w:hAnsi="Times New Roman"/>
          <w:b/>
          <w:color w:val="211E1E"/>
          <w:sz w:val="24"/>
          <w:szCs w:val="24"/>
        </w:rPr>
        <w:t>istribution</w:t>
      </w:r>
      <w:r w:rsidRPr="00F9526B">
        <w:rPr>
          <w:rFonts w:ascii="Times New Roman" w:hAnsi="Times New Roman"/>
          <w:color w:val="211E1E"/>
          <w:sz w:val="24"/>
          <w:szCs w:val="24"/>
        </w:rPr>
        <w:t>: Chemical potential, Free energy and connection with thermodynamic variables, First and Second order phase transition; phase equilibrium.</w:t>
      </w:r>
      <w:r>
        <w:rPr>
          <w:rFonts w:ascii="Times New Roman" w:hAnsi="Times New Roman"/>
          <w:color w:val="211E1E"/>
          <w:sz w:val="24"/>
          <w:szCs w:val="24"/>
        </w:rPr>
        <w:t xml:space="preserve">                                                                                                                   </w:t>
      </w:r>
    </w:p>
    <w:p w:rsidR="0007148F" w:rsidRPr="0007148F" w:rsidRDefault="0007148F" w:rsidP="00540A84">
      <w:pPr>
        <w:autoSpaceDE w:val="0"/>
        <w:autoSpaceDN w:val="0"/>
        <w:adjustRightInd w:val="0"/>
        <w:spacing w:after="0" w:line="240" w:lineRule="auto"/>
        <w:jc w:val="both"/>
        <w:rPr>
          <w:rFonts w:ascii="Times New Roman" w:hAnsi="Times New Roman"/>
          <w:b/>
          <w:color w:val="211E1E"/>
          <w:sz w:val="24"/>
          <w:szCs w:val="24"/>
        </w:rPr>
      </w:pPr>
      <w:r w:rsidRPr="0007148F">
        <w:rPr>
          <w:rFonts w:ascii="Times New Roman" w:hAnsi="Times New Roman"/>
          <w:b/>
          <w:color w:val="211E1E"/>
          <w:sz w:val="24"/>
          <w:szCs w:val="24"/>
        </w:rPr>
        <w:t>Unit-V</w:t>
      </w:r>
    </w:p>
    <w:p w:rsidR="00540A84" w:rsidRDefault="00540A84" w:rsidP="00540A84">
      <w:pPr>
        <w:autoSpaceDE w:val="0"/>
        <w:autoSpaceDN w:val="0"/>
        <w:adjustRightInd w:val="0"/>
        <w:spacing w:after="0" w:line="240" w:lineRule="auto"/>
        <w:jc w:val="both"/>
        <w:rPr>
          <w:rFonts w:ascii="Times New Roman" w:hAnsi="Times New Roman"/>
          <w:color w:val="211E1E"/>
          <w:sz w:val="24"/>
          <w:szCs w:val="24"/>
        </w:rPr>
      </w:pPr>
      <w:r w:rsidRPr="00F9526B">
        <w:rPr>
          <w:rFonts w:ascii="Times New Roman" w:hAnsi="Times New Roman"/>
          <w:b/>
          <w:color w:val="211E1E"/>
          <w:sz w:val="24"/>
          <w:szCs w:val="24"/>
        </w:rPr>
        <w:lastRenderedPageBreak/>
        <w:t xml:space="preserve">Formulation of </w:t>
      </w:r>
      <w:r w:rsidR="007C34A4">
        <w:rPr>
          <w:rFonts w:ascii="Times New Roman" w:hAnsi="Times New Roman"/>
          <w:b/>
          <w:color w:val="211E1E"/>
          <w:sz w:val="24"/>
          <w:szCs w:val="24"/>
        </w:rPr>
        <w:t>Q</w:t>
      </w:r>
      <w:r w:rsidRPr="00F9526B">
        <w:rPr>
          <w:rFonts w:ascii="Times New Roman" w:hAnsi="Times New Roman"/>
          <w:b/>
          <w:color w:val="211E1E"/>
          <w:sz w:val="24"/>
          <w:szCs w:val="24"/>
        </w:rPr>
        <w:t xml:space="preserve">uantum </w:t>
      </w:r>
      <w:r w:rsidR="007C34A4">
        <w:rPr>
          <w:rFonts w:ascii="Times New Roman" w:hAnsi="Times New Roman"/>
          <w:b/>
          <w:color w:val="211E1E"/>
          <w:sz w:val="24"/>
          <w:szCs w:val="24"/>
        </w:rPr>
        <w:t>S</w:t>
      </w:r>
      <w:r w:rsidRPr="00F9526B">
        <w:rPr>
          <w:rFonts w:ascii="Times New Roman" w:hAnsi="Times New Roman"/>
          <w:b/>
          <w:color w:val="211E1E"/>
          <w:sz w:val="24"/>
          <w:szCs w:val="24"/>
        </w:rPr>
        <w:t>tatistics</w:t>
      </w:r>
      <w:r w:rsidRPr="00F9526B">
        <w:rPr>
          <w:rFonts w:ascii="Times New Roman" w:hAnsi="Times New Roman"/>
          <w:color w:val="211E1E"/>
          <w:sz w:val="24"/>
          <w:szCs w:val="24"/>
        </w:rPr>
        <w:t xml:space="preserve">: Density Matrix, ensembles in quantum statistical mechanics, simple applications of density matrix. </w:t>
      </w:r>
      <w:r w:rsidR="0036592C">
        <w:rPr>
          <w:rFonts w:ascii="Times New Roman" w:hAnsi="Times New Roman"/>
          <w:color w:val="211E1E"/>
          <w:sz w:val="24"/>
          <w:szCs w:val="24"/>
        </w:rPr>
        <w:t>T</w:t>
      </w:r>
      <w:r w:rsidRPr="00F9526B">
        <w:rPr>
          <w:rFonts w:ascii="Times New Roman" w:hAnsi="Times New Roman"/>
          <w:color w:val="211E1E"/>
          <w:sz w:val="24"/>
          <w:szCs w:val="24"/>
        </w:rPr>
        <w:t>heory of simple gases: Maxwell-Boltzmann, Bose-Einstein, Fermi-Dirac gases. Statistics of occupation numbers, Evaluation of partition functions, Ideal gases in the classical limit.</w:t>
      </w:r>
      <w:r>
        <w:rPr>
          <w:rFonts w:ascii="Times New Roman" w:hAnsi="Times New Roman"/>
          <w:color w:val="211E1E"/>
          <w:sz w:val="24"/>
          <w:szCs w:val="24"/>
        </w:rPr>
        <w:t xml:space="preserve">                                                                 </w:t>
      </w:r>
      <w:r w:rsidR="007C34A4">
        <w:rPr>
          <w:rFonts w:ascii="Times New Roman" w:hAnsi="Times New Roman"/>
          <w:b/>
          <w:color w:val="211E1E"/>
          <w:sz w:val="24"/>
          <w:szCs w:val="24"/>
        </w:rPr>
        <w:t>Ideal Bose S</w:t>
      </w:r>
      <w:r w:rsidRPr="00F9526B">
        <w:rPr>
          <w:rFonts w:ascii="Times New Roman" w:hAnsi="Times New Roman"/>
          <w:b/>
          <w:color w:val="211E1E"/>
          <w:sz w:val="24"/>
          <w:szCs w:val="24"/>
        </w:rPr>
        <w:t>ystem</w:t>
      </w:r>
      <w:r w:rsidRPr="00F9526B">
        <w:rPr>
          <w:rFonts w:ascii="Times New Roman" w:hAnsi="Times New Roman"/>
          <w:color w:val="211E1E"/>
          <w:sz w:val="24"/>
          <w:szCs w:val="24"/>
        </w:rPr>
        <w:t xml:space="preserve">: Thermodynamic behavior of an Ideal Bose gas, </w:t>
      </w:r>
      <w:r w:rsidRPr="00915012">
        <w:rPr>
          <w:rFonts w:ascii="Times New Roman" w:hAnsi="Times New Roman"/>
          <w:b/>
          <w:color w:val="211E1E"/>
          <w:sz w:val="24"/>
          <w:szCs w:val="24"/>
        </w:rPr>
        <w:t>Bose-Einstein condensation</w:t>
      </w:r>
      <w:r w:rsidRPr="00F9526B">
        <w:rPr>
          <w:rFonts w:ascii="Times New Roman" w:hAnsi="Times New Roman"/>
          <w:color w:val="211E1E"/>
          <w:sz w:val="24"/>
          <w:szCs w:val="24"/>
        </w:rPr>
        <w:t xml:space="preserve">. Thermodynamics of Black body radiation, Stefan-Boltzmann law, Wien’s displacement law. </w:t>
      </w:r>
      <w:proofErr w:type="gramStart"/>
      <w:r w:rsidRPr="00F9526B">
        <w:rPr>
          <w:rFonts w:ascii="Times New Roman" w:hAnsi="Times New Roman"/>
          <w:color w:val="211E1E"/>
          <w:sz w:val="24"/>
          <w:szCs w:val="24"/>
        </w:rPr>
        <w:t>Specific heat of solids (Einstein and Debye models).</w:t>
      </w:r>
      <w:proofErr w:type="gramEnd"/>
      <w:r w:rsidRPr="00F9526B">
        <w:rPr>
          <w:rFonts w:ascii="Times New Roman" w:hAnsi="Times New Roman"/>
          <w:color w:val="211E1E"/>
          <w:sz w:val="24"/>
          <w:szCs w:val="24"/>
        </w:rPr>
        <w:t xml:space="preserve"> </w:t>
      </w:r>
    </w:p>
    <w:p w:rsidR="00540A84" w:rsidRPr="00F9526B" w:rsidRDefault="00540A84" w:rsidP="00540A84">
      <w:pPr>
        <w:autoSpaceDE w:val="0"/>
        <w:autoSpaceDN w:val="0"/>
        <w:adjustRightInd w:val="0"/>
        <w:spacing w:after="0" w:line="240" w:lineRule="auto"/>
        <w:jc w:val="both"/>
        <w:rPr>
          <w:rFonts w:ascii="Times New Roman" w:hAnsi="Times New Roman"/>
          <w:color w:val="211E1E"/>
          <w:sz w:val="24"/>
          <w:szCs w:val="24"/>
        </w:rPr>
      </w:pPr>
      <w:r w:rsidRPr="00104A16">
        <w:rPr>
          <w:rFonts w:ascii="Times New Roman" w:hAnsi="Times New Roman"/>
          <w:b/>
          <w:color w:val="211E1E"/>
          <w:sz w:val="24"/>
          <w:szCs w:val="24"/>
        </w:rPr>
        <w:t>Ideal Fermi System</w:t>
      </w:r>
      <w:r w:rsidRPr="00F9526B">
        <w:rPr>
          <w:rFonts w:ascii="Times New Roman" w:hAnsi="Times New Roman"/>
          <w:color w:val="211E1E"/>
          <w:sz w:val="24"/>
          <w:szCs w:val="24"/>
        </w:rPr>
        <w:t>: Thermodynamic behavior of an ideal Fermi gas, degenerate Fermi gas, Fermi energy and mean energy, Fermi temperature, Fermi velocity of a particle of a degenerate gas.</w:t>
      </w:r>
      <w:r w:rsidR="00915012">
        <w:rPr>
          <w:rFonts w:ascii="Times New Roman" w:hAnsi="Times New Roman"/>
          <w:color w:val="211E1E"/>
          <w:sz w:val="24"/>
          <w:szCs w:val="24"/>
        </w:rPr>
        <w:t xml:space="preserve"> </w:t>
      </w:r>
      <w:proofErr w:type="gramStart"/>
      <w:r w:rsidR="00915012" w:rsidRPr="00915012">
        <w:rPr>
          <w:rFonts w:ascii="Times New Roman" w:hAnsi="Times New Roman"/>
          <w:b/>
          <w:color w:val="211E1E"/>
          <w:sz w:val="24"/>
          <w:szCs w:val="24"/>
        </w:rPr>
        <w:t xml:space="preserve">Black Holes, White Dwarfs and </w:t>
      </w:r>
      <w:proofErr w:type="spellStart"/>
      <w:r w:rsidR="00915012" w:rsidRPr="00915012">
        <w:rPr>
          <w:rFonts w:ascii="Times New Roman" w:hAnsi="Times New Roman"/>
          <w:b/>
          <w:color w:val="211E1E"/>
          <w:sz w:val="24"/>
          <w:szCs w:val="24"/>
        </w:rPr>
        <w:t>Chandrashekhar</w:t>
      </w:r>
      <w:proofErr w:type="spellEnd"/>
      <w:r w:rsidR="00915012" w:rsidRPr="00915012">
        <w:rPr>
          <w:rFonts w:ascii="Times New Roman" w:hAnsi="Times New Roman"/>
          <w:b/>
          <w:color w:val="211E1E"/>
          <w:sz w:val="24"/>
          <w:szCs w:val="24"/>
        </w:rPr>
        <w:t xml:space="preserve"> Limit.</w:t>
      </w:r>
      <w:proofErr w:type="gramEnd"/>
      <w:r w:rsidR="00915012">
        <w:rPr>
          <w:rFonts w:ascii="Times New Roman" w:hAnsi="Times New Roman"/>
          <w:color w:val="211E1E"/>
          <w:sz w:val="24"/>
          <w:szCs w:val="24"/>
        </w:rPr>
        <w:t xml:space="preserve"> </w:t>
      </w:r>
    </w:p>
    <w:p w:rsidR="0007148F" w:rsidRDefault="0007148F" w:rsidP="00540A84">
      <w:pPr>
        <w:pStyle w:val="BodyText"/>
        <w:rPr>
          <w:rStyle w:val="Strong"/>
          <w:i/>
        </w:rPr>
      </w:pPr>
    </w:p>
    <w:p w:rsidR="00540A84" w:rsidRPr="00C56D1C" w:rsidRDefault="00C56D1C" w:rsidP="00540A84">
      <w:pPr>
        <w:pStyle w:val="BodyText"/>
        <w:rPr>
          <w:rStyle w:val="Strong"/>
          <w:i/>
        </w:rPr>
      </w:pPr>
      <w:r w:rsidRPr="00C56D1C">
        <w:rPr>
          <w:rStyle w:val="Strong"/>
          <w:i/>
        </w:rPr>
        <w:t>Suggested Readings</w:t>
      </w:r>
    </w:p>
    <w:p w:rsidR="00540A84" w:rsidRPr="00C56D1C" w:rsidRDefault="00540A84" w:rsidP="00540A84">
      <w:pPr>
        <w:autoSpaceDE w:val="0"/>
        <w:autoSpaceDN w:val="0"/>
        <w:adjustRightInd w:val="0"/>
        <w:spacing w:after="0" w:line="240" w:lineRule="auto"/>
        <w:rPr>
          <w:rFonts w:ascii="Times New Roman" w:hAnsi="Times New Roman"/>
          <w:color w:val="211E1E"/>
          <w:sz w:val="24"/>
          <w:szCs w:val="24"/>
        </w:rPr>
      </w:pPr>
      <w:r w:rsidRPr="00F9526B">
        <w:rPr>
          <w:rFonts w:ascii="Times New Roman" w:hAnsi="Times New Roman"/>
          <w:color w:val="211E1E"/>
          <w:sz w:val="24"/>
          <w:szCs w:val="24"/>
        </w:rPr>
        <w:t>1</w:t>
      </w:r>
      <w:r w:rsidRPr="00C56D1C">
        <w:rPr>
          <w:rFonts w:ascii="Times New Roman" w:hAnsi="Times New Roman"/>
          <w:color w:val="211E1E"/>
          <w:sz w:val="24"/>
          <w:szCs w:val="24"/>
        </w:rPr>
        <w:t xml:space="preserve">. F. </w:t>
      </w:r>
      <w:proofErr w:type="spellStart"/>
      <w:r w:rsidRPr="00C56D1C">
        <w:rPr>
          <w:rFonts w:ascii="Times New Roman" w:hAnsi="Times New Roman"/>
          <w:color w:val="211E1E"/>
          <w:sz w:val="24"/>
          <w:szCs w:val="24"/>
        </w:rPr>
        <w:t>Reif</w:t>
      </w:r>
      <w:proofErr w:type="spellEnd"/>
      <w:r w:rsidRPr="00C56D1C">
        <w:rPr>
          <w:rFonts w:ascii="Times New Roman" w:hAnsi="Times New Roman"/>
          <w:color w:val="211E1E"/>
          <w:sz w:val="24"/>
          <w:szCs w:val="24"/>
        </w:rPr>
        <w:t xml:space="preserve">:  </w:t>
      </w:r>
      <w:r w:rsidRPr="00C56D1C">
        <w:rPr>
          <w:rFonts w:ascii="Times New Roman" w:hAnsi="Times New Roman"/>
          <w:iCs/>
          <w:color w:val="211E1E"/>
          <w:sz w:val="24"/>
          <w:szCs w:val="24"/>
        </w:rPr>
        <w:t xml:space="preserve">Fundamentals of Statistical and Thermal Physics, </w:t>
      </w:r>
      <w:r w:rsidRPr="00C56D1C">
        <w:rPr>
          <w:rFonts w:ascii="Times New Roman" w:hAnsi="Times New Roman"/>
          <w:color w:val="211E1E"/>
          <w:sz w:val="24"/>
          <w:szCs w:val="24"/>
        </w:rPr>
        <w:t>McGraw Hill.</w:t>
      </w:r>
    </w:p>
    <w:p w:rsidR="00540A84" w:rsidRPr="00C56D1C" w:rsidRDefault="00540A84" w:rsidP="00540A84">
      <w:pPr>
        <w:autoSpaceDE w:val="0"/>
        <w:autoSpaceDN w:val="0"/>
        <w:adjustRightInd w:val="0"/>
        <w:spacing w:after="0" w:line="240" w:lineRule="auto"/>
        <w:rPr>
          <w:rFonts w:ascii="Times New Roman" w:hAnsi="Times New Roman"/>
          <w:color w:val="211E1E"/>
          <w:sz w:val="24"/>
          <w:szCs w:val="24"/>
        </w:rPr>
      </w:pPr>
      <w:r w:rsidRPr="00C56D1C">
        <w:rPr>
          <w:rFonts w:ascii="Times New Roman" w:hAnsi="Times New Roman"/>
          <w:color w:val="211E1E"/>
          <w:sz w:val="24"/>
          <w:szCs w:val="24"/>
        </w:rPr>
        <w:t xml:space="preserve">2. K. Huang: </w:t>
      </w:r>
      <w:r w:rsidRPr="00C56D1C">
        <w:rPr>
          <w:rFonts w:ascii="Times New Roman" w:hAnsi="Times New Roman"/>
          <w:iCs/>
          <w:color w:val="211E1E"/>
          <w:sz w:val="24"/>
          <w:szCs w:val="24"/>
        </w:rPr>
        <w:t>Statistical Mechanics</w:t>
      </w:r>
      <w:r w:rsidRPr="00C56D1C">
        <w:rPr>
          <w:rFonts w:ascii="Times New Roman" w:hAnsi="Times New Roman"/>
          <w:color w:val="211E1E"/>
          <w:sz w:val="24"/>
          <w:szCs w:val="24"/>
        </w:rPr>
        <w:t>, John Wiley &amp; Sons.</w:t>
      </w:r>
    </w:p>
    <w:p w:rsidR="00540A84" w:rsidRPr="00C56D1C" w:rsidRDefault="00540A84" w:rsidP="00540A84">
      <w:pPr>
        <w:autoSpaceDE w:val="0"/>
        <w:autoSpaceDN w:val="0"/>
        <w:adjustRightInd w:val="0"/>
        <w:spacing w:after="0" w:line="240" w:lineRule="auto"/>
        <w:rPr>
          <w:rFonts w:ascii="Times New Roman" w:hAnsi="Times New Roman"/>
          <w:color w:val="000000"/>
          <w:sz w:val="24"/>
          <w:szCs w:val="24"/>
        </w:rPr>
      </w:pPr>
      <w:r w:rsidRPr="00C56D1C">
        <w:rPr>
          <w:rFonts w:ascii="Times New Roman" w:hAnsi="Times New Roman"/>
          <w:color w:val="211E1E"/>
          <w:sz w:val="24"/>
          <w:szCs w:val="24"/>
        </w:rPr>
        <w:t xml:space="preserve">3. </w:t>
      </w:r>
      <w:r w:rsidRPr="00C56D1C">
        <w:rPr>
          <w:rFonts w:ascii="Times New Roman" w:hAnsi="Times New Roman"/>
          <w:color w:val="000000"/>
          <w:sz w:val="24"/>
          <w:szCs w:val="24"/>
        </w:rPr>
        <w:t xml:space="preserve">L. D. Landau and E. M. </w:t>
      </w:r>
      <w:proofErr w:type="spellStart"/>
      <w:r w:rsidRPr="00C56D1C">
        <w:rPr>
          <w:rFonts w:ascii="Times New Roman" w:hAnsi="Times New Roman"/>
          <w:color w:val="000000"/>
          <w:sz w:val="24"/>
          <w:szCs w:val="24"/>
        </w:rPr>
        <w:t>Lifshitz</w:t>
      </w:r>
      <w:proofErr w:type="spellEnd"/>
      <w:r w:rsidRPr="00C56D1C">
        <w:rPr>
          <w:rFonts w:ascii="Times New Roman" w:hAnsi="Times New Roman"/>
          <w:color w:val="000000"/>
          <w:sz w:val="24"/>
          <w:szCs w:val="24"/>
        </w:rPr>
        <w:t xml:space="preserve">: </w:t>
      </w:r>
      <w:r w:rsidRPr="00C56D1C">
        <w:rPr>
          <w:rFonts w:ascii="Times New Roman" w:hAnsi="Times New Roman"/>
          <w:iCs/>
          <w:color w:val="000000"/>
          <w:sz w:val="24"/>
          <w:szCs w:val="24"/>
        </w:rPr>
        <w:t xml:space="preserve"> Statistical Physics</w:t>
      </w:r>
      <w:r w:rsidRPr="00C56D1C">
        <w:rPr>
          <w:rFonts w:ascii="Times New Roman" w:hAnsi="Times New Roman"/>
          <w:color w:val="000000"/>
          <w:sz w:val="24"/>
          <w:szCs w:val="24"/>
        </w:rPr>
        <w:t>, Butterworth-Heinemann.</w:t>
      </w:r>
    </w:p>
    <w:p w:rsidR="00540A84" w:rsidRPr="00F9526B" w:rsidRDefault="00540A84" w:rsidP="00540A84">
      <w:pPr>
        <w:autoSpaceDE w:val="0"/>
        <w:autoSpaceDN w:val="0"/>
        <w:adjustRightInd w:val="0"/>
        <w:spacing w:after="0" w:line="240" w:lineRule="auto"/>
        <w:rPr>
          <w:rFonts w:ascii="Times New Roman" w:hAnsi="Times New Roman"/>
          <w:iCs/>
          <w:color w:val="000000"/>
          <w:sz w:val="24"/>
          <w:szCs w:val="24"/>
        </w:rPr>
      </w:pPr>
      <w:r w:rsidRPr="00C56D1C">
        <w:rPr>
          <w:rFonts w:ascii="Times New Roman" w:hAnsi="Times New Roman"/>
          <w:color w:val="211E1E"/>
          <w:sz w:val="24"/>
          <w:szCs w:val="24"/>
        </w:rPr>
        <w:t xml:space="preserve">4. </w:t>
      </w:r>
      <w:r w:rsidRPr="00C56D1C">
        <w:rPr>
          <w:rFonts w:ascii="Times New Roman" w:hAnsi="Times New Roman"/>
          <w:color w:val="000000"/>
          <w:sz w:val="24"/>
          <w:szCs w:val="24"/>
        </w:rPr>
        <w:t xml:space="preserve">Richard P. Feynman: </w:t>
      </w:r>
      <w:r w:rsidRPr="00C56D1C">
        <w:rPr>
          <w:rFonts w:ascii="Times New Roman" w:hAnsi="Times New Roman"/>
          <w:iCs/>
          <w:color w:val="000000"/>
          <w:sz w:val="24"/>
          <w:szCs w:val="24"/>
        </w:rPr>
        <w:t>Statistical</w:t>
      </w:r>
      <w:r w:rsidRPr="00F9526B">
        <w:rPr>
          <w:rFonts w:ascii="Times New Roman" w:hAnsi="Times New Roman"/>
          <w:iCs/>
          <w:color w:val="000000"/>
          <w:sz w:val="24"/>
          <w:szCs w:val="24"/>
        </w:rPr>
        <w:t xml:space="preserve"> Mechanics, West View Press.  </w:t>
      </w:r>
    </w:p>
    <w:p w:rsidR="00834676" w:rsidRDefault="00834676" w:rsidP="00834676">
      <w:pPr>
        <w:autoSpaceDE w:val="0"/>
        <w:autoSpaceDN w:val="0"/>
        <w:adjustRightInd w:val="0"/>
        <w:spacing w:after="0" w:line="240" w:lineRule="auto"/>
        <w:jc w:val="both"/>
        <w:rPr>
          <w:rFonts w:ascii="Times New Roman" w:hAnsi="Times New Roman"/>
          <w:color w:val="211E1E"/>
          <w:sz w:val="24"/>
          <w:szCs w:val="24"/>
        </w:rPr>
      </w:pPr>
    </w:p>
    <w:p w:rsidR="00834676" w:rsidRDefault="00834676" w:rsidP="00834676">
      <w:pPr>
        <w:autoSpaceDE w:val="0"/>
        <w:autoSpaceDN w:val="0"/>
        <w:adjustRightInd w:val="0"/>
        <w:spacing w:after="0" w:line="240" w:lineRule="auto"/>
        <w:jc w:val="both"/>
        <w:rPr>
          <w:rFonts w:ascii="Times New Roman" w:hAnsi="Times New Roman"/>
          <w:color w:val="211E1E"/>
          <w:sz w:val="24"/>
          <w:szCs w:val="24"/>
        </w:rPr>
      </w:pPr>
      <w:r>
        <w:rPr>
          <w:rFonts w:ascii="Times New Roman" w:hAnsi="Times New Roman"/>
          <w:color w:val="211E1E"/>
          <w:sz w:val="24"/>
          <w:szCs w:val="24"/>
        </w:rPr>
        <w:t xml:space="preserve">CO1. </w:t>
      </w:r>
      <w:proofErr w:type="gramStart"/>
      <w:r w:rsidRPr="00D3596C">
        <w:rPr>
          <w:rFonts w:ascii="Times New Roman" w:hAnsi="Times New Roman"/>
          <w:color w:val="211E1E"/>
          <w:sz w:val="24"/>
          <w:szCs w:val="24"/>
        </w:rPr>
        <w:t>define</w:t>
      </w:r>
      <w:proofErr w:type="gramEnd"/>
      <w:r w:rsidRPr="00D3596C">
        <w:rPr>
          <w:rFonts w:ascii="Times New Roman" w:hAnsi="Times New Roman"/>
          <w:color w:val="211E1E"/>
          <w:sz w:val="24"/>
          <w:szCs w:val="24"/>
        </w:rPr>
        <w:t xml:space="preserve"> and discuss the concepts of microstate and </w:t>
      </w:r>
      <w:proofErr w:type="spellStart"/>
      <w:r w:rsidRPr="00D3596C">
        <w:rPr>
          <w:rFonts w:ascii="Times New Roman" w:hAnsi="Times New Roman"/>
          <w:color w:val="211E1E"/>
          <w:sz w:val="24"/>
          <w:szCs w:val="24"/>
        </w:rPr>
        <w:t>macrostate</w:t>
      </w:r>
      <w:proofErr w:type="spellEnd"/>
      <w:r w:rsidRPr="00D3596C">
        <w:rPr>
          <w:rFonts w:ascii="Times New Roman" w:hAnsi="Times New Roman"/>
          <w:color w:val="211E1E"/>
          <w:sz w:val="24"/>
          <w:szCs w:val="24"/>
        </w:rPr>
        <w:t xml:space="preserve"> of a model system</w:t>
      </w:r>
    </w:p>
    <w:p w:rsidR="00834676" w:rsidRDefault="00834676" w:rsidP="00834676">
      <w:pPr>
        <w:autoSpaceDE w:val="0"/>
        <w:autoSpaceDN w:val="0"/>
        <w:adjustRightInd w:val="0"/>
        <w:spacing w:after="0" w:line="240" w:lineRule="auto"/>
        <w:jc w:val="both"/>
        <w:rPr>
          <w:rFonts w:ascii="Times New Roman" w:hAnsi="Times New Roman"/>
          <w:color w:val="211E1E"/>
          <w:sz w:val="24"/>
          <w:szCs w:val="24"/>
        </w:rPr>
      </w:pPr>
      <w:r>
        <w:rPr>
          <w:rFonts w:ascii="Times New Roman" w:hAnsi="Times New Roman"/>
          <w:color w:val="211E1E"/>
          <w:sz w:val="24"/>
          <w:szCs w:val="24"/>
        </w:rPr>
        <w:t xml:space="preserve">CO2.  </w:t>
      </w:r>
      <w:proofErr w:type="gramStart"/>
      <w:r w:rsidRPr="00D3596C">
        <w:rPr>
          <w:rFonts w:ascii="Times New Roman" w:hAnsi="Times New Roman"/>
          <w:color w:val="211E1E"/>
          <w:sz w:val="24"/>
          <w:szCs w:val="24"/>
        </w:rPr>
        <w:t>define</w:t>
      </w:r>
      <w:proofErr w:type="gramEnd"/>
      <w:r w:rsidRPr="00D3596C">
        <w:rPr>
          <w:rFonts w:ascii="Times New Roman" w:hAnsi="Times New Roman"/>
          <w:color w:val="211E1E"/>
          <w:sz w:val="24"/>
          <w:szCs w:val="24"/>
        </w:rPr>
        <w:t xml:space="preserve"> and discuss the concepts and roles of entropy and free energy from the view point of statistical mechanics</w:t>
      </w:r>
    </w:p>
    <w:p w:rsidR="00834676" w:rsidRDefault="00834676" w:rsidP="00834676">
      <w:pPr>
        <w:autoSpaceDE w:val="0"/>
        <w:autoSpaceDN w:val="0"/>
        <w:adjustRightInd w:val="0"/>
        <w:spacing w:after="0" w:line="240" w:lineRule="auto"/>
        <w:jc w:val="both"/>
        <w:rPr>
          <w:rFonts w:ascii="Times New Roman" w:hAnsi="Times New Roman"/>
          <w:color w:val="211E1E"/>
          <w:sz w:val="24"/>
          <w:szCs w:val="24"/>
        </w:rPr>
      </w:pPr>
      <w:r>
        <w:rPr>
          <w:rFonts w:ascii="Times New Roman" w:hAnsi="Times New Roman"/>
          <w:color w:val="211E1E"/>
          <w:sz w:val="24"/>
          <w:szCs w:val="24"/>
        </w:rPr>
        <w:t xml:space="preserve">CO3.  </w:t>
      </w:r>
      <w:proofErr w:type="gramStart"/>
      <w:r w:rsidRPr="00D3596C">
        <w:rPr>
          <w:rFonts w:ascii="Times New Roman" w:hAnsi="Times New Roman"/>
          <w:color w:val="211E1E"/>
          <w:sz w:val="24"/>
          <w:szCs w:val="24"/>
        </w:rPr>
        <w:t>define</w:t>
      </w:r>
      <w:proofErr w:type="gramEnd"/>
      <w:r w:rsidRPr="00D3596C">
        <w:rPr>
          <w:rFonts w:ascii="Times New Roman" w:hAnsi="Times New Roman"/>
          <w:color w:val="211E1E"/>
          <w:sz w:val="24"/>
          <w:szCs w:val="24"/>
        </w:rPr>
        <w:t xml:space="preserve"> and discuss the Bolt</w:t>
      </w:r>
      <w:r>
        <w:rPr>
          <w:rFonts w:ascii="Times New Roman" w:hAnsi="Times New Roman"/>
          <w:color w:val="211E1E"/>
          <w:sz w:val="24"/>
          <w:szCs w:val="24"/>
        </w:rPr>
        <w:t>z</w:t>
      </w:r>
      <w:r w:rsidRPr="00D3596C">
        <w:rPr>
          <w:rFonts w:ascii="Times New Roman" w:hAnsi="Times New Roman"/>
          <w:color w:val="211E1E"/>
          <w:sz w:val="24"/>
          <w:szCs w:val="24"/>
        </w:rPr>
        <w:t>mann distribution and the role of the partition function</w:t>
      </w:r>
    </w:p>
    <w:p w:rsidR="00834676" w:rsidRDefault="00834676" w:rsidP="00834676">
      <w:pPr>
        <w:autoSpaceDE w:val="0"/>
        <w:autoSpaceDN w:val="0"/>
        <w:adjustRightInd w:val="0"/>
        <w:spacing w:after="0" w:line="240" w:lineRule="auto"/>
        <w:jc w:val="both"/>
        <w:rPr>
          <w:rFonts w:ascii="Times New Roman" w:hAnsi="Times New Roman"/>
          <w:color w:val="211E1E"/>
          <w:sz w:val="24"/>
          <w:szCs w:val="24"/>
        </w:rPr>
      </w:pPr>
      <w:r>
        <w:rPr>
          <w:rFonts w:ascii="Times New Roman" w:hAnsi="Times New Roman"/>
          <w:color w:val="211E1E"/>
          <w:sz w:val="24"/>
          <w:szCs w:val="24"/>
        </w:rPr>
        <w:t xml:space="preserve">CO4.  </w:t>
      </w:r>
      <w:proofErr w:type="gramStart"/>
      <w:r w:rsidRPr="00D3596C">
        <w:rPr>
          <w:rFonts w:ascii="Times New Roman" w:hAnsi="Times New Roman"/>
          <w:color w:val="211E1E"/>
          <w:sz w:val="24"/>
          <w:szCs w:val="24"/>
        </w:rPr>
        <w:t>apply</w:t>
      </w:r>
      <w:proofErr w:type="gramEnd"/>
      <w:r w:rsidRPr="00D3596C">
        <w:rPr>
          <w:rFonts w:ascii="Times New Roman" w:hAnsi="Times New Roman"/>
          <w:color w:val="211E1E"/>
          <w:sz w:val="24"/>
          <w:szCs w:val="24"/>
        </w:rPr>
        <w:t xml:space="preserve"> the machinery of statistical mechanics to the calculation of macroscopic properties resulting from microscopic models of magnetic and crystalline systems</w:t>
      </w:r>
    </w:p>
    <w:p w:rsidR="00834676" w:rsidRDefault="00834676" w:rsidP="00834676">
      <w:pPr>
        <w:autoSpaceDE w:val="0"/>
        <w:autoSpaceDN w:val="0"/>
        <w:adjustRightInd w:val="0"/>
        <w:spacing w:after="0" w:line="240" w:lineRule="auto"/>
        <w:jc w:val="both"/>
        <w:rPr>
          <w:rFonts w:ascii="Times New Roman" w:hAnsi="Times New Roman"/>
          <w:color w:val="211E1E"/>
          <w:sz w:val="24"/>
          <w:szCs w:val="24"/>
        </w:rPr>
      </w:pPr>
      <w:r>
        <w:rPr>
          <w:rFonts w:ascii="Times New Roman" w:hAnsi="Times New Roman"/>
          <w:color w:val="211E1E"/>
          <w:sz w:val="24"/>
          <w:szCs w:val="24"/>
        </w:rPr>
        <w:t xml:space="preserve">CO5.  </w:t>
      </w:r>
      <w:proofErr w:type="gramStart"/>
      <w:r w:rsidRPr="00D3596C">
        <w:rPr>
          <w:rFonts w:ascii="Times New Roman" w:hAnsi="Times New Roman"/>
          <w:color w:val="211E1E"/>
          <w:sz w:val="24"/>
          <w:szCs w:val="24"/>
        </w:rPr>
        <w:t>define</w:t>
      </w:r>
      <w:proofErr w:type="gramEnd"/>
      <w:r w:rsidRPr="00D3596C">
        <w:rPr>
          <w:rFonts w:ascii="Times New Roman" w:hAnsi="Times New Roman"/>
          <w:color w:val="211E1E"/>
          <w:sz w:val="24"/>
          <w:szCs w:val="24"/>
        </w:rPr>
        <w:t xml:space="preserve"> the Fermi-Dirac and Bose-Einstein distributions; state where they are applicable;</w:t>
      </w:r>
      <w:r>
        <w:rPr>
          <w:rFonts w:ascii="Times New Roman" w:hAnsi="Times New Roman"/>
          <w:color w:val="211E1E"/>
          <w:sz w:val="24"/>
          <w:szCs w:val="24"/>
        </w:rPr>
        <w:t xml:space="preserve"> </w:t>
      </w:r>
      <w:r w:rsidRPr="00D3596C">
        <w:rPr>
          <w:rFonts w:ascii="Times New Roman" w:hAnsi="Times New Roman"/>
          <w:color w:val="211E1E"/>
          <w:sz w:val="24"/>
          <w:szCs w:val="24"/>
        </w:rPr>
        <w:t xml:space="preserve"> understand how they differ and show when they reduce to the Bolt</w:t>
      </w:r>
      <w:r>
        <w:rPr>
          <w:rFonts w:ascii="Times New Roman" w:hAnsi="Times New Roman"/>
          <w:color w:val="211E1E"/>
          <w:sz w:val="24"/>
          <w:szCs w:val="24"/>
        </w:rPr>
        <w:t>z</w:t>
      </w:r>
      <w:r w:rsidRPr="00D3596C">
        <w:rPr>
          <w:rFonts w:ascii="Times New Roman" w:hAnsi="Times New Roman"/>
          <w:color w:val="211E1E"/>
          <w:sz w:val="24"/>
          <w:szCs w:val="24"/>
        </w:rPr>
        <w:t>ma</w:t>
      </w:r>
      <w:r>
        <w:rPr>
          <w:rFonts w:ascii="Times New Roman" w:hAnsi="Times New Roman"/>
          <w:color w:val="211E1E"/>
          <w:sz w:val="24"/>
          <w:szCs w:val="24"/>
        </w:rPr>
        <w:t>n</w:t>
      </w:r>
      <w:r w:rsidRPr="00D3596C">
        <w:rPr>
          <w:rFonts w:ascii="Times New Roman" w:hAnsi="Times New Roman"/>
          <w:color w:val="211E1E"/>
          <w:sz w:val="24"/>
          <w:szCs w:val="24"/>
        </w:rPr>
        <w:t>n</w:t>
      </w:r>
      <w:r>
        <w:rPr>
          <w:rFonts w:ascii="Times New Roman" w:hAnsi="Times New Roman"/>
          <w:color w:val="211E1E"/>
          <w:sz w:val="24"/>
          <w:szCs w:val="24"/>
        </w:rPr>
        <w:t xml:space="preserve"> </w:t>
      </w:r>
      <w:r w:rsidRPr="00D3596C">
        <w:rPr>
          <w:rFonts w:ascii="Times New Roman" w:hAnsi="Times New Roman"/>
          <w:color w:val="211E1E"/>
          <w:sz w:val="24"/>
          <w:szCs w:val="24"/>
        </w:rPr>
        <w:t>distribution</w:t>
      </w:r>
      <w:r>
        <w:rPr>
          <w:rFonts w:ascii="Times New Roman" w:hAnsi="Times New Roman"/>
          <w:color w:val="211E1E"/>
          <w:sz w:val="24"/>
          <w:szCs w:val="24"/>
        </w:rPr>
        <w:t>.</w:t>
      </w:r>
    </w:p>
    <w:p w:rsidR="00834676" w:rsidRPr="00F35A1C" w:rsidRDefault="00834676" w:rsidP="00834676">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834676" w:rsidRDefault="00834676" w:rsidP="00834676">
      <w:pPr>
        <w:autoSpaceDE w:val="0"/>
        <w:autoSpaceDN w:val="0"/>
        <w:adjustRightInd w:val="0"/>
        <w:spacing w:after="0" w:line="240" w:lineRule="auto"/>
        <w:jc w:val="both"/>
        <w:rPr>
          <w:rFonts w:ascii="Times New Roman" w:eastAsiaTheme="minorHAnsi"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34"/>
        <w:gridCol w:w="833"/>
        <w:gridCol w:w="835"/>
        <w:gridCol w:w="836"/>
        <w:gridCol w:w="836"/>
        <w:gridCol w:w="767"/>
        <w:gridCol w:w="836"/>
        <w:gridCol w:w="785"/>
        <w:gridCol w:w="785"/>
        <w:gridCol w:w="785"/>
      </w:tblGrid>
      <w:tr w:rsidR="00834676" w:rsidTr="00834676">
        <w:trPr>
          <w:trHeight w:val="20"/>
        </w:trPr>
        <w:tc>
          <w:tcPr>
            <w:tcW w:w="1110"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b/>
                <w:i/>
                <w:sz w:val="24"/>
                <w:szCs w:val="24"/>
                <w:lang w:bidi="hi-IN"/>
              </w:rPr>
              <w:t>Course Outcome</w:t>
            </w:r>
          </w:p>
        </w:tc>
        <w:tc>
          <w:tcPr>
            <w:tcW w:w="5777" w:type="dxa"/>
            <w:gridSpan w:val="7"/>
          </w:tcPr>
          <w:p w:rsidR="00834676" w:rsidRPr="00834676" w:rsidRDefault="00834676" w:rsidP="00834676">
            <w:pPr>
              <w:autoSpaceDE w:val="0"/>
              <w:autoSpaceDN w:val="0"/>
              <w:adjustRightInd w:val="0"/>
              <w:jc w:val="center"/>
              <w:rPr>
                <w:rFonts w:ascii="Times New Roman" w:hAnsi="Times New Roman"/>
                <w:sz w:val="24"/>
                <w:szCs w:val="24"/>
                <w:lang w:bidi="hi-IN"/>
              </w:rPr>
            </w:pPr>
            <w:r w:rsidRPr="00834676">
              <w:rPr>
                <w:rFonts w:ascii="Times New Roman" w:hAnsi="Times New Roman"/>
                <w:b/>
                <w:i/>
                <w:sz w:val="24"/>
                <w:szCs w:val="24"/>
                <w:lang w:bidi="hi-IN"/>
              </w:rPr>
              <w:t>Program Outcome</w:t>
            </w:r>
          </w:p>
        </w:tc>
        <w:tc>
          <w:tcPr>
            <w:tcW w:w="2355" w:type="dxa"/>
            <w:gridSpan w:val="3"/>
          </w:tcPr>
          <w:p w:rsidR="00834676" w:rsidRPr="00834676" w:rsidRDefault="00834676" w:rsidP="00834676">
            <w:pPr>
              <w:autoSpaceDE w:val="0"/>
              <w:autoSpaceDN w:val="0"/>
              <w:adjustRightInd w:val="0"/>
              <w:jc w:val="center"/>
              <w:rPr>
                <w:rFonts w:ascii="Times New Roman" w:hAnsi="Times New Roman"/>
                <w:sz w:val="24"/>
                <w:szCs w:val="24"/>
                <w:lang w:bidi="hi-IN"/>
              </w:rPr>
            </w:pPr>
            <w:r w:rsidRPr="00834676">
              <w:rPr>
                <w:rFonts w:ascii="Times New Roman" w:hAnsi="Times New Roman"/>
                <w:b/>
                <w:i/>
                <w:sz w:val="24"/>
                <w:szCs w:val="24"/>
                <w:lang w:bidi="hi-IN"/>
              </w:rPr>
              <w:t>Program Specific Outcome</w:t>
            </w:r>
          </w:p>
        </w:tc>
      </w:tr>
      <w:tr w:rsidR="00834676" w:rsidTr="00834676">
        <w:trPr>
          <w:trHeight w:val="20"/>
        </w:trPr>
        <w:tc>
          <w:tcPr>
            <w:tcW w:w="1110" w:type="dxa"/>
          </w:tcPr>
          <w:p w:rsidR="00834676" w:rsidRPr="00834676" w:rsidRDefault="00834676" w:rsidP="00834676">
            <w:pPr>
              <w:autoSpaceDE w:val="0"/>
              <w:autoSpaceDN w:val="0"/>
              <w:adjustRightInd w:val="0"/>
              <w:jc w:val="both"/>
              <w:rPr>
                <w:rFonts w:ascii="Times New Roman" w:hAnsi="Times New Roman"/>
                <w:sz w:val="24"/>
                <w:szCs w:val="24"/>
                <w:lang w:bidi="hi-IN"/>
              </w:rPr>
            </w:pPr>
          </w:p>
        </w:tc>
        <w:tc>
          <w:tcPr>
            <w:tcW w:w="834"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PO1</w:t>
            </w:r>
          </w:p>
        </w:tc>
        <w:tc>
          <w:tcPr>
            <w:tcW w:w="833"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PO2</w:t>
            </w:r>
          </w:p>
        </w:tc>
        <w:tc>
          <w:tcPr>
            <w:tcW w:w="835"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PO3</w:t>
            </w:r>
          </w:p>
        </w:tc>
        <w:tc>
          <w:tcPr>
            <w:tcW w:w="836"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PO4</w:t>
            </w:r>
          </w:p>
        </w:tc>
        <w:tc>
          <w:tcPr>
            <w:tcW w:w="836"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PO5</w:t>
            </w:r>
          </w:p>
        </w:tc>
        <w:tc>
          <w:tcPr>
            <w:tcW w:w="767"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PO6</w:t>
            </w:r>
          </w:p>
        </w:tc>
        <w:tc>
          <w:tcPr>
            <w:tcW w:w="836"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PO7</w:t>
            </w:r>
          </w:p>
        </w:tc>
        <w:tc>
          <w:tcPr>
            <w:tcW w:w="785"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PSO1</w:t>
            </w:r>
          </w:p>
        </w:tc>
        <w:tc>
          <w:tcPr>
            <w:tcW w:w="785"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PSO2</w:t>
            </w:r>
          </w:p>
        </w:tc>
        <w:tc>
          <w:tcPr>
            <w:tcW w:w="785"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PSO3</w:t>
            </w:r>
          </w:p>
        </w:tc>
      </w:tr>
      <w:tr w:rsidR="00834676" w:rsidTr="00834676">
        <w:trPr>
          <w:trHeight w:val="20"/>
        </w:trPr>
        <w:tc>
          <w:tcPr>
            <w:tcW w:w="1110"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CO1</w:t>
            </w:r>
          </w:p>
        </w:tc>
        <w:tc>
          <w:tcPr>
            <w:tcW w:w="834"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H</w:t>
            </w:r>
          </w:p>
        </w:tc>
        <w:tc>
          <w:tcPr>
            <w:tcW w:w="833" w:type="dxa"/>
          </w:tcPr>
          <w:p w:rsidR="00834676" w:rsidRPr="00834676" w:rsidRDefault="00834676" w:rsidP="00834676">
            <w:pPr>
              <w:autoSpaceDE w:val="0"/>
              <w:autoSpaceDN w:val="0"/>
              <w:adjustRightInd w:val="0"/>
              <w:jc w:val="center"/>
              <w:rPr>
                <w:rFonts w:ascii="Times New Roman" w:hAnsi="Times New Roman"/>
                <w:color w:val="000000"/>
              </w:rPr>
            </w:pPr>
          </w:p>
        </w:tc>
        <w:tc>
          <w:tcPr>
            <w:tcW w:w="835"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M</w:t>
            </w: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p>
        </w:tc>
        <w:tc>
          <w:tcPr>
            <w:tcW w:w="767"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H</w:t>
            </w: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H</w:t>
            </w: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p>
        </w:tc>
      </w:tr>
      <w:tr w:rsidR="00834676" w:rsidTr="00834676">
        <w:trPr>
          <w:trHeight w:val="20"/>
        </w:trPr>
        <w:tc>
          <w:tcPr>
            <w:tcW w:w="1110"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CO2</w:t>
            </w:r>
          </w:p>
        </w:tc>
        <w:tc>
          <w:tcPr>
            <w:tcW w:w="834" w:type="dxa"/>
          </w:tcPr>
          <w:p w:rsidR="00834676" w:rsidRPr="00834676" w:rsidRDefault="00834676" w:rsidP="00834676">
            <w:pPr>
              <w:autoSpaceDE w:val="0"/>
              <w:autoSpaceDN w:val="0"/>
              <w:adjustRightInd w:val="0"/>
              <w:jc w:val="center"/>
              <w:rPr>
                <w:rFonts w:ascii="Times New Roman" w:hAnsi="Times New Roman"/>
                <w:color w:val="000000"/>
              </w:rPr>
            </w:pPr>
          </w:p>
        </w:tc>
        <w:tc>
          <w:tcPr>
            <w:tcW w:w="833"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L</w:t>
            </w:r>
          </w:p>
        </w:tc>
        <w:tc>
          <w:tcPr>
            <w:tcW w:w="835" w:type="dxa"/>
          </w:tcPr>
          <w:p w:rsidR="00834676" w:rsidRPr="00834676" w:rsidRDefault="00834676" w:rsidP="00834676">
            <w:pPr>
              <w:autoSpaceDE w:val="0"/>
              <w:autoSpaceDN w:val="0"/>
              <w:adjustRightInd w:val="0"/>
              <w:jc w:val="center"/>
              <w:rPr>
                <w:rFonts w:ascii="Times New Roman" w:hAnsi="Times New Roman"/>
                <w:color w:val="000000"/>
              </w:rPr>
            </w:pP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M</w:t>
            </w:r>
          </w:p>
        </w:tc>
        <w:tc>
          <w:tcPr>
            <w:tcW w:w="767" w:type="dxa"/>
          </w:tcPr>
          <w:p w:rsidR="00834676" w:rsidRPr="00834676" w:rsidRDefault="00834676" w:rsidP="00834676">
            <w:pPr>
              <w:autoSpaceDE w:val="0"/>
              <w:autoSpaceDN w:val="0"/>
              <w:adjustRightInd w:val="0"/>
              <w:jc w:val="center"/>
              <w:rPr>
                <w:rFonts w:ascii="Times New Roman" w:hAnsi="Times New Roman"/>
                <w:color w:val="000000"/>
              </w:rPr>
            </w:pP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M</w:t>
            </w: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p>
        </w:tc>
      </w:tr>
      <w:tr w:rsidR="00834676" w:rsidTr="00834676">
        <w:trPr>
          <w:trHeight w:val="20"/>
        </w:trPr>
        <w:tc>
          <w:tcPr>
            <w:tcW w:w="1110"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CO3</w:t>
            </w:r>
          </w:p>
        </w:tc>
        <w:tc>
          <w:tcPr>
            <w:tcW w:w="834" w:type="dxa"/>
          </w:tcPr>
          <w:p w:rsidR="00834676" w:rsidRPr="00834676" w:rsidRDefault="00834676" w:rsidP="00834676">
            <w:pPr>
              <w:autoSpaceDE w:val="0"/>
              <w:autoSpaceDN w:val="0"/>
              <w:adjustRightInd w:val="0"/>
              <w:jc w:val="center"/>
              <w:rPr>
                <w:rFonts w:ascii="Times New Roman" w:hAnsi="Times New Roman"/>
                <w:color w:val="000000"/>
              </w:rPr>
            </w:pPr>
          </w:p>
        </w:tc>
        <w:tc>
          <w:tcPr>
            <w:tcW w:w="833"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L</w:t>
            </w:r>
          </w:p>
        </w:tc>
        <w:tc>
          <w:tcPr>
            <w:tcW w:w="835" w:type="dxa"/>
          </w:tcPr>
          <w:p w:rsidR="00834676" w:rsidRPr="00834676" w:rsidRDefault="00834676" w:rsidP="00834676">
            <w:pPr>
              <w:autoSpaceDE w:val="0"/>
              <w:autoSpaceDN w:val="0"/>
              <w:adjustRightInd w:val="0"/>
              <w:jc w:val="center"/>
              <w:rPr>
                <w:rFonts w:ascii="Times New Roman" w:hAnsi="Times New Roman"/>
                <w:color w:val="000000"/>
              </w:rPr>
            </w:pP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p>
        </w:tc>
        <w:tc>
          <w:tcPr>
            <w:tcW w:w="767" w:type="dxa"/>
          </w:tcPr>
          <w:p w:rsidR="00834676" w:rsidRPr="00834676" w:rsidRDefault="00834676" w:rsidP="00834676">
            <w:pPr>
              <w:autoSpaceDE w:val="0"/>
              <w:autoSpaceDN w:val="0"/>
              <w:adjustRightInd w:val="0"/>
              <w:jc w:val="center"/>
              <w:rPr>
                <w:rFonts w:ascii="Times New Roman" w:hAnsi="Times New Roman"/>
                <w:color w:val="000000"/>
              </w:rPr>
            </w:pP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H</w:t>
            </w: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L</w:t>
            </w: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p>
        </w:tc>
      </w:tr>
      <w:tr w:rsidR="00834676" w:rsidTr="00834676">
        <w:trPr>
          <w:trHeight w:val="20"/>
        </w:trPr>
        <w:tc>
          <w:tcPr>
            <w:tcW w:w="1110"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CO4</w:t>
            </w:r>
          </w:p>
        </w:tc>
        <w:tc>
          <w:tcPr>
            <w:tcW w:w="834" w:type="dxa"/>
          </w:tcPr>
          <w:p w:rsidR="00834676" w:rsidRPr="00834676" w:rsidRDefault="00834676" w:rsidP="00834676">
            <w:pPr>
              <w:autoSpaceDE w:val="0"/>
              <w:autoSpaceDN w:val="0"/>
              <w:adjustRightInd w:val="0"/>
              <w:jc w:val="center"/>
              <w:rPr>
                <w:rFonts w:ascii="Times New Roman" w:hAnsi="Times New Roman"/>
                <w:color w:val="000000"/>
              </w:rPr>
            </w:pPr>
          </w:p>
        </w:tc>
        <w:tc>
          <w:tcPr>
            <w:tcW w:w="833" w:type="dxa"/>
          </w:tcPr>
          <w:p w:rsidR="00834676" w:rsidRPr="00834676" w:rsidRDefault="00834676" w:rsidP="00834676">
            <w:pPr>
              <w:autoSpaceDE w:val="0"/>
              <w:autoSpaceDN w:val="0"/>
              <w:adjustRightInd w:val="0"/>
              <w:jc w:val="center"/>
              <w:rPr>
                <w:rFonts w:ascii="Times New Roman" w:hAnsi="Times New Roman"/>
                <w:color w:val="000000"/>
              </w:rPr>
            </w:pPr>
          </w:p>
        </w:tc>
        <w:tc>
          <w:tcPr>
            <w:tcW w:w="835" w:type="dxa"/>
          </w:tcPr>
          <w:p w:rsidR="00834676" w:rsidRPr="00834676" w:rsidRDefault="00834676" w:rsidP="00834676">
            <w:pPr>
              <w:autoSpaceDE w:val="0"/>
              <w:autoSpaceDN w:val="0"/>
              <w:adjustRightInd w:val="0"/>
              <w:jc w:val="center"/>
              <w:rPr>
                <w:rFonts w:ascii="Times New Roman" w:hAnsi="Times New Roman"/>
                <w:color w:val="000000"/>
              </w:rPr>
            </w:pP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M</w:t>
            </w: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p>
        </w:tc>
        <w:tc>
          <w:tcPr>
            <w:tcW w:w="767" w:type="dxa"/>
          </w:tcPr>
          <w:p w:rsidR="00834676" w:rsidRPr="00834676" w:rsidRDefault="00834676" w:rsidP="00834676">
            <w:pPr>
              <w:autoSpaceDE w:val="0"/>
              <w:autoSpaceDN w:val="0"/>
              <w:adjustRightInd w:val="0"/>
              <w:jc w:val="center"/>
              <w:rPr>
                <w:rFonts w:ascii="Times New Roman" w:hAnsi="Times New Roman"/>
                <w:color w:val="000000"/>
              </w:rPr>
            </w:pP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M</w:t>
            </w:r>
          </w:p>
        </w:tc>
      </w:tr>
      <w:tr w:rsidR="00834676" w:rsidTr="00834676">
        <w:trPr>
          <w:trHeight w:val="20"/>
        </w:trPr>
        <w:tc>
          <w:tcPr>
            <w:tcW w:w="1110" w:type="dxa"/>
          </w:tcPr>
          <w:p w:rsidR="00834676" w:rsidRPr="00834676" w:rsidRDefault="00834676" w:rsidP="00834676">
            <w:pPr>
              <w:autoSpaceDE w:val="0"/>
              <w:autoSpaceDN w:val="0"/>
              <w:adjustRightInd w:val="0"/>
              <w:jc w:val="both"/>
              <w:rPr>
                <w:rFonts w:ascii="Times New Roman" w:hAnsi="Times New Roman"/>
                <w:sz w:val="24"/>
                <w:szCs w:val="24"/>
                <w:lang w:bidi="hi-IN"/>
              </w:rPr>
            </w:pPr>
            <w:r w:rsidRPr="00834676">
              <w:rPr>
                <w:rFonts w:ascii="Times New Roman" w:hAnsi="Times New Roman"/>
                <w:sz w:val="24"/>
                <w:szCs w:val="24"/>
                <w:lang w:bidi="hi-IN"/>
              </w:rPr>
              <w:t>CO5</w:t>
            </w:r>
          </w:p>
        </w:tc>
        <w:tc>
          <w:tcPr>
            <w:tcW w:w="834"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L</w:t>
            </w:r>
          </w:p>
        </w:tc>
        <w:tc>
          <w:tcPr>
            <w:tcW w:w="833" w:type="dxa"/>
          </w:tcPr>
          <w:p w:rsidR="00834676" w:rsidRPr="00834676" w:rsidRDefault="00834676" w:rsidP="00834676">
            <w:pPr>
              <w:autoSpaceDE w:val="0"/>
              <w:autoSpaceDN w:val="0"/>
              <w:adjustRightInd w:val="0"/>
              <w:jc w:val="center"/>
              <w:rPr>
                <w:rFonts w:ascii="Times New Roman" w:hAnsi="Times New Roman"/>
                <w:color w:val="000000"/>
              </w:rPr>
            </w:pPr>
          </w:p>
        </w:tc>
        <w:tc>
          <w:tcPr>
            <w:tcW w:w="835" w:type="dxa"/>
          </w:tcPr>
          <w:p w:rsidR="00834676" w:rsidRPr="00834676" w:rsidRDefault="00834676" w:rsidP="00834676">
            <w:pPr>
              <w:autoSpaceDE w:val="0"/>
              <w:autoSpaceDN w:val="0"/>
              <w:adjustRightInd w:val="0"/>
              <w:jc w:val="center"/>
              <w:rPr>
                <w:rFonts w:ascii="Times New Roman" w:hAnsi="Times New Roman"/>
                <w:color w:val="000000"/>
              </w:rPr>
            </w:pP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H</w:t>
            </w: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p>
        </w:tc>
        <w:tc>
          <w:tcPr>
            <w:tcW w:w="767"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L</w:t>
            </w:r>
          </w:p>
        </w:tc>
        <w:tc>
          <w:tcPr>
            <w:tcW w:w="836" w:type="dxa"/>
          </w:tcPr>
          <w:p w:rsidR="00834676" w:rsidRPr="00834676" w:rsidRDefault="00834676" w:rsidP="00834676">
            <w:pPr>
              <w:autoSpaceDE w:val="0"/>
              <w:autoSpaceDN w:val="0"/>
              <w:adjustRightInd w:val="0"/>
              <w:jc w:val="center"/>
              <w:rPr>
                <w:rFonts w:ascii="Times New Roman" w:hAnsi="Times New Roman"/>
                <w:color w:val="000000"/>
              </w:rPr>
            </w:pP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r w:rsidRPr="00834676">
              <w:rPr>
                <w:rFonts w:ascii="Times New Roman" w:hAnsi="Times New Roman"/>
                <w:color w:val="000000"/>
              </w:rPr>
              <w:t>H</w:t>
            </w:r>
          </w:p>
        </w:tc>
        <w:tc>
          <w:tcPr>
            <w:tcW w:w="785" w:type="dxa"/>
          </w:tcPr>
          <w:p w:rsidR="00834676" w:rsidRPr="00834676" w:rsidRDefault="00834676" w:rsidP="00834676">
            <w:pPr>
              <w:autoSpaceDE w:val="0"/>
              <w:autoSpaceDN w:val="0"/>
              <w:adjustRightInd w:val="0"/>
              <w:jc w:val="center"/>
              <w:rPr>
                <w:rFonts w:ascii="Times New Roman" w:hAnsi="Times New Roman"/>
                <w:color w:val="000000"/>
              </w:rPr>
            </w:pPr>
          </w:p>
        </w:tc>
      </w:tr>
    </w:tbl>
    <w:p w:rsidR="00834676" w:rsidRPr="004441DD" w:rsidRDefault="00834676" w:rsidP="00834676">
      <w:pPr>
        <w:autoSpaceDE w:val="0"/>
        <w:autoSpaceDN w:val="0"/>
        <w:adjustRightInd w:val="0"/>
        <w:spacing w:after="0" w:line="240" w:lineRule="auto"/>
        <w:jc w:val="both"/>
        <w:rPr>
          <w:rFonts w:ascii="Times New Roman" w:eastAsiaTheme="minorHAnsi" w:hAnsi="Times New Roman"/>
          <w:sz w:val="24"/>
          <w:szCs w:val="24"/>
          <w:lang w:bidi="hi-IN"/>
        </w:rPr>
      </w:pPr>
    </w:p>
    <w:p w:rsidR="00C56D1C" w:rsidRDefault="00834676" w:rsidP="00834676">
      <w:pPr>
        <w:pStyle w:val="BodyText"/>
        <w:spacing w:after="0"/>
        <w:rPr>
          <w:rStyle w:val="Strong"/>
          <w:sz w:val="36"/>
        </w:rPr>
      </w:pPr>
      <w:r w:rsidRPr="00ED5F76">
        <w:t xml:space="preserve">H = Highly Related; </w:t>
      </w:r>
      <w:r>
        <w:t>M</w:t>
      </w:r>
      <w:r w:rsidRPr="00ED5F76">
        <w:t xml:space="preserve"> = </w:t>
      </w:r>
      <w:r>
        <w:t>Medium; L = Low</w:t>
      </w:r>
    </w:p>
    <w:p w:rsidR="00540A84" w:rsidRPr="00C56D1C" w:rsidRDefault="00013120" w:rsidP="00C56D1C">
      <w:pPr>
        <w:pStyle w:val="BodyText"/>
        <w:spacing w:after="0"/>
        <w:rPr>
          <w:rStyle w:val="Strong"/>
        </w:rPr>
      </w:pPr>
      <w:r>
        <w:rPr>
          <w:rFonts w:eastAsia="Calibri"/>
          <w:b/>
        </w:rPr>
        <w:t>MPH007</w:t>
      </w:r>
      <w:r w:rsidR="000A7810">
        <w:rPr>
          <w:rFonts w:eastAsia="Calibri"/>
          <w:b/>
        </w:rPr>
        <w:t>B</w:t>
      </w:r>
      <w:r w:rsidR="00540A84" w:rsidRPr="00C56D1C">
        <w:rPr>
          <w:rStyle w:val="Strong"/>
        </w:rPr>
        <w:t>: Quantum Mechanics- II</w:t>
      </w:r>
      <w:r w:rsidR="00C56D1C">
        <w:rPr>
          <w:rStyle w:val="Strong"/>
        </w:rPr>
        <w:t xml:space="preserve">                                                               </w:t>
      </w:r>
      <w:r w:rsidR="00FA0169">
        <w:rPr>
          <w:rStyle w:val="Strong"/>
        </w:rPr>
        <w:t xml:space="preserve">   </w:t>
      </w:r>
      <w:r w:rsidR="00C56D1C">
        <w:rPr>
          <w:rStyle w:val="Strong"/>
        </w:rPr>
        <w:t xml:space="preserve">        Credit(s):</w:t>
      </w:r>
      <w:r w:rsidR="00873195">
        <w:rPr>
          <w:rStyle w:val="Strong"/>
        </w:rPr>
        <w:t xml:space="preserve"> </w:t>
      </w:r>
      <w:r w:rsidR="00C56D1C">
        <w:rPr>
          <w:rStyle w:val="Strong"/>
        </w:rPr>
        <w:t>4</w:t>
      </w:r>
    </w:p>
    <w:p w:rsidR="00540A84" w:rsidRPr="000A1AAB" w:rsidRDefault="00540A84" w:rsidP="00540A84">
      <w:pPr>
        <w:pStyle w:val="BodyText"/>
        <w:spacing w:after="0"/>
        <w:jc w:val="center"/>
        <w:rPr>
          <w:rStyle w:val="Strong"/>
          <w:sz w:val="36"/>
          <w:szCs w:val="28"/>
        </w:rPr>
      </w:pPr>
    </w:p>
    <w:p w:rsidR="0007148F" w:rsidRDefault="0007148F" w:rsidP="007053D0">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Unit-I</w:t>
      </w:r>
    </w:p>
    <w:p w:rsidR="007053D0" w:rsidRDefault="007053D0" w:rsidP="007053D0">
      <w:pPr>
        <w:autoSpaceDE w:val="0"/>
        <w:autoSpaceDN w:val="0"/>
        <w:adjustRightInd w:val="0"/>
        <w:spacing w:after="0" w:line="360" w:lineRule="auto"/>
        <w:rPr>
          <w:rFonts w:ascii="Times New Roman" w:hAnsi="Times New Roman"/>
          <w:sz w:val="24"/>
          <w:szCs w:val="24"/>
        </w:rPr>
      </w:pPr>
      <w:r w:rsidRPr="00F9526B">
        <w:rPr>
          <w:rFonts w:ascii="Times New Roman" w:hAnsi="Times New Roman"/>
          <w:b/>
          <w:sz w:val="24"/>
          <w:szCs w:val="24"/>
        </w:rPr>
        <w:t>Density Matrices</w:t>
      </w:r>
      <w:r w:rsidRPr="00F9526B">
        <w:rPr>
          <w:rFonts w:ascii="Times New Roman" w:hAnsi="Times New Roman"/>
          <w:sz w:val="24"/>
          <w:szCs w:val="24"/>
        </w:rPr>
        <w:t>: Basic definition and properties. Pure and Mixed states.</w:t>
      </w:r>
    </w:p>
    <w:p w:rsidR="007053D0" w:rsidRPr="0003315E" w:rsidRDefault="007053D0" w:rsidP="007053D0">
      <w:pPr>
        <w:pStyle w:val="BodyText"/>
        <w:tabs>
          <w:tab w:val="left" w:pos="1414"/>
        </w:tabs>
        <w:spacing w:line="360" w:lineRule="auto"/>
        <w:jc w:val="both"/>
        <w:rPr>
          <w:b/>
        </w:rPr>
      </w:pPr>
      <w:r w:rsidRPr="0003315E">
        <w:rPr>
          <w:b/>
        </w:rPr>
        <w:t>Quantum Entanglement and Quantum Teleportation (Introduction)</w:t>
      </w:r>
    </w:p>
    <w:p w:rsidR="007053D0" w:rsidRPr="00F9526B" w:rsidRDefault="007053D0" w:rsidP="007053D0">
      <w:pPr>
        <w:pStyle w:val="BodyText"/>
        <w:tabs>
          <w:tab w:val="left" w:pos="1414"/>
        </w:tabs>
        <w:spacing w:line="276" w:lineRule="auto"/>
        <w:jc w:val="both"/>
      </w:pPr>
      <w:r w:rsidRPr="00F9526B">
        <w:rPr>
          <w:b/>
        </w:rPr>
        <w:t>Quantum Computing</w:t>
      </w:r>
      <w:r w:rsidRPr="00F9526B">
        <w:t>: Basic Idea of Quantum Computation and Quantum Information Theory.</w:t>
      </w:r>
    </w:p>
    <w:p w:rsidR="00540A84" w:rsidRDefault="00540A84" w:rsidP="00540A84">
      <w:pPr>
        <w:autoSpaceDE w:val="0"/>
        <w:autoSpaceDN w:val="0"/>
        <w:adjustRightInd w:val="0"/>
        <w:spacing w:after="0" w:line="240" w:lineRule="auto"/>
        <w:jc w:val="both"/>
        <w:rPr>
          <w:rFonts w:ascii="Times New Roman" w:hAnsi="Times New Roman"/>
          <w:b/>
          <w:sz w:val="24"/>
          <w:szCs w:val="24"/>
        </w:rPr>
      </w:pPr>
    </w:p>
    <w:p w:rsidR="0007148F" w:rsidRDefault="0007148F" w:rsidP="00540A8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Unit-II</w:t>
      </w:r>
    </w:p>
    <w:p w:rsidR="001D5DC8" w:rsidRDefault="001D5DC8" w:rsidP="00540A8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Approximation Methods</w:t>
      </w:r>
    </w:p>
    <w:p w:rsidR="001D5DC8" w:rsidRDefault="001D5DC8" w:rsidP="00540A84">
      <w:pPr>
        <w:autoSpaceDE w:val="0"/>
        <w:autoSpaceDN w:val="0"/>
        <w:adjustRightInd w:val="0"/>
        <w:spacing w:after="0" w:line="240" w:lineRule="auto"/>
        <w:jc w:val="both"/>
        <w:rPr>
          <w:rFonts w:ascii="Times New Roman" w:hAnsi="Times New Roman"/>
          <w:b/>
          <w:sz w:val="24"/>
          <w:szCs w:val="24"/>
        </w:rPr>
      </w:pPr>
    </w:p>
    <w:p w:rsidR="001D5DC8" w:rsidRPr="00F9526B" w:rsidRDefault="00540A84" w:rsidP="001D5DC8">
      <w:pPr>
        <w:autoSpaceDE w:val="0"/>
        <w:autoSpaceDN w:val="0"/>
        <w:adjustRightInd w:val="0"/>
        <w:spacing w:after="0" w:line="240" w:lineRule="auto"/>
        <w:jc w:val="both"/>
        <w:rPr>
          <w:rFonts w:ascii="Times New Roman" w:hAnsi="Times New Roman"/>
          <w:sz w:val="24"/>
          <w:szCs w:val="24"/>
        </w:rPr>
      </w:pPr>
      <w:r w:rsidRPr="00F9526B">
        <w:rPr>
          <w:rFonts w:ascii="Times New Roman" w:hAnsi="Times New Roman"/>
          <w:b/>
          <w:sz w:val="24"/>
          <w:szCs w:val="24"/>
        </w:rPr>
        <w:t>Time Independent Approximation Methods</w:t>
      </w:r>
      <w:r w:rsidRPr="00F9526B">
        <w:rPr>
          <w:rFonts w:ascii="Times New Roman" w:hAnsi="Times New Roman"/>
          <w:sz w:val="24"/>
          <w:szCs w:val="24"/>
        </w:rPr>
        <w:t xml:space="preserve">: </w:t>
      </w:r>
      <w:proofErr w:type="spellStart"/>
      <w:r w:rsidR="001D5DC8">
        <w:rPr>
          <w:rFonts w:ascii="Times New Roman" w:hAnsi="Times New Roman"/>
          <w:sz w:val="24"/>
          <w:szCs w:val="24"/>
        </w:rPr>
        <w:t>V</w:t>
      </w:r>
      <w:r w:rsidR="001D5DC8" w:rsidRPr="00F9526B">
        <w:rPr>
          <w:rFonts w:ascii="Times New Roman" w:hAnsi="Times New Roman"/>
          <w:sz w:val="24"/>
          <w:szCs w:val="24"/>
        </w:rPr>
        <w:t>ariational</w:t>
      </w:r>
      <w:proofErr w:type="spellEnd"/>
      <w:r w:rsidR="001D5DC8" w:rsidRPr="00F9526B">
        <w:rPr>
          <w:rFonts w:ascii="Times New Roman" w:hAnsi="Times New Roman"/>
          <w:sz w:val="24"/>
          <w:szCs w:val="24"/>
        </w:rPr>
        <w:t xml:space="preserve"> </w:t>
      </w:r>
      <w:r w:rsidR="001D5DC8">
        <w:rPr>
          <w:rFonts w:ascii="Times New Roman" w:hAnsi="Times New Roman"/>
          <w:sz w:val="24"/>
          <w:szCs w:val="24"/>
        </w:rPr>
        <w:t>M</w:t>
      </w:r>
      <w:r w:rsidR="001D5DC8" w:rsidRPr="00F9526B">
        <w:rPr>
          <w:rFonts w:ascii="Times New Roman" w:hAnsi="Times New Roman"/>
          <w:sz w:val="24"/>
          <w:szCs w:val="24"/>
        </w:rPr>
        <w:t>ethods, WKB method, tunneling.</w:t>
      </w:r>
    </w:p>
    <w:p w:rsidR="001D5DC8" w:rsidRDefault="0036592C" w:rsidP="00540A84">
      <w:pPr>
        <w:autoSpaceDE w:val="0"/>
        <w:autoSpaceDN w:val="0"/>
        <w:adjustRightInd w:val="0"/>
        <w:spacing w:after="0" w:line="240" w:lineRule="auto"/>
        <w:jc w:val="both"/>
        <w:rPr>
          <w:rFonts w:ascii="Times New Roman" w:hAnsi="Times New Roman"/>
          <w:sz w:val="24"/>
          <w:szCs w:val="24"/>
        </w:rPr>
      </w:pPr>
      <w:r w:rsidRPr="00F9526B">
        <w:rPr>
          <w:rFonts w:ascii="Times New Roman" w:hAnsi="Times New Roman"/>
          <w:b/>
          <w:sz w:val="24"/>
          <w:szCs w:val="24"/>
        </w:rPr>
        <w:t>Perturbation Theory</w:t>
      </w:r>
      <w:r>
        <w:rPr>
          <w:rFonts w:ascii="Times New Roman" w:hAnsi="Times New Roman"/>
          <w:b/>
          <w:sz w:val="24"/>
          <w:szCs w:val="24"/>
        </w:rPr>
        <w:t>:</w:t>
      </w:r>
      <w:r w:rsidRPr="00F9526B">
        <w:rPr>
          <w:rFonts w:ascii="Times New Roman" w:hAnsi="Times New Roman"/>
          <w:sz w:val="24"/>
          <w:szCs w:val="24"/>
        </w:rPr>
        <w:t xml:space="preserve"> </w:t>
      </w:r>
      <w:r w:rsidR="00540A84" w:rsidRPr="00F9526B">
        <w:rPr>
          <w:rFonts w:ascii="Times New Roman" w:hAnsi="Times New Roman"/>
          <w:sz w:val="24"/>
          <w:szCs w:val="24"/>
        </w:rPr>
        <w:t xml:space="preserve">Non-degenerate perturbation theory, degenerate case, Stark effect, Zeeman </w:t>
      </w:r>
      <w:proofErr w:type="gramStart"/>
      <w:r w:rsidR="00540A84" w:rsidRPr="00F9526B">
        <w:rPr>
          <w:rFonts w:ascii="Times New Roman" w:hAnsi="Times New Roman"/>
          <w:sz w:val="24"/>
          <w:szCs w:val="24"/>
        </w:rPr>
        <w:t>effect</w:t>
      </w:r>
      <w:proofErr w:type="gramEnd"/>
      <w:r w:rsidR="00540A84" w:rsidRPr="00F9526B">
        <w:rPr>
          <w:rFonts w:ascii="Times New Roman" w:hAnsi="Times New Roman"/>
          <w:sz w:val="24"/>
          <w:szCs w:val="24"/>
        </w:rPr>
        <w:t xml:space="preserve"> and other examples</w:t>
      </w:r>
      <w:r w:rsidR="001D5DC8">
        <w:rPr>
          <w:rFonts w:ascii="Times New Roman" w:hAnsi="Times New Roman"/>
          <w:sz w:val="24"/>
          <w:szCs w:val="24"/>
        </w:rPr>
        <w:t>.</w:t>
      </w:r>
    </w:p>
    <w:p w:rsidR="00540A84" w:rsidRDefault="00540A84" w:rsidP="00540A84">
      <w:pPr>
        <w:autoSpaceDE w:val="0"/>
        <w:autoSpaceDN w:val="0"/>
        <w:adjustRightInd w:val="0"/>
        <w:spacing w:after="0" w:line="240" w:lineRule="auto"/>
        <w:jc w:val="both"/>
        <w:rPr>
          <w:rFonts w:ascii="Times New Roman" w:hAnsi="Times New Roman"/>
          <w:b/>
          <w:sz w:val="24"/>
          <w:szCs w:val="24"/>
        </w:rPr>
      </w:pPr>
      <w:r w:rsidRPr="00F9526B">
        <w:rPr>
          <w:rFonts w:ascii="Times New Roman" w:hAnsi="Times New Roman"/>
          <w:sz w:val="24"/>
          <w:szCs w:val="24"/>
        </w:rPr>
        <w:t xml:space="preserve"> </w:t>
      </w:r>
    </w:p>
    <w:p w:rsidR="0007148F" w:rsidRDefault="0007148F" w:rsidP="00540A8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Unit-III</w:t>
      </w:r>
    </w:p>
    <w:p w:rsidR="00540A84" w:rsidRPr="00F9526B" w:rsidRDefault="00540A84" w:rsidP="00540A84">
      <w:pPr>
        <w:autoSpaceDE w:val="0"/>
        <w:autoSpaceDN w:val="0"/>
        <w:adjustRightInd w:val="0"/>
        <w:spacing w:after="0" w:line="240" w:lineRule="auto"/>
        <w:jc w:val="both"/>
        <w:rPr>
          <w:rFonts w:ascii="Times New Roman" w:hAnsi="Times New Roman"/>
          <w:sz w:val="24"/>
          <w:szCs w:val="24"/>
        </w:rPr>
      </w:pPr>
      <w:r w:rsidRPr="00F9526B">
        <w:rPr>
          <w:rFonts w:ascii="Times New Roman" w:hAnsi="Times New Roman"/>
          <w:b/>
          <w:sz w:val="24"/>
          <w:szCs w:val="24"/>
        </w:rPr>
        <w:t>Time-dependent Perturbation Theory</w:t>
      </w:r>
      <w:r w:rsidRPr="00F9526B">
        <w:rPr>
          <w:rFonts w:ascii="Times New Roman" w:hAnsi="Times New Roman"/>
          <w:sz w:val="24"/>
          <w:szCs w:val="24"/>
        </w:rPr>
        <w:t xml:space="preserve">: Interaction </w:t>
      </w:r>
      <w:proofErr w:type="spellStart"/>
      <w:r w:rsidRPr="00F9526B">
        <w:rPr>
          <w:rFonts w:ascii="Times New Roman" w:hAnsi="Times New Roman"/>
          <w:sz w:val="24"/>
          <w:szCs w:val="24"/>
        </w:rPr>
        <w:t>Picture</w:t>
      </w:r>
      <w:proofErr w:type="gramStart"/>
      <w:r w:rsidRPr="00F9526B">
        <w:rPr>
          <w:rFonts w:ascii="Times New Roman" w:hAnsi="Times New Roman"/>
          <w:sz w:val="24"/>
          <w:szCs w:val="24"/>
        </w:rPr>
        <w:t>;Constant</w:t>
      </w:r>
      <w:proofErr w:type="spellEnd"/>
      <w:proofErr w:type="gramEnd"/>
      <w:r w:rsidRPr="00F9526B">
        <w:rPr>
          <w:rFonts w:ascii="Times New Roman" w:hAnsi="Times New Roman"/>
          <w:sz w:val="24"/>
          <w:szCs w:val="24"/>
        </w:rPr>
        <w:t xml:space="preserve"> and harmonic perturbations; Fermi Golden rule; Sudden and adiabatic approximations. </w:t>
      </w:r>
      <w:proofErr w:type="gramStart"/>
      <w:r w:rsidRPr="00F9526B">
        <w:rPr>
          <w:rFonts w:ascii="Times New Roman" w:hAnsi="Times New Roman"/>
          <w:sz w:val="24"/>
          <w:szCs w:val="24"/>
        </w:rPr>
        <w:t>Beta decay as an example.</w:t>
      </w:r>
      <w:proofErr w:type="gramEnd"/>
      <w:r w:rsidRPr="00F9526B">
        <w:rPr>
          <w:rFonts w:ascii="Times New Roman" w:hAnsi="Times New Roman"/>
          <w:sz w:val="24"/>
          <w:szCs w:val="24"/>
        </w:rPr>
        <w:t xml:space="preserve"> </w:t>
      </w:r>
    </w:p>
    <w:p w:rsidR="00540A84" w:rsidRDefault="00540A84" w:rsidP="00540A84">
      <w:pPr>
        <w:autoSpaceDE w:val="0"/>
        <w:autoSpaceDN w:val="0"/>
        <w:adjustRightInd w:val="0"/>
        <w:spacing w:after="0" w:line="240" w:lineRule="auto"/>
        <w:jc w:val="both"/>
        <w:rPr>
          <w:rFonts w:ascii="Times New Roman" w:hAnsi="Times New Roman"/>
          <w:b/>
          <w:sz w:val="24"/>
          <w:szCs w:val="24"/>
        </w:rPr>
      </w:pPr>
    </w:p>
    <w:p w:rsidR="0007148F" w:rsidRDefault="0007148F" w:rsidP="00540A8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Unit-IV</w:t>
      </w:r>
    </w:p>
    <w:p w:rsidR="00540A84" w:rsidRPr="00F9526B" w:rsidRDefault="00540A84" w:rsidP="00540A84">
      <w:pPr>
        <w:autoSpaceDE w:val="0"/>
        <w:autoSpaceDN w:val="0"/>
        <w:adjustRightInd w:val="0"/>
        <w:spacing w:after="0" w:line="240" w:lineRule="auto"/>
        <w:jc w:val="both"/>
        <w:rPr>
          <w:rFonts w:ascii="Times New Roman" w:hAnsi="Times New Roman"/>
          <w:sz w:val="24"/>
          <w:szCs w:val="24"/>
        </w:rPr>
      </w:pPr>
      <w:r w:rsidRPr="00F9526B">
        <w:rPr>
          <w:rFonts w:ascii="Times New Roman" w:hAnsi="Times New Roman"/>
          <w:b/>
          <w:sz w:val="24"/>
          <w:szCs w:val="24"/>
        </w:rPr>
        <w:t>Scattering Theory</w:t>
      </w:r>
      <w:r w:rsidRPr="00F9526B">
        <w:rPr>
          <w:rFonts w:ascii="Times New Roman" w:hAnsi="Times New Roman"/>
          <w:sz w:val="24"/>
          <w:szCs w:val="24"/>
        </w:rPr>
        <w:t xml:space="preserve">: Differential cross-section, scattering of a wave packet, integral equation for the scattering amplitude, Born approximation, method of partial waves, low energy scattering and bound states, resonance scattering. </w:t>
      </w:r>
    </w:p>
    <w:p w:rsidR="00540A84" w:rsidRDefault="00540A84" w:rsidP="00540A84">
      <w:pPr>
        <w:autoSpaceDE w:val="0"/>
        <w:autoSpaceDN w:val="0"/>
        <w:adjustRightInd w:val="0"/>
        <w:spacing w:after="0" w:line="240" w:lineRule="auto"/>
        <w:rPr>
          <w:rFonts w:ascii="Times New Roman" w:hAnsi="Times New Roman"/>
          <w:b/>
          <w:sz w:val="24"/>
          <w:szCs w:val="24"/>
        </w:rPr>
      </w:pPr>
    </w:p>
    <w:p w:rsidR="0007148F" w:rsidRDefault="0007148F" w:rsidP="0036592C">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Unit-V</w:t>
      </w:r>
    </w:p>
    <w:p w:rsidR="0036592C" w:rsidRPr="00F9526B" w:rsidRDefault="0036592C" w:rsidP="0036592C">
      <w:pPr>
        <w:autoSpaceDE w:val="0"/>
        <w:autoSpaceDN w:val="0"/>
        <w:adjustRightInd w:val="0"/>
        <w:spacing w:after="0" w:line="240" w:lineRule="auto"/>
        <w:jc w:val="both"/>
        <w:rPr>
          <w:rFonts w:ascii="Times New Roman" w:hAnsi="Times New Roman"/>
          <w:sz w:val="24"/>
          <w:szCs w:val="24"/>
        </w:rPr>
      </w:pPr>
      <w:r w:rsidRPr="00F9526B">
        <w:rPr>
          <w:rFonts w:ascii="Times New Roman" w:hAnsi="Times New Roman"/>
          <w:b/>
          <w:sz w:val="24"/>
          <w:szCs w:val="24"/>
        </w:rPr>
        <w:t xml:space="preserve">Symmetry in Quantum </w:t>
      </w:r>
      <w:r>
        <w:rPr>
          <w:rFonts w:ascii="Times New Roman" w:hAnsi="Times New Roman"/>
          <w:b/>
          <w:sz w:val="24"/>
          <w:szCs w:val="24"/>
        </w:rPr>
        <w:t>M</w:t>
      </w:r>
      <w:r w:rsidRPr="00F9526B">
        <w:rPr>
          <w:rFonts w:ascii="Times New Roman" w:hAnsi="Times New Roman"/>
          <w:b/>
          <w:sz w:val="24"/>
          <w:szCs w:val="24"/>
        </w:rPr>
        <w:t>echanics</w:t>
      </w:r>
      <w:r w:rsidRPr="00F9526B">
        <w:rPr>
          <w:rFonts w:ascii="Times New Roman" w:hAnsi="Times New Roman"/>
          <w:sz w:val="24"/>
          <w:szCs w:val="24"/>
        </w:rPr>
        <w:t>: Symmetry Operations and Unitary Transformations, conservation principles, space and time translation, rotation, space inversion and time reversal, symmetry and degeneracy.</w:t>
      </w:r>
    </w:p>
    <w:p w:rsidR="0036592C" w:rsidRDefault="0036592C" w:rsidP="0036592C">
      <w:pPr>
        <w:autoSpaceDE w:val="0"/>
        <w:autoSpaceDN w:val="0"/>
        <w:adjustRightInd w:val="0"/>
        <w:spacing w:after="0" w:line="240" w:lineRule="auto"/>
        <w:jc w:val="both"/>
        <w:rPr>
          <w:rFonts w:ascii="Times New Roman" w:hAnsi="Times New Roman"/>
          <w:b/>
          <w:sz w:val="24"/>
          <w:szCs w:val="24"/>
        </w:rPr>
      </w:pPr>
    </w:p>
    <w:p w:rsidR="0036592C" w:rsidRPr="00F9526B" w:rsidRDefault="0036592C" w:rsidP="0036592C">
      <w:pPr>
        <w:autoSpaceDE w:val="0"/>
        <w:autoSpaceDN w:val="0"/>
        <w:adjustRightInd w:val="0"/>
        <w:spacing w:after="0" w:line="240" w:lineRule="auto"/>
        <w:jc w:val="both"/>
        <w:rPr>
          <w:rFonts w:ascii="Times New Roman" w:hAnsi="Times New Roman"/>
          <w:sz w:val="24"/>
          <w:szCs w:val="24"/>
        </w:rPr>
      </w:pPr>
      <w:r w:rsidRPr="00F9526B">
        <w:rPr>
          <w:rFonts w:ascii="Times New Roman" w:hAnsi="Times New Roman"/>
          <w:b/>
          <w:sz w:val="24"/>
          <w:szCs w:val="24"/>
        </w:rPr>
        <w:t xml:space="preserve">Identical </w:t>
      </w:r>
      <w:r>
        <w:rPr>
          <w:rFonts w:ascii="Times New Roman" w:hAnsi="Times New Roman"/>
          <w:b/>
          <w:sz w:val="24"/>
          <w:szCs w:val="24"/>
        </w:rPr>
        <w:t>P</w:t>
      </w:r>
      <w:r w:rsidRPr="00F9526B">
        <w:rPr>
          <w:rFonts w:ascii="Times New Roman" w:hAnsi="Times New Roman"/>
          <w:b/>
          <w:sz w:val="24"/>
          <w:szCs w:val="24"/>
        </w:rPr>
        <w:t>articles</w:t>
      </w:r>
      <w:r w:rsidRPr="00F9526B">
        <w:rPr>
          <w:rFonts w:ascii="Times New Roman" w:hAnsi="Times New Roman"/>
          <w:sz w:val="24"/>
          <w:szCs w:val="24"/>
        </w:rPr>
        <w:t xml:space="preserve">: Meaning of identity and consequences; Symmetric and anti-symmetric </w:t>
      </w:r>
      <w:proofErr w:type="spellStart"/>
      <w:r w:rsidRPr="00F9526B">
        <w:rPr>
          <w:rFonts w:ascii="Times New Roman" w:hAnsi="Times New Roman"/>
          <w:sz w:val="24"/>
          <w:szCs w:val="24"/>
        </w:rPr>
        <w:t>wavefunction</w:t>
      </w:r>
      <w:proofErr w:type="spellEnd"/>
      <w:r w:rsidRPr="00F9526B">
        <w:rPr>
          <w:rFonts w:ascii="Times New Roman" w:hAnsi="Times New Roman"/>
          <w:sz w:val="24"/>
          <w:szCs w:val="24"/>
        </w:rPr>
        <w:t xml:space="preserve">; incorporation of spin, symmetric and </w:t>
      </w:r>
      <w:proofErr w:type="spellStart"/>
      <w:r w:rsidRPr="00F9526B">
        <w:rPr>
          <w:rFonts w:ascii="Times New Roman" w:hAnsi="Times New Roman"/>
          <w:sz w:val="24"/>
          <w:szCs w:val="24"/>
        </w:rPr>
        <w:t>antisymmetric</w:t>
      </w:r>
      <w:proofErr w:type="spellEnd"/>
      <w:r w:rsidRPr="00F9526B">
        <w:rPr>
          <w:rFonts w:ascii="Times New Roman" w:hAnsi="Times New Roman"/>
          <w:sz w:val="24"/>
          <w:szCs w:val="24"/>
        </w:rPr>
        <w:t xml:space="preserve"> spin</w:t>
      </w:r>
      <w:r>
        <w:rPr>
          <w:rFonts w:ascii="Times New Roman" w:hAnsi="Times New Roman"/>
          <w:sz w:val="24"/>
          <w:szCs w:val="24"/>
        </w:rPr>
        <w:t xml:space="preserve"> </w:t>
      </w:r>
      <w:r w:rsidRPr="00F9526B">
        <w:rPr>
          <w:rFonts w:ascii="Times New Roman" w:hAnsi="Times New Roman"/>
          <w:sz w:val="24"/>
          <w:szCs w:val="24"/>
        </w:rPr>
        <w:t xml:space="preserve">wave function of two identical particles, </w:t>
      </w:r>
      <w:r>
        <w:rPr>
          <w:rFonts w:ascii="Times New Roman" w:hAnsi="Times New Roman"/>
          <w:sz w:val="24"/>
          <w:szCs w:val="24"/>
        </w:rPr>
        <w:t>S</w:t>
      </w:r>
      <w:r w:rsidRPr="00F9526B">
        <w:rPr>
          <w:rFonts w:ascii="Times New Roman" w:hAnsi="Times New Roman"/>
          <w:sz w:val="24"/>
          <w:szCs w:val="24"/>
        </w:rPr>
        <w:t>later</w:t>
      </w:r>
      <w:r>
        <w:rPr>
          <w:rFonts w:ascii="Times New Roman" w:hAnsi="Times New Roman"/>
          <w:sz w:val="24"/>
          <w:szCs w:val="24"/>
        </w:rPr>
        <w:t>’s</w:t>
      </w:r>
      <w:r w:rsidRPr="00F9526B">
        <w:rPr>
          <w:rFonts w:ascii="Times New Roman" w:hAnsi="Times New Roman"/>
          <w:sz w:val="24"/>
          <w:szCs w:val="24"/>
        </w:rPr>
        <w:t xml:space="preserve"> determinant, Pauli exclusion principle.</w:t>
      </w:r>
    </w:p>
    <w:p w:rsidR="00540A84" w:rsidRDefault="00540A84" w:rsidP="00540A84">
      <w:pPr>
        <w:pStyle w:val="BodyText"/>
        <w:jc w:val="both"/>
        <w:rPr>
          <w:rStyle w:val="Strong"/>
        </w:rPr>
      </w:pPr>
    </w:p>
    <w:p w:rsidR="00540A84" w:rsidRPr="00C56D1C" w:rsidRDefault="00C56D1C" w:rsidP="00540A84">
      <w:pPr>
        <w:pStyle w:val="BodyText"/>
        <w:jc w:val="both"/>
        <w:rPr>
          <w:rStyle w:val="Strong"/>
          <w:i/>
        </w:rPr>
      </w:pPr>
      <w:r w:rsidRPr="00C56D1C">
        <w:rPr>
          <w:rStyle w:val="Strong"/>
          <w:i/>
        </w:rPr>
        <w:t>Suggested Readings</w:t>
      </w:r>
    </w:p>
    <w:p w:rsidR="00540A84" w:rsidRPr="00C56D1C" w:rsidRDefault="00B3636E" w:rsidP="00A81B1C">
      <w:pPr>
        <w:pStyle w:val="BodyText"/>
        <w:numPr>
          <w:ilvl w:val="0"/>
          <w:numId w:val="4"/>
        </w:numPr>
        <w:spacing w:after="0" w:line="360" w:lineRule="auto"/>
        <w:ind w:left="709" w:hanging="284"/>
        <w:jc w:val="both"/>
      </w:pPr>
      <w:hyperlink r:id="rId15" w:history="1">
        <w:r w:rsidR="00540A84" w:rsidRPr="00C56D1C">
          <w:rPr>
            <w:rStyle w:val="Hyperlink"/>
            <w:color w:val="auto"/>
            <w:u w:val="none"/>
          </w:rPr>
          <w:t>Claude Cohen-</w:t>
        </w:r>
        <w:proofErr w:type="spellStart"/>
        <w:r w:rsidR="00540A84" w:rsidRPr="00C56D1C">
          <w:rPr>
            <w:rStyle w:val="Hyperlink"/>
            <w:color w:val="auto"/>
            <w:u w:val="none"/>
          </w:rPr>
          <w:t>Tannoudji</w:t>
        </w:r>
        <w:proofErr w:type="spellEnd"/>
      </w:hyperlink>
      <w:r w:rsidR="00540A84" w:rsidRPr="00C56D1C">
        <w:t xml:space="preserve">, </w:t>
      </w:r>
      <w:hyperlink r:id="rId16" w:history="1">
        <w:r w:rsidR="00540A84" w:rsidRPr="00C56D1C">
          <w:rPr>
            <w:rStyle w:val="Hyperlink"/>
            <w:color w:val="auto"/>
            <w:u w:val="none"/>
          </w:rPr>
          <w:t>Bernard Diu</w:t>
        </w:r>
      </w:hyperlink>
      <w:r w:rsidR="00540A84" w:rsidRPr="00C56D1C">
        <w:t xml:space="preserve">, </w:t>
      </w:r>
      <w:hyperlink r:id="rId17" w:history="1">
        <w:r w:rsidR="00540A84" w:rsidRPr="00C56D1C">
          <w:rPr>
            <w:rStyle w:val="Hyperlink"/>
            <w:color w:val="auto"/>
            <w:u w:val="none"/>
          </w:rPr>
          <w:t xml:space="preserve">Frank </w:t>
        </w:r>
        <w:proofErr w:type="spellStart"/>
        <w:r w:rsidR="00540A84" w:rsidRPr="00C56D1C">
          <w:rPr>
            <w:rStyle w:val="Hyperlink"/>
            <w:color w:val="auto"/>
            <w:u w:val="none"/>
          </w:rPr>
          <w:t>Laloe</w:t>
        </w:r>
        <w:proofErr w:type="spellEnd"/>
      </w:hyperlink>
      <w:r w:rsidR="00540A84" w:rsidRPr="00C56D1C">
        <w:t>: Quantum Mechanics, Wiley.</w:t>
      </w:r>
    </w:p>
    <w:p w:rsidR="00540A84" w:rsidRPr="00C56D1C" w:rsidRDefault="00540A84" w:rsidP="00A81B1C">
      <w:pPr>
        <w:pStyle w:val="BodyText"/>
        <w:numPr>
          <w:ilvl w:val="0"/>
          <w:numId w:val="4"/>
        </w:numPr>
        <w:spacing w:after="0" w:line="360" w:lineRule="auto"/>
        <w:ind w:left="709" w:hanging="284"/>
        <w:jc w:val="both"/>
      </w:pPr>
      <w:r w:rsidRPr="00C56D1C">
        <w:t xml:space="preserve">Albert Messiah: Quantum Mechanics, Dover Publications. </w:t>
      </w:r>
    </w:p>
    <w:p w:rsidR="00540A84" w:rsidRPr="00C56D1C" w:rsidRDefault="00540A84" w:rsidP="00A81B1C">
      <w:pPr>
        <w:pStyle w:val="BodyText"/>
        <w:numPr>
          <w:ilvl w:val="0"/>
          <w:numId w:val="4"/>
        </w:numPr>
        <w:spacing w:after="0" w:line="360" w:lineRule="auto"/>
        <w:ind w:left="709" w:hanging="284"/>
        <w:jc w:val="both"/>
      </w:pPr>
      <w:r w:rsidRPr="00C56D1C">
        <w:t xml:space="preserve">S. </w:t>
      </w:r>
      <w:proofErr w:type="spellStart"/>
      <w:r w:rsidRPr="00C56D1C">
        <w:t>Flugge</w:t>
      </w:r>
      <w:proofErr w:type="spellEnd"/>
      <w:r w:rsidRPr="00C56D1C">
        <w:t>: Quantum Mechanics, Springer.</w:t>
      </w:r>
    </w:p>
    <w:p w:rsidR="00540A84" w:rsidRPr="00C56D1C" w:rsidRDefault="00540A84" w:rsidP="00A81B1C">
      <w:pPr>
        <w:pStyle w:val="BodyText"/>
        <w:numPr>
          <w:ilvl w:val="0"/>
          <w:numId w:val="4"/>
        </w:numPr>
        <w:tabs>
          <w:tab w:val="clear" w:pos="720"/>
          <w:tab w:val="left" w:pos="707"/>
        </w:tabs>
        <w:spacing w:after="0" w:line="360" w:lineRule="auto"/>
        <w:ind w:left="709" w:hanging="284"/>
        <w:jc w:val="both"/>
      </w:pPr>
      <w:r w:rsidRPr="00C56D1C">
        <w:t>L. I. Schiff: Quantum Mechanics, Mc-</w:t>
      </w:r>
      <w:proofErr w:type="spellStart"/>
      <w:r w:rsidRPr="00C56D1C">
        <w:t>Graw</w:t>
      </w:r>
      <w:proofErr w:type="spellEnd"/>
      <w:r w:rsidRPr="00C56D1C">
        <w:t xml:space="preserve"> Hill.  </w:t>
      </w:r>
    </w:p>
    <w:p w:rsidR="00540A84" w:rsidRPr="00C56D1C" w:rsidRDefault="00540A84" w:rsidP="00A81B1C">
      <w:pPr>
        <w:pStyle w:val="BodyText"/>
        <w:numPr>
          <w:ilvl w:val="0"/>
          <w:numId w:val="4"/>
        </w:numPr>
        <w:spacing w:after="0" w:line="360" w:lineRule="auto"/>
        <w:ind w:left="709" w:hanging="284"/>
        <w:jc w:val="both"/>
      </w:pPr>
      <w:r w:rsidRPr="00C56D1C">
        <w:t>J. J. Sakurai: Modern Quantum Mechanics, Pearson Education.</w:t>
      </w:r>
    </w:p>
    <w:p w:rsidR="00030B77" w:rsidRDefault="00540A84" w:rsidP="00A81B1C">
      <w:pPr>
        <w:pStyle w:val="BodyText"/>
        <w:numPr>
          <w:ilvl w:val="0"/>
          <w:numId w:val="4"/>
        </w:numPr>
        <w:tabs>
          <w:tab w:val="clear" w:pos="720"/>
          <w:tab w:val="left" w:pos="707"/>
        </w:tabs>
        <w:spacing w:after="0" w:line="360" w:lineRule="auto"/>
        <w:ind w:left="709" w:hanging="284"/>
        <w:jc w:val="both"/>
      </w:pPr>
      <w:r w:rsidRPr="00C56D1C">
        <w:t xml:space="preserve">E. </w:t>
      </w:r>
      <w:proofErr w:type="spellStart"/>
      <w:r w:rsidRPr="00C56D1C">
        <w:t>Merzbecher</w:t>
      </w:r>
      <w:proofErr w:type="spellEnd"/>
      <w:r w:rsidRPr="00C56D1C">
        <w:t xml:space="preserve">: </w:t>
      </w:r>
      <w:r w:rsidRPr="00F9526B">
        <w:t xml:space="preserve">Quantum Mechanics, John Wiley. </w:t>
      </w:r>
    </w:p>
    <w:p w:rsidR="00834676" w:rsidRPr="00F627D6" w:rsidRDefault="00834676" w:rsidP="00834676">
      <w:pPr>
        <w:pStyle w:val="ListParagraph"/>
        <w:spacing w:before="120" w:after="120" w:line="240" w:lineRule="auto"/>
        <w:ind w:left="0"/>
        <w:contextualSpacing/>
        <w:jc w:val="both"/>
        <w:rPr>
          <w:rFonts w:ascii="Times New Roman" w:hAnsi="Times New Roman"/>
          <w:sz w:val="24"/>
          <w:szCs w:val="24"/>
        </w:rPr>
      </w:pPr>
      <w:r>
        <w:rPr>
          <w:rFonts w:ascii="Times New Roman" w:hAnsi="Times New Roman"/>
          <w:sz w:val="24"/>
          <w:szCs w:val="24"/>
        </w:rPr>
        <w:lastRenderedPageBreak/>
        <w:t xml:space="preserve">CO-1: Understand the idea of ‘Quantum Computers’, ‘Quantum Entanglements’, ‘Quantum Information Theory’ and train them with techniques of ‘Density Matrices’. </w:t>
      </w:r>
    </w:p>
    <w:p w:rsidR="00834676" w:rsidRPr="00F627D6" w:rsidRDefault="00834676" w:rsidP="00834676">
      <w:pPr>
        <w:pStyle w:val="ListParagraph"/>
        <w:spacing w:before="120" w:after="120" w:line="240" w:lineRule="auto"/>
        <w:ind w:left="0"/>
        <w:contextualSpacing/>
        <w:jc w:val="both"/>
        <w:rPr>
          <w:rFonts w:ascii="Times New Roman" w:hAnsi="Times New Roman"/>
          <w:sz w:val="24"/>
          <w:szCs w:val="24"/>
        </w:rPr>
      </w:pPr>
      <w:r>
        <w:rPr>
          <w:rFonts w:ascii="Times New Roman" w:hAnsi="Times New Roman"/>
          <w:sz w:val="24"/>
          <w:szCs w:val="24"/>
        </w:rPr>
        <w:t>CO-2: Understand various ‘Time Independent Approximation Methods in Physics’ such as ‘WKB Approximation’, ‘</w:t>
      </w:r>
      <w:proofErr w:type="spellStart"/>
      <w:r>
        <w:rPr>
          <w:rFonts w:ascii="Times New Roman" w:hAnsi="Times New Roman"/>
          <w:sz w:val="24"/>
          <w:szCs w:val="24"/>
        </w:rPr>
        <w:t>Variational</w:t>
      </w:r>
      <w:proofErr w:type="spellEnd"/>
      <w:r>
        <w:rPr>
          <w:rFonts w:ascii="Times New Roman" w:hAnsi="Times New Roman"/>
          <w:sz w:val="24"/>
          <w:szCs w:val="24"/>
        </w:rPr>
        <w:t xml:space="preserve"> Method’, and ‘’</w:t>
      </w:r>
      <w:r w:rsidRPr="00F627D6">
        <w:rPr>
          <w:rFonts w:ascii="Times New Roman" w:hAnsi="Times New Roman"/>
          <w:sz w:val="24"/>
          <w:szCs w:val="24"/>
        </w:rPr>
        <w:t xml:space="preserve">. </w:t>
      </w:r>
    </w:p>
    <w:p w:rsidR="00834676" w:rsidRPr="00F627D6" w:rsidRDefault="00834676" w:rsidP="00834676">
      <w:pPr>
        <w:pStyle w:val="ListParagraph"/>
        <w:spacing w:before="120" w:after="120" w:line="240" w:lineRule="auto"/>
        <w:ind w:left="0"/>
        <w:contextualSpacing/>
        <w:jc w:val="both"/>
        <w:rPr>
          <w:rFonts w:ascii="Times New Roman" w:hAnsi="Times New Roman"/>
          <w:sz w:val="24"/>
          <w:szCs w:val="24"/>
        </w:rPr>
      </w:pPr>
      <w:r>
        <w:rPr>
          <w:rFonts w:ascii="Times New Roman" w:hAnsi="Times New Roman"/>
          <w:sz w:val="24"/>
          <w:szCs w:val="24"/>
        </w:rPr>
        <w:t>CO-3: Understand ‘Time Dependent Perturbation Methods’ including ‘Fermi’s Golden Rule of Quantum Mechanics’.</w:t>
      </w:r>
    </w:p>
    <w:p w:rsidR="00834676" w:rsidRPr="001B0B6A" w:rsidRDefault="00834676" w:rsidP="00834676">
      <w:pPr>
        <w:pStyle w:val="ListParagraph"/>
        <w:spacing w:before="120" w:after="120" w:line="240" w:lineRule="auto"/>
        <w:ind w:left="0"/>
        <w:contextualSpacing/>
        <w:jc w:val="both"/>
        <w:rPr>
          <w:rFonts w:ascii="Times New Roman" w:hAnsi="Times New Roman"/>
          <w:sz w:val="24"/>
          <w:szCs w:val="24"/>
        </w:rPr>
      </w:pPr>
      <w:r>
        <w:rPr>
          <w:rFonts w:ascii="Times New Roman" w:hAnsi="Times New Roman"/>
          <w:sz w:val="24"/>
          <w:szCs w:val="24"/>
        </w:rPr>
        <w:t>CO-4: Understand nitty-gritty of ‘scattering theory’.</w:t>
      </w:r>
    </w:p>
    <w:p w:rsidR="00834676" w:rsidRDefault="00834676" w:rsidP="00834676">
      <w:pPr>
        <w:rPr>
          <w:rFonts w:ascii="Times New Roman" w:hAnsi="Times New Roman"/>
          <w:sz w:val="24"/>
          <w:szCs w:val="24"/>
        </w:rPr>
      </w:pPr>
      <w:r>
        <w:rPr>
          <w:rFonts w:ascii="Times New Roman" w:hAnsi="Times New Roman"/>
          <w:sz w:val="24"/>
          <w:szCs w:val="24"/>
        </w:rPr>
        <w:t>CO-5: Understand ‘symmetries in Quantum Mechanics’ and conservation of symmetries.</w:t>
      </w:r>
    </w:p>
    <w:p w:rsidR="00834676" w:rsidRPr="00266D2F" w:rsidRDefault="00834676" w:rsidP="00834676">
      <w:pPr>
        <w:rPr>
          <w:rFonts w:ascii="Times New Roman" w:eastAsia="Calibri" w:hAnsi="Times New Roman"/>
          <w:color w:val="000000"/>
        </w:rPr>
      </w:pPr>
      <w:r w:rsidRPr="00F35A1C">
        <w:rPr>
          <w:rFonts w:ascii="Times New Roman" w:eastAsia="Calibri" w:hAnsi="Times New Roman"/>
          <w:b/>
          <w:bCs/>
          <w:color w:val="000000"/>
        </w:rPr>
        <w:t xml:space="preserve">MAPPING COURSE OUTCOMES LEADING TO THE ACHIEVEMENT OF PROGRAM OUTCOMES AND PROGRAM SPECIFIC OUTCOMES: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834676" w:rsidTr="00C9336A">
        <w:tc>
          <w:tcPr>
            <w:tcW w:w="1150"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b/>
                <w:sz w:val="24"/>
                <w:szCs w:val="24"/>
                <w:lang w:bidi="hi-IN"/>
              </w:rPr>
              <w:t>Course Outcome</w:t>
            </w:r>
          </w:p>
        </w:tc>
        <w:tc>
          <w:tcPr>
            <w:tcW w:w="6065" w:type="dxa"/>
            <w:gridSpan w:val="7"/>
          </w:tcPr>
          <w:p w:rsidR="00834676" w:rsidRPr="00404634" w:rsidRDefault="00834676" w:rsidP="00C9336A">
            <w:pPr>
              <w:autoSpaceDE w:val="0"/>
              <w:autoSpaceDN w:val="0"/>
              <w:adjustRightInd w:val="0"/>
              <w:jc w:val="center"/>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Program Outcome</w:t>
            </w:r>
          </w:p>
        </w:tc>
        <w:tc>
          <w:tcPr>
            <w:tcW w:w="2361" w:type="dxa"/>
            <w:gridSpan w:val="3"/>
          </w:tcPr>
          <w:p w:rsidR="00834676" w:rsidRPr="00404634" w:rsidRDefault="00834676" w:rsidP="00C9336A">
            <w:pPr>
              <w:autoSpaceDE w:val="0"/>
              <w:autoSpaceDN w:val="0"/>
              <w:adjustRightInd w:val="0"/>
              <w:jc w:val="center"/>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Program Specific Outcome</w:t>
            </w:r>
          </w:p>
        </w:tc>
      </w:tr>
      <w:tr w:rsidR="00834676" w:rsidTr="00C9336A">
        <w:tc>
          <w:tcPr>
            <w:tcW w:w="1150"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8"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PO1</w:t>
            </w:r>
          </w:p>
        </w:tc>
        <w:tc>
          <w:tcPr>
            <w:tcW w:w="87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PO2</w:t>
            </w:r>
          </w:p>
        </w:tc>
        <w:tc>
          <w:tcPr>
            <w:tcW w:w="878"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PO3</w:t>
            </w: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PO4</w:t>
            </w: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PO5</w:t>
            </w:r>
          </w:p>
        </w:tc>
        <w:tc>
          <w:tcPr>
            <w:tcW w:w="795"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PO6</w:t>
            </w: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PO7</w:t>
            </w: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PSO1</w:t>
            </w: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PSO2</w:t>
            </w: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PSO3</w:t>
            </w:r>
          </w:p>
        </w:tc>
      </w:tr>
      <w:tr w:rsidR="00834676" w:rsidTr="00C9336A">
        <w:tc>
          <w:tcPr>
            <w:tcW w:w="1150"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CO1</w:t>
            </w:r>
          </w:p>
        </w:tc>
        <w:tc>
          <w:tcPr>
            <w:tcW w:w="878"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8"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H</w:t>
            </w: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95"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L</w:t>
            </w: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L</w:t>
            </w: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r>
      <w:tr w:rsidR="00834676" w:rsidTr="00C9336A">
        <w:tc>
          <w:tcPr>
            <w:tcW w:w="1150"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CO2</w:t>
            </w:r>
          </w:p>
        </w:tc>
        <w:tc>
          <w:tcPr>
            <w:tcW w:w="878"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i/>
                <w:iCs/>
                <w:sz w:val="24"/>
                <w:szCs w:val="24"/>
                <w:lang w:bidi="hi-IN"/>
              </w:rPr>
              <w:t>L</w:t>
            </w:r>
          </w:p>
        </w:tc>
        <w:tc>
          <w:tcPr>
            <w:tcW w:w="878"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L</w:t>
            </w:r>
          </w:p>
        </w:tc>
        <w:tc>
          <w:tcPr>
            <w:tcW w:w="795"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r>
      <w:tr w:rsidR="00834676" w:rsidTr="00C9336A">
        <w:tc>
          <w:tcPr>
            <w:tcW w:w="1150"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CO3</w:t>
            </w:r>
          </w:p>
        </w:tc>
        <w:tc>
          <w:tcPr>
            <w:tcW w:w="878"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c>
          <w:tcPr>
            <w:tcW w:w="87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8"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95"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r>
      <w:tr w:rsidR="00834676" w:rsidTr="00C9336A">
        <w:tc>
          <w:tcPr>
            <w:tcW w:w="1150"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CO4</w:t>
            </w:r>
          </w:p>
        </w:tc>
        <w:tc>
          <w:tcPr>
            <w:tcW w:w="878"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8"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95"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sidRPr="00404634">
              <w:rPr>
                <w:rFonts w:ascii="Times New Roman" w:eastAsia="Calibri" w:hAnsi="Times New Roman" w:cs="Tahoma"/>
                <w:sz w:val="24"/>
                <w:szCs w:val="24"/>
                <w:lang w:bidi="hi-IN"/>
              </w:rPr>
              <w:t>H</w:t>
            </w: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H</w:t>
            </w:r>
          </w:p>
        </w:tc>
      </w:tr>
      <w:tr w:rsidR="00834676" w:rsidTr="00C9336A">
        <w:tc>
          <w:tcPr>
            <w:tcW w:w="1150"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CO5</w:t>
            </w:r>
          </w:p>
        </w:tc>
        <w:tc>
          <w:tcPr>
            <w:tcW w:w="878"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8"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L</w:t>
            </w: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95"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879"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H</w:t>
            </w: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p>
        </w:tc>
        <w:tc>
          <w:tcPr>
            <w:tcW w:w="787" w:type="dxa"/>
          </w:tcPr>
          <w:p w:rsidR="00834676" w:rsidRPr="00404634" w:rsidRDefault="00834676" w:rsidP="00C9336A">
            <w:pPr>
              <w:autoSpaceDE w:val="0"/>
              <w:autoSpaceDN w:val="0"/>
              <w:adjustRightInd w:val="0"/>
              <w:jc w:val="both"/>
              <w:rPr>
                <w:rFonts w:ascii="Times New Roman" w:eastAsia="Calibri" w:hAnsi="Times New Roman" w:cs="Tahoma"/>
                <w:i/>
                <w:iCs/>
                <w:sz w:val="24"/>
                <w:szCs w:val="24"/>
                <w:lang w:bidi="hi-IN"/>
              </w:rPr>
            </w:pPr>
            <w:r>
              <w:rPr>
                <w:rFonts w:ascii="Times New Roman" w:eastAsia="Calibri" w:hAnsi="Times New Roman" w:cs="Tahoma"/>
                <w:sz w:val="24"/>
                <w:szCs w:val="24"/>
                <w:lang w:bidi="hi-IN"/>
              </w:rPr>
              <w:t>M</w:t>
            </w:r>
          </w:p>
        </w:tc>
        <w:tc>
          <w:tcPr>
            <w:tcW w:w="787" w:type="dxa"/>
          </w:tcPr>
          <w:p w:rsidR="00834676" w:rsidRDefault="00834676" w:rsidP="00C9336A">
            <w:pPr>
              <w:autoSpaceDE w:val="0"/>
              <w:autoSpaceDN w:val="0"/>
              <w:adjustRightInd w:val="0"/>
              <w:jc w:val="both"/>
              <w:rPr>
                <w:rFonts w:ascii="Times New Roman" w:eastAsia="Calibri" w:hAnsi="Times New Roman" w:cs="Tahoma"/>
                <w:i/>
                <w:iCs/>
                <w:sz w:val="24"/>
                <w:szCs w:val="24"/>
                <w:lang w:bidi="hi-IN"/>
              </w:rPr>
            </w:pPr>
          </w:p>
        </w:tc>
      </w:tr>
    </w:tbl>
    <w:p w:rsidR="00834676" w:rsidRDefault="00834676" w:rsidP="00834676">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rsidR="00834676" w:rsidRDefault="00834676" w:rsidP="00834676">
      <w:pPr>
        <w:rPr>
          <w:rFonts w:ascii="Times New Roman" w:eastAsia="Calibri" w:hAnsi="Times New Roman"/>
          <w:b/>
          <w:sz w:val="24"/>
          <w:szCs w:val="24"/>
        </w:rPr>
      </w:pPr>
    </w:p>
    <w:p w:rsidR="00540A84" w:rsidRPr="00C56D1C" w:rsidRDefault="00FA0169" w:rsidP="00C56D1C">
      <w:pPr>
        <w:rPr>
          <w:rFonts w:ascii="Times New Roman" w:hAnsi="Times New Roman"/>
          <w:b/>
          <w:sz w:val="24"/>
          <w:szCs w:val="24"/>
          <w:lang w:val="en-CA"/>
        </w:rPr>
      </w:pPr>
      <w:r>
        <w:rPr>
          <w:rFonts w:ascii="Times New Roman" w:eastAsia="Calibri" w:hAnsi="Times New Roman"/>
          <w:b/>
          <w:sz w:val="24"/>
          <w:szCs w:val="24"/>
        </w:rPr>
        <w:t>MPH008</w:t>
      </w:r>
      <w:r w:rsidR="000A7810">
        <w:rPr>
          <w:rFonts w:ascii="Times New Roman" w:eastAsia="Calibri" w:hAnsi="Times New Roman"/>
          <w:b/>
          <w:sz w:val="24"/>
          <w:szCs w:val="24"/>
        </w:rPr>
        <w:t>B</w:t>
      </w:r>
      <w:r w:rsidR="00540A84" w:rsidRPr="00C56D1C">
        <w:rPr>
          <w:rFonts w:ascii="Times New Roman" w:hAnsi="Times New Roman"/>
          <w:b/>
          <w:sz w:val="24"/>
          <w:szCs w:val="24"/>
          <w:lang w:val="en-CA"/>
        </w:rPr>
        <w:t>: Classical Electrodynamics-II</w:t>
      </w:r>
      <w:r w:rsidR="00F831F8">
        <w:rPr>
          <w:rFonts w:ascii="Times New Roman" w:hAnsi="Times New Roman"/>
          <w:b/>
          <w:sz w:val="24"/>
          <w:szCs w:val="24"/>
          <w:lang w:val="en-CA"/>
        </w:rPr>
        <w:t xml:space="preserve">      </w:t>
      </w:r>
      <w:r w:rsidR="00013120">
        <w:rPr>
          <w:rFonts w:ascii="Times New Roman" w:hAnsi="Times New Roman"/>
          <w:b/>
          <w:sz w:val="24"/>
          <w:szCs w:val="24"/>
          <w:lang w:val="en-CA"/>
        </w:rPr>
        <w:t xml:space="preserve">                         </w:t>
      </w:r>
      <w:r w:rsidR="00F831F8">
        <w:rPr>
          <w:rFonts w:ascii="Times New Roman" w:hAnsi="Times New Roman"/>
          <w:b/>
          <w:sz w:val="24"/>
          <w:szCs w:val="24"/>
          <w:lang w:val="en-CA"/>
        </w:rPr>
        <w:t xml:space="preserve">                   </w:t>
      </w:r>
      <w:r>
        <w:rPr>
          <w:rFonts w:ascii="Times New Roman" w:hAnsi="Times New Roman"/>
          <w:b/>
          <w:sz w:val="24"/>
          <w:szCs w:val="24"/>
          <w:lang w:val="en-CA"/>
        </w:rPr>
        <w:t xml:space="preserve"> </w:t>
      </w:r>
      <w:r w:rsidR="00F831F8">
        <w:rPr>
          <w:rFonts w:ascii="Times New Roman" w:hAnsi="Times New Roman"/>
          <w:b/>
          <w:sz w:val="24"/>
          <w:szCs w:val="24"/>
          <w:lang w:val="en-CA"/>
        </w:rPr>
        <w:t xml:space="preserve">            Credit(s):</w:t>
      </w:r>
      <w:r w:rsidR="00873195">
        <w:rPr>
          <w:rFonts w:ascii="Times New Roman" w:hAnsi="Times New Roman"/>
          <w:b/>
          <w:sz w:val="24"/>
          <w:szCs w:val="24"/>
          <w:lang w:val="en-CA"/>
        </w:rPr>
        <w:t xml:space="preserve"> </w:t>
      </w:r>
      <w:r w:rsidR="00F831F8">
        <w:rPr>
          <w:rFonts w:ascii="Times New Roman" w:hAnsi="Times New Roman"/>
          <w:b/>
          <w:sz w:val="24"/>
          <w:szCs w:val="24"/>
          <w:lang w:val="en-CA"/>
        </w:rPr>
        <w:t>4</w:t>
      </w:r>
    </w:p>
    <w:p w:rsidR="00540A84" w:rsidRPr="00C56D1C" w:rsidRDefault="00540A84" w:rsidP="00540A84">
      <w:pPr>
        <w:jc w:val="center"/>
        <w:rPr>
          <w:rFonts w:ascii="Times New Roman" w:hAnsi="Times New Roman"/>
          <w:b/>
          <w:sz w:val="24"/>
          <w:szCs w:val="24"/>
          <w:lang w:val="en-CA"/>
        </w:rPr>
      </w:pPr>
      <w:r w:rsidRPr="00C56D1C">
        <w:rPr>
          <w:rFonts w:ascii="Times New Roman" w:hAnsi="Times New Roman"/>
          <w:b/>
          <w:sz w:val="24"/>
          <w:szCs w:val="24"/>
          <w:lang w:val="en-CA"/>
        </w:rPr>
        <w:t>(Classical Electrodynamics in Matter and Medium)</w:t>
      </w:r>
    </w:p>
    <w:p w:rsidR="0007148F" w:rsidRDefault="0007148F" w:rsidP="00540A84">
      <w:pPr>
        <w:jc w:val="both"/>
        <w:rPr>
          <w:rFonts w:ascii="Times New Roman" w:hAnsi="Times New Roman"/>
          <w:b/>
          <w:sz w:val="24"/>
          <w:szCs w:val="24"/>
          <w:lang w:val="en-CA"/>
        </w:rPr>
      </w:pPr>
      <w:r>
        <w:rPr>
          <w:rFonts w:ascii="Times New Roman" w:hAnsi="Times New Roman"/>
          <w:b/>
          <w:sz w:val="24"/>
          <w:szCs w:val="24"/>
          <w:lang w:val="en-CA"/>
        </w:rPr>
        <w:t>Unit-I</w:t>
      </w:r>
    </w:p>
    <w:p w:rsidR="00540A84" w:rsidRPr="00C56D1C" w:rsidRDefault="00540A84" w:rsidP="00540A84">
      <w:pPr>
        <w:jc w:val="both"/>
        <w:rPr>
          <w:rFonts w:ascii="Times New Roman" w:hAnsi="Times New Roman"/>
          <w:sz w:val="24"/>
          <w:szCs w:val="24"/>
          <w:lang w:val="en-CA"/>
        </w:rPr>
      </w:pPr>
      <w:r w:rsidRPr="00C56D1C">
        <w:rPr>
          <w:rFonts w:ascii="Times New Roman" w:hAnsi="Times New Roman"/>
          <w:b/>
          <w:sz w:val="24"/>
          <w:szCs w:val="24"/>
          <w:lang w:val="en-CA"/>
        </w:rPr>
        <w:t>Special techniques for calculating potentials</w:t>
      </w:r>
    </w:p>
    <w:p w:rsidR="00540A84" w:rsidRDefault="00540A84" w:rsidP="00540A84">
      <w:pPr>
        <w:jc w:val="both"/>
        <w:rPr>
          <w:rFonts w:ascii="Times New Roman" w:hAnsi="Times New Roman"/>
          <w:lang w:val="en-CA"/>
        </w:rPr>
      </w:pPr>
      <w:r w:rsidRPr="00823FDC">
        <w:rPr>
          <w:rFonts w:ascii="Times New Roman" w:hAnsi="Times New Roman"/>
          <w:b/>
          <w:lang w:val="en-CA"/>
        </w:rPr>
        <w:t xml:space="preserve">Laplace’s </w:t>
      </w:r>
      <w:r w:rsidR="001D5DC8">
        <w:rPr>
          <w:rFonts w:ascii="Times New Roman" w:hAnsi="Times New Roman"/>
          <w:b/>
          <w:lang w:val="en-CA"/>
        </w:rPr>
        <w:t>E</w:t>
      </w:r>
      <w:r w:rsidRPr="00823FDC">
        <w:rPr>
          <w:rFonts w:ascii="Times New Roman" w:hAnsi="Times New Roman"/>
          <w:b/>
          <w:lang w:val="en-CA"/>
        </w:rPr>
        <w:t>quation</w:t>
      </w:r>
      <w:r>
        <w:rPr>
          <w:rFonts w:ascii="Times New Roman" w:hAnsi="Times New Roman"/>
          <w:b/>
          <w:lang w:val="en-CA"/>
        </w:rPr>
        <w:t xml:space="preserve">: </w:t>
      </w:r>
      <w:r>
        <w:rPr>
          <w:rFonts w:ascii="Times New Roman" w:hAnsi="Times New Roman"/>
          <w:lang w:val="en-CA"/>
        </w:rPr>
        <w:t xml:space="preserve">Laplace’s equation in one dimension. </w:t>
      </w:r>
      <w:proofErr w:type="gramStart"/>
      <w:r>
        <w:rPr>
          <w:rFonts w:ascii="Times New Roman" w:hAnsi="Times New Roman"/>
          <w:lang w:val="en-CA"/>
        </w:rPr>
        <w:t>Laplace’s equation in two dimensions.</w:t>
      </w:r>
      <w:proofErr w:type="gramEnd"/>
      <w:r>
        <w:rPr>
          <w:rFonts w:ascii="Times New Roman" w:hAnsi="Times New Roman"/>
          <w:lang w:val="en-CA"/>
        </w:rPr>
        <w:t xml:space="preserve"> </w:t>
      </w:r>
      <w:proofErr w:type="gramStart"/>
      <w:r>
        <w:rPr>
          <w:rFonts w:ascii="Times New Roman" w:hAnsi="Times New Roman"/>
          <w:lang w:val="en-CA"/>
        </w:rPr>
        <w:t>Laplace’s equation in three dimensions.</w:t>
      </w:r>
      <w:proofErr w:type="gramEnd"/>
      <w:r>
        <w:rPr>
          <w:rFonts w:ascii="Times New Roman" w:hAnsi="Times New Roman"/>
          <w:lang w:val="en-CA"/>
        </w:rPr>
        <w:t xml:space="preserve"> </w:t>
      </w:r>
      <w:proofErr w:type="gramStart"/>
      <w:r>
        <w:rPr>
          <w:rFonts w:ascii="Times New Roman" w:hAnsi="Times New Roman"/>
          <w:lang w:val="en-CA"/>
        </w:rPr>
        <w:t>Boundary conditions and Uniqueness theorems.</w:t>
      </w:r>
      <w:proofErr w:type="gramEnd"/>
      <w:r>
        <w:rPr>
          <w:rFonts w:ascii="Times New Roman" w:hAnsi="Times New Roman"/>
          <w:lang w:val="en-CA"/>
        </w:rPr>
        <w:t xml:space="preserve"> Conductors and second uniqueness theorem</w:t>
      </w:r>
    </w:p>
    <w:p w:rsidR="0007148F" w:rsidRDefault="0007148F" w:rsidP="00540A84">
      <w:pPr>
        <w:jc w:val="both"/>
        <w:rPr>
          <w:rFonts w:ascii="Times New Roman" w:hAnsi="Times New Roman"/>
          <w:b/>
          <w:lang w:val="en-CA"/>
        </w:rPr>
      </w:pPr>
      <w:r>
        <w:rPr>
          <w:rFonts w:ascii="Times New Roman" w:hAnsi="Times New Roman"/>
          <w:b/>
          <w:lang w:val="en-CA"/>
        </w:rPr>
        <w:t>Unit-II</w:t>
      </w:r>
    </w:p>
    <w:p w:rsidR="00540A84" w:rsidRDefault="001D5DC8" w:rsidP="00540A84">
      <w:pPr>
        <w:jc w:val="both"/>
        <w:rPr>
          <w:rFonts w:ascii="Times New Roman" w:hAnsi="Times New Roman"/>
          <w:lang w:val="en-CA"/>
        </w:rPr>
      </w:pPr>
      <w:r>
        <w:rPr>
          <w:rFonts w:ascii="Times New Roman" w:hAnsi="Times New Roman"/>
          <w:b/>
          <w:lang w:val="en-CA"/>
        </w:rPr>
        <w:t>The Method of I</w:t>
      </w:r>
      <w:r w:rsidR="00540A84" w:rsidRPr="00C54522">
        <w:rPr>
          <w:rFonts w:ascii="Times New Roman" w:hAnsi="Times New Roman"/>
          <w:b/>
          <w:lang w:val="en-CA"/>
        </w:rPr>
        <w:t>mages</w:t>
      </w:r>
      <w:r w:rsidR="00540A84">
        <w:rPr>
          <w:rFonts w:ascii="Times New Roman" w:hAnsi="Times New Roman"/>
          <w:b/>
          <w:lang w:val="en-CA"/>
        </w:rPr>
        <w:t xml:space="preserve">: </w:t>
      </w:r>
      <w:r w:rsidR="00540A84">
        <w:rPr>
          <w:rFonts w:ascii="Times New Roman" w:hAnsi="Times New Roman"/>
          <w:lang w:val="en-CA"/>
        </w:rPr>
        <w:t xml:space="preserve">The classic image problem. </w:t>
      </w:r>
      <w:proofErr w:type="gramStart"/>
      <w:r w:rsidR="00540A84">
        <w:rPr>
          <w:rFonts w:ascii="Times New Roman" w:hAnsi="Times New Roman"/>
          <w:lang w:val="en-CA"/>
        </w:rPr>
        <w:t>The induced surface charge.</w:t>
      </w:r>
      <w:proofErr w:type="gramEnd"/>
      <w:r w:rsidR="00540A84">
        <w:rPr>
          <w:rFonts w:ascii="Times New Roman" w:hAnsi="Times New Roman"/>
          <w:lang w:val="en-CA"/>
        </w:rPr>
        <w:t xml:space="preserve"> Other image problems</w:t>
      </w:r>
    </w:p>
    <w:p w:rsidR="00540A84" w:rsidRPr="00C54522" w:rsidRDefault="00540A84" w:rsidP="00540A84">
      <w:pPr>
        <w:jc w:val="both"/>
        <w:rPr>
          <w:rFonts w:ascii="Times New Roman" w:hAnsi="Times New Roman"/>
          <w:lang w:val="en-CA"/>
        </w:rPr>
      </w:pPr>
      <w:r w:rsidRPr="00C54522">
        <w:rPr>
          <w:rFonts w:ascii="Times New Roman" w:hAnsi="Times New Roman"/>
          <w:b/>
          <w:lang w:val="en-CA"/>
        </w:rPr>
        <w:lastRenderedPageBreak/>
        <w:t>Multi</w:t>
      </w:r>
      <w:r>
        <w:rPr>
          <w:rFonts w:ascii="Times New Roman" w:hAnsi="Times New Roman"/>
          <w:b/>
          <w:lang w:val="en-CA"/>
        </w:rPr>
        <w:t>-</w:t>
      </w:r>
      <w:r w:rsidR="001D5DC8">
        <w:rPr>
          <w:rFonts w:ascii="Times New Roman" w:hAnsi="Times New Roman"/>
          <w:b/>
          <w:lang w:val="en-CA"/>
        </w:rPr>
        <w:t>pole E</w:t>
      </w:r>
      <w:r w:rsidRPr="00C54522">
        <w:rPr>
          <w:rFonts w:ascii="Times New Roman" w:hAnsi="Times New Roman"/>
          <w:b/>
          <w:lang w:val="en-CA"/>
        </w:rPr>
        <w:t>xpansion</w:t>
      </w:r>
      <w:r>
        <w:rPr>
          <w:rFonts w:ascii="Times New Roman" w:hAnsi="Times New Roman"/>
          <w:b/>
          <w:lang w:val="en-CA"/>
        </w:rPr>
        <w:t xml:space="preserve">: </w:t>
      </w:r>
      <w:r w:rsidRPr="00C54522">
        <w:rPr>
          <w:rFonts w:ascii="Times New Roman" w:hAnsi="Times New Roman"/>
          <w:lang w:val="en-CA"/>
        </w:rPr>
        <w:t xml:space="preserve">Approximate </w:t>
      </w:r>
      <w:r>
        <w:rPr>
          <w:rFonts w:ascii="Times New Roman" w:hAnsi="Times New Roman"/>
          <w:lang w:val="en-CA"/>
        </w:rPr>
        <w:t xml:space="preserve">potentials at large distances. </w:t>
      </w:r>
      <w:proofErr w:type="gramStart"/>
      <w:r>
        <w:rPr>
          <w:rFonts w:ascii="Times New Roman" w:hAnsi="Times New Roman"/>
          <w:lang w:val="en-CA"/>
        </w:rPr>
        <w:t>The monopole and dipole terms.</w:t>
      </w:r>
      <w:proofErr w:type="gramEnd"/>
      <w:r>
        <w:rPr>
          <w:rFonts w:ascii="Times New Roman" w:hAnsi="Times New Roman"/>
          <w:lang w:val="en-CA"/>
        </w:rPr>
        <w:t xml:space="preserve"> </w:t>
      </w:r>
      <w:proofErr w:type="gramStart"/>
      <w:r>
        <w:rPr>
          <w:rFonts w:ascii="Times New Roman" w:hAnsi="Times New Roman"/>
          <w:lang w:val="en-CA"/>
        </w:rPr>
        <w:t>Origin of coordinates in multi-pole expansion.</w:t>
      </w:r>
      <w:proofErr w:type="gramEnd"/>
      <w:r>
        <w:rPr>
          <w:rFonts w:ascii="Times New Roman" w:hAnsi="Times New Roman"/>
          <w:lang w:val="en-CA"/>
        </w:rPr>
        <w:t xml:space="preserve"> The electric field of an electric charge</w:t>
      </w:r>
    </w:p>
    <w:p w:rsidR="0007148F" w:rsidRDefault="0007148F" w:rsidP="00540A84">
      <w:pPr>
        <w:jc w:val="both"/>
        <w:rPr>
          <w:rFonts w:ascii="Times New Roman" w:hAnsi="Times New Roman"/>
          <w:b/>
          <w:sz w:val="24"/>
          <w:szCs w:val="24"/>
          <w:lang w:val="en-CA"/>
        </w:rPr>
      </w:pPr>
      <w:r>
        <w:rPr>
          <w:rFonts w:ascii="Times New Roman" w:hAnsi="Times New Roman"/>
          <w:b/>
          <w:sz w:val="24"/>
          <w:szCs w:val="24"/>
          <w:lang w:val="en-CA"/>
        </w:rPr>
        <w:t>Unit-III</w:t>
      </w:r>
    </w:p>
    <w:p w:rsidR="00540A84" w:rsidRPr="00F831F8" w:rsidRDefault="00540A84" w:rsidP="00540A84">
      <w:pPr>
        <w:jc w:val="both"/>
        <w:rPr>
          <w:rFonts w:ascii="Times New Roman" w:hAnsi="Times New Roman"/>
          <w:b/>
          <w:sz w:val="24"/>
          <w:szCs w:val="24"/>
          <w:lang w:val="en-CA"/>
        </w:rPr>
      </w:pPr>
      <w:r w:rsidRPr="00F831F8">
        <w:rPr>
          <w:rFonts w:ascii="Times New Roman" w:hAnsi="Times New Roman"/>
          <w:b/>
          <w:sz w:val="24"/>
          <w:szCs w:val="24"/>
          <w:lang w:val="en-CA"/>
        </w:rPr>
        <w:t>Electro-magnetic waves in conducting and non-conducting media</w:t>
      </w:r>
    </w:p>
    <w:p w:rsidR="00540A84" w:rsidRDefault="00540A84" w:rsidP="00540A84">
      <w:pPr>
        <w:jc w:val="both"/>
        <w:rPr>
          <w:rFonts w:ascii="Times New Roman" w:hAnsi="Times New Roman"/>
          <w:lang w:val="en-CA"/>
        </w:rPr>
      </w:pPr>
      <w:r w:rsidRPr="00284F86">
        <w:rPr>
          <w:rFonts w:ascii="Times New Roman" w:hAnsi="Times New Roman"/>
          <w:b/>
          <w:lang w:val="en-CA"/>
        </w:rPr>
        <w:t>Electro-magnetic waves in non-conducting media</w:t>
      </w:r>
      <w:r>
        <w:rPr>
          <w:rFonts w:ascii="Times New Roman" w:hAnsi="Times New Roman"/>
          <w:b/>
          <w:lang w:val="en-CA"/>
        </w:rPr>
        <w:t xml:space="preserve">: </w:t>
      </w:r>
      <w:r>
        <w:rPr>
          <w:rFonts w:ascii="Times New Roman" w:hAnsi="Times New Roman"/>
          <w:lang w:val="en-CA"/>
        </w:rPr>
        <w:t xml:space="preserve">Monochromatic plane waves in vacuum. </w:t>
      </w:r>
      <w:proofErr w:type="gramStart"/>
      <w:r>
        <w:rPr>
          <w:rFonts w:ascii="Times New Roman" w:hAnsi="Times New Roman"/>
          <w:lang w:val="en-CA"/>
        </w:rPr>
        <w:t>Energy and momentum of electro-dynamic waves.</w:t>
      </w:r>
      <w:proofErr w:type="gramEnd"/>
      <w:r>
        <w:rPr>
          <w:rFonts w:ascii="Times New Roman" w:hAnsi="Times New Roman"/>
          <w:lang w:val="en-CA"/>
        </w:rPr>
        <w:t xml:space="preserve"> </w:t>
      </w:r>
      <w:proofErr w:type="gramStart"/>
      <w:r>
        <w:rPr>
          <w:rFonts w:ascii="Times New Roman" w:hAnsi="Times New Roman"/>
          <w:lang w:val="en-CA"/>
        </w:rPr>
        <w:t>Propagation through linear media.</w:t>
      </w:r>
      <w:proofErr w:type="gramEnd"/>
      <w:r>
        <w:rPr>
          <w:rFonts w:ascii="Times New Roman" w:hAnsi="Times New Roman"/>
          <w:lang w:val="en-CA"/>
        </w:rPr>
        <w:t xml:space="preserve"> Reflection and transmission at normal and oblique incidence</w:t>
      </w:r>
    </w:p>
    <w:p w:rsidR="0007148F" w:rsidRDefault="0007148F" w:rsidP="00540A84">
      <w:pPr>
        <w:jc w:val="both"/>
        <w:rPr>
          <w:rFonts w:ascii="Times New Roman" w:hAnsi="Times New Roman"/>
          <w:b/>
          <w:lang w:val="en-CA"/>
        </w:rPr>
      </w:pPr>
      <w:r>
        <w:rPr>
          <w:rFonts w:ascii="Times New Roman" w:hAnsi="Times New Roman"/>
          <w:b/>
          <w:lang w:val="en-CA"/>
        </w:rPr>
        <w:t>Unit-IV</w:t>
      </w:r>
    </w:p>
    <w:p w:rsidR="00540A84" w:rsidRDefault="001D5DC8" w:rsidP="00540A84">
      <w:pPr>
        <w:jc w:val="both"/>
        <w:rPr>
          <w:rFonts w:ascii="Times New Roman" w:hAnsi="Times New Roman"/>
          <w:lang w:val="en-CA"/>
        </w:rPr>
      </w:pPr>
      <w:r>
        <w:rPr>
          <w:rFonts w:ascii="Times New Roman" w:hAnsi="Times New Roman"/>
          <w:b/>
          <w:lang w:val="en-CA"/>
        </w:rPr>
        <w:t>Electromagnetic W</w:t>
      </w:r>
      <w:r w:rsidR="00540A84" w:rsidRPr="00284F86">
        <w:rPr>
          <w:rFonts w:ascii="Times New Roman" w:hAnsi="Times New Roman"/>
          <w:b/>
          <w:lang w:val="en-CA"/>
        </w:rPr>
        <w:t xml:space="preserve">aves in </w:t>
      </w:r>
      <w:r>
        <w:rPr>
          <w:rFonts w:ascii="Times New Roman" w:hAnsi="Times New Roman"/>
          <w:b/>
          <w:lang w:val="en-CA"/>
        </w:rPr>
        <w:t>C</w:t>
      </w:r>
      <w:r w:rsidR="00540A84" w:rsidRPr="00284F86">
        <w:rPr>
          <w:rFonts w:ascii="Times New Roman" w:hAnsi="Times New Roman"/>
          <w:b/>
          <w:lang w:val="en-CA"/>
        </w:rPr>
        <w:t>onductors</w:t>
      </w:r>
      <w:r w:rsidR="00540A84">
        <w:rPr>
          <w:rFonts w:ascii="Times New Roman" w:hAnsi="Times New Roman"/>
          <w:b/>
          <w:lang w:val="en-CA"/>
        </w:rPr>
        <w:t xml:space="preserve">: </w:t>
      </w:r>
      <w:r w:rsidR="00540A84">
        <w:rPr>
          <w:rFonts w:ascii="Times New Roman" w:hAnsi="Times New Roman"/>
          <w:lang w:val="en-CA"/>
        </w:rPr>
        <w:t>The modified wave equation. Monochromatic plane waves in conducting media. Reflection and transmission at conducting surface</w:t>
      </w:r>
    </w:p>
    <w:p w:rsidR="00540A84" w:rsidRDefault="00540A84" w:rsidP="00540A84">
      <w:pPr>
        <w:jc w:val="both"/>
        <w:rPr>
          <w:rFonts w:ascii="Times New Roman" w:hAnsi="Times New Roman"/>
          <w:lang w:val="en-CA"/>
        </w:rPr>
      </w:pPr>
      <w:r w:rsidRPr="00284F86">
        <w:rPr>
          <w:rFonts w:ascii="Times New Roman" w:hAnsi="Times New Roman"/>
          <w:b/>
          <w:lang w:val="en-CA"/>
        </w:rPr>
        <w:t>Dispersion</w:t>
      </w:r>
      <w:r>
        <w:rPr>
          <w:rFonts w:ascii="Times New Roman" w:hAnsi="Times New Roman"/>
          <w:b/>
          <w:lang w:val="en-CA"/>
        </w:rPr>
        <w:t xml:space="preserve">: </w:t>
      </w:r>
      <w:r>
        <w:rPr>
          <w:rFonts w:ascii="Times New Roman" w:hAnsi="Times New Roman"/>
          <w:lang w:val="en-CA"/>
        </w:rPr>
        <w:t xml:space="preserve">The frequency dependence </w:t>
      </w:r>
      <w:proofErr w:type="gramStart"/>
      <w:r>
        <w:rPr>
          <w:rFonts w:ascii="Times New Roman" w:hAnsi="Times New Roman"/>
          <w:lang w:val="en-CA"/>
        </w:rPr>
        <w:t xml:space="preserve">of </w:t>
      </w:r>
      <w:proofErr w:type="gramEnd"/>
      <w:r w:rsidRPr="00284F86">
        <w:rPr>
          <w:rFonts w:ascii="Times New Roman" w:hAnsi="Times New Roman"/>
          <w:position w:val="-10"/>
          <w:lang w:val="en-CA"/>
        </w:rPr>
        <w:object w:dxaOrig="1120" w:dyaOrig="320">
          <v:shape id="_x0000_i1028" type="#_x0000_t75" style="width:56.25pt;height:15.75pt" o:ole="">
            <v:imagedata r:id="rId18" o:title=""/>
          </v:shape>
          <o:OLEObject Type="Embed" ProgID="Equation.3" ShapeID="_x0000_i1028" DrawAspect="Content" ObjectID="_1586158562" r:id="rId19"/>
        </w:object>
      </w:r>
      <w:r>
        <w:rPr>
          <w:rFonts w:ascii="Times New Roman" w:hAnsi="Times New Roman"/>
          <w:lang w:val="en-CA"/>
        </w:rPr>
        <w:t xml:space="preserve">. </w:t>
      </w:r>
      <w:proofErr w:type="gramStart"/>
      <w:r>
        <w:rPr>
          <w:rFonts w:ascii="Times New Roman" w:hAnsi="Times New Roman"/>
          <w:lang w:val="en-CA"/>
        </w:rPr>
        <w:t>Dispersion in non-conductors.</w:t>
      </w:r>
      <w:proofErr w:type="gramEnd"/>
      <w:r>
        <w:rPr>
          <w:rFonts w:ascii="Times New Roman" w:hAnsi="Times New Roman"/>
          <w:lang w:val="en-CA"/>
        </w:rPr>
        <w:t xml:space="preserve"> Free electrons in conductors and plasma </w:t>
      </w:r>
    </w:p>
    <w:p w:rsidR="00540A84" w:rsidRDefault="00540A84" w:rsidP="00540A84">
      <w:pPr>
        <w:jc w:val="both"/>
        <w:rPr>
          <w:rFonts w:ascii="Times New Roman" w:hAnsi="Times New Roman"/>
          <w:lang w:val="en-CA"/>
        </w:rPr>
      </w:pPr>
      <w:r w:rsidRPr="00284F86">
        <w:rPr>
          <w:rFonts w:ascii="Times New Roman" w:hAnsi="Times New Roman"/>
          <w:b/>
          <w:lang w:val="en-CA"/>
        </w:rPr>
        <w:t>Guided waves</w:t>
      </w:r>
      <w:r>
        <w:rPr>
          <w:rFonts w:ascii="Times New Roman" w:hAnsi="Times New Roman"/>
          <w:b/>
          <w:lang w:val="en-CA"/>
        </w:rPr>
        <w:t xml:space="preserve">: </w:t>
      </w:r>
      <w:r>
        <w:rPr>
          <w:rFonts w:ascii="Times New Roman" w:hAnsi="Times New Roman"/>
          <w:lang w:val="en-CA"/>
        </w:rPr>
        <w:t>Wave guides. TE waves in rectangular wave-guides. The coaxial transmission lines</w:t>
      </w:r>
    </w:p>
    <w:p w:rsidR="0007148F" w:rsidRDefault="0007148F" w:rsidP="00540A84">
      <w:pPr>
        <w:jc w:val="both"/>
        <w:rPr>
          <w:rFonts w:ascii="Times New Roman" w:hAnsi="Times New Roman"/>
          <w:b/>
          <w:lang w:val="en-CA" w:eastAsia="en-CA"/>
        </w:rPr>
      </w:pPr>
      <w:r>
        <w:rPr>
          <w:rFonts w:ascii="Times New Roman" w:hAnsi="Times New Roman"/>
          <w:b/>
          <w:lang w:val="en-CA" w:eastAsia="en-CA"/>
        </w:rPr>
        <w:t>Unit-V</w:t>
      </w:r>
    </w:p>
    <w:p w:rsidR="00540A84" w:rsidRPr="00BA4B3B" w:rsidRDefault="00540A84" w:rsidP="00540A84">
      <w:pPr>
        <w:jc w:val="both"/>
        <w:rPr>
          <w:rFonts w:ascii="Times New Roman" w:hAnsi="Times New Roman"/>
          <w:lang w:val="en-CA"/>
        </w:rPr>
      </w:pPr>
      <w:r w:rsidRPr="00BA4B3B">
        <w:rPr>
          <w:rFonts w:ascii="Times New Roman" w:hAnsi="Times New Roman"/>
          <w:b/>
          <w:lang w:val="en-CA" w:eastAsia="en-CA"/>
        </w:rPr>
        <w:t>Magneto-Hydrodynamics and Plasma Physics</w:t>
      </w:r>
      <w:r w:rsidRPr="00BA4B3B">
        <w:rPr>
          <w:rFonts w:ascii="Times New Roman" w:hAnsi="Times New Roman"/>
          <w:lang w:val="en-CA" w:eastAsia="en-CA"/>
        </w:rPr>
        <w:t xml:space="preserve"> </w:t>
      </w:r>
    </w:p>
    <w:p w:rsidR="00F831F8" w:rsidRDefault="00540A84" w:rsidP="00F831F8">
      <w:pPr>
        <w:spacing w:before="100" w:beforeAutospacing="1" w:after="100" w:afterAutospacing="1"/>
        <w:rPr>
          <w:rFonts w:ascii="Times New Roman" w:hAnsi="Times New Roman"/>
          <w:lang w:val="en-CA" w:eastAsia="en-CA"/>
        </w:rPr>
      </w:pPr>
      <w:proofErr w:type="gramStart"/>
      <w:r w:rsidRPr="00227C33">
        <w:rPr>
          <w:rFonts w:ascii="Times New Roman" w:hAnsi="Times New Roman"/>
          <w:lang w:val="en-CA" w:eastAsia="en-CA"/>
        </w:rPr>
        <w:t>Introduction and definitions</w:t>
      </w:r>
      <w:r>
        <w:rPr>
          <w:rFonts w:ascii="Times New Roman" w:hAnsi="Times New Roman"/>
          <w:lang w:val="en-CA" w:eastAsia="en-CA"/>
        </w:rPr>
        <w:t>.</w:t>
      </w:r>
      <w:proofErr w:type="gramEnd"/>
      <w:r>
        <w:rPr>
          <w:rFonts w:ascii="Times New Roman" w:hAnsi="Times New Roman"/>
          <w:lang w:val="en-CA" w:eastAsia="en-CA"/>
        </w:rPr>
        <w:t xml:space="preserve"> </w:t>
      </w:r>
      <w:proofErr w:type="gramStart"/>
      <w:r w:rsidRPr="00227C33">
        <w:rPr>
          <w:rFonts w:ascii="Times New Roman" w:hAnsi="Times New Roman"/>
          <w:lang w:val="en-CA" w:eastAsia="en-CA"/>
        </w:rPr>
        <w:t>MHD equations</w:t>
      </w:r>
      <w:r>
        <w:rPr>
          <w:rFonts w:ascii="Times New Roman" w:hAnsi="Times New Roman"/>
          <w:lang w:val="en-CA" w:eastAsia="en-CA"/>
        </w:rPr>
        <w:t>.</w:t>
      </w:r>
      <w:proofErr w:type="gramEnd"/>
      <w:r w:rsidRPr="00BA4B3B">
        <w:rPr>
          <w:rFonts w:ascii="Times New Roman" w:hAnsi="Times New Roman"/>
          <w:lang w:val="en-CA" w:eastAsia="en-CA"/>
        </w:rPr>
        <w:t xml:space="preserve"> </w:t>
      </w:r>
      <w:r w:rsidRPr="00227C33">
        <w:rPr>
          <w:rFonts w:ascii="Times New Roman" w:hAnsi="Times New Roman"/>
          <w:lang w:val="en-CA" w:eastAsia="en-CA"/>
        </w:rPr>
        <w:t xml:space="preserve">Magnetic </w:t>
      </w:r>
      <w:r>
        <w:rPr>
          <w:rFonts w:ascii="Times New Roman" w:hAnsi="Times New Roman"/>
          <w:lang w:val="en-CA" w:eastAsia="en-CA"/>
        </w:rPr>
        <w:t>D</w:t>
      </w:r>
      <w:r w:rsidRPr="00227C33">
        <w:rPr>
          <w:rFonts w:ascii="Times New Roman" w:hAnsi="Times New Roman"/>
          <w:lang w:val="en-CA" w:eastAsia="en-CA"/>
        </w:rPr>
        <w:t>iffusion</w:t>
      </w:r>
      <w:r>
        <w:rPr>
          <w:rFonts w:ascii="Times New Roman" w:hAnsi="Times New Roman"/>
          <w:lang w:val="en-CA" w:eastAsia="en-CA"/>
        </w:rPr>
        <w:t>: V</w:t>
      </w:r>
      <w:r w:rsidRPr="00227C33">
        <w:rPr>
          <w:rFonts w:ascii="Times New Roman" w:hAnsi="Times New Roman"/>
          <w:lang w:val="en-CA" w:eastAsia="en-CA"/>
        </w:rPr>
        <w:t xml:space="preserve">iscosity and </w:t>
      </w:r>
      <w:r>
        <w:rPr>
          <w:rFonts w:ascii="Times New Roman" w:hAnsi="Times New Roman"/>
          <w:lang w:val="en-CA" w:eastAsia="en-CA"/>
        </w:rPr>
        <w:t>P</w:t>
      </w:r>
      <w:r w:rsidRPr="00227C33">
        <w:rPr>
          <w:rFonts w:ascii="Times New Roman" w:hAnsi="Times New Roman"/>
          <w:lang w:val="en-CA" w:eastAsia="en-CA"/>
        </w:rPr>
        <w:t>ressure</w:t>
      </w:r>
      <w:r>
        <w:rPr>
          <w:rFonts w:ascii="Times New Roman" w:hAnsi="Times New Roman"/>
          <w:lang w:val="en-CA" w:eastAsia="en-CA"/>
        </w:rPr>
        <w:t xml:space="preserve">. </w:t>
      </w:r>
      <w:r w:rsidRPr="00227C33">
        <w:rPr>
          <w:rFonts w:ascii="Times New Roman" w:hAnsi="Times New Roman"/>
          <w:lang w:val="en-CA" w:eastAsia="en-CA"/>
        </w:rPr>
        <w:t>Pinch effect</w:t>
      </w:r>
      <w:r>
        <w:rPr>
          <w:rFonts w:ascii="Times New Roman" w:hAnsi="Times New Roman"/>
          <w:lang w:val="en-CA" w:eastAsia="en-CA"/>
        </w:rPr>
        <w:t xml:space="preserve">: </w:t>
      </w:r>
      <w:r w:rsidRPr="00227C33">
        <w:rPr>
          <w:rFonts w:ascii="Times New Roman" w:hAnsi="Times New Roman"/>
          <w:lang w:val="en-CA" w:eastAsia="en-CA"/>
        </w:rPr>
        <w:t>instabilities in pinched plasma column</w:t>
      </w:r>
      <w:r>
        <w:rPr>
          <w:rFonts w:ascii="Times New Roman" w:hAnsi="Times New Roman"/>
          <w:lang w:val="en-CA" w:eastAsia="en-CA"/>
        </w:rPr>
        <w:t xml:space="preserve">. </w:t>
      </w:r>
      <w:proofErr w:type="gramStart"/>
      <w:r w:rsidRPr="00227C33">
        <w:rPr>
          <w:rFonts w:ascii="Times New Roman" w:hAnsi="Times New Roman"/>
          <w:lang w:val="en-CA" w:eastAsia="en-CA"/>
        </w:rPr>
        <w:t>Magneto</w:t>
      </w:r>
      <w:r>
        <w:rPr>
          <w:rFonts w:ascii="Times New Roman" w:hAnsi="Times New Roman"/>
          <w:lang w:val="en-CA" w:eastAsia="en-CA"/>
        </w:rPr>
        <w:t>-</w:t>
      </w:r>
      <w:r w:rsidRPr="00227C33">
        <w:rPr>
          <w:rFonts w:ascii="Times New Roman" w:hAnsi="Times New Roman"/>
          <w:lang w:val="en-CA" w:eastAsia="en-CA"/>
        </w:rPr>
        <w:t>hydrodynamics waves</w:t>
      </w:r>
      <w:r>
        <w:rPr>
          <w:rFonts w:ascii="Times New Roman" w:hAnsi="Times New Roman"/>
          <w:lang w:val="en-CA" w:eastAsia="en-CA"/>
        </w:rPr>
        <w:t>.</w:t>
      </w:r>
      <w:proofErr w:type="gramEnd"/>
      <w:r>
        <w:rPr>
          <w:rFonts w:ascii="Times New Roman" w:hAnsi="Times New Roman"/>
          <w:lang w:val="en-CA" w:eastAsia="en-CA"/>
        </w:rPr>
        <w:t xml:space="preserve"> </w:t>
      </w:r>
      <w:r w:rsidRPr="00227C33">
        <w:rPr>
          <w:rFonts w:ascii="Times New Roman" w:hAnsi="Times New Roman"/>
          <w:lang w:val="en-CA" w:eastAsia="en-CA"/>
        </w:rPr>
        <w:t>Plasma</w:t>
      </w:r>
      <w:r>
        <w:rPr>
          <w:rFonts w:ascii="Times New Roman" w:hAnsi="Times New Roman"/>
          <w:lang w:val="en-CA" w:eastAsia="en-CA"/>
        </w:rPr>
        <w:t xml:space="preserve"> O</w:t>
      </w:r>
      <w:r w:rsidRPr="00227C33">
        <w:rPr>
          <w:rFonts w:ascii="Times New Roman" w:hAnsi="Times New Roman"/>
          <w:lang w:val="en-CA" w:eastAsia="en-CA"/>
        </w:rPr>
        <w:t>scillations</w:t>
      </w:r>
      <w:r>
        <w:rPr>
          <w:rFonts w:ascii="Times New Roman" w:hAnsi="Times New Roman"/>
          <w:lang w:val="en-CA" w:eastAsia="en-CA"/>
        </w:rPr>
        <w:t>:</w:t>
      </w:r>
      <w:r w:rsidRPr="00227C33">
        <w:rPr>
          <w:rFonts w:ascii="Times New Roman" w:hAnsi="Times New Roman"/>
          <w:lang w:val="en-CA" w:eastAsia="en-CA"/>
        </w:rPr>
        <w:t xml:space="preserve"> </w:t>
      </w:r>
      <w:r>
        <w:rPr>
          <w:rFonts w:ascii="Times New Roman" w:hAnsi="Times New Roman"/>
          <w:lang w:val="en-CA" w:eastAsia="en-CA"/>
        </w:rPr>
        <w:t>S</w:t>
      </w:r>
      <w:r w:rsidRPr="00227C33">
        <w:rPr>
          <w:rFonts w:ascii="Times New Roman" w:hAnsi="Times New Roman"/>
          <w:lang w:val="en-CA" w:eastAsia="en-CA"/>
        </w:rPr>
        <w:t>hort wave length limit of plasma oscillations and Debye shielding distance</w:t>
      </w:r>
    </w:p>
    <w:p w:rsidR="00540A84" w:rsidRPr="00030B77" w:rsidRDefault="00F831F8" w:rsidP="00F831F8">
      <w:pPr>
        <w:spacing w:before="100" w:beforeAutospacing="1" w:after="100" w:afterAutospacing="1"/>
        <w:rPr>
          <w:rFonts w:ascii="Times New Roman" w:hAnsi="Times New Roman"/>
          <w:i/>
          <w:lang w:val="en-CA" w:eastAsia="en-CA"/>
        </w:rPr>
      </w:pPr>
      <w:r w:rsidRPr="00030B77">
        <w:rPr>
          <w:rFonts w:ascii="Times New Roman" w:hAnsi="Times New Roman"/>
          <w:b/>
          <w:i/>
          <w:sz w:val="24"/>
          <w:szCs w:val="24"/>
          <w:lang w:val="en-CA"/>
        </w:rPr>
        <w:t>Suggested Readings</w:t>
      </w:r>
    </w:p>
    <w:p w:rsidR="00540A84" w:rsidRPr="00F831F8" w:rsidRDefault="00540A84" w:rsidP="00A81B1C">
      <w:pPr>
        <w:numPr>
          <w:ilvl w:val="0"/>
          <w:numId w:val="6"/>
        </w:numPr>
        <w:spacing w:after="0" w:line="240" w:lineRule="auto"/>
        <w:ind w:left="714" w:hanging="357"/>
        <w:jc w:val="both"/>
        <w:rPr>
          <w:rFonts w:ascii="Times New Roman" w:hAnsi="Times New Roman"/>
          <w:sz w:val="28"/>
          <w:szCs w:val="28"/>
          <w:lang w:val="en-CA"/>
        </w:rPr>
      </w:pPr>
      <w:r w:rsidRPr="00F831F8">
        <w:rPr>
          <w:rFonts w:ascii="Times New Roman" w:hAnsi="Times New Roman"/>
          <w:lang w:val="en-CA" w:eastAsia="en-CA"/>
        </w:rPr>
        <w:t xml:space="preserve">L. D. Landau &amp; </w:t>
      </w:r>
      <w:proofErr w:type="spellStart"/>
      <w:r w:rsidRPr="00F831F8">
        <w:rPr>
          <w:rFonts w:ascii="Times New Roman" w:hAnsi="Times New Roman"/>
          <w:lang w:val="en-CA" w:eastAsia="en-CA"/>
        </w:rPr>
        <w:t>Lifshitz</w:t>
      </w:r>
      <w:proofErr w:type="spellEnd"/>
      <w:r w:rsidRPr="00F831F8">
        <w:rPr>
          <w:rFonts w:ascii="Times New Roman" w:hAnsi="Times New Roman"/>
          <w:lang w:val="en-CA" w:eastAsia="en-CA"/>
        </w:rPr>
        <w:t xml:space="preserve">: Classical Theory of Electrodynamics; </w:t>
      </w:r>
      <w:proofErr w:type="spellStart"/>
      <w:r w:rsidRPr="00F831F8">
        <w:rPr>
          <w:rFonts w:ascii="Times New Roman" w:hAnsi="Times New Roman"/>
          <w:lang w:val="en-CA"/>
        </w:rPr>
        <w:t>Pergamon</w:t>
      </w:r>
      <w:proofErr w:type="spellEnd"/>
      <w:r w:rsidRPr="00F831F8">
        <w:rPr>
          <w:rFonts w:ascii="Times New Roman" w:hAnsi="Times New Roman"/>
          <w:lang w:val="en-CA"/>
        </w:rPr>
        <w:t xml:space="preserve"> Press.</w:t>
      </w:r>
      <w:r w:rsidRPr="00F831F8">
        <w:rPr>
          <w:rFonts w:ascii="Times New Roman" w:hAnsi="Times New Roman"/>
          <w:lang w:val="en-CA" w:eastAsia="en-CA"/>
        </w:rPr>
        <w:t xml:space="preserve"> </w:t>
      </w:r>
    </w:p>
    <w:p w:rsidR="00540A84" w:rsidRPr="00F831F8" w:rsidRDefault="00540A84" w:rsidP="00A81B1C">
      <w:pPr>
        <w:numPr>
          <w:ilvl w:val="0"/>
          <w:numId w:val="6"/>
        </w:numPr>
        <w:spacing w:after="0" w:line="240" w:lineRule="auto"/>
        <w:ind w:left="714" w:hanging="357"/>
        <w:jc w:val="both"/>
        <w:rPr>
          <w:rFonts w:ascii="Times New Roman" w:hAnsi="Times New Roman"/>
          <w:sz w:val="28"/>
          <w:szCs w:val="28"/>
          <w:lang w:val="en-CA"/>
        </w:rPr>
      </w:pPr>
      <w:r w:rsidRPr="00F831F8">
        <w:rPr>
          <w:rFonts w:ascii="Times New Roman" w:hAnsi="Times New Roman"/>
          <w:lang w:val="en-CA" w:eastAsia="en-CA"/>
        </w:rPr>
        <w:t xml:space="preserve">L. D. Landau &amp; </w:t>
      </w:r>
      <w:proofErr w:type="spellStart"/>
      <w:r w:rsidRPr="00F831F8">
        <w:rPr>
          <w:rFonts w:ascii="Times New Roman" w:hAnsi="Times New Roman"/>
          <w:lang w:val="en-CA" w:eastAsia="en-CA"/>
        </w:rPr>
        <w:t>Lifshitz</w:t>
      </w:r>
      <w:proofErr w:type="spellEnd"/>
      <w:r w:rsidRPr="00F831F8">
        <w:rPr>
          <w:rFonts w:ascii="Times New Roman" w:hAnsi="Times New Roman"/>
          <w:lang w:val="en-CA" w:eastAsia="en-CA"/>
        </w:rPr>
        <w:t xml:space="preserve">: Electrodynamics of continuous media; </w:t>
      </w:r>
      <w:proofErr w:type="spellStart"/>
      <w:r w:rsidRPr="00F831F8">
        <w:rPr>
          <w:rFonts w:ascii="Times New Roman" w:hAnsi="Times New Roman"/>
          <w:lang w:val="en-CA"/>
        </w:rPr>
        <w:t>Pergamon</w:t>
      </w:r>
      <w:proofErr w:type="spellEnd"/>
      <w:r w:rsidRPr="00F831F8">
        <w:rPr>
          <w:rFonts w:ascii="Times New Roman" w:hAnsi="Times New Roman"/>
          <w:lang w:val="en-CA"/>
        </w:rPr>
        <w:t xml:space="preserve"> Press.</w:t>
      </w:r>
      <w:r w:rsidRPr="00F831F8">
        <w:rPr>
          <w:rFonts w:ascii="Times New Roman" w:hAnsi="Times New Roman"/>
          <w:lang w:val="en-CA" w:eastAsia="en-CA"/>
        </w:rPr>
        <w:t xml:space="preserve"> </w:t>
      </w:r>
    </w:p>
    <w:p w:rsidR="00540A84" w:rsidRPr="00F831F8" w:rsidRDefault="00540A84" w:rsidP="00A81B1C">
      <w:pPr>
        <w:numPr>
          <w:ilvl w:val="0"/>
          <w:numId w:val="6"/>
        </w:numPr>
        <w:spacing w:after="0" w:line="240" w:lineRule="auto"/>
        <w:ind w:left="714" w:hanging="357"/>
        <w:jc w:val="both"/>
        <w:rPr>
          <w:rFonts w:ascii="Times New Roman" w:hAnsi="Times New Roman"/>
          <w:lang w:val="en-CA"/>
        </w:rPr>
      </w:pPr>
      <w:r w:rsidRPr="00F831F8">
        <w:rPr>
          <w:rFonts w:ascii="Times New Roman" w:hAnsi="Times New Roman"/>
          <w:lang w:val="en-CA"/>
        </w:rPr>
        <w:t xml:space="preserve">J. D. </w:t>
      </w:r>
      <w:proofErr w:type="spellStart"/>
      <w:r w:rsidRPr="00F831F8">
        <w:rPr>
          <w:rFonts w:ascii="Times New Roman" w:hAnsi="Times New Roman"/>
          <w:lang w:val="en-CA"/>
        </w:rPr>
        <w:t>Jacksson</w:t>
      </w:r>
      <w:proofErr w:type="spellEnd"/>
      <w:r w:rsidRPr="00F831F8">
        <w:rPr>
          <w:rFonts w:ascii="Times New Roman" w:hAnsi="Times New Roman"/>
          <w:lang w:val="en-CA"/>
        </w:rPr>
        <w:t>: Classical Electro-dynamics; John Wiley.</w:t>
      </w:r>
    </w:p>
    <w:p w:rsidR="00540A84" w:rsidRPr="00F831F8" w:rsidRDefault="00540A84" w:rsidP="00A81B1C">
      <w:pPr>
        <w:numPr>
          <w:ilvl w:val="0"/>
          <w:numId w:val="6"/>
        </w:numPr>
        <w:spacing w:after="0" w:line="240" w:lineRule="auto"/>
        <w:ind w:left="714" w:hanging="357"/>
        <w:jc w:val="both"/>
        <w:rPr>
          <w:rFonts w:ascii="Times New Roman" w:hAnsi="Times New Roman"/>
          <w:lang w:val="en-CA"/>
        </w:rPr>
      </w:pPr>
      <w:r w:rsidRPr="00F831F8">
        <w:rPr>
          <w:rFonts w:ascii="Times New Roman" w:hAnsi="Times New Roman"/>
          <w:lang w:val="en-CA"/>
        </w:rPr>
        <w:t>David J. Griffiths: Introduction to Electro-dynamics; Prentice Hall.</w:t>
      </w:r>
    </w:p>
    <w:p w:rsidR="00421404" w:rsidRDefault="00540A84" w:rsidP="00A81B1C">
      <w:pPr>
        <w:numPr>
          <w:ilvl w:val="0"/>
          <w:numId w:val="6"/>
        </w:numPr>
        <w:spacing w:before="100" w:beforeAutospacing="1" w:after="100" w:afterAutospacing="1" w:line="240" w:lineRule="auto"/>
        <w:ind w:hanging="357"/>
        <w:jc w:val="both"/>
        <w:rPr>
          <w:rFonts w:ascii="Times New Roman" w:hAnsi="Times New Roman"/>
          <w:lang w:val="en-CA"/>
        </w:rPr>
      </w:pPr>
      <w:r w:rsidRPr="00F831F8">
        <w:rPr>
          <w:rFonts w:ascii="Times New Roman" w:hAnsi="Times New Roman"/>
          <w:lang w:val="en-CA" w:eastAsia="en-CA"/>
        </w:rPr>
        <w:t>Panofsky &amp; Phillip:</w:t>
      </w:r>
      <w:r w:rsidRPr="00582E58">
        <w:rPr>
          <w:rFonts w:ascii="Times New Roman" w:hAnsi="Times New Roman"/>
          <w:b/>
          <w:lang w:val="en-CA" w:eastAsia="en-CA"/>
        </w:rPr>
        <w:t xml:space="preserve"> </w:t>
      </w:r>
      <w:r w:rsidRPr="00582E58">
        <w:rPr>
          <w:rFonts w:ascii="Times New Roman" w:hAnsi="Times New Roman"/>
          <w:lang w:val="en-CA" w:eastAsia="en-CA"/>
        </w:rPr>
        <w:t>Classical electrodynamics and magnetism</w:t>
      </w:r>
      <w:r w:rsidR="00421404">
        <w:rPr>
          <w:rFonts w:ascii="Times New Roman" w:hAnsi="Times New Roman"/>
          <w:lang w:val="en-CA" w:eastAsia="en-CA"/>
        </w:rPr>
        <w:t>.</w:t>
      </w:r>
    </w:p>
    <w:p w:rsidR="00F831F8" w:rsidRPr="00421404" w:rsidRDefault="00421404" w:rsidP="00A81B1C">
      <w:pPr>
        <w:numPr>
          <w:ilvl w:val="0"/>
          <w:numId w:val="6"/>
        </w:numPr>
        <w:spacing w:before="100" w:beforeAutospacing="1" w:after="100" w:afterAutospacing="1" w:line="240" w:lineRule="auto"/>
        <w:ind w:hanging="357"/>
        <w:jc w:val="both"/>
        <w:rPr>
          <w:rFonts w:ascii="Times New Roman" w:hAnsi="Times New Roman"/>
          <w:sz w:val="24"/>
          <w:szCs w:val="24"/>
          <w:lang w:val="en-CA"/>
        </w:rPr>
      </w:pPr>
      <w:r w:rsidRPr="00421404">
        <w:rPr>
          <w:rStyle w:val="Strong"/>
          <w:rFonts w:ascii="Times New Roman" w:hAnsi="Times New Roman"/>
          <w:b w:val="0"/>
          <w:sz w:val="24"/>
          <w:szCs w:val="24"/>
        </w:rPr>
        <w:t xml:space="preserve">N. N. </w:t>
      </w:r>
      <w:proofErr w:type="spellStart"/>
      <w:r w:rsidRPr="00421404">
        <w:rPr>
          <w:rStyle w:val="Strong"/>
          <w:rFonts w:ascii="Times New Roman" w:hAnsi="Times New Roman"/>
          <w:b w:val="0"/>
          <w:sz w:val="24"/>
          <w:szCs w:val="24"/>
        </w:rPr>
        <w:t>Rao</w:t>
      </w:r>
      <w:proofErr w:type="spellEnd"/>
      <w:r w:rsidRPr="00421404">
        <w:rPr>
          <w:rStyle w:val="Strong"/>
          <w:rFonts w:ascii="Times New Roman" w:hAnsi="Times New Roman"/>
          <w:b w:val="0"/>
          <w:sz w:val="24"/>
          <w:szCs w:val="24"/>
        </w:rPr>
        <w:t xml:space="preserve">: Elements of Engineering </w:t>
      </w:r>
      <w:proofErr w:type="spellStart"/>
      <w:r w:rsidRPr="00421404">
        <w:rPr>
          <w:rStyle w:val="Strong"/>
          <w:rFonts w:ascii="Times New Roman" w:hAnsi="Times New Roman"/>
          <w:b w:val="0"/>
          <w:sz w:val="24"/>
          <w:szCs w:val="24"/>
        </w:rPr>
        <w:t>Electromagnetics</w:t>
      </w:r>
      <w:proofErr w:type="spellEnd"/>
      <w:r w:rsidRPr="00421404">
        <w:rPr>
          <w:rStyle w:val="Strong"/>
          <w:rFonts w:ascii="Times New Roman" w:hAnsi="Times New Roman"/>
          <w:b w:val="0"/>
          <w:sz w:val="24"/>
          <w:szCs w:val="24"/>
        </w:rPr>
        <w:t>, Pearson Education.</w:t>
      </w:r>
    </w:p>
    <w:p w:rsidR="001D707C" w:rsidRDefault="001D707C" w:rsidP="00F831F8">
      <w:pPr>
        <w:spacing w:before="100" w:beforeAutospacing="1" w:after="100" w:afterAutospacing="1" w:line="240" w:lineRule="auto"/>
        <w:jc w:val="both"/>
        <w:rPr>
          <w:rFonts w:ascii="Times New Roman" w:eastAsia="Calibri" w:hAnsi="Times New Roman"/>
          <w:b/>
          <w:sz w:val="24"/>
          <w:szCs w:val="24"/>
        </w:rPr>
      </w:pPr>
    </w:p>
    <w:p w:rsidR="00EC0AB9" w:rsidRPr="00986F73" w:rsidRDefault="00EC0AB9" w:rsidP="00EC0AB9">
      <w:pPr>
        <w:suppressAutoHyphens/>
        <w:spacing w:before="120" w:after="120" w:line="240" w:lineRule="auto"/>
        <w:ind w:left="630" w:hanging="630"/>
        <w:jc w:val="both"/>
        <w:rPr>
          <w:rFonts w:ascii="Times New Roman" w:eastAsia="Calibri" w:hAnsi="Times New Roman"/>
          <w:sz w:val="24"/>
          <w:szCs w:val="24"/>
          <w:lang w:val="en-GB"/>
        </w:rPr>
      </w:pPr>
      <w:r>
        <w:rPr>
          <w:rFonts w:ascii="Times New Roman" w:hAnsi="Times New Roman"/>
          <w:sz w:val="24"/>
          <w:szCs w:val="24"/>
        </w:rPr>
        <w:t xml:space="preserve">CO1: </w:t>
      </w:r>
      <w:r w:rsidRPr="00D405AE">
        <w:rPr>
          <w:rFonts w:ascii="Times New Roman" w:hAnsi="Times New Roman"/>
          <w:sz w:val="24"/>
          <w:szCs w:val="24"/>
        </w:rPr>
        <w:t>Explain classical electrodynamics based on Maxwell's equations including i</w:t>
      </w:r>
      <w:r>
        <w:rPr>
          <w:rFonts w:ascii="Times New Roman" w:hAnsi="Times New Roman"/>
          <w:sz w:val="24"/>
          <w:szCs w:val="24"/>
        </w:rPr>
        <w:t>ts formulation in covariant form.</w:t>
      </w:r>
    </w:p>
    <w:p w:rsidR="00EC0AB9" w:rsidRPr="00D405AE" w:rsidRDefault="00EC0AB9" w:rsidP="00EC0AB9">
      <w:pPr>
        <w:suppressAutoHyphens/>
        <w:spacing w:before="120" w:after="120" w:line="240" w:lineRule="auto"/>
        <w:ind w:left="630" w:hanging="630"/>
        <w:jc w:val="both"/>
        <w:rPr>
          <w:rFonts w:ascii="Times New Roman" w:eastAsia="Calibri" w:hAnsi="Times New Roman"/>
          <w:sz w:val="24"/>
          <w:szCs w:val="24"/>
          <w:lang w:val="en-GB"/>
        </w:rPr>
      </w:pPr>
      <w:r>
        <w:rPr>
          <w:rFonts w:ascii="Times New Roman" w:hAnsi="Times New Roman"/>
          <w:sz w:val="24"/>
          <w:szCs w:val="24"/>
        </w:rPr>
        <w:t>CO2: S</w:t>
      </w:r>
      <w:r w:rsidRPr="00D405AE">
        <w:rPr>
          <w:rFonts w:ascii="Times New Roman" w:hAnsi="Times New Roman"/>
          <w:sz w:val="24"/>
          <w:szCs w:val="24"/>
        </w:rPr>
        <w:t>olv</w:t>
      </w:r>
      <w:r>
        <w:rPr>
          <w:rFonts w:ascii="Times New Roman" w:hAnsi="Times New Roman"/>
          <w:sz w:val="24"/>
          <w:szCs w:val="24"/>
        </w:rPr>
        <w:t>e the</w:t>
      </w:r>
      <w:r w:rsidRPr="00D405AE">
        <w:rPr>
          <w:rFonts w:ascii="Times New Roman" w:hAnsi="Times New Roman"/>
          <w:sz w:val="24"/>
          <w:szCs w:val="24"/>
        </w:rPr>
        <w:t xml:space="preserve"> </w:t>
      </w:r>
      <w:r w:rsidRPr="00D405AE">
        <w:rPr>
          <w:rFonts w:ascii="Times New Roman" w:eastAsia="Calibri" w:hAnsi="Times New Roman"/>
          <w:sz w:val="24"/>
          <w:szCs w:val="24"/>
          <w:lang w:val="en-GB"/>
        </w:rPr>
        <w:t xml:space="preserve">electromagnetic problems with the help of </w:t>
      </w:r>
      <w:proofErr w:type="spellStart"/>
      <w:r w:rsidRPr="00D405AE">
        <w:rPr>
          <w:rFonts w:ascii="Times New Roman" w:eastAsia="Calibri" w:hAnsi="Times New Roman"/>
          <w:sz w:val="24"/>
          <w:szCs w:val="24"/>
          <w:lang w:val="en-GB"/>
        </w:rPr>
        <w:t>electrodynamic</w:t>
      </w:r>
      <w:proofErr w:type="spellEnd"/>
      <w:r w:rsidRPr="00D405AE">
        <w:rPr>
          <w:rFonts w:ascii="Times New Roman" w:eastAsia="Calibri" w:hAnsi="Times New Roman"/>
          <w:sz w:val="24"/>
          <w:szCs w:val="24"/>
          <w:lang w:val="en-GB"/>
        </w:rPr>
        <w:t xml:space="preserve"> potentials and </w:t>
      </w:r>
      <w:proofErr w:type="spellStart"/>
      <w:r w:rsidRPr="00D405AE">
        <w:rPr>
          <w:rFonts w:ascii="Times New Roman" w:eastAsia="Calibri" w:hAnsi="Times New Roman"/>
          <w:sz w:val="24"/>
          <w:szCs w:val="24"/>
          <w:lang w:val="en-GB"/>
        </w:rPr>
        <w:t>superpotentials</w:t>
      </w:r>
      <w:proofErr w:type="spellEnd"/>
      <w:r w:rsidRPr="00D405AE">
        <w:rPr>
          <w:rFonts w:ascii="Times New Roman" w:eastAsia="Calibri" w:hAnsi="Times New Roman"/>
          <w:sz w:val="24"/>
          <w:szCs w:val="24"/>
          <w:lang w:val="en-GB"/>
        </w:rPr>
        <w:t xml:space="preserve">, and make a detailed account for gauge transformations and their use </w:t>
      </w:r>
    </w:p>
    <w:p w:rsidR="00EC0AB9" w:rsidRPr="00A45E99" w:rsidRDefault="00EC0AB9" w:rsidP="00EC0AB9">
      <w:pPr>
        <w:suppressAutoHyphens/>
        <w:spacing w:before="120" w:after="120" w:line="240" w:lineRule="auto"/>
        <w:ind w:left="630" w:hanging="630"/>
        <w:jc w:val="both"/>
        <w:rPr>
          <w:rFonts w:ascii="Times New Roman" w:hAnsi="Times New Roman"/>
          <w:sz w:val="24"/>
          <w:szCs w:val="24"/>
          <w:lang w:val="en-GB"/>
        </w:rPr>
      </w:pPr>
      <w:r>
        <w:rPr>
          <w:rFonts w:ascii="Times New Roman" w:eastAsia="Calibri" w:hAnsi="Times New Roman"/>
          <w:sz w:val="24"/>
          <w:szCs w:val="24"/>
          <w:lang w:val="en-GB"/>
        </w:rPr>
        <w:t>CO3: F</w:t>
      </w:r>
      <w:r w:rsidRPr="00A45E99">
        <w:rPr>
          <w:rFonts w:ascii="Times New Roman" w:eastAsia="Calibri" w:hAnsi="Times New Roman"/>
          <w:sz w:val="24"/>
          <w:szCs w:val="24"/>
          <w:lang w:val="en-GB"/>
        </w:rPr>
        <w:t xml:space="preserve">ormulate and solve </w:t>
      </w:r>
      <w:proofErr w:type="spellStart"/>
      <w:r w:rsidRPr="00A45E99">
        <w:rPr>
          <w:rFonts w:ascii="Times New Roman" w:eastAsia="Calibri" w:hAnsi="Times New Roman"/>
          <w:sz w:val="24"/>
          <w:szCs w:val="24"/>
          <w:lang w:val="en-GB"/>
        </w:rPr>
        <w:t>electrodynamic</w:t>
      </w:r>
      <w:proofErr w:type="spellEnd"/>
      <w:r w:rsidRPr="00A45E99">
        <w:rPr>
          <w:rFonts w:ascii="Times New Roman" w:eastAsia="Calibri" w:hAnsi="Times New Roman"/>
          <w:sz w:val="24"/>
          <w:szCs w:val="24"/>
          <w:lang w:val="en-GB"/>
        </w:rPr>
        <w:t xml:space="preserve"> problems in </w:t>
      </w:r>
      <w:proofErr w:type="spellStart"/>
      <w:r w:rsidRPr="00A45E99">
        <w:rPr>
          <w:rFonts w:ascii="Times New Roman" w:eastAsia="Calibri" w:hAnsi="Times New Roman"/>
          <w:sz w:val="24"/>
          <w:szCs w:val="24"/>
          <w:lang w:val="en-GB"/>
        </w:rPr>
        <w:t>relativistically</w:t>
      </w:r>
      <w:proofErr w:type="spellEnd"/>
      <w:r w:rsidRPr="00A45E99">
        <w:rPr>
          <w:rFonts w:ascii="Times New Roman" w:eastAsia="Calibri" w:hAnsi="Times New Roman"/>
          <w:sz w:val="24"/>
          <w:szCs w:val="24"/>
          <w:lang w:val="en-GB"/>
        </w:rPr>
        <w:t xml:space="preserve"> covariant form in four-dimensional </w:t>
      </w:r>
      <w:proofErr w:type="spellStart"/>
      <w:r w:rsidRPr="00A45E99">
        <w:rPr>
          <w:rFonts w:ascii="Times New Roman" w:eastAsia="Calibri" w:hAnsi="Times New Roman"/>
          <w:sz w:val="24"/>
          <w:szCs w:val="24"/>
          <w:lang w:val="en-GB"/>
        </w:rPr>
        <w:t>spacetime</w:t>
      </w:r>
      <w:proofErr w:type="spellEnd"/>
      <w:r>
        <w:rPr>
          <w:rFonts w:ascii="Times New Roman" w:eastAsia="Calibri" w:hAnsi="Times New Roman"/>
          <w:sz w:val="24"/>
          <w:szCs w:val="24"/>
          <w:lang w:val="en-GB"/>
        </w:rPr>
        <w:t>.</w:t>
      </w:r>
    </w:p>
    <w:p w:rsidR="00EC0AB9" w:rsidRPr="00D405AE" w:rsidRDefault="00EC0AB9" w:rsidP="00EC0AB9">
      <w:pPr>
        <w:suppressAutoHyphens/>
        <w:spacing w:before="120" w:after="120" w:line="240" w:lineRule="auto"/>
        <w:ind w:left="630" w:hanging="630"/>
        <w:jc w:val="both"/>
        <w:rPr>
          <w:rFonts w:ascii="Times New Roman" w:eastAsia="Calibri" w:hAnsi="Times New Roman"/>
          <w:sz w:val="24"/>
          <w:szCs w:val="24"/>
          <w:lang w:val="en-GB"/>
        </w:rPr>
      </w:pPr>
      <w:r>
        <w:rPr>
          <w:rFonts w:ascii="Times New Roman" w:eastAsia="Calibri" w:hAnsi="Times New Roman"/>
          <w:sz w:val="24"/>
          <w:szCs w:val="24"/>
          <w:lang w:val="en-GB"/>
        </w:rPr>
        <w:lastRenderedPageBreak/>
        <w:t>CO4: C</w:t>
      </w:r>
      <w:r w:rsidRPr="00D405AE">
        <w:rPr>
          <w:rFonts w:ascii="Times New Roman" w:eastAsia="Calibri" w:hAnsi="Times New Roman"/>
          <w:sz w:val="24"/>
          <w:szCs w:val="24"/>
          <w:lang w:val="en-GB"/>
        </w:rPr>
        <w:t xml:space="preserve">alculate the electromagnetic radiation from localised charges which move arbitrarily in time and space, taking into account retardation effects. </w:t>
      </w:r>
    </w:p>
    <w:p w:rsidR="00EC0AB9" w:rsidRPr="00D61306" w:rsidRDefault="00EC0AB9" w:rsidP="00EC0AB9">
      <w:pPr>
        <w:suppressAutoHyphens/>
        <w:spacing w:before="120" w:after="120" w:line="240" w:lineRule="auto"/>
        <w:ind w:left="630" w:hanging="630"/>
        <w:jc w:val="both"/>
        <w:rPr>
          <w:rFonts w:ascii="Times New Roman" w:eastAsia="Calibri" w:hAnsi="Times New Roman"/>
          <w:sz w:val="24"/>
          <w:szCs w:val="24"/>
          <w:lang w:val="en-GB"/>
        </w:rPr>
      </w:pPr>
      <w:r>
        <w:rPr>
          <w:rFonts w:ascii="Times New Roman" w:eastAsia="Calibri" w:hAnsi="Times New Roman"/>
          <w:sz w:val="24"/>
          <w:szCs w:val="24"/>
          <w:lang w:val="en-GB"/>
        </w:rPr>
        <w:t>CO5: C</w:t>
      </w:r>
      <w:r w:rsidRPr="00A45E99">
        <w:rPr>
          <w:rFonts w:ascii="Times New Roman" w:eastAsia="Calibri" w:hAnsi="Times New Roman"/>
          <w:sz w:val="24"/>
          <w:szCs w:val="24"/>
          <w:lang w:val="en-GB"/>
        </w:rPr>
        <w:t>alculate the electromagnetic radiation from radiating systems</w:t>
      </w:r>
      <w:r w:rsidRPr="00A45E99">
        <w:rPr>
          <w:rFonts w:ascii="Times New Roman" w:hAnsi="Times New Roman"/>
          <w:sz w:val="24"/>
          <w:szCs w:val="24"/>
          <w:lang w:val="en-GB"/>
        </w:rPr>
        <w:t>, like oscillating electric and magnetic dipoles</w:t>
      </w:r>
      <w:r w:rsidRPr="00A45E99">
        <w:rPr>
          <w:rFonts w:ascii="Times New Roman" w:eastAsia="Calibri" w:hAnsi="Times New Roman"/>
          <w:sz w:val="24"/>
          <w:szCs w:val="24"/>
          <w:lang w:val="en-GB"/>
        </w:rPr>
        <w:t xml:space="preserve"> (aerials, localised charge an</w:t>
      </w:r>
      <w:r w:rsidRPr="00A45E99">
        <w:rPr>
          <w:rFonts w:ascii="Times New Roman" w:hAnsi="Times New Roman"/>
          <w:sz w:val="24"/>
          <w:szCs w:val="24"/>
          <w:lang w:val="en-GB"/>
        </w:rPr>
        <w:t>d current distributions)</w:t>
      </w:r>
    </w:p>
    <w:p w:rsidR="00EC0AB9" w:rsidRDefault="00EC0AB9" w:rsidP="00EC0AB9">
      <w:pPr>
        <w:suppressAutoHyphens/>
        <w:spacing w:before="120" w:after="120" w:line="240" w:lineRule="auto"/>
        <w:jc w:val="both"/>
        <w:rPr>
          <w:rFonts w:ascii="Times New Roman" w:eastAsia="Calibri" w:hAnsi="Times New Roman"/>
          <w:b/>
          <w:bCs/>
          <w:color w:val="000000"/>
        </w:rPr>
      </w:pPr>
    </w:p>
    <w:p w:rsidR="00EC0AB9" w:rsidRPr="00D61306" w:rsidRDefault="00EC0AB9" w:rsidP="00EC0AB9">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EC0AB9" w:rsidTr="00C9336A">
        <w:tc>
          <w:tcPr>
            <w:tcW w:w="1110"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105" w:type="dxa"/>
            <w:gridSpan w:val="7"/>
          </w:tcPr>
          <w:p w:rsidR="00EC0AB9" w:rsidRPr="00404634" w:rsidRDefault="00EC0AB9" w:rsidP="00C9336A">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EC0AB9" w:rsidRPr="00404634" w:rsidRDefault="00EC0AB9" w:rsidP="00C9336A">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EC0AB9" w:rsidTr="00C9336A">
        <w:tc>
          <w:tcPr>
            <w:tcW w:w="1110"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4"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83"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84"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9"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EC0AB9" w:rsidTr="00C9336A">
        <w:tc>
          <w:tcPr>
            <w:tcW w:w="1110"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84"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3"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4"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99"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r>
      <w:tr w:rsidR="00EC0AB9" w:rsidTr="00C9336A">
        <w:tc>
          <w:tcPr>
            <w:tcW w:w="1110"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84"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3"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4"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799"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r>
      <w:tr w:rsidR="00EC0AB9" w:rsidTr="00C9336A">
        <w:tc>
          <w:tcPr>
            <w:tcW w:w="1110"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CO3</w:t>
            </w:r>
          </w:p>
        </w:tc>
        <w:tc>
          <w:tcPr>
            <w:tcW w:w="884"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3"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4"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r>
      <w:tr w:rsidR="00EC0AB9" w:rsidTr="00C9336A">
        <w:tc>
          <w:tcPr>
            <w:tcW w:w="1110"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CO4</w:t>
            </w:r>
          </w:p>
        </w:tc>
        <w:tc>
          <w:tcPr>
            <w:tcW w:w="884"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3"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4"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799"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r>
      <w:tr w:rsidR="00EC0AB9" w:rsidTr="00C9336A">
        <w:tc>
          <w:tcPr>
            <w:tcW w:w="1110"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CO5</w:t>
            </w:r>
          </w:p>
        </w:tc>
        <w:tc>
          <w:tcPr>
            <w:tcW w:w="884"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3"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884"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799"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EC0AB9" w:rsidRPr="00404634" w:rsidRDefault="00EC0AB9" w:rsidP="00C9336A">
            <w:pPr>
              <w:autoSpaceDE w:val="0"/>
              <w:autoSpaceDN w:val="0"/>
              <w:adjustRightInd w:val="0"/>
              <w:jc w:val="both"/>
              <w:rPr>
                <w:rFonts w:ascii="Times New Roman" w:eastAsia="Calibri" w:hAnsi="Times New Roman" w:cs="Tahoma"/>
                <w:i/>
                <w:iCs/>
                <w:sz w:val="24"/>
                <w:szCs w:val="24"/>
              </w:rPr>
            </w:pPr>
          </w:p>
        </w:tc>
      </w:tr>
    </w:tbl>
    <w:p w:rsidR="00EC0AB9" w:rsidRDefault="00EC0AB9" w:rsidP="00F831F8">
      <w:pPr>
        <w:spacing w:before="100" w:beforeAutospacing="1" w:after="100" w:afterAutospacing="1" w:line="240" w:lineRule="auto"/>
        <w:jc w:val="both"/>
        <w:rPr>
          <w:rFonts w:ascii="Times New Roman" w:eastAsia="Calibri" w:hAnsi="Times New Roman"/>
          <w:b/>
          <w:sz w:val="24"/>
          <w:szCs w:val="24"/>
        </w:rPr>
      </w:pPr>
      <w:r w:rsidRPr="00D61306">
        <w:rPr>
          <w:rFonts w:ascii="Times New Roman" w:hAnsi="Times New Roman"/>
          <w:sz w:val="24"/>
          <w:szCs w:val="24"/>
        </w:rPr>
        <w:t xml:space="preserve">H = Highly Related; M = </w:t>
      </w:r>
      <w:proofErr w:type="gramStart"/>
      <w:r w:rsidRPr="00D61306">
        <w:rPr>
          <w:rFonts w:ascii="Times New Roman" w:hAnsi="Times New Roman"/>
          <w:sz w:val="24"/>
          <w:szCs w:val="24"/>
        </w:rPr>
        <w:t>Medium  L</w:t>
      </w:r>
      <w:proofErr w:type="gramEnd"/>
      <w:r w:rsidRPr="00D61306">
        <w:rPr>
          <w:rFonts w:ascii="Times New Roman" w:hAnsi="Times New Roman"/>
          <w:sz w:val="24"/>
          <w:szCs w:val="24"/>
        </w:rPr>
        <w:t xml:space="preserve"> = Low</w:t>
      </w:r>
    </w:p>
    <w:p w:rsidR="00540A84" w:rsidRPr="00F831F8" w:rsidRDefault="00FA0169" w:rsidP="00F831F8">
      <w:pPr>
        <w:spacing w:before="100" w:beforeAutospacing="1" w:after="100" w:afterAutospacing="1" w:line="240" w:lineRule="auto"/>
        <w:jc w:val="both"/>
        <w:rPr>
          <w:rFonts w:ascii="Times New Roman" w:hAnsi="Times New Roman"/>
          <w:b/>
          <w:sz w:val="24"/>
          <w:szCs w:val="24"/>
          <w:lang w:val="en-CA"/>
        </w:rPr>
      </w:pPr>
      <w:r>
        <w:rPr>
          <w:rFonts w:ascii="Times New Roman" w:eastAsia="Calibri" w:hAnsi="Times New Roman"/>
          <w:b/>
          <w:sz w:val="24"/>
          <w:szCs w:val="24"/>
        </w:rPr>
        <w:t>MPH009</w:t>
      </w:r>
      <w:r w:rsidR="000A7810">
        <w:rPr>
          <w:rFonts w:ascii="Times New Roman" w:eastAsia="Calibri" w:hAnsi="Times New Roman"/>
          <w:b/>
          <w:sz w:val="24"/>
          <w:szCs w:val="24"/>
        </w:rPr>
        <w:t>B</w:t>
      </w:r>
      <w:r w:rsidR="00540A84" w:rsidRPr="00F831F8">
        <w:rPr>
          <w:rStyle w:val="Strong"/>
          <w:rFonts w:ascii="Times New Roman" w:hAnsi="Times New Roman"/>
          <w:b w:val="0"/>
          <w:sz w:val="24"/>
          <w:szCs w:val="24"/>
        </w:rPr>
        <w:t xml:space="preserve">: </w:t>
      </w:r>
      <w:r w:rsidR="00540A84" w:rsidRPr="00F831F8">
        <w:rPr>
          <w:rFonts w:ascii="Times New Roman" w:hAnsi="Times New Roman"/>
          <w:b/>
          <w:bCs/>
          <w:color w:val="000000"/>
          <w:sz w:val="24"/>
          <w:szCs w:val="24"/>
          <w:lang w:val="en-CA" w:eastAsia="en-CA"/>
        </w:rPr>
        <w:t>Computational Physics</w:t>
      </w:r>
      <w:r w:rsidR="00F831F8">
        <w:rPr>
          <w:rFonts w:ascii="Times New Roman" w:hAnsi="Times New Roman"/>
          <w:b/>
          <w:bCs/>
          <w:color w:val="000000"/>
          <w:sz w:val="24"/>
          <w:szCs w:val="24"/>
          <w:lang w:val="en-CA" w:eastAsia="en-CA"/>
        </w:rPr>
        <w:t xml:space="preserve">                                                            </w:t>
      </w:r>
      <w:r>
        <w:rPr>
          <w:rFonts w:ascii="Times New Roman" w:hAnsi="Times New Roman"/>
          <w:b/>
          <w:bCs/>
          <w:color w:val="000000"/>
          <w:sz w:val="24"/>
          <w:szCs w:val="24"/>
          <w:lang w:val="en-CA" w:eastAsia="en-CA"/>
        </w:rPr>
        <w:t xml:space="preserve">   </w:t>
      </w:r>
      <w:r w:rsidR="00F831F8">
        <w:rPr>
          <w:rFonts w:ascii="Times New Roman" w:hAnsi="Times New Roman"/>
          <w:b/>
          <w:bCs/>
          <w:color w:val="000000"/>
          <w:sz w:val="24"/>
          <w:szCs w:val="24"/>
          <w:lang w:val="en-CA" w:eastAsia="en-CA"/>
        </w:rPr>
        <w:t xml:space="preserve">     </w:t>
      </w:r>
      <w:r>
        <w:rPr>
          <w:rFonts w:ascii="Times New Roman" w:hAnsi="Times New Roman"/>
          <w:b/>
          <w:bCs/>
          <w:color w:val="000000"/>
          <w:sz w:val="24"/>
          <w:szCs w:val="24"/>
          <w:lang w:val="en-CA" w:eastAsia="en-CA"/>
        </w:rPr>
        <w:t xml:space="preserve"> </w:t>
      </w:r>
      <w:r w:rsidR="00F831F8">
        <w:rPr>
          <w:rFonts w:ascii="Times New Roman" w:hAnsi="Times New Roman"/>
          <w:b/>
          <w:bCs/>
          <w:color w:val="000000"/>
          <w:sz w:val="24"/>
          <w:szCs w:val="24"/>
          <w:lang w:val="en-CA" w:eastAsia="en-CA"/>
        </w:rPr>
        <w:t xml:space="preserve">  </w:t>
      </w:r>
      <w:r w:rsidR="00013120">
        <w:rPr>
          <w:rFonts w:ascii="Times New Roman" w:hAnsi="Times New Roman"/>
          <w:b/>
          <w:bCs/>
          <w:color w:val="000000"/>
          <w:sz w:val="24"/>
          <w:szCs w:val="24"/>
          <w:lang w:val="en-CA" w:eastAsia="en-CA"/>
        </w:rPr>
        <w:t xml:space="preserve">   </w:t>
      </w:r>
      <w:r w:rsidR="00F831F8">
        <w:rPr>
          <w:rFonts w:ascii="Times New Roman" w:hAnsi="Times New Roman"/>
          <w:b/>
          <w:bCs/>
          <w:color w:val="000000"/>
          <w:sz w:val="24"/>
          <w:szCs w:val="24"/>
          <w:lang w:val="en-CA" w:eastAsia="en-CA"/>
        </w:rPr>
        <w:t>Credit(s):</w:t>
      </w:r>
      <w:r w:rsidR="00873195">
        <w:rPr>
          <w:rFonts w:ascii="Times New Roman" w:hAnsi="Times New Roman"/>
          <w:b/>
          <w:bCs/>
          <w:color w:val="000000"/>
          <w:sz w:val="24"/>
          <w:szCs w:val="24"/>
          <w:lang w:val="en-CA" w:eastAsia="en-CA"/>
        </w:rPr>
        <w:t xml:space="preserve"> </w:t>
      </w:r>
      <w:r w:rsidR="00F831F8">
        <w:rPr>
          <w:rFonts w:ascii="Times New Roman" w:hAnsi="Times New Roman"/>
          <w:b/>
          <w:bCs/>
          <w:color w:val="000000"/>
          <w:sz w:val="24"/>
          <w:szCs w:val="24"/>
          <w:lang w:val="en-CA" w:eastAsia="en-CA"/>
        </w:rPr>
        <w:t>4</w:t>
      </w:r>
    </w:p>
    <w:p w:rsidR="00540A84" w:rsidRPr="00DC3B56" w:rsidRDefault="00540A84" w:rsidP="00540A84">
      <w:pPr>
        <w:autoSpaceDE w:val="0"/>
        <w:autoSpaceDN w:val="0"/>
        <w:adjustRightInd w:val="0"/>
        <w:jc w:val="both"/>
        <w:rPr>
          <w:rFonts w:ascii="Times New Roman" w:hAnsi="Times New Roman"/>
          <w:b/>
          <w:bCs/>
          <w:color w:val="000000"/>
          <w:sz w:val="24"/>
          <w:szCs w:val="24"/>
          <w:lang w:val="en-CA" w:eastAsia="en-CA"/>
        </w:rPr>
      </w:pPr>
      <w:r w:rsidRPr="00DC3B56">
        <w:rPr>
          <w:rFonts w:ascii="Times New Roman" w:hAnsi="Times New Roman"/>
          <w:b/>
          <w:bCs/>
          <w:color w:val="000000"/>
          <w:sz w:val="24"/>
          <w:szCs w:val="24"/>
          <w:lang w:val="en-CA" w:eastAsia="en-CA"/>
        </w:rPr>
        <w:t xml:space="preserve">Students are required to learn the following </w:t>
      </w:r>
      <w:r w:rsidR="00B517C4">
        <w:rPr>
          <w:rFonts w:ascii="Times New Roman" w:hAnsi="Times New Roman"/>
          <w:b/>
          <w:bCs/>
          <w:color w:val="000000"/>
          <w:sz w:val="24"/>
          <w:szCs w:val="24"/>
          <w:lang w:val="en-CA" w:eastAsia="en-CA"/>
        </w:rPr>
        <w:t xml:space="preserve">computational </w:t>
      </w:r>
      <w:r w:rsidRPr="00DC3B56">
        <w:rPr>
          <w:rFonts w:ascii="Times New Roman" w:hAnsi="Times New Roman"/>
          <w:b/>
          <w:bCs/>
          <w:color w:val="000000"/>
          <w:sz w:val="24"/>
          <w:szCs w:val="24"/>
          <w:lang w:val="en-CA" w:eastAsia="en-CA"/>
        </w:rPr>
        <w:t xml:space="preserve">exercises </w:t>
      </w:r>
      <w:r w:rsidR="00B517C4">
        <w:rPr>
          <w:rFonts w:ascii="Times New Roman" w:hAnsi="Times New Roman"/>
          <w:b/>
          <w:bCs/>
          <w:color w:val="000000"/>
          <w:sz w:val="24"/>
          <w:szCs w:val="24"/>
          <w:lang w:val="en-CA" w:eastAsia="en-CA"/>
        </w:rPr>
        <w:t>using MATLAB/</w:t>
      </w:r>
      <w:proofErr w:type="spellStart"/>
      <w:r w:rsidR="00B517C4">
        <w:rPr>
          <w:rFonts w:ascii="Times New Roman" w:hAnsi="Times New Roman"/>
          <w:b/>
          <w:bCs/>
          <w:color w:val="000000"/>
          <w:sz w:val="24"/>
          <w:szCs w:val="24"/>
          <w:lang w:val="en-CA" w:eastAsia="en-CA"/>
        </w:rPr>
        <w:t>Mathematica</w:t>
      </w:r>
      <w:proofErr w:type="spellEnd"/>
      <w:r w:rsidR="00B517C4">
        <w:rPr>
          <w:rFonts w:ascii="Times New Roman" w:hAnsi="Times New Roman"/>
          <w:b/>
          <w:bCs/>
          <w:color w:val="000000"/>
          <w:sz w:val="24"/>
          <w:szCs w:val="24"/>
          <w:lang w:val="en-CA" w:eastAsia="en-CA"/>
        </w:rPr>
        <w:t xml:space="preserve">/other tools </w:t>
      </w:r>
      <w:r w:rsidRPr="00DC3B56">
        <w:rPr>
          <w:rFonts w:ascii="Times New Roman" w:hAnsi="Times New Roman"/>
          <w:b/>
          <w:bCs/>
          <w:color w:val="000000"/>
          <w:sz w:val="24"/>
          <w:szCs w:val="24"/>
          <w:lang w:val="en-CA" w:eastAsia="en-CA"/>
        </w:rPr>
        <w:t>with at least two from each unit.</w:t>
      </w:r>
    </w:p>
    <w:p w:rsidR="00540A84" w:rsidRPr="00F01324" w:rsidRDefault="00F01324" w:rsidP="00A81B1C">
      <w:pPr>
        <w:numPr>
          <w:ilvl w:val="0"/>
          <w:numId w:val="7"/>
        </w:numPr>
        <w:spacing w:before="100" w:beforeAutospacing="1" w:after="100" w:afterAutospacing="1"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Evaluation of</w:t>
      </w:r>
      <w:r w:rsidR="00540A84" w:rsidRPr="00DC3B56">
        <w:rPr>
          <w:rFonts w:ascii="Times New Roman" w:hAnsi="Times New Roman"/>
          <w:color w:val="000000"/>
          <w:sz w:val="24"/>
          <w:szCs w:val="24"/>
          <w:lang w:eastAsia="en-CA"/>
        </w:rPr>
        <w:t xml:space="preserve"> </w:t>
      </w:r>
      <w:hyperlink r:id="rId20" w:tooltip="Integral" w:history="1">
        <w:r w:rsidR="00540A84" w:rsidRPr="00DC3B56">
          <w:rPr>
            <w:rFonts w:ascii="Times New Roman" w:hAnsi="Times New Roman"/>
            <w:color w:val="000000"/>
            <w:sz w:val="24"/>
            <w:szCs w:val="24"/>
            <w:lang w:eastAsia="en-CA"/>
          </w:rPr>
          <w:t>integrals</w:t>
        </w:r>
      </w:hyperlink>
    </w:p>
    <w:p w:rsidR="00F01324" w:rsidRPr="00F01324" w:rsidRDefault="0022540F" w:rsidP="00A81B1C">
      <w:pPr>
        <w:numPr>
          <w:ilvl w:val="0"/>
          <w:numId w:val="7"/>
        </w:numPr>
        <w:spacing w:before="100" w:beforeAutospacing="1" w:after="100" w:afterAutospacing="1" w:line="240" w:lineRule="auto"/>
        <w:rPr>
          <w:rFonts w:ascii="Times New Roman" w:hAnsi="Times New Roman"/>
          <w:color w:val="000000"/>
          <w:sz w:val="24"/>
          <w:szCs w:val="24"/>
          <w:lang w:eastAsia="en-CA"/>
        </w:rPr>
      </w:pPr>
      <w:r>
        <w:t xml:space="preserve">To write </w:t>
      </w:r>
      <w:proofErr w:type="spellStart"/>
      <w:r>
        <w:t>programmes</w:t>
      </w:r>
      <w:proofErr w:type="spellEnd"/>
      <w:r>
        <w:t xml:space="preserve"> to s</w:t>
      </w:r>
      <w:r w:rsidR="00F01324">
        <w:t>olv</w:t>
      </w:r>
      <w:r>
        <w:t>e</w:t>
      </w:r>
      <w:r w:rsidR="00F01324">
        <w:t xml:space="preserve"> differential equations</w:t>
      </w:r>
    </w:p>
    <w:p w:rsidR="00F01324" w:rsidRPr="0022540F" w:rsidRDefault="00540A84" w:rsidP="00A81B1C">
      <w:pPr>
        <w:numPr>
          <w:ilvl w:val="0"/>
          <w:numId w:val="7"/>
        </w:numPr>
        <w:spacing w:before="100" w:beforeAutospacing="1" w:after="100" w:afterAutospacing="1" w:line="240" w:lineRule="auto"/>
        <w:rPr>
          <w:rFonts w:ascii="Times New Roman" w:hAnsi="Times New Roman"/>
          <w:color w:val="000000"/>
          <w:sz w:val="24"/>
          <w:szCs w:val="24"/>
          <w:lang w:eastAsia="en-CA"/>
        </w:rPr>
      </w:pPr>
      <w:r w:rsidRPr="00DC3B56">
        <w:rPr>
          <w:rFonts w:ascii="Times New Roman" w:hAnsi="Times New Roman"/>
          <w:color w:val="000000"/>
          <w:sz w:val="24"/>
          <w:szCs w:val="24"/>
          <w:lang w:eastAsia="en-CA"/>
        </w:rPr>
        <w:t xml:space="preserve"> </w:t>
      </w:r>
      <w:r w:rsidR="00F01324">
        <w:rPr>
          <w:rFonts w:ascii="Times New Roman" w:hAnsi="Times New Roman"/>
          <w:sz w:val="24"/>
          <w:szCs w:val="24"/>
        </w:rPr>
        <w:t xml:space="preserve">To write </w:t>
      </w:r>
      <w:proofErr w:type="spellStart"/>
      <w:r w:rsidR="00F01324">
        <w:rPr>
          <w:rFonts w:ascii="Times New Roman" w:hAnsi="Times New Roman"/>
          <w:sz w:val="24"/>
          <w:szCs w:val="24"/>
        </w:rPr>
        <w:t>programme</w:t>
      </w:r>
      <w:proofErr w:type="spellEnd"/>
      <w:r w:rsidR="00F01324">
        <w:rPr>
          <w:rFonts w:ascii="Times New Roman" w:hAnsi="Times New Roman"/>
          <w:sz w:val="24"/>
          <w:szCs w:val="24"/>
        </w:rPr>
        <w:t xml:space="preserve"> to evaluate </w:t>
      </w:r>
      <w:proofErr w:type="spellStart"/>
      <w:r w:rsidR="00F01324">
        <w:rPr>
          <w:rFonts w:ascii="Times New Roman" w:hAnsi="Times New Roman"/>
          <w:sz w:val="24"/>
          <w:szCs w:val="24"/>
        </w:rPr>
        <w:t>Schrӧdinger’s</w:t>
      </w:r>
      <w:proofErr w:type="spellEnd"/>
      <w:r w:rsidR="00F01324">
        <w:rPr>
          <w:rFonts w:ascii="Times New Roman" w:hAnsi="Times New Roman"/>
          <w:sz w:val="24"/>
          <w:szCs w:val="24"/>
        </w:rPr>
        <w:t xml:space="preserve"> equation of motion.</w:t>
      </w:r>
    </w:p>
    <w:p w:rsidR="0022540F" w:rsidRDefault="0022540F" w:rsidP="00A81B1C">
      <w:pPr>
        <w:numPr>
          <w:ilvl w:val="0"/>
          <w:numId w:val="7"/>
        </w:numPr>
        <w:spacing w:before="100" w:beforeAutospacing="1" w:after="100" w:afterAutospacing="1" w:line="240" w:lineRule="auto"/>
        <w:rPr>
          <w:rFonts w:ascii="Times New Roman" w:hAnsi="Times New Roman"/>
          <w:color w:val="000000"/>
          <w:sz w:val="24"/>
          <w:szCs w:val="24"/>
          <w:lang w:eastAsia="en-CA"/>
        </w:rPr>
      </w:pPr>
      <w:r>
        <w:rPr>
          <w:rFonts w:ascii="Times New Roman" w:hAnsi="Times New Roman"/>
          <w:sz w:val="24"/>
          <w:szCs w:val="24"/>
        </w:rPr>
        <w:t xml:space="preserve">To write </w:t>
      </w:r>
      <w:proofErr w:type="spellStart"/>
      <w:r>
        <w:rPr>
          <w:rFonts w:ascii="Times New Roman" w:hAnsi="Times New Roman"/>
          <w:sz w:val="24"/>
          <w:szCs w:val="24"/>
        </w:rPr>
        <w:t>programe</w:t>
      </w:r>
      <w:proofErr w:type="spellEnd"/>
      <w:r>
        <w:rPr>
          <w:rFonts w:ascii="Times New Roman" w:hAnsi="Times New Roman"/>
          <w:sz w:val="24"/>
          <w:szCs w:val="24"/>
        </w:rPr>
        <w:t xml:space="preserve"> to evaluate problem of ‘Quantum Linear Harmonic Oscillator’.</w:t>
      </w:r>
    </w:p>
    <w:p w:rsidR="00540A84" w:rsidRPr="00F01324" w:rsidRDefault="00F01324" w:rsidP="00A81B1C">
      <w:pPr>
        <w:numPr>
          <w:ilvl w:val="0"/>
          <w:numId w:val="7"/>
        </w:numPr>
        <w:spacing w:before="100" w:beforeAutospacing="1" w:after="100" w:afterAutospacing="1"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 </w:t>
      </w:r>
      <w:r>
        <w:rPr>
          <w:rFonts w:ascii="Times New Roman" w:hAnsi="Times New Roman"/>
          <w:sz w:val="24"/>
          <w:szCs w:val="24"/>
        </w:rPr>
        <w:t xml:space="preserve">To write </w:t>
      </w:r>
      <w:proofErr w:type="spellStart"/>
      <w:r>
        <w:rPr>
          <w:rFonts w:ascii="Times New Roman" w:hAnsi="Times New Roman"/>
          <w:sz w:val="24"/>
          <w:szCs w:val="24"/>
        </w:rPr>
        <w:t>programme</w:t>
      </w:r>
      <w:proofErr w:type="spellEnd"/>
      <w:r>
        <w:rPr>
          <w:rFonts w:ascii="Times New Roman" w:hAnsi="Times New Roman"/>
          <w:sz w:val="24"/>
          <w:szCs w:val="24"/>
        </w:rPr>
        <w:t xml:space="preserve"> to evaluate Heisenberg’s equation of motion</w:t>
      </w:r>
      <w:r w:rsidR="00B63A1D">
        <w:rPr>
          <w:rFonts w:ascii="Times New Roman" w:hAnsi="Times New Roman"/>
          <w:sz w:val="24"/>
          <w:szCs w:val="24"/>
        </w:rPr>
        <w:t>.</w:t>
      </w:r>
    </w:p>
    <w:p w:rsidR="00540A84" w:rsidRPr="00B63A1D" w:rsidRDefault="00F01324" w:rsidP="00A81B1C">
      <w:pPr>
        <w:numPr>
          <w:ilvl w:val="0"/>
          <w:numId w:val="7"/>
        </w:numPr>
        <w:spacing w:before="100" w:beforeAutospacing="1" w:after="100" w:afterAutospacing="1" w:line="240" w:lineRule="auto"/>
        <w:ind w:left="0" w:firstLine="0"/>
        <w:rPr>
          <w:rFonts w:ascii="Times New Roman" w:hAnsi="Times New Roman"/>
          <w:color w:val="000000"/>
          <w:sz w:val="24"/>
          <w:szCs w:val="24"/>
          <w:lang w:eastAsia="en-CA"/>
        </w:rPr>
      </w:pPr>
      <w:r w:rsidRPr="00B63A1D">
        <w:rPr>
          <w:rFonts w:ascii="Times New Roman" w:hAnsi="Times New Roman"/>
          <w:color w:val="000000"/>
          <w:sz w:val="24"/>
          <w:szCs w:val="24"/>
          <w:lang w:eastAsia="en-CA"/>
        </w:rPr>
        <w:t xml:space="preserve">Stochastic methods, especially </w:t>
      </w:r>
      <w:hyperlink r:id="rId21" w:tooltip="Monte Carlo method" w:history="1">
        <w:r w:rsidRPr="00B63A1D">
          <w:rPr>
            <w:rFonts w:ascii="Times New Roman" w:hAnsi="Times New Roman"/>
            <w:color w:val="000000"/>
            <w:sz w:val="24"/>
            <w:szCs w:val="24"/>
            <w:lang w:eastAsia="en-CA"/>
          </w:rPr>
          <w:t>Monte Carlo methods</w:t>
        </w:r>
      </w:hyperlink>
      <w:r w:rsidR="00B63A1D">
        <w:t xml:space="preserve">.                                                                                         </w:t>
      </w:r>
      <w:r w:rsidR="00013120" w:rsidRPr="00B63A1D">
        <w:rPr>
          <w:rFonts w:ascii="Times New Roman" w:hAnsi="Times New Roman"/>
          <w:color w:val="000000"/>
          <w:sz w:val="24"/>
          <w:szCs w:val="24"/>
          <w:lang w:eastAsia="en-CA"/>
        </w:rPr>
        <w:t xml:space="preserve">(vii) </w:t>
      </w:r>
      <w:r w:rsidR="00540A84" w:rsidRPr="00B63A1D">
        <w:rPr>
          <w:rFonts w:ascii="Times New Roman" w:hAnsi="Times New Roman"/>
          <w:color w:val="000000"/>
          <w:sz w:val="24"/>
          <w:szCs w:val="24"/>
          <w:lang w:eastAsia="en-CA"/>
        </w:rPr>
        <w:t xml:space="preserve">Specialized </w:t>
      </w:r>
      <w:hyperlink r:id="rId22" w:tooltip="Partial differential equation" w:history="1">
        <w:r w:rsidR="00540A84" w:rsidRPr="00B63A1D">
          <w:rPr>
            <w:rFonts w:ascii="Times New Roman" w:hAnsi="Times New Roman"/>
            <w:color w:val="000000"/>
            <w:sz w:val="24"/>
            <w:szCs w:val="24"/>
            <w:lang w:eastAsia="en-CA"/>
          </w:rPr>
          <w:t>partial differential equation</w:t>
        </w:r>
      </w:hyperlink>
      <w:r w:rsidR="00540A84" w:rsidRPr="00B63A1D">
        <w:rPr>
          <w:rFonts w:ascii="Times New Roman" w:hAnsi="Times New Roman"/>
          <w:color w:val="000000"/>
          <w:sz w:val="24"/>
          <w:szCs w:val="24"/>
          <w:lang w:eastAsia="en-CA"/>
        </w:rPr>
        <w:t xml:space="preserve"> methods, for example the </w:t>
      </w:r>
      <w:hyperlink r:id="rId23" w:tooltip="Finite difference" w:history="1">
        <w:r w:rsidR="00540A84" w:rsidRPr="00B63A1D">
          <w:rPr>
            <w:rFonts w:ascii="Times New Roman" w:hAnsi="Times New Roman"/>
            <w:color w:val="000000"/>
            <w:sz w:val="24"/>
            <w:szCs w:val="24"/>
            <w:lang w:eastAsia="en-CA"/>
          </w:rPr>
          <w:t>finite difference</w:t>
        </w:r>
      </w:hyperlink>
      <w:r w:rsidRPr="00B63A1D">
        <w:rPr>
          <w:rFonts w:ascii="Times New Roman" w:hAnsi="Times New Roman"/>
          <w:color w:val="000000"/>
          <w:sz w:val="24"/>
          <w:szCs w:val="24"/>
          <w:lang w:eastAsia="en-CA"/>
        </w:rPr>
        <w:t xml:space="preserve"> </w:t>
      </w:r>
      <w:r w:rsidR="00540A84" w:rsidRPr="00B63A1D">
        <w:rPr>
          <w:rFonts w:ascii="Times New Roman" w:hAnsi="Times New Roman"/>
          <w:color w:val="000000"/>
          <w:sz w:val="24"/>
          <w:szCs w:val="24"/>
          <w:lang w:eastAsia="en-CA"/>
        </w:rPr>
        <w:t xml:space="preserve">method and the </w:t>
      </w:r>
      <w:hyperlink r:id="rId24" w:tooltip="Finite element method" w:history="1">
        <w:r w:rsidR="00540A84" w:rsidRPr="00B63A1D">
          <w:rPr>
            <w:rFonts w:ascii="Times New Roman" w:hAnsi="Times New Roman"/>
            <w:color w:val="000000"/>
            <w:sz w:val="24"/>
            <w:szCs w:val="24"/>
            <w:lang w:eastAsia="en-CA"/>
          </w:rPr>
          <w:t>finite element method</w:t>
        </w:r>
      </w:hyperlink>
    </w:p>
    <w:p w:rsidR="00540A84" w:rsidRPr="00DC3B56" w:rsidRDefault="00013120" w:rsidP="00B63A1D">
      <w:pPr>
        <w:spacing w:before="100" w:beforeAutospacing="1" w:after="100" w:afterAutospacing="1"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(viii) </w:t>
      </w:r>
      <w:r w:rsidR="00540A84" w:rsidRPr="00DC3B56">
        <w:rPr>
          <w:rFonts w:ascii="Times New Roman" w:hAnsi="Times New Roman"/>
          <w:color w:val="000000"/>
          <w:sz w:val="24"/>
          <w:szCs w:val="24"/>
          <w:lang w:eastAsia="en-CA"/>
        </w:rPr>
        <w:t xml:space="preserve">The </w:t>
      </w:r>
      <w:hyperlink r:id="rId25" w:tooltip="Matrix eigenvalue problem" w:history="1">
        <w:r w:rsidR="00540A84" w:rsidRPr="00DC3B56">
          <w:rPr>
            <w:rFonts w:ascii="Times New Roman" w:hAnsi="Times New Roman"/>
            <w:color w:val="000000"/>
            <w:sz w:val="24"/>
            <w:szCs w:val="24"/>
            <w:lang w:eastAsia="en-CA"/>
          </w:rPr>
          <w:t xml:space="preserve">matrix </w:t>
        </w:r>
        <w:proofErr w:type="spellStart"/>
        <w:r w:rsidR="00540A84" w:rsidRPr="00DC3B56">
          <w:rPr>
            <w:rFonts w:ascii="Times New Roman" w:hAnsi="Times New Roman"/>
            <w:color w:val="000000"/>
            <w:sz w:val="24"/>
            <w:szCs w:val="24"/>
            <w:lang w:eastAsia="en-CA"/>
          </w:rPr>
          <w:t>eigen</w:t>
        </w:r>
        <w:proofErr w:type="spellEnd"/>
        <w:r w:rsidR="00540A84" w:rsidRPr="00DC3B56">
          <w:rPr>
            <w:rFonts w:ascii="Times New Roman" w:hAnsi="Times New Roman"/>
            <w:color w:val="000000"/>
            <w:sz w:val="24"/>
            <w:szCs w:val="24"/>
            <w:lang w:eastAsia="en-CA"/>
          </w:rPr>
          <w:t xml:space="preserve"> value problem</w:t>
        </w:r>
      </w:hyperlink>
      <w:r w:rsidR="00540A84" w:rsidRPr="00DC3B56">
        <w:rPr>
          <w:rFonts w:ascii="Times New Roman" w:hAnsi="Times New Roman"/>
          <w:color w:val="000000"/>
          <w:sz w:val="24"/>
          <w:szCs w:val="24"/>
          <w:lang w:eastAsia="en-CA"/>
        </w:rPr>
        <w:t xml:space="preserve"> – the problem of finding </w:t>
      </w:r>
      <w:hyperlink r:id="rId26" w:tooltip="Eigenvalue" w:history="1">
        <w:proofErr w:type="spellStart"/>
        <w:r w:rsidR="00540A84" w:rsidRPr="00DC3B56">
          <w:rPr>
            <w:rFonts w:ascii="Times New Roman" w:hAnsi="Times New Roman"/>
            <w:color w:val="000000"/>
            <w:sz w:val="24"/>
            <w:szCs w:val="24"/>
            <w:lang w:eastAsia="en-CA"/>
          </w:rPr>
          <w:t>eigen</w:t>
        </w:r>
        <w:proofErr w:type="spellEnd"/>
        <w:r w:rsidR="00540A84" w:rsidRPr="00DC3B56">
          <w:rPr>
            <w:rFonts w:ascii="Times New Roman" w:hAnsi="Times New Roman"/>
            <w:color w:val="000000"/>
            <w:sz w:val="24"/>
            <w:szCs w:val="24"/>
            <w:lang w:eastAsia="en-CA"/>
          </w:rPr>
          <w:t xml:space="preserve"> values</w:t>
        </w:r>
      </w:hyperlink>
      <w:r w:rsidR="00540A84" w:rsidRPr="00DC3B56">
        <w:rPr>
          <w:rFonts w:ascii="Times New Roman" w:hAnsi="Times New Roman"/>
          <w:color w:val="000000"/>
          <w:sz w:val="24"/>
          <w:szCs w:val="24"/>
          <w:lang w:eastAsia="en-CA"/>
        </w:rPr>
        <w:t xml:space="preserve"> of very large matrices, and their corresponding </w:t>
      </w:r>
      <w:hyperlink r:id="rId27" w:tooltip="Eigenvectors" w:history="1">
        <w:r w:rsidR="00540A84" w:rsidRPr="00DC3B56">
          <w:rPr>
            <w:rFonts w:ascii="Times New Roman" w:hAnsi="Times New Roman"/>
            <w:color w:val="000000"/>
            <w:sz w:val="24"/>
            <w:szCs w:val="24"/>
            <w:lang w:eastAsia="en-CA"/>
          </w:rPr>
          <w:t>eigenvectors</w:t>
        </w:r>
      </w:hyperlink>
      <w:r w:rsidR="00540A84" w:rsidRPr="00DC3B56">
        <w:rPr>
          <w:rFonts w:ascii="Times New Roman" w:hAnsi="Times New Roman"/>
          <w:color w:val="000000"/>
          <w:sz w:val="24"/>
          <w:szCs w:val="24"/>
          <w:lang w:eastAsia="en-CA"/>
        </w:rPr>
        <w:t xml:space="preserve"> (</w:t>
      </w:r>
      <w:proofErr w:type="spellStart"/>
      <w:r w:rsidR="00B3636E">
        <w:fldChar w:fldCharType="begin"/>
      </w:r>
      <w:r w:rsidR="00B3636E">
        <w:instrText>HYPERLINK "http://en.wikipedia.org/wiki/Eigenstates" \o "Eigenstates"</w:instrText>
      </w:r>
      <w:r w:rsidR="00B3636E">
        <w:fldChar w:fldCharType="separate"/>
      </w:r>
      <w:r w:rsidR="00540A84" w:rsidRPr="00DC3B56">
        <w:rPr>
          <w:rFonts w:ascii="Times New Roman" w:hAnsi="Times New Roman"/>
          <w:color w:val="000000"/>
          <w:sz w:val="24"/>
          <w:szCs w:val="24"/>
          <w:lang w:eastAsia="en-CA"/>
        </w:rPr>
        <w:t>eigen</w:t>
      </w:r>
      <w:proofErr w:type="spellEnd"/>
      <w:r w:rsidR="00540A84" w:rsidRPr="00DC3B56">
        <w:rPr>
          <w:rFonts w:ascii="Times New Roman" w:hAnsi="Times New Roman"/>
          <w:color w:val="000000"/>
          <w:sz w:val="24"/>
          <w:szCs w:val="24"/>
          <w:lang w:eastAsia="en-CA"/>
        </w:rPr>
        <w:t xml:space="preserve"> states</w:t>
      </w:r>
      <w:r w:rsidR="00B3636E">
        <w:fldChar w:fldCharType="end"/>
      </w:r>
      <w:r w:rsidR="00540A84" w:rsidRPr="00DC3B56">
        <w:rPr>
          <w:rFonts w:ascii="Times New Roman" w:hAnsi="Times New Roman"/>
          <w:color w:val="000000"/>
          <w:sz w:val="24"/>
          <w:szCs w:val="24"/>
          <w:lang w:eastAsia="en-CA"/>
        </w:rPr>
        <w:t xml:space="preserve"> in </w:t>
      </w:r>
      <w:hyperlink r:id="rId28" w:tooltip="Quantum physics" w:history="1">
        <w:r w:rsidR="00540A84" w:rsidRPr="00DC3B56">
          <w:rPr>
            <w:rFonts w:ascii="Times New Roman" w:hAnsi="Times New Roman"/>
            <w:color w:val="000000"/>
            <w:sz w:val="24"/>
            <w:szCs w:val="24"/>
            <w:lang w:eastAsia="en-CA"/>
          </w:rPr>
          <w:t>quantum physics</w:t>
        </w:r>
      </w:hyperlink>
      <w:r w:rsidR="00540A84" w:rsidRPr="00DC3B56">
        <w:rPr>
          <w:rFonts w:ascii="Times New Roman" w:hAnsi="Times New Roman"/>
          <w:color w:val="000000"/>
          <w:sz w:val="24"/>
          <w:szCs w:val="24"/>
          <w:lang w:eastAsia="en-CA"/>
        </w:rPr>
        <w:t>).</w:t>
      </w:r>
      <w:r w:rsidR="00B63A1D">
        <w:rPr>
          <w:rFonts w:ascii="Times New Roman" w:hAnsi="Times New Roman"/>
          <w:color w:val="000000"/>
          <w:sz w:val="24"/>
          <w:szCs w:val="24"/>
          <w:lang w:eastAsia="en-CA"/>
        </w:rPr>
        <w:t xml:space="preserve">                                </w:t>
      </w:r>
      <w:r>
        <w:rPr>
          <w:rFonts w:ascii="Times New Roman" w:hAnsi="Times New Roman"/>
          <w:color w:val="000000"/>
          <w:sz w:val="24"/>
          <w:szCs w:val="24"/>
          <w:lang w:eastAsia="en-CA"/>
        </w:rPr>
        <w:t>(ix)</w:t>
      </w:r>
      <w:r w:rsidR="00540A84" w:rsidRPr="00DC3B56">
        <w:rPr>
          <w:rFonts w:ascii="Times New Roman" w:hAnsi="Times New Roman"/>
          <w:color w:val="000000"/>
          <w:sz w:val="24"/>
          <w:szCs w:val="24"/>
          <w:lang w:eastAsia="en-CA"/>
        </w:rPr>
        <w:t xml:space="preserve"> Understanding </w:t>
      </w:r>
      <w:hyperlink r:id="rId29" w:tooltip="Molecular dynamics" w:history="1">
        <w:r w:rsidR="00540A84" w:rsidRPr="00DC3B56">
          <w:rPr>
            <w:rFonts w:ascii="Times New Roman" w:hAnsi="Times New Roman"/>
            <w:color w:val="000000"/>
            <w:sz w:val="24"/>
            <w:szCs w:val="24"/>
            <w:lang w:eastAsia="en-CA"/>
          </w:rPr>
          <w:t>Molecular dynamics</w:t>
        </w:r>
      </w:hyperlink>
      <w:r w:rsidR="00540A84" w:rsidRPr="00DC3B56">
        <w:rPr>
          <w:rFonts w:ascii="Times New Roman" w:hAnsi="Times New Roman"/>
          <w:color w:val="000000"/>
          <w:sz w:val="24"/>
          <w:szCs w:val="24"/>
          <w:lang w:eastAsia="en-CA"/>
        </w:rPr>
        <w:t xml:space="preserve"> by computational means.</w:t>
      </w:r>
      <w:r w:rsidR="00540A84" w:rsidRPr="00F831F8">
        <w:rPr>
          <w:rFonts w:ascii="Times New Roman" w:hAnsi="Times New Roman"/>
          <w:b/>
          <w:color w:val="000000"/>
          <w:sz w:val="24"/>
          <w:szCs w:val="24"/>
          <w:lang w:eastAsia="en-CA"/>
        </w:rPr>
        <w:t xml:space="preserve"> </w:t>
      </w:r>
      <w:proofErr w:type="gramStart"/>
      <w:r w:rsidR="00540A84" w:rsidRPr="00F831F8">
        <w:rPr>
          <w:rFonts w:ascii="Times New Roman" w:hAnsi="Times New Roman"/>
          <w:color w:val="000000"/>
          <w:sz w:val="24"/>
          <w:szCs w:val="24"/>
          <w:lang w:eastAsia="en-CA"/>
        </w:rPr>
        <w:t xml:space="preserve">Understanding </w:t>
      </w:r>
      <w:hyperlink r:id="rId30" w:tooltip="Computational fluid dynamics" w:history="1">
        <w:r w:rsidR="00540A84" w:rsidRPr="00F831F8">
          <w:rPr>
            <w:rFonts w:ascii="Times New Roman" w:hAnsi="Times New Roman"/>
            <w:color w:val="000000"/>
            <w:sz w:val="24"/>
            <w:szCs w:val="24"/>
            <w:lang w:eastAsia="en-CA"/>
          </w:rPr>
          <w:t>Computational fluid dynamics</w:t>
        </w:r>
      </w:hyperlink>
      <w:r w:rsidR="00B63A1D">
        <w:rPr>
          <w:rFonts w:ascii="Times New Roman" w:hAnsi="Times New Roman"/>
          <w:color w:val="000000"/>
          <w:sz w:val="24"/>
          <w:szCs w:val="24"/>
          <w:lang w:eastAsia="en-CA"/>
        </w:rPr>
        <w:t>.</w:t>
      </w:r>
      <w:proofErr w:type="gramEnd"/>
      <w:r w:rsidR="00B63A1D">
        <w:rPr>
          <w:rFonts w:ascii="Times New Roman" w:hAnsi="Times New Roman"/>
          <w:color w:val="000000"/>
          <w:sz w:val="24"/>
          <w:szCs w:val="24"/>
          <w:lang w:eastAsia="en-CA"/>
        </w:rPr>
        <w:t xml:space="preserve">                                                                                                                                             (x) </w:t>
      </w:r>
      <w:r w:rsidR="00540A84" w:rsidRPr="00DC3B56">
        <w:rPr>
          <w:rFonts w:ascii="Times New Roman" w:hAnsi="Times New Roman"/>
          <w:color w:val="000000"/>
          <w:sz w:val="24"/>
          <w:szCs w:val="24"/>
          <w:lang w:eastAsia="en-CA"/>
        </w:rPr>
        <w:t xml:space="preserve">Understanding </w:t>
      </w:r>
      <w:hyperlink r:id="rId31" w:tooltip="Computational Magnetohydrodynamics" w:history="1">
        <w:r w:rsidR="00540A84" w:rsidRPr="00DC3B56">
          <w:rPr>
            <w:rFonts w:ascii="Times New Roman" w:hAnsi="Times New Roman"/>
            <w:color w:val="000000"/>
            <w:sz w:val="24"/>
            <w:szCs w:val="24"/>
            <w:lang w:eastAsia="en-CA"/>
          </w:rPr>
          <w:t>Computational Magneto-hydrodynamics</w:t>
        </w:r>
      </w:hyperlink>
    </w:p>
    <w:p w:rsidR="00F831F8" w:rsidRDefault="00F831F8" w:rsidP="00F831F8">
      <w:pPr>
        <w:autoSpaceDE w:val="0"/>
        <w:autoSpaceDN w:val="0"/>
        <w:adjustRightInd w:val="0"/>
        <w:jc w:val="both"/>
        <w:rPr>
          <w:rFonts w:ascii="Times New Roman" w:hAnsi="Times New Roman"/>
          <w:b/>
          <w:bCs/>
          <w:i/>
          <w:color w:val="000000"/>
          <w:lang w:val="en-CA" w:eastAsia="en-CA"/>
        </w:rPr>
      </w:pPr>
      <w:r w:rsidRPr="00F831F8">
        <w:rPr>
          <w:rFonts w:ascii="Times New Roman" w:hAnsi="Times New Roman"/>
          <w:b/>
          <w:bCs/>
          <w:i/>
          <w:color w:val="000000"/>
          <w:lang w:val="en-CA" w:eastAsia="en-CA"/>
        </w:rPr>
        <w:lastRenderedPageBreak/>
        <w:t>Suggested Readings</w:t>
      </w:r>
    </w:p>
    <w:p w:rsidR="00F831F8" w:rsidRPr="00F831F8" w:rsidRDefault="00540A84" w:rsidP="001D707C">
      <w:pPr>
        <w:autoSpaceDE w:val="0"/>
        <w:autoSpaceDN w:val="0"/>
        <w:adjustRightInd w:val="0"/>
        <w:spacing w:line="240" w:lineRule="auto"/>
        <w:jc w:val="both"/>
        <w:rPr>
          <w:rStyle w:val="contributornametrigger"/>
          <w:rFonts w:ascii="Verdana" w:eastAsia="Calibri" w:hAnsi="Verdana"/>
          <w:sz w:val="17"/>
          <w:szCs w:val="17"/>
          <w:lang w:bidi="en-US"/>
        </w:rPr>
      </w:pPr>
      <w:r>
        <w:rPr>
          <w:rFonts w:ascii="Times New Roman" w:hAnsi="Times New Roman"/>
          <w:bCs/>
          <w:color w:val="000000"/>
          <w:sz w:val="24"/>
          <w:szCs w:val="24"/>
        </w:rPr>
        <w:t>1</w:t>
      </w:r>
      <w:r w:rsidRPr="00F831F8">
        <w:rPr>
          <w:rFonts w:ascii="Times New Roman" w:hAnsi="Times New Roman"/>
          <w:bCs/>
          <w:color w:val="000000"/>
          <w:sz w:val="24"/>
          <w:szCs w:val="24"/>
        </w:rPr>
        <w:t xml:space="preserve">. </w:t>
      </w:r>
      <w:proofErr w:type="spellStart"/>
      <w:r w:rsidRPr="00F831F8">
        <w:rPr>
          <w:rFonts w:ascii="Times New Roman" w:hAnsi="Times New Roman"/>
          <w:bCs/>
          <w:color w:val="000000"/>
          <w:sz w:val="24"/>
          <w:szCs w:val="24"/>
        </w:rPr>
        <w:t>Andi</w:t>
      </w:r>
      <w:proofErr w:type="spellEnd"/>
      <w:r w:rsidRPr="00F831F8">
        <w:rPr>
          <w:rFonts w:ascii="Times New Roman" w:hAnsi="Times New Roman"/>
          <w:bCs/>
          <w:color w:val="000000"/>
          <w:sz w:val="24"/>
          <w:szCs w:val="24"/>
        </w:rPr>
        <w:t xml:space="preserve"> Klein and Alexander Godunov, Introductory Computational Physics</w:t>
      </w:r>
      <w:r w:rsidRPr="00F831F8">
        <w:rPr>
          <w:rStyle w:val="contributornametrigger"/>
          <w:rFonts w:ascii="Verdana" w:eastAsia="Calibri" w:hAnsi="Verdana"/>
          <w:sz w:val="17"/>
          <w:szCs w:val="17"/>
          <w:lang w:bidi="en-US"/>
        </w:rPr>
        <w:t xml:space="preserve"> (2006) </w:t>
      </w:r>
    </w:p>
    <w:p w:rsidR="00540A84" w:rsidRPr="00F831F8" w:rsidRDefault="00540A84" w:rsidP="001D707C">
      <w:pPr>
        <w:autoSpaceDE w:val="0"/>
        <w:autoSpaceDN w:val="0"/>
        <w:adjustRightInd w:val="0"/>
        <w:spacing w:line="240" w:lineRule="auto"/>
        <w:jc w:val="both"/>
        <w:rPr>
          <w:rFonts w:ascii="Times New Roman" w:hAnsi="Times New Roman"/>
          <w:bCs/>
          <w:i/>
          <w:color w:val="000000"/>
          <w:lang w:val="en-CA" w:eastAsia="en-CA"/>
        </w:rPr>
      </w:pPr>
      <w:r w:rsidRPr="00F831F8">
        <w:rPr>
          <w:rFonts w:ascii="Times New Roman" w:hAnsi="Times New Roman"/>
          <w:bCs/>
          <w:color w:val="000000"/>
          <w:sz w:val="24"/>
          <w:szCs w:val="24"/>
        </w:rPr>
        <w:t xml:space="preserve">2. </w:t>
      </w:r>
      <w:hyperlink r:id="rId32" w:history="1">
        <w:r w:rsidRPr="00F831F8">
          <w:rPr>
            <w:rStyle w:val="Hyperlink"/>
            <w:rFonts w:ascii="Times New Roman" w:hAnsi="Times New Roman"/>
            <w:color w:val="000000"/>
            <w:sz w:val="24"/>
            <w:szCs w:val="24"/>
          </w:rPr>
          <w:t>Rubin H. Landau</w:t>
        </w:r>
      </w:hyperlink>
      <w:r w:rsidRPr="00F831F8">
        <w:rPr>
          <w:rStyle w:val="contributornametrigger"/>
          <w:color w:val="000000"/>
          <w:sz w:val="24"/>
          <w:szCs w:val="24"/>
        </w:rPr>
        <w:t xml:space="preserve">, </w:t>
      </w:r>
      <w:hyperlink r:id="rId33" w:history="1">
        <w:r w:rsidRPr="00F831F8">
          <w:rPr>
            <w:rStyle w:val="Hyperlink"/>
            <w:rFonts w:ascii="Times New Roman" w:hAnsi="Times New Roman"/>
            <w:color w:val="000000"/>
            <w:sz w:val="24"/>
            <w:szCs w:val="24"/>
          </w:rPr>
          <w:t xml:space="preserve">José </w:t>
        </w:r>
        <w:proofErr w:type="spellStart"/>
        <w:r w:rsidRPr="00F831F8">
          <w:rPr>
            <w:rStyle w:val="Hyperlink"/>
            <w:rFonts w:ascii="Times New Roman" w:hAnsi="Times New Roman"/>
            <w:color w:val="000000"/>
            <w:sz w:val="24"/>
            <w:szCs w:val="24"/>
          </w:rPr>
          <w:t>Páez</w:t>
        </w:r>
        <w:proofErr w:type="spellEnd"/>
      </w:hyperlink>
      <w:r w:rsidRPr="00F831F8">
        <w:rPr>
          <w:rFonts w:ascii="Times New Roman" w:hAnsi="Times New Roman"/>
          <w:color w:val="000000"/>
          <w:sz w:val="24"/>
          <w:szCs w:val="24"/>
        </w:rPr>
        <w:t xml:space="preserve"> and </w:t>
      </w:r>
      <w:hyperlink r:id="rId34" w:history="1">
        <w:proofErr w:type="spellStart"/>
        <w:r w:rsidRPr="00F831F8">
          <w:rPr>
            <w:rStyle w:val="Hyperlink"/>
            <w:rFonts w:ascii="Times New Roman" w:hAnsi="Times New Roman"/>
            <w:color w:val="000000"/>
            <w:sz w:val="24"/>
            <w:szCs w:val="24"/>
          </w:rPr>
          <w:t>Cristian</w:t>
        </w:r>
        <w:proofErr w:type="spellEnd"/>
        <w:r w:rsidRPr="00F831F8">
          <w:rPr>
            <w:rStyle w:val="Hyperlink"/>
            <w:rFonts w:ascii="Times New Roman" w:hAnsi="Times New Roman"/>
            <w:color w:val="000000"/>
            <w:sz w:val="24"/>
            <w:szCs w:val="24"/>
          </w:rPr>
          <w:t xml:space="preserve"> C. </w:t>
        </w:r>
        <w:proofErr w:type="spellStart"/>
        <w:r w:rsidRPr="00F831F8">
          <w:rPr>
            <w:rStyle w:val="Hyperlink"/>
            <w:rFonts w:ascii="Times New Roman" w:hAnsi="Times New Roman"/>
            <w:color w:val="000000"/>
            <w:sz w:val="24"/>
            <w:szCs w:val="24"/>
          </w:rPr>
          <w:t>Bordeianu</w:t>
        </w:r>
        <w:proofErr w:type="spellEnd"/>
      </w:hyperlink>
      <w:r w:rsidRPr="00F831F8">
        <w:rPr>
          <w:rStyle w:val="contributornametrigger"/>
          <w:color w:val="000000"/>
          <w:sz w:val="24"/>
          <w:szCs w:val="24"/>
        </w:rPr>
        <w:t xml:space="preserve"> and </w:t>
      </w:r>
      <w:proofErr w:type="gramStart"/>
      <w:r w:rsidRPr="00F831F8">
        <w:rPr>
          <w:rFonts w:ascii="Times New Roman" w:hAnsi="Times New Roman"/>
          <w:bCs/>
          <w:color w:val="000000"/>
          <w:sz w:val="24"/>
          <w:szCs w:val="24"/>
        </w:rPr>
        <w:t>A</w:t>
      </w:r>
      <w:proofErr w:type="gramEnd"/>
      <w:r w:rsidRPr="00F831F8">
        <w:rPr>
          <w:rFonts w:ascii="Times New Roman" w:hAnsi="Times New Roman"/>
          <w:bCs/>
          <w:color w:val="000000"/>
          <w:sz w:val="24"/>
          <w:szCs w:val="24"/>
        </w:rPr>
        <w:t xml:space="preserve"> Survey of Computational  </w:t>
      </w:r>
    </w:p>
    <w:p w:rsidR="00540A84" w:rsidRPr="00F831F8" w:rsidRDefault="00540A84" w:rsidP="001D707C">
      <w:pPr>
        <w:pStyle w:val="Heading1"/>
        <w:spacing w:before="0" w:line="240" w:lineRule="auto"/>
        <w:rPr>
          <w:rFonts w:ascii="Times New Roman" w:hAnsi="Times New Roman"/>
          <w:b w:val="0"/>
          <w:bCs w:val="0"/>
          <w:color w:val="000000"/>
          <w:sz w:val="24"/>
          <w:szCs w:val="24"/>
        </w:rPr>
      </w:pPr>
      <w:r w:rsidRPr="00F831F8">
        <w:rPr>
          <w:rFonts w:ascii="Times New Roman" w:hAnsi="Times New Roman"/>
          <w:b w:val="0"/>
          <w:bCs w:val="0"/>
          <w:color w:val="000000"/>
          <w:sz w:val="24"/>
          <w:szCs w:val="24"/>
        </w:rPr>
        <w:t xml:space="preserve">    Physics: Introductory Computational Science. </w:t>
      </w:r>
    </w:p>
    <w:p w:rsidR="000053A2" w:rsidRDefault="000053A2" w:rsidP="00F831F8">
      <w:pPr>
        <w:pStyle w:val="BodyText"/>
        <w:spacing w:after="0"/>
        <w:rPr>
          <w:rStyle w:val="Strong"/>
        </w:rPr>
      </w:pPr>
    </w:p>
    <w:p w:rsidR="000053A2" w:rsidRDefault="000053A2" w:rsidP="00F831F8">
      <w:pPr>
        <w:pStyle w:val="BodyText"/>
        <w:spacing w:after="0"/>
        <w:rPr>
          <w:rStyle w:val="Strong"/>
        </w:rPr>
      </w:pPr>
    </w:p>
    <w:p w:rsidR="00EC0AB9" w:rsidRPr="00BE2BDD" w:rsidRDefault="00EC0AB9" w:rsidP="00A81B1C">
      <w:pPr>
        <w:pStyle w:val="ListParagraph"/>
        <w:numPr>
          <w:ilvl w:val="0"/>
          <w:numId w:val="13"/>
        </w:numPr>
        <w:autoSpaceDE w:val="0"/>
        <w:autoSpaceDN w:val="0"/>
        <w:adjustRightInd w:val="0"/>
        <w:contextualSpacing/>
        <w:jc w:val="both"/>
        <w:rPr>
          <w:rFonts w:ascii="Times New Roman" w:hAnsi="Times New Roman"/>
          <w:bCs/>
          <w:color w:val="000000"/>
          <w:sz w:val="24"/>
          <w:szCs w:val="24"/>
          <w:lang w:eastAsia="en-CA"/>
        </w:rPr>
      </w:pPr>
      <w:r w:rsidRPr="00BE2BDD">
        <w:rPr>
          <w:rFonts w:ascii="Times New Roman" w:hAnsi="Times New Roman"/>
          <w:bCs/>
          <w:color w:val="000000"/>
          <w:sz w:val="24"/>
          <w:szCs w:val="24"/>
          <w:lang w:eastAsia="en-CA"/>
        </w:rPr>
        <w:t>demonstrate knowledge in essential methods and techniques for numerical computation in physics</w:t>
      </w:r>
    </w:p>
    <w:p w:rsidR="00EC0AB9" w:rsidRPr="00BE2BDD" w:rsidRDefault="00EC0AB9" w:rsidP="00A81B1C">
      <w:pPr>
        <w:pStyle w:val="ListParagraph"/>
        <w:numPr>
          <w:ilvl w:val="0"/>
          <w:numId w:val="13"/>
        </w:numPr>
        <w:autoSpaceDE w:val="0"/>
        <w:autoSpaceDN w:val="0"/>
        <w:adjustRightInd w:val="0"/>
        <w:contextualSpacing/>
        <w:jc w:val="both"/>
        <w:rPr>
          <w:rFonts w:ascii="Times New Roman" w:hAnsi="Times New Roman"/>
          <w:bCs/>
          <w:color w:val="000000"/>
          <w:sz w:val="24"/>
          <w:szCs w:val="24"/>
          <w:lang w:eastAsia="en-CA"/>
        </w:rPr>
      </w:pPr>
      <w:r w:rsidRPr="00BE2BDD">
        <w:rPr>
          <w:rFonts w:ascii="Times New Roman" w:hAnsi="Times New Roman"/>
          <w:bCs/>
          <w:color w:val="000000"/>
          <w:sz w:val="24"/>
          <w:szCs w:val="24"/>
          <w:lang w:eastAsia="en-CA"/>
        </w:rPr>
        <w:t>apply Monte Carlo method and other simulation methods to solve deterministic as well as probabilistic physical problems</w:t>
      </w:r>
    </w:p>
    <w:p w:rsidR="00EC0AB9" w:rsidRPr="00BE2BDD" w:rsidRDefault="00EC0AB9" w:rsidP="00A81B1C">
      <w:pPr>
        <w:pStyle w:val="ListParagraph"/>
        <w:numPr>
          <w:ilvl w:val="0"/>
          <w:numId w:val="13"/>
        </w:numPr>
        <w:autoSpaceDE w:val="0"/>
        <w:autoSpaceDN w:val="0"/>
        <w:adjustRightInd w:val="0"/>
        <w:contextualSpacing/>
        <w:jc w:val="both"/>
        <w:rPr>
          <w:rFonts w:ascii="Times New Roman" w:hAnsi="Times New Roman"/>
          <w:bCs/>
          <w:color w:val="000000"/>
          <w:sz w:val="24"/>
          <w:szCs w:val="24"/>
          <w:lang w:eastAsia="en-CA"/>
        </w:rPr>
      </w:pPr>
      <w:r w:rsidRPr="00BE2BDD">
        <w:rPr>
          <w:rFonts w:ascii="Times New Roman" w:hAnsi="Times New Roman"/>
          <w:bCs/>
          <w:color w:val="000000"/>
          <w:sz w:val="24"/>
          <w:szCs w:val="24"/>
          <w:lang w:eastAsia="en-CA"/>
        </w:rPr>
        <w:t>employ appropriate numerical method to interpolate and extrapolate data collected from physics experiments</w:t>
      </w:r>
    </w:p>
    <w:p w:rsidR="00EC0AB9" w:rsidRDefault="00EC0AB9" w:rsidP="00A81B1C">
      <w:pPr>
        <w:pStyle w:val="ListParagraph"/>
        <w:numPr>
          <w:ilvl w:val="0"/>
          <w:numId w:val="13"/>
        </w:numPr>
        <w:shd w:val="clear" w:color="auto" w:fill="FFFFFF"/>
        <w:autoSpaceDE w:val="0"/>
        <w:autoSpaceDN w:val="0"/>
        <w:adjustRightInd w:val="0"/>
        <w:spacing w:after="0" w:line="240" w:lineRule="auto"/>
        <w:contextualSpacing/>
        <w:jc w:val="both"/>
        <w:rPr>
          <w:rFonts w:ascii="Times New Roman" w:hAnsi="Times New Roman"/>
          <w:bCs/>
          <w:color w:val="000000"/>
          <w:sz w:val="24"/>
          <w:szCs w:val="24"/>
          <w:lang w:eastAsia="en-CA"/>
        </w:rPr>
      </w:pPr>
      <w:r w:rsidRPr="00BE2BDD">
        <w:rPr>
          <w:rFonts w:ascii="Times New Roman" w:hAnsi="Times New Roman"/>
          <w:bCs/>
          <w:color w:val="000000"/>
          <w:sz w:val="24"/>
          <w:szCs w:val="24"/>
          <w:lang w:eastAsia="en-CA"/>
        </w:rPr>
        <w:t>use appropriate numerical method to solve the differential equations governing the dynamics of physical systems</w:t>
      </w:r>
    </w:p>
    <w:p w:rsidR="00EC0AB9" w:rsidRDefault="00EC0AB9" w:rsidP="00A81B1C">
      <w:pPr>
        <w:pStyle w:val="ListParagraph"/>
        <w:numPr>
          <w:ilvl w:val="0"/>
          <w:numId w:val="13"/>
        </w:numPr>
        <w:shd w:val="clear" w:color="auto" w:fill="FFFFFF"/>
        <w:autoSpaceDE w:val="0"/>
        <w:autoSpaceDN w:val="0"/>
        <w:adjustRightInd w:val="0"/>
        <w:spacing w:before="68" w:after="0" w:line="240" w:lineRule="auto"/>
        <w:contextualSpacing/>
        <w:jc w:val="both"/>
        <w:rPr>
          <w:rFonts w:ascii="Times New Roman" w:hAnsi="Times New Roman"/>
          <w:bCs/>
          <w:color w:val="000000"/>
          <w:sz w:val="24"/>
          <w:szCs w:val="24"/>
        </w:rPr>
      </w:pPr>
      <w:r w:rsidRPr="000E2DF1">
        <w:rPr>
          <w:rFonts w:ascii="Times New Roman" w:hAnsi="Times New Roman"/>
          <w:bCs/>
          <w:color w:val="000000"/>
          <w:sz w:val="24"/>
          <w:szCs w:val="24"/>
          <w:lang w:eastAsia="en-CA"/>
        </w:rPr>
        <w:t>formulate and computationally solve a selection of problems in physics, use the tools, language</w:t>
      </w:r>
      <w:r>
        <w:rPr>
          <w:rFonts w:ascii="Times New Roman" w:hAnsi="Times New Roman"/>
          <w:bCs/>
          <w:color w:val="000000"/>
          <w:sz w:val="24"/>
          <w:szCs w:val="24"/>
          <w:lang w:eastAsia="en-CA"/>
        </w:rPr>
        <w:t xml:space="preserve"> (MATLAB/C++)</w:t>
      </w:r>
      <w:r w:rsidRPr="000E2DF1">
        <w:rPr>
          <w:rFonts w:ascii="Times New Roman" w:hAnsi="Times New Roman"/>
          <w:bCs/>
          <w:color w:val="000000"/>
          <w:sz w:val="24"/>
          <w:szCs w:val="24"/>
          <w:lang w:eastAsia="en-CA"/>
        </w:rPr>
        <w:t xml:space="preserve"> and conventions of physics to test and communicate ideas and explanations</w:t>
      </w:r>
    </w:p>
    <w:p w:rsidR="00EC0AB9" w:rsidRDefault="00EC0AB9" w:rsidP="00EC0AB9">
      <w:pPr>
        <w:shd w:val="clear" w:color="auto" w:fill="FFFFFF"/>
        <w:autoSpaceDE w:val="0"/>
        <w:autoSpaceDN w:val="0"/>
        <w:adjustRightInd w:val="0"/>
        <w:spacing w:before="68" w:after="0" w:line="240" w:lineRule="auto"/>
        <w:jc w:val="both"/>
        <w:rPr>
          <w:rFonts w:ascii="Times New Roman" w:hAnsi="Times New Roman"/>
          <w:bCs/>
          <w:color w:val="000000"/>
          <w:sz w:val="24"/>
          <w:szCs w:val="24"/>
        </w:rPr>
      </w:pPr>
    </w:p>
    <w:p w:rsidR="00EC0AB9" w:rsidRPr="00F35A1C" w:rsidRDefault="00EC0AB9" w:rsidP="00EC0AB9">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EC0AB9" w:rsidRDefault="00EC0AB9" w:rsidP="00EC0AB9">
      <w:pPr>
        <w:autoSpaceDE w:val="0"/>
        <w:autoSpaceDN w:val="0"/>
        <w:adjustRightInd w:val="0"/>
        <w:spacing w:after="0" w:line="240" w:lineRule="auto"/>
        <w:jc w:val="both"/>
        <w:rPr>
          <w:rFonts w:ascii="Times New Roman" w:eastAsiaTheme="minorHAnsi"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34"/>
        <w:gridCol w:w="833"/>
        <w:gridCol w:w="835"/>
        <w:gridCol w:w="836"/>
        <w:gridCol w:w="836"/>
        <w:gridCol w:w="767"/>
        <w:gridCol w:w="836"/>
        <w:gridCol w:w="785"/>
        <w:gridCol w:w="785"/>
        <w:gridCol w:w="785"/>
      </w:tblGrid>
      <w:tr w:rsidR="00EC0AB9" w:rsidTr="00EC0AB9">
        <w:tc>
          <w:tcPr>
            <w:tcW w:w="1110"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b/>
                <w:i/>
                <w:sz w:val="24"/>
                <w:szCs w:val="24"/>
                <w:lang w:bidi="hi-IN"/>
              </w:rPr>
              <w:t>Course Outcome</w:t>
            </w:r>
          </w:p>
        </w:tc>
        <w:tc>
          <w:tcPr>
            <w:tcW w:w="5777" w:type="dxa"/>
            <w:gridSpan w:val="7"/>
          </w:tcPr>
          <w:p w:rsidR="00EC0AB9" w:rsidRPr="00EC0AB9" w:rsidRDefault="00EC0AB9" w:rsidP="00EC0AB9">
            <w:pPr>
              <w:autoSpaceDE w:val="0"/>
              <w:autoSpaceDN w:val="0"/>
              <w:adjustRightInd w:val="0"/>
              <w:jc w:val="center"/>
              <w:rPr>
                <w:rFonts w:ascii="Times New Roman" w:hAnsi="Times New Roman"/>
                <w:sz w:val="24"/>
                <w:szCs w:val="24"/>
                <w:lang w:bidi="hi-IN"/>
              </w:rPr>
            </w:pPr>
            <w:r w:rsidRPr="00EC0AB9">
              <w:rPr>
                <w:rFonts w:ascii="Times New Roman" w:hAnsi="Times New Roman"/>
                <w:b/>
                <w:i/>
                <w:sz w:val="24"/>
                <w:szCs w:val="24"/>
                <w:lang w:bidi="hi-IN"/>
              </w:rPr>
              <w:t>Program Outcome</w:t>
            </w:r>
          </w:p>
        </w:tc>
        <w:tc>
          <w:tcPr>
            <w:tcW w:w="2355" w:type="dxa"/>
            <w:gridSpan w:val="3"/>
          </w:tcPr>
          <w:p w:rsidR="00EC0AB9" w:rsidRPr="00EC0AB9" w:rsidRDefault="00EC0AB9" w:rsidP="00EC0AB9">
            <w:pPr>
              <w:autoSpaceDE w:val="0"/>
              <w:autoSpaceDN w:val="0"/>
              <w:adjustRightInd w:val="0"/>
              <w:jc w:val="center"/>
              <w:rPr>
                <w:rFonts w:ascii="Times New Roman" w:hAnsi="Times New Roman"/>
                <w:sz w:val="24"/>
                <w:szCs w:val="24"/>
                <w:lang w:bidi="hi-IN"/>
              </w:rPr>
            </w:pPr>
            <w:r w:rsidRPr="00EC0AB9">
              <w:rPr>
                <w:rFonts w:ascii="Times New Roman" w:hAnsi="Times New Roman"/>
                <w:b/>
                <w:i/>
                <w:sz w:val="24"/>
                <w:szCs w:val="24"/>
                <w:lang w:bidi="hi-IN"/>
              </w:rPr>
              <w:t>Program Specific Outcome</w:t>
            </w:r>
          </w:p>
        </w:tc>
      </w:tr>
      <w:tr w:rsidR="00EC0AB9" w:rsidTr="00EC0AB9">
        <w:tc>
          <w:tcPr>
            <w:tcW w:w="1110" w:type="dxa"/>
          </w:tcPr>
          <w:p w:rsidR="00EC0AB9" w:rsidRPr="00EC0AB9" w:rsidRDefault="00EC0AB9" w:rsidP="00EC0AB9">
            <w:pPr>
              <w:autoSpaceDE w:val="0"/>
              <w:autoSpaceDN w:val="0"/>
              <w:adjustRightInd w:val="0"/>
              <w:jc w:val="both"/>
              <w:rPr>
                <w:rFonts w:ascii="Times New Roman" w:hAnsi="Times New Roman"/>
                <w:sz w:val="24"/>
                <w:szCs w:val="24"/>
                <w:lang w:bidi="hi-IN"/>
              </w:rPr>
            </w:pPr>
          </w:p>
        </w:tc>
        <w:tc>
          <w:tcPr>
            <w:tcW w:w="834"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PO1</w:t>
            </w:r>
          </w:p>
        </w:tc>
        <w:tc>
          <w:tcPr>
            <w:tcW w:w="833"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PO2</w:t>
            </w:r>
          </w:p>
        </w:tc>
        <w:tc>
          <w:tcPr>
            <w:tcW w:w="835"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PO3</w:t>
            </w:r>
          </w:p>
        </w:tc>
        <w:tc>
          <w:tcPr>
            <w:tcW w:w="836"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PO4</w:t>
            </w:r>
          </w:p>
        </w:tc>
        <w:tc>
          <w:tcPr>
            <w:tcW w:w="836"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PO5</w:t>
            </w:r>
          </w:p>
        </w:tc>
        <w:tc>
          <w:tcPr>
            <w:tcW w:w="767"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PO6</w:t>
            </w:r>
          </w:p>
        </w:tc>
        <w:tc>
          <w:tcPr>
            <w:tcW w:w="836"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PO7</w:t>
            </w:r>
          </w:p>
        </w:tc>
        <w:tc>
          <w:tcPr>
            <w:tcW w:w="785"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PSO1</w:t>
            </w:r>
          </w:p>
        </w:tc>
        <w:tc>
          <w:tcPr>
            <w:tcW w:w="785"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PSO2</w:t>
            </w:r>
          </w:p>
        </w:tc>
        <w:tc>
          <w:tcPr>
            <w:tcW w:w="785"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PSO3</w:t>
            </w:r>
          </w:p>
        </w:tc>
      </w:tr>
      <w:tr w:rsidR="00EC0AB9" w:rsidTr="00EC0AB9">
        <w:tc>
          <w:tcPr>
            <w:tcW w:w="1110"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CO1</w:t>
            </w:r>
          </w:p>
        </w:tc>
        <w:tc>
          <w:tcPr>
            <w:tcW w:w="834" w:type="dxa"/>
          </w:tcPr>
          <w:p w:rsidR="00EC0AB9" w:rsidRPr="00EC0AB9" w:rsidRDefault="00EC0AB9" w:rsidP="00EC0AB9">
            <w:pPr>
              <w:autoSpaceDE w:val="0"/>
              <w:autoSpaceDN w:val="0"/>
              <w:adjustRightInd w:val="0"/>
              <w:jc w:val="center"/>
              <w:rPr>
                <w:rFonts w:ascii="Times New Roman" w:hAnsi="Times New Roman"/>
                <w:color w:val="000000"/>
              </w:rPr>
            </w:pPr>
          </w:p>
        </w:tc>
        <w:tc>
          <w:tcPr>
            <w:tcW w:w="833"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835" w:type="dxa"/>
          </w:tcPr>
          <w:p w:rsidR="00EC0AB9" w:rsidRPr="00EC0AB9" w:rsidRDefault="00EC0AB9" w:rsidP="00EC0AB9">
            <w:pPr>
              <w:autoSpaceDE w:val="0"/>
              <w:autoSpaceDN w:val="0"/>
              <w:adjustRightInd w:val="0"/>
              <w:jc w:val="center"/>
              <w:rPr>
                <w:rFonts w:ascii="Times New Roman" w:hAnsi="Times New Roman"/>
                <w:color w:val="000000"/>
              </w:rPr>
            </w:pP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p>
        </w:tc>
        <w:tc>
          <w:tcPr>
            <w:tcW w:w="767" w:type="dxa"/>
          </w:tcPr>
          <w:p w:rsidR="00EC0AB9" w:rsidRPr="00EC0AB9" w:rsidRDefault="00EC0AB9" w:rsidP="00EC0AB9">
            <w:pPr>
              <w:autoSpaceDE w:val="0"/>
              <w:autoSpaceDN w:val="0"/>
              <w:adjustRightInd w:val="0"/>
              <w:jc w:val="center"/>
              <w:rPr>
                <w:rFonts w:ascii="Times New Roman" w:hAnsi="Times New Roman"/>
                <w:color w:val="000000"/>
              </w:rPr>
            </w:pP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p>
        </w:tc>
      </w:tr>
      <w:tr w:rsidR="00EC0AB9" w:rsidTr="00EC0AB9">
        <w:tc>
          <w:tcPr>
            <w:tcW w:w="1110"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CO2</w:t>
            </w:r>
          </w:p>
        </w:tc>
        <w:tc>
          <w:tcPr>
            <w:tcW w:w="834" w:type="dxa"/>
          </w:tcPr>
          <w:p w:rsidR="00EC0AB9" w:rsidRPr="00EC0AB9" w:rsidRDefault="00EC0AB9" w:rsidP="00EC0AB9">
            <w:pPr>
              <w:autoSpaceDE w:val="0"/>
              <w:autoSpaceDN w:val="0"/>
              <w:adjustRightInd w:val="0"/>
              <w:jc w:val="center"/>
              <w:rPr>
                <w:rFonts w:ascii="Times New Roman" w:hAnsi="Times New Roman"/>
                <w:color w:val="000000"/>
              </w:rPr>
            </w:pPr>
          </w:p>
        </w:tc>
        <w:tc>
          <w:tcPr>
            <w:tcW w:w="833" w:type="dxa"/>
          </w:tcPr>
          <w:p w:rsidR="00EC0AB9" w:rsidRPr="00EC0AB9" w:rsidRDefault="00EC0AB9" w:rsidP="00EC0AB9">
            <w:pPr>
              <w:autoSpaceDE w:val="0"/>
              <w:autoSpaceDN w:val="0"/>
              <w:adjustRightInd w:val="0"/>
              <w:jc w:val="center"/>
              <w:rPr>
                <w:rFonts w:ascii="Times New Roman" w:hAnsi="Times New Roman"/>
                <w:color w:val="000000"/>
              </w:rPr>
            </w:pPr>
          </w:p>
        </w:tc>
        <w:tc>
          <w:tcPr>
            <w:tcW w:w="835"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L</w:t>
            </w: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p>
        </w:tc>
        <w:tc>
          <w:tcPr>
            <w:tcW w:w="767"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p>
        </w:tc>
      </w:tr>
      <w:tr w:rsidR="00EC0AB9" w:rsidTr="00EC0AB9">
        <w:tc>
          <w:tcPr>
            <w:tcW w:w="1110"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CO3</w:t>
            </w:r>
          </w:p>
        </w:tc>
        <w:tc>
          <w:tcPr>
            <w:tcW w:w="834"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833" w:type="dxa"/>
          </w:tcPr>
          <w:p w:rsidR="00EC0AB9" w:rsidRPr="00EC0AB9" w:rsidRDefault="00EC0AB9" w:rsidP="00EC0AB9">
            <w:pPr>
              <w:autoSpaceDE w:val="0"/>
              <w:autoSpaceDN w:val="0"/>
              <w:adjustRightInd w:val="0"/>
              <w:jc w:val="center"/>
              <w:rPr>
                <w:rFonts w:ascii="Times New Roman" w:hAnsi="Times New Roman"/>
                <w:color w:val="000000"/>
              </w:rPr>
            </w:pPr>
          </w:p>
        </w:tc>
        <w:tc>
          <w:tcPr>
            <w:tcW w:w="835"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L</w:t>
            </w: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p>
        </w:tc>
        <w:tc>
          <w:tcPr>
            <w:tcW w:w="767" w:type="dxa"/>
          </w:tcPr>
          <w:p w:rsidR="00EC0AB9" w:rsidRPr="00EC0AB9" w:rsidRDefault="00EC0AB9" w:rsidP="00EC0AB9">
            <w:pPr>
              <w:autoSpaceDE w:val="0"/>
              <w:autoSpaceDN w:val="0"/>
              <w:adjustRightInd w:val="0"/>
              <w:jc w:val="center"/>
              <w:rPr>
                <w:rFonts w:ascii="Times New Roman" w:hAnsi="Times New Roman"/>
                <w:color w:val="000000"/>
              </w:rPr>
            </w:pP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L</w:t>
            </w: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p>
        </w:tc>
      </w:tr>
      <w:tr w:rsidR="00EC0AB9" w:rsidTr="00EC0AB9">
        <w:tc>
          <w:tcPr>
            <w:tcW w:w="1110"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CO4</w:t>
            </w:r>
          </w:p>
        </w:tc>
        <w:tc>
          <w:tcPr>
            <w:tcW w:w="834" w:type="dxa"/>
          </w:tcPr>
          <w:p w:rsidR="00EC0AB9" w:rsidRPr="00EC0AB9" w:rsidRDefault="00EC0AB9" w:rsidP="00EC0AB9">
            <w:pPr>
              <w:autoSpaceDE w:val="0"/>
              <w:autoSpaceDN w:val="0"/>
              <w:adjustRightInd w:val="0"/>
              <w:jc w:val="center"/>
              <w:rPr>
                <w:rFonts w:ascii="Times New Roman" w:hAnsi="Times New Roman"/>
                <w:color w:val="000000"/>
              </w:rPr>
            </w:pPr>
          </w:p>
        </w:tc>
        <w:tc>
          <w:tcPr>
            <w:tcW w:w="833" w:type="dxa"/>
          </w:tcPr>
          <w:p w:rsidR="00EC0AB9" w:rsidRPr="00EC0AB9" w:rsidRDefault="00EC0AB9" w:rsidP="00EC0AB9">
            <w:pPr>
              <w:autoSpaceDE w:val="0"/>
              <w:autoSpaceDN w:val="0"/>
              <w:adjustRightInd w:val="0"/>
              <w:jc w:val="center"/>
              <w:rPr>
                <w:rFonts w:ascii="Times New Roman" w:hAnsi="Times New Roman"/>
                <w:color w:val="000000"/>
              </w:rPr>
            </w:pPr>
          </w:p>
        </w:tc>
        <w:tc>
          <w:tcPr>
            <w:tcW w:w="835" w:type="dxa"/>
          </w:tcPr>
          <w:p w:rsidR="00EC0AB9" w:rsidRPr="00EC0AB9" w:rsidRDefault="00EC0AB9" w:rsidP="00EC0AB9">
            <w:pPr>
              <w:autoSpaceDE w:val="0"/>
              <w:autoSpaceDN w:val="0"/>
              <w:adjustRightInd w:val="0"/>
              <w:jc w:val="center"/>
              <w:rPr>
                <w:rFonts w:ascii="Times New Roman" w:hAnsi="Times New Roman"/>
                <w:color w:val="000000"/>
              </w:rPr>
            </w:pP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767" w:type="dxa"/>
          </w:tcPr>
          <w:p w:rsidR="00EC0AB9" w:rsidRPr="00EC0AB9" w:rsidRDefault="00EC0AB9" w:rsidP="00EC0AB9">
            <w:pPr>
              <w:autoSpaceDE w:val="0"/>
              <w:autoSpaceDN w:val="0"/>
              <w:adjustRightInd w:val="0"/>
              <w:jc w:val="center"/>
              <w:rPr>
                <w:rFonts w:ascii="Times New Roman" w:hAnsi="Times New Roman"/>
                <w:color w:val="000000"/>
              </w:rPr>
            </w:pP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r>
      <w:tr w:rsidR="00EC0AB9" w:rsidTr="00EC0AB9">
        <w:tc>
          <w:tcPr>
            <w:tcW w:w="1110" w:type="dxa"/>
          </w:tcPr>
          <w:p w:rsidR="00EC0AB9" w:rsidRPr="00EC0AB9" w:rsidRDefault="00EC0AB9" w:rsidP="00EC0AB9">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CO5</w:t>
            </w:r>
          </w:p>
        </w:tc>
        <w:tc>
          <w:tcPr>
            <w:tcW w:w="834" w:type="dxa"/>
          </w:tcPr>
          <w:p w:rsidR="00EC0AB9" w:rsidRPr="00EC0AB9" w:rsidRDefault="00EC0AB9" w:rsidP="00EC0AB9">
            <w:pPr>
              <w:autoSpaceDE w:val="0"/>
              <w:autoSpaceDN w:val="0"/>
              <w:adjustRightInd w:val="0"/>
              <w:jc w:val="center"/>
              <w:rPr>
                <w:rFonts w:ascii="Times New Roman" w:hAnsi="Times New Roman"/>
                <w:color w:val="000000"/>
              </w:rPr>
            </w:pPr>
          </w:p>
        </w:tc>
        <w:tc>
          <w:tcPr>
            <w:tcW w:w="833"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L</w:t>
            </w:r>
          </w:p>
        </w:tc>
        <w:tc>
          <w:tcPr>
            <w:tcW w:w="835" w:type="dxa"/>
          </w:tcPr>
          <w:p w:rsidR="00EC0AB9" w:rsidRPr="00EC0AB9" w:rsidRDefault="00EC0AB9" w:rsidP="00EC0AB9">
            <w:pPr>
              <w:autoSpaceDE w:val="0"/>
              <w:autoSpaceDN w:val="0"/>
              <w:adjustRightInd w:val="0"/>
              <w:jc w:val="center"/>
              <w:rPr>
                <w:rFonts w:ascii="Times New Roman" w:hAnsi="Times New Roman"/>
                <w:color w:val="000000"/>
              </w:rPr>
            </w:pP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767" w:type="dxa"/>
          </w:tcPr>
          <w:p w:rsidR="00EC0AB9" w:rsidRPr="00EC0AB9" w:rsidRDefault="00EC0AB9" w:rsidP="00EC0AB9">
            <w:pPr>
              <w:autoSpaceDE w:val="0"/>
              <w:autoSpaceDN w:val="0"/>
              <w:adjustRightInd w:val="0"/>
              <w:jc w:val="center"/>
              <w:rPr>
                <w:rFonts w:ascii="Times New Roman" w:hAnsi="Times New Roman"/>
                <w:color w:val="000000"/>
              </w:rPr>
            </w:pPr>
          </w:p>
        </w:tc>
        <w:tc>
          <w:tcPr>
            <w:tcW w:w="836" w:type="dxa"/>
          </w:tcPr>
          <w:p w:rsidR="00EC0AB9" w:rsidRPr="00EC0AB9" w:rsidRDefault="00EC0AB9" w:rsidP="00EC0AB9">
            <w:pPr>
              <w:autoSpaceDE w:val="0"/>
              <w:autoSpaceDN w:val="0"/>
              <w:adjustRightInd w:val="0"/>
              <w:jc w:val="center"/>
              <w:rPr>
                <w:rFonts w:ascii="Times New Roman" w:hAnsi="Times New Roman"/>
                <w:color w:val="000000"/>
              </w:rPr>
            </w:pP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785" w:type="dxa"/>
          </w:tcPr>
          <w:p w:rsidR="00EC0AB9" w:rsidRPr="00EC0AB9" w:rsidRDefault="00EC0AB9" w:rsidP="00EC0AB9">
            <w:pPr>
              <w:autoSpaceDE w:val="0"/>
              <w:autoSpaceDN w:val="0"/>
              <w:adjustRightInd w:val="0"/>
              <w:jc w:val="center"/>
              <w:rPr>
                <w:rFonts w:ascii="Times New Roman" w:hAnsi="Times New Roman"/>
                <w:color w:val="000000"/>
              </w:rPr>
            </w:pPr>
          </w:p>
        </w:tc>
      </w:tr>
    </w:tbl>
    <w:p w:rsidR="00EC0AB9" w:rsidRPr="004441DD" w:rsidRDefault="00EC0AB9" w:rsidP="00EC0AB9">
      <w:pPr>
        <w:autoSpaceDE w:val="0"/>
        <w:autoSpaceDN w:val="0"/>
        <w:adjustRightInd w:val="0"/>
        <w:spacing w:after="0" w:line="240" w:lineRule="auto"/>
        <w:jc w:val="both"/>
        <w:rPr>
          <w:rFonts w:ascii="Times New Roman" w:eastAsiaTheme="minorHAnsi" w:hAnsi="Times New Roman"/>
          <w:sz w:val="24"/>
          <w:szCs w:val="24"/>
          <w:lang w:bidi="hi-IN"/>
        </w:rPr>
      </w:pPr>
    </w:p>
    <w:p w:rsidR="00EC0AB9" w:rsidRDefault="00EC0AB9" w:rsidP="00EC0AB9">
      <w:pPr>
        <w:pStyle w:val="BodyText"/>
        <w:spacing w:after="0"/>
        <w:rPr>
          <w:rFonts w:eastAsia="Calibri"/>
          <w:b/>
        </w:rPr>
      </w:pPr>
      <w:r w:rsidRPr="00ED5F76">
        <w:t xml:space="preserve">H = Highly Related; </w:t>
      </w:r>
      <w:r>
        <w:t>M</w:t>
      </w:r>
      <w:r w:rsidRPr="00ED5F76">
        <w:t xml:space="preserve"> = </w:t>
      </w:r>
      <w:r>
        <w:t>Medium; L = Low</w:t>
      </w:r>
    </w:p>
    <w:p w:rsidR="00540A84" w:rsidRPr="00F831F8" w:rsidRDefault="00FA0169" w:rsidP="00F831F8">
      <w:pPr>
        <w:pStyle w:val="BodyText"/>
        <w:spacing w:after="0"/>
        <w:rPr>
          <w:rStyle w:val="Strong"/>
        </w:rPr>
      </w:pPr>
      <w:r>
        <w:rPr>
          <w:rFonts w:eastAsia="Calibri"/>
          <w:b/>
        </w:rPr>
        <w:t>MPH010</w:t>
      </w:r>
      <w:r w:rsidR="000A7810">
        <w:rPr>
          <w:rFonts w:eastAsia="Calibri"/>
          <w:b/>
        </w:rPr>
        <w:t>B</w:t>
      </w:r>
      <w:r w:rsidR="00030B77">
        <w:rPr>
          <w:rStyle w:val="Strong"/>
        </w:rPr>
        <w:t xml:space="preserve">: </w:t>
      </w:r>
      <w:r w:rsidR="00880CEA">
        <w:rPr>
          <w:rStyle w:val="Strong"/>
        </w:rPr>
        <w:t>Advanced Physics Lab</w:t>
      </w:r>
      <w:r w:rsidR="00540A84" w:rsidRPr="00F831F8">
        <w:rPr>
          <w:rStyle w:val="Strong"/>
        </w:rPr>
        <w:t xml:space="preserve">  </w:t>
      </w:r>
      <w:r w:rsidR="00B63A1D">
        <w:rPr>
          <w:rStyle w:val="Strong"/>
        </w:rPr>
        <w:t xml:space="preserve">    </w:t>
      </w:r>
      <w:r w:rsidR="00F831F8">
        <w:rPr>
          <w:rStyle w:val="Strong"/>
        </w:rPr>
        <w:t xml:space="preserve">                   </w:t>
      </w:r>
      <w:r w:rsidR="00030B77">
        <w:rPr>
          <w:rStyle w:val="Strong"/>
        </w:rPr>
        <w:t xml:space="preserve">      </w:t>
      </w:r>
      <w:r w:rsidR="00F831F8">
        <w:rPr>
          <w:rStyle w:val="Strong"/>
        </w:rPr>
        <w:t xml:space="preserve">            </w:t>
      </w:r>
      <w:r w:rsidR="00030B77">
        <w:rPr>
          <w:rStyle w:val="Strong"/>
        </w:rPr>
        <w:t xml:space="preserve">        </w:t>
      </w:r>
      <w:r w:rsidR="00880CEA">
        <w:rPr>
          <w:rStyle w:val="Strong"/>
        </w:rPr>
        <w:t xml:space="preserve">   </w:t>
      </w:r>
      <w:r w:rsidR="00030B77">
        <w:rPr>
          <w:rStyle w:val="Strong"/>
        </w:rPr>
        <w:t xml:space="preserve">               </w:t>
      </w:r>
      <w:r>
        <w:rPr>
          <w:rStyle w:val="Strong"/>
        </w:rPr>
        <w:t xml:space="preserve">   </w:t>
      </w:r>
      <w:r w:rsidR="00030B77">
        <w:rPr>
          <w:rStyle w:val="Strong"/>
        </w:rPr>
        <w:t xml:space="preserve"> Credit(s</w:t>
      </w:r>
      <w:r w:rsidR="00F831F8">
        <w:rPr>
          <w:rStyle w:val="Strong"/>
        </w:rPr>
        <w:t>):</w:t>
      </w:r>
      <w:r w:rsidR="00873195">
        <w:rPr>
          <w:rStyle w:val="Strong"/>
        </w:rPr>
        <w:t xml:space="preserve"> </w:t>
      </w:r>
      <w:r w:rsidR="00B63A1D">
        <w:rPr>
          <w:rStyle w:val="Strong"/>
        </w:rPr>
        <w:t>12</w:t>
      </w:r>
    </w:p>
    <w:p w:rsidR="00540A84" w:rsidRPr="00F831F8" w:rsidRDefault="00540A84" w:rsidP="00B63A1D">
      <w:pPr>
        <w:spacing w:before="100" w:beforeAutospacing="1" w:after="100" w:afterAutospacing="1" w:line="240" w:lineRule="exact"/>
        <w:rPr>
          <w:rFonts w:ascii="Times New Roman" w:hAnsi="Times New Roman"/>
          <w:b/>
          <w:sz w:val="24"/>
          <w:szCs w:val="24"/>
          <w:lang w:val="en-CA"/>
        </w:rPr>
      </w:pPr>
      <w:r w:rsidRPr="00F831F8">
        <w:rPr>
          <w:rFonts w:ascii="Times New Roman" w:hAnsi="Times New Roman"/>
          <w:b/>
          <w:sz w:val="24"/>
          <w:szCs w:val="24"/>
          <w:lang w:val="en-CA"/>
        </w:rPr>
        <w:t>Students have to perform any ten experiments</w:t>
      </w:r>
    </w:p>
    <w:p w:rsidR="00540A84" w:rsidRPr="00513DAB" w:rsidRDefault="00540A84" w:rsidP="00B63A1D">
      <w:pPr>
        <w:spacing w:before="100" w:beforeAutospacing="1" w:after="100" w:afterAutospacing="1" w:line="240" w:lineRule="exact"/>
        <w:rPr>
          <w:rFonts w:ascii="Times New Roman" w:hAnsi="Times New Roman"/>
          <w:sz w:val="24"/>
          <w:szCs w:val="24"/>
          <w:lang w:val="en-CA" w:eastAsia="en-CA"/>
        </w:rPr>
      </w:pPr>
      <w:r w:rsidRPr="00513DAB">
        <w:rPr>
          <w:rFonts w:ascii="Times New Roman" w:hAnsi="Times New Roman"/>
          <w:sz w:val="24"/>
          <w:szCs w:val="24"/>
          <w:lang w:val="en-CA" w:eastAsia="en-CA"/>
        </w:rPr>
        <w:t>1. Complete study of characteristics of Photovoltaic Cells (Solar Cells).</w:t>
      </w:r>
    </w:p>
    <w:p w:rsidR="00540A84" w:rsidRPr="00513DAB" w:rsidRDefault="00540A84" w:rsidP="00B63A1D">
      <w:pPr>
        <w:spacing w:line="240" w:lineRule="exact"/>
        <w:jc w:val="both"/>
        <w:rPr>
          <w:rFonts w:ascii="Times New Roman" w:hAnsi="Times New Roman"/>
          <w:sz w:val="24"/>
          <w:szCs w:val="24"/>
          <w:lang w:val="en-CA" w:eastAsia="en-CA"/>
        </w:rPr>
      </w:pPr>
      <w:r w:rsidRPr="00513DAB">
        <w:rPr>
          <w:rFonts w:ascii="Times New Roman" w:hAnsi="Times New Roman"/>
          <w:sz w:val="24"/>
          <w:szCs w:val="24"/>
          <w:lang w:val="en-CA" w:eastAsia="en-CA"/>
        </w:rPr>
        <w:lastRenderedPageBreak/>
        <w:t xml:space="preserve">2. To study temperature variation of resistivity for a semi-conductor and to obtain band gap using    </w:t>
      </w:r>
    </w:p>
    <w:p w:rsidR="00540A84" w:rsidRPr="00513DAB" w:rsidRDefault="00540A84" w:rsidP="00B63A1D">
      <w:pPr>
        <w:spacing w:line="240" w:lineRule="exact"/>
        <w:jc w:val="both"/>
        <w:rPr>
          <w:rFonts w:ascii="Times New Roman" w:hAnsi="Times New Roman"/>
          <w:sz w:val="24"/>
          <w:szCs w:val="24"/>
          <w:lang w:val="en-CA" w:eastAsia="en-CA"/>
        </w:rPr>
      </w:pPr>
      <w:r w:rsidRPr="00513DAB">
        <w:rPr>
          <w:rFonts w:ascii="Times New Roman" w:hAnsi="Times New Roman"/>
          <w:sz w:val="24"/>
          <w:szCs w:val="24"/>
          <w:lang w:val="en-CA" w:eastAsia="en-CA"/>
        </w:rPr>
        <w:t xml:space="preserve">     </w:t>
      </w:r>
      <w:r w:rsidRPr="00513DAB">
        <w:rPr>
          <w:rFonts w:ascii="Times New Roman" w:hAnsi="Times New Roman"/>
          <w:i/>
          <w:sz w:val="24"/>
          <w:szCs w:val="24"/>
          <w:lang w:val="en-CA" w:eastAsia="en-CA"/>
        </w:rPr>
        <w:t xml:space="preserve">Four Probe </w:t>
      </w:r>
      <w:proofErr w:type="gramStart"/>
      <w:r w:rsidRPr="00513DAB">
        <w:rPr>
          <w:rFonts w:ascii="Times New Roman" w:hAnsi="Times New Roman"/>
          <w:i/>
          <w:sz w:val="24"/>
          <w:szCs w:val="24"/>
          <w:lang w:val="en-CA" w:eastAsia="en-CA"/>
        </w:rPr>
        <w:t>method</w:t>
      </w:r>
      <w:proofErr w:type="gramEnd"/>
      <w:r w:rsidRPr="00513DAB">
        <w:rPr>
          <w:rFonts w:ascii="Times New Roman" w:hAnsi="Times New Roman"/>
          <w:sz w:val="24"/>
          <w:szCs w:val="24"/>
          <w:lang w:val="en-CA" w:eastAsia="en-CA"/>
        </w:rPr>
        <w:t>.</w:t>
      </w:r>
    </w:p>
    <w:p w:rsidR="00540A84" w:rsidRPr="00513DAB" w:rsidRDefault="00540A84" w:rsidP="00B63A1D">
      <w:pPr>
        <w:spacing w:line="240" w:lineRule="exact"/>
        <w:jc w:val="both"/>
        <w:rPr>
          <w:rFonts w:ascii="Times New Roman" w:hAnsi="Times New Roman"/>
          <w:sz w:val="24"/>
          <w:szCs w:val="24"/>
          <w:lang w:val="en-CA"/>
        </w:rPr>
      </w:pPr>
      <w:r w:rsidRPr="00513DAB">
        <w:rPr>
          <w:rFonts w:ascii="Times New Roman" w:hAnsi="Times New Roman"/>
          <w:sz w:val="24"/>
          <w:szCs w:val="24"/>
          <w:lang w:val="en-CA"/>
        </w:rPr>
        <w:t xml:space="preserve">3. </w:t>
      </w:r>
      <w:r w:rsidRPr="00513DAB">
        <w:rPr>
          <w:rFonts w:ascii="Times New Roman" w:hAnsi="Times New Roman"/>
          <w:sz w:val="24"/>
          <w:szCs w:val="24"/>
          <w:lang w:val="en-CA" w:eastAsia="en-CA"/>
        </w:rPr>
        <w:t xml:space="preserve">To verify </w:t>
      </w:r>
      <w:r w:rsidRPr="00513DAB">
        <w:rPr>
          <w:rFonts w:ascii="Times New Roman" w:hAnsi="Times New Roman"/>
          <w:i/>
          <w:sz w:val="24"/>
          <w:szCs w:val="24"/>
          <w:lang w:val="en-CA" w:eastAsia="en-CA"/>
        </w:rPr>
        <w:t>Hartmann's formula</w:t>
      </w:r>
      <w:r w:rsidRPr="00513DAB">
        <w:rPr>
          <w:rFonts w:ascii="Times New Roman" w:hAnsi="Times New Roman"/>
          <w:sz w:val="24"/>
          <w:szCs w:val="24"/>
          <w:lang w:val="en-CA" w:eastAsia="en-CA"/>
        </w:rPr>
        <w:t xml:space="preserve"> using constant deviation spectrograph.</w:t>
      </w:r>
    </w:p>
    <w:p w:rsidR="00540A84" w:rsidRPr="00513DAB" w:rsidRDefault="00540A84" w:rsidP="00B63A1D">
      <w:pPr>
        <w:spacing w:before="100" w:beforeAutospacing="1" w:after="100" w:afterAutospacing="1" w:line="240" w:lineRule="exact"/>
        <w:rPr>
          <w:rFonts w:ascii="Times New Roman" w:hAnsi="Times New Roman"/>
          <w:sz w:val="24"/>
          <w:szCs w:val="24"/>
          <w:lang w:val="en-CA" w:eastAsia="en-CA"/>
        </w:rPr>
      </w:pPr>
      <w:r w:rsidRPr="00513DAB">
        <w:rPr>
          <w:rFonts w:ascii="Times New Roman" w:hAnsi="Times New Roman"/>
          <w:sz w:val="24"/>
          <w:szCs w:val="24"/>
          <w:lang w:val="en-CA"/>
        </w:rPr>
        <w:t xml:space="preserve">4. </w:t>
      </w:r>
      <w:r w:rsidRPr="00513DAB">
        <w:rPr>
          <w:rFonts w:ascii="Times New Roman" w:hAnsi="Times New Roman"/>
          <w:sz w:val="24"/>
          <w:szCs w:val="24"/>
          <w:lang w:val="en-CA" w:eastAsia="en-CA"/>
        </w:rPr>
        <w:t xml:space="preserve">To study </w:t>
      </w:r>
      <w:r w:rsidRPr="00513DAB">
        <w:rPr>
          <w:rFonts w:ascii="Times New Roman" w:hAnsi="Times New Roman"/>
          <w:i/>
          <w:sz w:val="24"/>
          <w:szCs w:val="24"/>
          <w:lang w:val="en-CA" w:eastAsia="en-CA"/>
        </w:rPr>
        <w:t>ESR</w:t>
      </w:r>
      <w:r w:rsidRPr="00513DAB">
        <w:rPr>
          <w:rFonts w:ascii="Times New Roman" w:hAnsi="Times New Roman"/>
          <w:sz w:val="24"/>
          <w:szCs w:val="24"/>
          <w:lang w:val="en-CA" w:eastAsia="en-CA"/>
        </w:rPr>
        <w:t xml:space="preserve"> and determine </w:t>
      </w:r>
      <w:r w:rsidRPr="00513DAB">
        <w:rPr>
          <w:rFonts w:ascii="Times New Roman" w:hAnsi="Times New Roman"/>
          <w:i/>
          <w:sz w:val="24"/>
          <w:szCs w:val="24"/>
          <w:lang w:val="en-CA" w:eastAsia="en-CA"/>
        </w:rPr>
        <w:t>g</w:t>
      </w:r>
      <w:r w:rsidRPr="00513DAB">
        <w:rPr>
          <w:rFonts w:ascii="Times New Roman" w:hAnsi="Times New Roman"/>
          <w:sz w:val="24"/>
          <w:szCs w:val="24"/>
          <w:lang w:val="en-CA" w:eastAsia="en-CA"/>
        </w:rPr>
        <w:t xml:space="preserve">-factor for a given spectrum. </w:t>
      </w:r>
    </w:p>
    <w:p w:rsidR="00540A84" w:rsidRPr="00513DAB" w:rsidRDefault="00540A84" w:rsidP="00B63A1D">
      <w:pPr>
        <w:spacing w:before="100" w:beforeAutospacing="1" w:after="100" w:afterAutospacing="1" w:line="240" w:lineRule="exact"/>
        <w:rPr>
          <w:rFonts w:ascii="Times New Roman" w:hAnsi="Times New Roman"/>
          <w:sz w:val="24"/>
          <w:szCs w:val="24"/>
          <w:lang w:val="en-CA" w:eastAsia="en-CA"/>
        </w:rPr>
      </w:pPr>
      <w:r w:rsidRPr="00513DAB">
        <w:rPr>
          <w:rFonts w:ascii="Times New Roman" w:hAnsi="Times New Roman"/>
          <w:sz w:val="24"/>
          <w:szCs w:val="24"/>
          <w:lang w:val="en-CA"/>
        </w:rPr>
        <w:t xml:space="preserve">5. </w:t>
      </w:r>
      <w:r w:rsidRPr="00513DAB">
        <w:rPr>
          <w:rFonts w:ascii="Times New Roman" w:hAnsi="Times New Roman"/>
          <w:sz w:val="24"/>
          <w:szCs w:val="24"/>
          <w:lang w:val="en-CA" w:eastAsia="en-CA"/>
        </w:rPr>
        <w:t xml:space="preserve">To find e/m of electron using </w:t>
      </w:r>
      <w:r w:rsidRPr="00513DAB">
        <w:rPr>
          <w:rFonts w:ascii="Times New Roman" w:hAnsi="Times New Roman"/>
          <w:i/>
          <w:sz w:val="24"/>
          <w:szCs w:val="24"/>
          <w:lang w:val="en-CA" w:eastAsia="en-CA"/>
        </w:rPr>
        <w:t xml:space="preserve">Zeeman </w:t>
      </w:r>
      <w:proofErr w:type="gramStart"/>
      <w:r w:rsidRPr="00513DAB">
        <w:rPr>
          <w:rFonts w:ascii="Times New Roman" w:hAnsi="Times New Roman"/>
          <w:i/>
          <w:sz w:val="24"/>
          <w:szCs w:val="24"/>
          <w:lang w:val="en-CA" w:eastAsia="en-CA"/>
        </w:rPr>
        <w:t>effect</w:t>
      </w:r>
      <w:proofErr w:type="gramEnd"/>
      <w:r w:rsidRPr="00513DAB">
        <w:rPr>
          <w:rFonts w:ascii="Times New Roman" w:hAnsi="Times New Roman"/>
          <w:sz w:val="24"/>
          <w:szCs w:val="24"/>
          <w:lang w:val="en-CA" w:eastAsia="en-CA"/>
        </w:rPr>
        <w:t xml:space="preserve">. </w:t>
      </w:r>
    </w:p>
    <w:p w:rsidR="00540A84" w:rsidRPr="00513DAB" w:rsidRDefault="00540A84" w:rsidP="00B63A1D">
      <w:pPr>
        <w:spacing w:before="100" w:beforeAutospacing="1" w:after="100" w:afterAutospacing="1" w:line="240" w:lineRule="exact"/>
        <w:rPr>
          <w:rFonts w:ascii="Times New Roman" w:hAnsi="Times New Roman"/>
          <w:sz w:val="24"/>
          <w:szCs w:val="24"/>
          <w:lang w:val="en-CA" w:eastAsia="en-CA"/>
        </w:rPr>
      </w:pPr>
      <w:r w:rsidRPr="00513DAB">
        <w:rPr>
          <w:rFonts w:ascii="Times New Roman" w:hAnsi="Times New Roman"/>
          <w:sz w:val="24"/>
          <w:szCs w:val="24"/>
          <w:lang w:val="en-CA"/>
        </w:rPr>
        <w:t xml:space="preserve">6. To determine </w:t>
      </w:r>
      <w:r w:rsidRPr="00513DAB">
        <w:rPr>
          <w:rFonts w:ascii="Times New Roman" w:hAnsi="Times New Roman"/>
          <w:i/>
          <w:sz w:val="24"/>
          <w:szCs w:val="24"/>
          <w:lang w:val="en-CA"/>
        </w:rPr>
        <w:t>internal friction</w:t>
      </w:r>
      <w:r w:rsidRPr="00513DAB">
        <w:rPr>
          <w:rFonts w:ascii="Times New Roman" w:hAnsi="Times New Roman"/>
          <w:sz w:val="24"/>
          <w:szCs w:val="24"/>
          <w:lang w:val="en-CA"/>
        </w:rPr>
        <w:t xml:space="preserve"> at the </w:t>
      </w:r>
      <w:r w:rsidRPr="00513DAB">
        <w:rPr>
          <w:rFonts w:ascii="Times New Roman" w:hAnsi="Times New Roman"/>
          <w:i/>
          <w:sz w:val="24"/>
          <w:szCs w:val="24"/>
          <w:lang w:val="en-CA"/>
        </w:rPr>
        <w:t>grain boundaries of solids</w:t>
      </w:r>
      <w:r w:rsidRPr="00513DAB">
        <w:rPr>
          <w:rFonts w:ascii="Times New Roman" w:hAnsi="Times New Roman"/>
          <w:sz w:val="24"/>
          <w:szCs w:val="24"/>
          <w:lang w:val="en-CA"/>
        </w:rPr>
        <w:t xml:space="preserve"> using </w:t>
      </w:r>
      <w:proofErr w:type="spellStart"/>
      <w:r w:rsidRPr="00513DAB">
        <w:rPr>
          <w:rFonts w:ascii="Times New Roman" w:hAnsi="Times New Roman"/>
          <w:i/>
          <w:sz w:val="24"/>
          <w:szCs w:val="24"/>
          <w:lang w:val="en-CA"/>
        </w:rPr>
        <w:t>torsional</w:t>
      </w:r>
      <w:proofErr w:type="spellEnd"/>
      <w:r w:rsidRPr="00513DAB">
        <w:rPr>
          <w:rFonts w:ascii="Times New Roman" w:hAnsi="Times New Roman"/>
          <w:i/>
          <w:sz w:val="24"/>
          <w:szCs w:val="24"/>
          <w:lang w:val="en-CA"/>
        </w:rPr>
        <w:t xml:space="preserve"> pendulum</w:t>
      </w:r>
      <w:r w:rsidRPr="00513DAB">
        <w:rPr>
          <w:rFonts w:ascii="Times New Roman" w:hAnsi="Times New Roman"/>
          <w:sz w:val="24"/>
          <w:szCs w:val="24"/>
          <w:lang w:val="en-CA"/>
        </w:rPr>
        <w:t>.</w:t>
      </w:r>
    </w:p>
    <w:p w:rsidR="00540A84" w:rsidRPr="00513DAB" w:rsidRDefault="00540A84" w:rsidP="00B63A1D">
      <w:pPr>
        <w:spacing w:before="100" w:beforeAutospacing="1" w:after="100" w:afterAutospacing="1" w:line="240" w:lineRule="exact"/>
        <w:rPr>
          <w:rFonts w:ascii="Times New Roman" w:hAnsi="Times New Roman"/>
          <w:sz w:val="24"/>
          <w:szCs w:val="24"/>
          <w:lang w:val="en-CA" w:eastAsia="en-CA"/>
        </w:rPr>
      </w:pPr>
      <w:r w:rsidRPr="00513DAB">
        <w:rPr>
          <w:rFonts w:ascii="Times New Roman" w:hAnsi="Times New Roman"/>
          <w:sz w:val="24"/>
          <w:szCs w:val="24"/>
          <w:lang w:val="en-CA"/>
        </w:rPr>
        <w:t xml:space="preserve">7. </w:t>
      </w:r>
      <w:r w:rsidRPr="00513DAB">
        <w:rPr>
          <w:rFonts w:ascii="Times New Roman" w:hAnsi="Times New Roman"/>
          <w:sz w:val="24"/>
          <w:szCs w:val="24"/>
          <w:lang w:val="en-CA" w:eastAsia="en-CA"/>
        </w:rPr>
        <w:t xml:space="preserve">To study a </w:t>
      </w:r>
      <w:r w:rsidRPr="00513DAB">
        <w:rPr>
          <w:rFonts w:ascii="Times New Roman" w:hAnsi="Times New Roman"/>
          <w:i/>
          <w:sz w:val="24"/>
          <w:szCs w:val="24"/>
          <w:lang w:val="en-CA" w:eastAsia="en-CA"/>
        </w:rPr>
        <w:t xml:space="preserve">driven mechanical </w:t>
      </w:r>
      <w:proofErr w:type="spellStart"/>
      <w:r w:rsidRPr="00513DAB">
        <w:rPr>
          <w:rFonts w:ascii="Times New Roman" w:hAnsi="Times New Roman"/>
          <w:i/>
          <w:sz w:val="24"/>
          <w:szCs w:val="24"/>
          <w:lang w:val="en-CA" w:eastAsia="en-CA"/>
        </w:rPr>
        <w:t>os</w:t>
      </w:r>
      <w:r>
        <w:rPr>
          <w:rFonts w:ascii="Times New Roman" w:hAnsi="Times New Roman"/>
          <w:i/>
          <w:sz w:val="24"/>
          <w:szCs w:val="24"/>
          <w:lang w:val="en-CA" w:eastAsia="en-CA"/>
        </w:rPr>
        <w:t>c</w:t>
      </w:r>
      <w:r w:rsidRPr="00513DAB">
        <w:rPr>
          <w:rFonts w:ascii="Times New Roman" w:hAnsi="Times New Roman"/>
          <w:i/>
          <w:sz w:val="24"/>
          <w:szCs w:val="24"/>
          <w:lang w:val="en-CA" w:eastAsia="en-CA"/>
        </w:rPr>
        <w:t>iallator</w:t>
      </w:r>
      <w:proofErr w:type="spellEnd"/>
      <w:r w:rsidRPr="00513DAB">
        <w:rPr>
          <w:rFonts w:ascii="Times New Roman" w:hAnsi="Times New Roman"/>
          <w:sz w:val="24"/>
          <w:szCs w:val="24"/>
          <w:lang w:val="en-CA" w:eastAsia="en-CA"/>
        </w:rPr>
        <w:t xml:space="preserve">. </w:t>
      </w:r>
    </w:p>
    <w:p w:rsidR="00540A84" w:rsidRPr="00513DAB" w:rsidRDefault="00540A84" w:rsidP="00B63A1D">
      <w:pPr>
        <w:spacing w:before="100" w:beforeAutospacing="1" w:after="100" w:afterAutospacing="1" w:line="240" w:lineRule="exact"/>
        <w:rPr>
          <w:rFonts w:ascii="Times New Roman" w:hAnsi="Times New Roman"/>
          <w:sz w:val="24"/>
          <w:szCs w:val="24"/>
          <w:lang w:val="en-CA" w:eastAsia="en-CA"/>
        </w:rPr>
      </w:pPr>
      <w:r w:rsidRPr="00513DAB">
        <w:rPr>
          <w:rFonts w:ascii="Times New Roman" w:hAnsi="Times New Roman"/>
          <w:sz w:val="24"/>
          <w:szCs w:val="24"/>
          <w:lang w:val="en-CA"/>
        </w:rPr>
        <w:t xml:space="preserve">8. </w:t>
      </w:r>
      <w:r w:rsidRPr="00513DAB">
        <w:rPr>
          <w:rFonts w:ascii="Times New Roman" w:hAnsi="Times New Roman"/>
          <w:sz w:val="24"/>
          <w:szCs w:val="24"/>
          <w:lang w:val="en-CA" w:eastAsia="en-CA"/>
        </w:rPr>
        <w:t xml:space="preserve">To study </w:t>
      </w:r>
      <w:r w:rsidRPr="00513DAB">
        <w:rPr>
          <w:rFonts w:ascii="Times New Roman" w:hAnsi="Times New Roman"/>
          <w:i/>
          <w:sz w:val="24"/>
          <w:szCs w:val="24"/>
          <w:lang w:val="en-CA" w:eastAsia="en-CA"/>
        </w:rPr>
        <w:t>coupled pendulums</w:t>
      </w:r>
      <w:r w:rsidRPr="00513DAB">
        <w:rPr>
          <w:rFonts w:ascii="Times New Roman" w:hAnsi="Times New Roman"/>
          <w:sz w:val="24"/>
          <w:szCs w:val="24"/>
          <w:lang w:val="en-CA" w:eastAsia="en-CA"/>
        </w:rPr>
        <w:t xml:space="preserve">. </w:t>
      </w:r>
    </w:p>
    <w:p w:rsidR="00540A84" w:rsidRPr="00513DAB" w:rsidRDefault="00540A84" w:rsidP="00B63A1D">
      <w:pPr>
        <w:spacing w:before="100" w:beforeAutospacing="1" w:after="100" w:afterAutospacing="1" w:line="240" w:lineRule="exact"/>
        <w:rPr>
          <w:rFonts w:ascii="Times New Roman" w:hAnsi="Times New Roman"/>
          <w:sz w:val="24"/>
          <w:szCs w:val="24"/>
          <w:lang w:val="en-CA" w:eastAsia="en-CA"/>
        </w:rPr>
      </w:pPr>
      <w:r w:rsidRPr="00513DAB">
        <w:rPr>
          <w:rFonts w:ascii="Times New Roman" w:hAnsi="Times New Roman"/>
          <w:sz w:val="24"/>
          <w:szCs w:val="24"/>
          <w:lang w:val="en-CA"/>
        </w:rPr>
        <w:t xml:space="preserve">9. </w:t>
      </w:r>
      <w:r w:rsidRPr="00513DAB">
        <w:rPr>
          <w:rFonts w:ascii="Times New Roman" w:hAnsi="Times New Roman"/>
          <w:sz w:val="24"/>
          <w:szCs w:val="24"/>
          <w:lang w:val="en-CA" w:eastAsia="en-CA"/>
        </w:rPr>
        <w:t xml:space="preserve">To study the </w:t>
      </w:r>
      <w:r w:rsidRPr="00513DAB">
        <w:rPr>
          <w:rFonts w:ascii="Times New Roman" w:hAnsi="Times New Roman"/>
          <w:i/>
          <w:sz w:val="24"/>
          <w:szCs w:val="24"/>
          <w:lang w:val="en-CA" w:eastAsia="en-CA"/>
        </w:rPr>
        <w:t>dynamics of a lattice</w:t>
      </w:r>
      <w:r w:rsidRPr="00513DAB">
        <w:rPr>
          <w:rFonts w:ascii="Times New Roman" w:hAnsi="Times New Roman"/>
          <w:sz w:val="24"/>
          <w:szCs w:val="24"/>
          <w:lang w:val="en-CA" w:eastAsia="en-CA"/>
        </w:rPr>
        <w:t xml:space="preserve"> using electrical analog. </w:t>
      </w:r>
    </w:p>
    <w:p w:rsidR="00540A84" w:rsidRPr="00513DAB" w:rsidRDefault="00540A84" w:rsidP="00B63A1D">
      <w:pPr>
        <w:spacing w:before="100" w:beforeAutospacing="1" w:after="100" w:afterAutospacing="1" w:line="240" w:lineRule="exact"/>
        <w:rPr>
          <w:rFonts w:ascii="Times New Roman" w:hAnsi="Times New Roman"/>
          <w:sz w:val="24"/>
          <w:szCs w:val="24"/>
          <w:lang w:val="en-CA" w:eastAsia="en-CA"/>
        </w:rPr>
      </w:pPr>
      <w:r w:rsidRPr="00513DAB">
        <w:rPr>
          <w:rFonts w:ascii="Times New Roman" w:hAnsi="Times New Roman"/>
          <w:sz w:val="24"/>
          <w:szCs w:val="24"/>
          <w:lang w:val="en-CA"/>
        </w:rPr>
        <w:t xml:space="preserve">10. </w:t>
      </w:r>
      <w:r w:rsidRPr="00513DAB">
        <w:rPr>
          <w:rFonts w:ascii="Times New Roman" w:hAnsi="Times New Roman"/>
          <w:sz w:val="24"/>
          <w:szCs w:val="24"/>
          <w:lang w:val="en-CA" w:eastAsia="en-CA"/>
        </w:rPr>
        <w:t xml:space="preserve">To study the variation of rigidity of a given specimen as a function of the temperature. </w:t>
      </w:r>
    </w:p>
    <w:p w:rsidR="00540A84" w:rsidRPr="00513DAB" w:rsidRDefault="00540A84" w:rsidP="00B63A1D">
      <w:pPr>
        <w:spacing w:line="240" w:lineRule="exact"/>
        <w:jc w:val="both"/>
        <w:rPr>
          <w:rFonts w:ascii="Times New Roman" w:hAnsi="Times New Roman"/>
          <w:sz w:val="24"/>
          <w:szCs w:val="24"/>
          <w:lang w:val="en-CA"/>
        </w:rPr>
      </w:pPr>
      <w:r w:rsidRPr="00513DAB">
        <w:rPr>
          <w:rFonts w:ascii="Times New Roman" w:hAnsi="Times New Roman"/>
          <w:sz w:val="24"/>
          <w:szCs w:val="24"/>
          <w:lang w:val="en-CA"/>
        </w:rPr>
        <w:t xml:space="preserve">11. </w:t>
      </w:r>
      <w:r w:rsidRPr="00513DAB">
        <w:rPr>
          <w:rFonts w:ascii="Times New Roman" w:hAnsi="Times New Roman"/>
          <w:sz w:val="24"/>
          <w:szCs w:val="24"/>
          <w:lang w:val="en-CA" w:eastAsia="en-CA"/>
        </w:rPr>
        <w:t xml:space="preserve">Verification of </w:t>
      </w:r>
      <w:r w:rsidRPr="00513DAB">
        <w:rPr>
          <w:rFonts w:ascii="Times New Roman" w:hAnsi="Times New Roman"/>
          <w:i/>
          <w:sz w:val="24"/>
          <w:szCs w:val="24"/>
          <w:lang w:val="en-CA" w:eastAsia="en-CA"/>
        </w:rPr>
        <w:t>Bragg's law</w:t>
      </w:r>
      <w:r w:rsidRPr="00513DAB">
        <w:rPr>
          <w:rFonts w:ascii="Times New Roman" w:hAnsi="Times New Roman"/>
          <w:sz w:val="24"/>
          <w:szCs w:val="24"/>
          <w:lang w:val="en-CA" w:eastAsia="en-CA"/>
        </w:rPr>
        <w:t xml:space="preserve"> using microwaves.</w:t>
      </w:r>
    </w:p>
    <w:p w:rsidR="00EC0AB9" w:rsidRDefault="00540A84" w:rsidP="00EC0AB9">
      <w:pPr>
        <w:spacing w:before="100" w:beforeAutospacing="1" w:after="100" w:afterAutospacing="1" w:line="240" w:lineRule="exact"/>
        <w:rPr>
          <w:rFonts w:ascii="Times New Roman" w:hAnsi="Times New Roman"/>
          <w:sz w:val="24"/>
          <w:szCs w:val="24"/>
          <w:lang w:val="en-CA" w:eastAsia="en-CA"/>
        </w:rPr>
      </w:pPr>
      <w:r w:rsidRPr="00513DAB">
        <w:rPr>
          <w:rFonts w:ascii="Times New Roman" w:hAnsi="Times New Roman"/>
          <w:sz w:val="24"/>
          <w:szCs w:val="24"/>
          <w:lang w:val="en-CA"/>
        </w:rPr>
        <w:t>12. S</w:t>
      </w:r>
      <w:r w:rsidRPr="00513DAB">
        <w:rPr>
          <w:rFonts w:ascii="Times New Roman" w:hAnsi="Times New Roman"/>
          <w:sz w:val="24"/>
          <w:szCs w:val="24"/>
          <w:lang w:val="en-CA" w:eastAsia="en-CA"/>
        </w:rPr>
        <w:t xml:space="preserve">tudy of analog to digital and digital to analog conversion. </w:t>
      </w:r>
    </w:p>
    <w:p w:rsidR="00EC0AB9" w:rsidRDefault="00EC0AB9" w:rsidP="00EC0AB9">
      <w:pPr>
        <w:spacing w:line="360" w:lineRule="auto"/>
        <w:jc w:val="both"/>
        <w:rPr>
          <w:rFonts w:ascii="Times New Roman" w:hAnsi="Times New Roman"/>
          <w:sz w:val="24"/>
          <w:szCs w:val="24"/>
          <w:lang w:val="en-CA"/>
        </w:rPr>
      </w:pPr>
      <w:proofErr w:type="gramStart"/>
      <w:r>
        <w:rPr>
          <w:rFonts w:ascii="Times New Roman" w:hAnsi="Times New Roman"/>
          <w:sz w:val="24"/>
          <w:szCs w:val="24"/>
          <w:lang w:val="en-CA"/>
        </w:rPr>
        <w:t>CO-</w:t>
      </w:r>
      <w:r w:rsidRPr="00382858">
        <w:rPr>
          <w:rFonts w:ascii="Times New Roman" w:hAnsi="Times New Roman"/>
          <w:sz w:val="24"/>
          <w:szCs w:val="24"/>
          <w:lang w:val="en-CA"/>
        </w:rPr>
        <w:t>1.</w:t>
      </w:r>
      <w:proofErr w:type="gramEnd"/>
      <w:r w:rsidRPr="00382858">
        <w:rPr>
          <w:rFonts w:ascii="Times New Roman" w:hAnsi="Times New Roman"/>
          <w:sz w:val="24"/>
          <w:szCs w:val="24"/>
          <w:lang w:val="en-CA"/>
        </w:rPr>
        <w:t xml:space="preserve"> How to determine the </w:t>
      </w:r>
      <w:r>
        <w:rPr>
          <w:rFonts w:ascii="Times New Roman" w:hAnsi="Times New Roman"/>
          <w:sz w:val="24"/>
          <w:szCs w:val="24"/>
          <w:lang w:val="en-CA"/>
        </w:rPr>
        <w:t>lattice structure</w:t>
      </w:r>
      <w:r w:rsidRPr="00382858">
        <w:rPr>
          <w:rFonts w:ascii="Times New Roman" w:hAnsi="Times New Roman"/>
          <w:sz w:val="24"/>
          <w:szCs w:val="24"/>
          <w:lang w:val="en-CA"/>
        </w:rPr>
        <w:t xml:space="preserve">, lattice parameter and crystallite size? </w:t>
      </w:r>
    </w:p>
    <w:p w:rsidR="00EC0AB9" w:rsidRDefault="00EC0AB9" w:rsidP="00EC0AB9">
      <w:pPr>
        <w:spacing w:line="360" w:lineRule="auto"/>
        <w:jc w:val="both"/>
        <w:rPr>
          <w:rFonts w:ascii="Times New Roman" w:hAnsi="Times New Roman"/>
          <w:sz w:val="24"/>
          <w:szCs w:val="24"/>
          <w:lang w:val="en-CA"/>
        </w:rPr>
      </w:pPr>
      <w:proofErr w:type="gramStart"/>
      <w:r>
        <w:rPr>
          <w:rFonts w:ascii="Times New Roman" w:hAnsi="Times New Roman"/>
          <w:sz w:val="24"/>
          <w:szCs w:val="24"/>
          <w:lang w:val="en-CA"/>
        </w:rPr>
        <w:t>CO-</w:t>
      </w:r>
      <w:r w:rsidRPr="00382858">
        <w:rPr>
          <w:rFonts w:ascii="Times New Roman" w:hAnsi="Times New Roman"/>
          <w:sz w:val="24"/>
          <w:szCs w:val="24"/>
          <w:lang w:val="en-CA"/>
        </w:rPr>
        <w:t>2.</w:t>
      </w:r>
      <w:proofErr w:type="gramEnd"/>
      <w:r w:rsidRPr="00382858">
        <w:rPr>
          <w:rFonts w:ascii="Times New Roman" w:hAnsi="Times New Roman"/>
          <w:sz w:val="24"/>
          <w:szCs w:val="24"/>
          <w:lang w:val="en-CA"/>
        </w:rPr>
        <w:t xml:space="preserve"> </w:t>
      </w:r>
      <w:proofErr w:type="gramStart"/>
      <w:r w:rsidRPr="00382858">
        <w:rPr>
          <w:rFonts w:ascii="Times New Roman" w:hAnsi="Times New Roman"/>
          <w:sz w:val="24"/>
          <w:szCs w:val="24"/>
          <w:lang w:val="en-CA"/>
        </w:rPr>
        <w:t>Measurement and analys</w:t>
      </w:r>
      <w:r>
        <w:rPr>
          <w:rFonts w:ascii="Times New Roman" w:hAnsi="Times New Roman"/>
          <w:sz w:val="24"/>
          <w:szCs w:val="24"/>
          <w:lang w:val="en-CA"/>
        </w:rPr>
        <w:t>is of various laws of physics</w:t>
      </w:r>
      <w:r w:rsidRPr="00382858">
        <w:rPr>
          <w:rFonts w:ascii="Times New Roman" w:hAnsi="Times New Roman"/>
          <w:sz w:val="24"/>
          <w:szCs w:val="24"/>
          <w:lang w:val="en-CA"/>
        </w:rPr>
        <w:t>.</w:t>
      </w:r>
      <w:proofErr w:type="gramEnd"/>
      <w:r w:rsidRPr="00382858">
        <w:rPr>
          <w:rFonts w:ascii="Times New Roman" w:hAnsi="Times New Roman"/>
          <w:sz w:val="24"/>
          <w:szCs w:val="24"/>
          <w:lang w:val="en-CA"/>
        </w:rPr>
        <w:t xml:space="preserve"> </w:t>
      </w:r>
    </w:p>
    <w:p w:rsidR="00EC0AB9" w:rsidRDefault="00EC0AB9" w:rsidP="00EC0AB9">
      <w:pPr>
        <w:spacing w:line="360" w:lineRule="auto"/>
        <w:jc w:val="both"/>
        <w:rPr>
          <w:rFonts w:ascii="Times New Roman" w:hAnsi="Times New Roman"/>
          <w:sz w:val="24"/>
          <w:szCs w:val="24"/>
          <w:lang w:val="en-CA"/>
        </w:rPr>
      </w:pPr>
      <w:proofErr w:type="gramStart"/>
      <w:r>
        <w:rPr>
          <w:rFonts w:ascii="Times New Roman" w:hAnsi="Times New Roman"/>
          <w:sz w:val="24"/>
          <w:szCs w:val="24"/>
          <w:lang w:val="en-CA"/>
        </w:rPr>
        <w:t>CO-</w:t>
      </w:r>
      <w:r w:rsidRPr="00382858">
        <w:rPr>
          <w:rFonts w:ascii="Times New Roman" w:hAnsi="Times New Roman"/>
          <w:sz w:val="24"/>
          <w:szCs w:val="24"/>
          <w:lang w:val="en-CA"/>
        </w:rPr>
        <w:t>3.</w:t>
      </w:r>
      <w:proofErr w:type="gramEnd"/>
      <w:r w:rsidRPr="00382858">
        <w:rPr>
          <w:rFonts w:ascii="Times New Roman" w:hAnsi="Times New Roman"/>
          <w:sz w:val="24"/>
          <w:szCs w:val="24"/>
          <w:lang w:val="en-CA"/>
        </w:rPr>
        <w:t xml:space="preserve"> </w:t>
      </w:r>
      <w:proofErr w:type="gramStart"/>
      <w:r w:rsidRPr="00C56D1C">
        <w:rPr>
          <w:rFonts w:ascii="Times New Roman" w:hAnsi="Times New Roman"/>
          <w:sz w:val="24"/>
          <w:szCs w:val="24"/>
          <w:lang w:val="en-CA"/>
        </w:rPr>
        <w:t>Determination</w:t>
      </w:r>
      <w:r w:rsidRPr="00104A16">
        <w:rPr>
          <w:rFonts w:ascii="Times New Roman" w:hAnsi="Times New Roman"/>
          <w:sz w:val="24"/>
          <w:szCs w:val="24"/>
          <w:lang w:val="en-CA"/>
        </w:rPr>
        <w:t xml:space="preserve"> of </w:t>
      </w:r>
      <w:r w:rsidRPr="00513DAB">
        <w:rPr>
          <w:rFonts w:ascii="Times New Roman" w:hAnsi="Times New Roman"/>
          <w:sz w:val="24"/>
          <w:szCs w:val="24"/>
          <w:lang w:val="en-CA" w:eastAsia="en-CA"/>
        </w:rPr>
        <w:t>characteristics of Photovoltaic Cells (Solar Cells).</w:t>
      </w:r>
      <w:proofErr w:type="gramEnd"/>
    </w:p>
    <w:p w:rsidR="00EC0AB9" w:rsidRDefault="00EC0AB9" w:rsidP="00EC0AB9">
      <w:pPr>
        <w:spacing w:line="360" w:lineRule="auto"/>
        <w:jc w:val="both"/>
        <w:rPr>
          <w:rFonts w:ascii="Times New Roman" w:hAnsi="Times New Roman"/>
          <w:sz w:val="24"/>
          <w:szCs w:val="24"/>
          <w:lang w:val="en-CA" w:eastAsia="en-CA"/>
        </w:rPr>
      </w:pPr>
      <w:proofErr w:type="gramStart"/>
      <w:r>
        <w:rPr>
          <w:rFonts w:ascii="Times New Roman" w:hAnsi="Times New Roman"/>
          <w:sz w:val="24"/>
          <w:szCs w:val="24"/>
          <w:lang w:val="en-CA"/>
        </w:rPr>
        <w:t>CO-</w:t>
      </w:r>
      <w:r w:rsidRPr="00382858">
        <w:rPr>
          <w:rFonts w:ascii="Times New Roman" w:hAnsi="Times New Roman"/>
          <w:sz w:val="24"/>
          <w:szCs w:val="24"/>
          <w:lang w:val="en-CA"/>
        </w:rPr>
        <w:t>4.</w:t>
      </w:r>
      <w:proofErr w:type="gramEnd"/>
      <w:r w:rsidRPr="00382858">
        <w:rPr>
          <w:rFonts w:ascii="Times New Roman" w:hAnsi="Times New Roman"/>
          <w:sz w:val="24"/>
          <w:szCs w:val="24"/>
          <w:lang w:val="en-CA"/>
        </w:rPr>
        <w:t xml:space="preserve"> </w:t>
      </w:r>
      <w:r>
        <w:rPr>
          <w:rFonts w:ascii="Times New Roman" w:hAnsi="Times New Roman"/>
          <w:sz w:val="24"/>
          <w:szCs w:val="24"/>
          <w:lang w:val="en-CA"/>
        </w:rPr>
        <w:t xml:space="preserve">Determine </w:t>
      </w:r>
      <w:r w:rsidRPr="00513DAB">
        <w:rPr>
          <w:rFonts w:ascii="Times New Roman" w:hAnsi="Times New Roman"/>
          <w:i/>
          <w:sz w:val="24"/>
          <w:szCs w:val="24"/>
          <w:lang w:val="en-CA" w:eastAsia="en-CA"/>
        </w:rPr>
        <w:t xml:space="preserve">Zeeman </w:t>
      </w:r>
      <w:proofErr w:type="gramStart"/>
      <w:r w:rsidRPr="00513DAB">
        <w:rPr>
          <w:rFonts w:ascii="Times New Roman" w:hAnsi="Times New Roman"/>
          <w:i/>
          <w:sz w:val="24"/>
          <w:szCs w:val="24"/>
          <w:lang w:val="en-CA" w:eastAsia="en-CA"/>
        </w:rPr>
        <w:t>effect</w:t>
      </w:r>
      <w:proofErr w:type="gramEnd"/>
      <w:r w:rsidRPr="00513DAB">
        <w:rPr>
          <w:rFonts w:ascii="Times New Roman" w:hAnsi="Times New Roman"/>
          <w:sz w:val="24"/>
          <w:szCs w:val="24"/>
          <w:lang w:val="en-CA" w:eastAsia="en-CA"/>
        </w:rPr>
        <w:t>.</w:t>
      </w:r>
    </w:p>
    <w:p w:rsidR="00EC0AB9" w:rsidRPr="00F35A1C" w:rsidRDefault="00EC0AB9" w:rsidP="00EC0AB9">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EC0AB9" w:rsidRDefault="00EC0AB9" w:rsidP="00EC0AB9">
      <w:pPr>
        <w:autoSpaceDE w:val="0"/>
        <w:autoSpaceDN w:val="0"/>
        <w:adjustRightInd w:val="0"/>
        <w:spacing w:after="0" w:line="240" w:lineRule="auto"/>
        <w:jc w:val="both"/>
        <w:rPr>
          <w:rFonts w:ascii="Times New Roman" w:eastAsiaTheme="minorHAnsi"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34"/>
        <w:gridCol w:w="833"/>
        <w:gridCol w:w="835"/>
        <w:gridCol w:w="836"/>
        <w:gridCol w:w="836"/>
        <w:gridCol w:w="767"/>
        <w:gridCol w:w="836"/>
        <w:gridCol w:w="785"/>
        <w:gridCol w:w="785"/>
        <w:gridCol w:w="785"/>
      </w:tblGrid>
      <w:tr w:rsidR="00EC0AB9" w:rsidTr="00C9336A">
        <w:tc>
          <w:tcPr>
            <w:tcW w:w="1110"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b/>
                <w:i/>
                <w:sz w:val="24"/>
                <w:szCs w:val="24"/>
                <w:lang w:bidi="hi-IN"/>
              </w:rPr>
              <w:t>Course Outcome</w:t>
            </w:r>
          </w:p>
        </w:tc>
        <w:tc>
          <w:tcPr>
            <w:tcW w:w="5777" w:type="dxa"/>
            <w:gridSpan w:val="7"/>
          </w:tcPr>
          <w:p w:rsidR="00EC0AB9" w:rsidRPr="00266D2F" w:rsidRDefault="00EC0AB9" w:rsidP="00C9336A">
            <w:pPr>
              <w:autoSpaceDE w:val="0"/>
              <w:autoSpaceDN w:val="0"/>
              <w:adjustRightInd w:val="0"/>
              <w:jc w:val="center"/>
              <w:rPr>
                <w:rFonts w:ascii="Times New Roman" w:hAnsi="Times New Roman"/>
                <w:sz w:val="24"/>
                <w:szCs w:val="24"/>
                <w:lang w:bidi="hi-IN"/>
              </w:rPr>
            </w:pPr>
            <w:r w:rsidRPr="00266D2F">
              <w:rPr>
                <w:rFonts w:ascii="Times New Roman" w:hAnsi="Times New Roman"/>
                <w:b/>
                <w:i/>
                <w:sz w:val="24"/>
                <w:szCs w:val="24"/>
                <w:lang w:bidi="hi-IN"/>
              </w:rPr>
              <w:t>Program Outcome</w:t>
            </w:r>
          </w:p>
        </w:tc>
        <w:tc>
          <w:tcPr>
            <w:tcW w:w="2355" w:type="dxa"/>
            <w:gridSpan w:val="3"/>
          </w:tcPr>
          <w:p w:rsidR="00EC0AB9" w:rsidRPr="00266D2F" w:rsidRDefault="00EC0AB9" w:rsidP="00C9336A">
            <w:pPr>
              <w:autoSpaceDE w:val="0"/>
              <w:autoSpaceDN w:val="0"/>
              <w:adjustRightInd w:val="0"/>
              <w:jc w:val="center"/>
              <w:rPr>
                <w:rFonts w:ascii="Times New Roman" w:hAnsi="Times New Roman"/>
                <w:sz w:val="24"/>
                <w:szCs w:val="24"/>
                <w:lang w:bidi="hi-IN"/>
              </w:rPr>
            </w:pPr>
            <w:r w:rsidRPr="00266D2F">
              <w:rPr>
                <w:rFonts w:ascii="Times New Roman" w:hAnsi="Times New Roman"/>
                <w:b/>
                <w:i/>
                <w:sz w:val="24"/>
                <w:szCs w:val="24"/>
                <w:lang w:bidi="hi-IN"/>
              </w:rPr>
              <w:t>Program Specific Outcome</w:t>
            </w:r>
          </w:p>
        </w:tc>
      </w:tr>
      <w:tr w:rsidR="00EC0AB9" w:rsidTr="00C9336A">
        <w:tc>
          <w:tcPr>
            <w:tcW w:w="1110" w:type="dxa"/>
          </w:tcPr>
          <w:p w:rsidR="00EC0AB9" w:rsidRPr="00266D2F" w:rsidRDefault="00EC0AB9" w:rsidP="00C9336A">
            <w:pPr>
              <w:autoSpaceDE w:val="0"/>
              <w:autoSpaceDN w:val="0"/>
              <w:adjustRightInd w:val="0"/>
              <w:jc w:val="both"/>
              <w:rPr>
                <w:rFonts w:ascii="Times New Roman" w:hAnsi="Times New Roman"/>
                <w:sz w:val="24"/>
                <w:szCs w:val="24"/>
                <w:lang w:bidi="hi-IN"/>
              </w:rPr>
            </w:pPr>
          </w:p>
        </w:tc>
        <w:tc>
          <w:tcPr>
            <w:tcW w:w="834"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PO1</w:t>
            </w:r>
          </w:p>
        </w:tc>
        <w:tc>
          <w:tcPr>
            <w:tcW w:w="833"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PO2</w:t>
            </w:r>
          </w:p>
        </w:tc>
        <w:tc>
          <w:tcPr>
            <w:tcW w:w="835"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PO3</w:t>
            </w:r>
          </w:p>
        </w:tc>
        <w:tc>
          <w:tcPr>
            <w:tcW w:w="836"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PO4</w:t>
            </w:r>
          </w:p>
        </w:tc>
        <w:tc>
          <w:tcPr>
            <w:tcW w:w="836"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PO5</w:t>
            </w:r>
          </w:p>
        </w:tc>
        <w:tc>
          <w:tcPr>
            <w:tcW w:w="767"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PO6</w:t>
            </w:r>
          </w:p>
        </w:tc>
        <w:tc>
          <w:tcPr>
            <w:tcW w:w="836"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PO7</w:t>
            </w:r>
          </w:p>
        </w:tc>
        <w:tc>
          <w:tcPr>
            <w:tcW w:w="785"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PSO1</w:t>
            </w:r>
          </w:p>
        </w:tc>
        <w:tc>
          <w:tcPr>
            <w:tcW w:w="785"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PSO2</w:t>
            </w:r>
          </w:p>
        </w:tc>
        <w:tc>
          <w:tcPr>
            <w:tcW w:w="785"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PSO3</w:t>
            </w:r>
          </w:p>
        </w:tc>
      </w:tr>
      <w:tr w:rsidR="00EC0AB9" w:rsidTr="00C9336A">
        <w:tc>
          <w:tcPr>
            <w:tcW w:w="1110"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CO</w:t>
            </w:r>
            <w:r>
              <w:rPr>
                <w:rFonts w:ascii="Times New Roman" w:hAnsi="Times New Roman"/>
                <w:sz w:val="24"/>
                <w:szCs w:val="24"/>
                <w:lang w:bidi="hi-IN"/>
              </w:rPr>
              <w:t>1</w:t>
            </w:r>
          </w:p>
        </w:tc>
        <w:tc>
          <w:tcPr>
            <w:tcW w:w="834" w:type="dxa"/>
          </w:tcPr>
          <w:p w:rsidR="00EC0AB9" w:rsidRPr="00266D2F" w:rsidRDefault="00EC0AB9" w:rsidP="00C9336A">
            <w:pPr>
              <w:autoSpaceDE w:val="0"/>
              <w:autoSpaceDN w:val="0"/>
              <w:adjustRightInd w:val="0"/>
              <w:jc w:val="both"/>
              <w:rPr>
                <w:rFonts w:ascii="Times New Roman" w:hAnsi="Times New Roman"/>
                <w:sz w:val="24"/>
                <w:szCs w:val="24"/>
                <w:lang w:bidi="hi-IN"/>
              </w:rPr>
            </w:pPr>
          </w:p>
        </w:tc>
        <w:tc>
          <w:tcPr>
            <w:tcW w:w="833" w:type="dxa"/>
          </w:tcPr>
          <w:p w:rsidR="00EC0AB9" w:rsidRPr="00266D2F" w:rsidRDefault="00EC0AB9" w:rsidP="00C9336A">
            <w:pPr>
              <w:autoSpaceDE w:val="0"/>
              <w:autoSpaceDN w:val="0"/>
              <w:adjustRightInd w:val="0"/>
              <w:jc w:val="center"/>
              <w:rPr>
                <w:rFonts w:ascii="Times New Roman" w:hAnsi="Times New Roman"/>
                <w:color w:val="000000"/>
              </w:rPr>
            </w:pPr>
          </w:p>
        </w:tc>
        <w:tc>
          <w:tcPr>
            <w:tcW w:w="835" w:type="dxa"/>
          </w:tcPr>
          <w:p w:rsidR="00EC0AB9" w:rsidRPr="00266D2F" w:rsidRDefault="00EC0AB9"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L</w:t>
            </w:r>
          </w:p>
        </w:tc>
        <w:tc>
          <w:tcPr>
            <w:tcW w:w="836" w:type="dxa"/>
          </w:tcPr>
          <w:p w:rsidR="00EC0AB9" w:rsidRPr="00266D2F" w:rsidRDefault="00EC0AB9" w:rsidP="00C9336A">
            <w:pPr>
              <w:autoSpaceDE w:val="0"/>
              <w:autoSpaceDN w:val="0"/>
              <w:adjustRightInd w:val="0"/>
              <w:jc w:val="center"/>
              <w:rPr>
                <w:rFonts w:ascii="Times New Roman" w:hAnsi="Times New Roman"/>
                <w:color w:val="000000"/>
              </w:rPr>
            </w:pPr>
          </w:p>
        </w:tc>
        <w:tc>
          <w:tcPr>
            <w:tcW w:w="836" w:type="dxa"/>
          </w:tcPr>
          <w:p w:rsidR="00EC0AB9" w:rsidRPr="00266D2F" w:rsidRDefault="00EC0AB9" w:rsidP="00C9336A">
            <w:pPr>
              <w:autoSpaceDE w:val="0"/>
              <w:autoSpaceDN w:val="0"/>
              <w:adjustRightInd w:val="0"/>
              <w:jc w:val="center"/>
              <w:rPr>
                <w:rFonts w:ascii="Times New Roman" w:hAnsi="Times New Roman"/>
                <w:color w:val="000000"/>
              </w:rPr>
            </w:pPr>
          </w:p>
        </w:tc>
        <w:tc>
          <w:tcPr>
            <w:tcW w:w="767" w:type="dxa"/>
          </w:tcPr>
          <w:p w:rsidR="00EC0AB9" w:rsidRPr="00266D2F" w:rsidRDefault="00EC0AB9"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M</w:t>
            </w:r>
          </w:p>
        </w:tc>
        <w:tc>
          <w:tcPr>
            <w:tcW w:w="836" w:type="dxa"/>
          </w:tcPr>
          <w:p w:rsidR="00EC0AB9" w:rsidRPr="00266D2F" w:rsidRDefault="00EC0AB9" w:rsidP="00C9336A">
            <w:pPr>
              <w:autoSpaceDE w:val="0"/>
              <w:autoSpaceDN w:val="0"/>
              <w:adjustRightInd w:val="0"/>
              <w:jc w:val="center"/>
              <w:rPr>
                <w:rFonts w:ascii="Times New Roman" w:hAnsi="Times New Roman"/>
                <w:color w:val="000000"/>
              </w:rPr>
            </w:pPr>
          </w:p>
        </w:tc>
        <w:tc>
          <w:tcPr>
            <w:tcW w:w="785" w:type="dxa"/>
          </w:tcPr>
          <w:p w:rsidR="00EC0AB9" w:rsidRPr="00266D2F" w:rsidRDefault="00EC0AB9" w:rsidP="00C9336A">
            <w:pPr>
              <w:autoSpaceDE w:val="0"/>
              <w:autoSpaceDN w:val="0"/>
              <w:adjustRightInd w:val="0"/>
              <w:rPr>
                <w:rFonts w:ascii="Times New Roman" w:hAnsi="Times New Roman"/>
                <w:color w:val="000000"/>
              </w:rPr>
            </w:pPr>
            <w:r w:rsidRPr="00266D2F">
              <w:rPr>
                <w:rFonts w:ascii="Times New Roman" w:hAnsi="Times New Roman"/>
                <w:color w:val="000000"/>
              </w:rPr>
              <w:t>H</w:t>
            </w:r>
          </w:p>
        </w:tc>
        <w:tc>
          <w:tcPr>
            <w:tcW w:w="785" w:type="dxa"/>
          </w:tcPr>
          <w:p w:rsidR="00EC0AB9" w:rsidRPr="00266D2F" w:rsidRDefault="00EC0AB9" w:rsidP="00C9336A">
            <w:pPr>
              <w:autoSpaceDE w:val="0"/>
              <w:autoSpaceDN w:val="0"/>
              <w:adjustRightInd w:val="0"/>
              <w:rPr>
                <w:rFonts w:ascii="Times New Roman" w:hAnsi="Times New Roman"/>
                <w:color w:val="000000"/>
              </w:rPr>
            </w:pPr>
          </w:p>
        </w:tc>
        <w:tc>
          <w:tcPr>
            <w:tcW w:w="785" w:type="dxa"/>
          </w:tcPr>
          <w:p w:rsidR="00EC0AB9" w:rsidRPr="00266D2F" w:rsidRDefault="00EC0AB9" w:rsidP="00C9336A">
            <w:pPr>
              <w:autoSpaceDE w:val="0"/>
              <w:autoSpaceDN w:val="0"/>
              <w:adjustRightInd w:val="0"/>
              <w:rPr>
                <w:rFonts w:ascii="Times New Roman" w:hAnsi="Times New Roman"/>
                <w:color w:val="000000"/>
              </w:rPr>
            </w:pPr>
          </w:p>
        </w:tc>
      </w:tr>
      <w:tr w:rsidR="00EC0AB9" w:rsidTr="00C9336A">
        <w:tc>
          <w:tcPr>
            <w:tcW w:w="1110"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CO</w:t>
            </w:r>
            <w:r>
              <w:rPr>
                <w:rFonts w:ascii="Times New Roman" w:hAnsi="Times New Roman"/>
                <w:sz w:val="24"/>
                <w:szCs w:val="24"/>
                <w:lang w:bidi="hi-IN"/>
              </w:rPr>
              <w:t>2</w:t>
            </w:r>
          </w:p>
        </w:tc>
        <w:tc>
          <w:tcPr>
            <w:tcW w:w="834" w:type="dxa"/>
          </w:tcPr>
          <w:p w:rsidR="00EC0AB9" w:rsidRPr="00266D2F" w:rsidRDefault="00EC0AB9" w:rsidP="00C9336A">
            <w:pPr>
              <w:autoSpaceDE w:val="0"/>
              <w:autoSpaceDN w:val="0"/>
              <w:adjustRightInd w:val="0"/>
              <w:jc w:val="both"/>
              <w:rPr>
                <w:rFonts w:ascii="Times New Roman" w:hAnsi="Times New Roman"/>
                <w:sz w:val="24"/>
                <w:szCs w:val="24"/>
                <w:lang w:bidi="hi-IN"/>
              </w:rPr>
            </w:pPr>
          </w:p>
        </w:tc>
        <w:tc>
          <w:tcPr>
            <w:tcW w:w="833" w:type="dxa"/>
          </w:tcPr>
          <w:p w:rsidR="00EC0AB9" w:rsidRPr="00266D2F" w:rsidRDefault="00EC0AB9"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H</w:t>
            </w:r>
          </w:p>
        </w:tc>
        <w:tc>
          <w:tcPr>
            <w:tcW w:w="835" w:type="dxa"/>
          </w:tcPr>
          <w:p w:rsidR="00EC0AB9" w:rsidRPr="00266D2F" w:rsidRDefault="00EC0AB9" w:rsidP="00C9336A">
            <w:pPr>
              <w:autoSpaceDE w:val="0"/>
              <w:autoSpaceDN w:val="0"/>
              <w:adjustRightInd w:val="0"/>
              <w:jc w:val="center"/>
              <w:rPr>
                <w:rFonts w:ascii="Times New Roman" w:hAnsi="Times New Roman"/>
                <w:color w:val="000000"/>
              </w:rPr>
            </w:pPr>
          </w:p>
        </w:tc>
        <w:tc>
          <w:tcPr>
            <w:tcW w:w="836" w:type="dxa"/>
          </w:tcPr>
          <w:p w:rsidR="00EC0AB9" w:rsidRPr="00266D2F" w:rsidRDefault="00EC0AB9" w:rsidP="00C9336A">
            <w:pPr>
              <w:autoSpaceDE w:val="0"/>
              <w:autoSpaceDN w:val="0"/>
              <w:adjustRightInd w:val="0"/>
              <w:jc w:val="center"/>
              <w:rPr>
                <w:rFonts w:ascii="Times New Roman" w:hAnsi="Times New Roman"/>
                <w:color w:val="000000"/>
              </w:rPr>
            </w:pPr>
          </w:p>
        </w:tc>
        <w:tc>
          <w:tcPr>
            <w:tcW w:w="836" w:type="dxa"/>
          </w:tcPr>
          <w:p w:rsidR="00EC0AB9" w:rsidRPr="00266D2F" w:rsidRDefault="00EC0AB9" w:rsidP="00C9336A">
            <w:pPr>
              <w:autoSpaceDE w:val="0"/>
              <w:autoSpaceDN w:val="0"/>
              <w:adjustRightInd w:val="0"/>
              <w:jc w:val="center"/>
              <w:rPr>
                <w:rFonts w:ascii="Times New Roman" w:hAnsi="Times New Roman"/>
                <w:color w:val="000000"/>
              </w:rPr>
            </w:pPr>
          </w:p>
        </w:tc>
        <w:tc>
          <w:tcPr>
            <w:tcW w:w="767" w:type="dxa"/>
          </w:tcPr>
          <w:p w:rsidR="00EC0AB9" w:rsidRPr="00266D2F" w:rsidRDefault="00EC0AB9" w:rsidP="00C9336A">
            <w:pPr>
              <w:autoSpaceDE w:val="0"/>
              <w:autoSpaceDN w:val="0"/>
              <w:adjustRightInd w:val="0"/>
              <w:jc w:val="center"/>
              <w:rPr>
                <w:rFonts w:ascii="Times New Roman" w:hAnsi="Times New Roman"/>
                <w:color w:val="000000"/>
              </w:rPr>
            </w:pPr>
          </w:p>
        </w:tc>
        <w:tc>
          <w:tcPr>
            <w:tcW w:w="836" w:type="dxa"/>
          </w:tcPr>
          <w:p w:rsidR="00EC0AB9" w:rsidRPr="00266D2F" w:rsidRDefault="00EC0AB9"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H</w:t>
            </w:r>
          </w:p>
        </w:tc>
        <w:tc>
          <w:tcPr>
            <w:tcW w:w="785" w:type="dxa"/>
          </w:tcPr>
          <w:p w:rsidR="00EC0AB9" w:rsidRPr="00266D2F" w:rsidRDefault="00EC0AB9" w:rsidP="00C9336A">
            <w:pPr>
              <w:autoSpaceDE w:val="0"/>
              <w:autoSpaceDN w:val="0"/>
              <w:adjustRightInd w:val="0"/>
              <w:rPr>
                <w:rFonts w:ascii="Times New Roman" w:hAnsi="Times New Roman"/>
                <w:color w:val="000000"/>
              </w:rPr>
            </w:pPr>
          </w:p>
        </w:tc>
        <w:tc>
          <w:tcPr>
            <w:tcW w:w="785" w:type="dxa"/>
          </w:tcPr>
          <w:p w:rsidR="00EC0AB9" w:rsidRPr="00266D2F" w:rsidRDefault="00EC0AB9" w:rsidP="00C9336A">
            <w:pPr>
              <w:autoSpaceDE w:val="0"/>
              <w:autoSpaceDN w:val="0"/>
              <w:adjustRightInd w:val="0"/>
              <w:rPr>
                <w:rFonts w:ascii="Times New Roman" w:hAnsi="Times New Roman"/>
                <w:color w:val="000000"/>
              </w:rPr>
            </w:pPr>
            <w:r w:rsidRPr="00266D2F">
              <w:rPr>
                <w:rFonts w:ascii="Times New Roman" w:hAnsi="Times New Roman"/>
                <w:color w:val="000000"/>
              </w:rPr>
              <w:t>L</w:t>
            </w:r>
          </w:p>
        </w:tc>
        <w:tc>
          <w:tcPr>
            <w:tcW w:w="785" w:type="dxa"/>
          </w:tcPr>
          <w:p w:rsidR="00EC0AB9" w:rsidRPr="00266D2F" w:rsidRDefault="00EC0AB9" w:rsidP="00C9336A">
            <w:pPr>
              <w:autoSpaceDE w:val="0"/>
              <w:autoSpaceDN w:val="0"/>
              <w:adjustRightInd w:val="0"/>
              <w:rPr>
                <w:rFonts w:ascii="Times New Roman" w:hAnsi="Times New Roman"/>
                <w:color w:val="000000"/>
              </w:rPr>
            </w:pPr>
          </w:p>
        </w:tc>
      </w:tr>
      <w:tr w:rsidR="00EC0AB9" w:rsidTr="00C9336A">
        <w:tc>
          <w:tcPr>
            <w:tcW w:w="1110"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CO</w:t>
            </w:r>
            <w:r>
              <w:rPr>
                <w:rFonts w:ascii="Times New Roman" w:hAnsi="Times New Roman"/>
                <w:sz w:val="24"/>
                <w:szCs w:val="24"/>
                <w:lang w:bidi="hi-IN"/>
              </w:rPr>
              <w:t>3</w:t>
            </w:r>
          </w:p>
        </w:tc>
        <w:tc>
          <w:tcPr>
            <w:tcW w:w="834" w:type="dxa"/>
          </w:tcPr>
          <w:p w:rsidR="00EC0AB9" w:rsidRPr="00266D2F" w:rsidRDefault="00EC0AB9" w:rsidP="00C9336A">
            <w:pPr>
              <w:autoSpaceDE w:val="0"/>
              <w:autoSpaceDN w:val="0"/>
              <w:adjustRightInd w:val="0"/>
              <w:jc w:val="both"/>
              <w:rPr>
                <w:rFonts w:ascii="Times New Roman" w:hAnsi="Times New Roman"/>
                <w:sz w:val="24"/>
                <w:szCs w:val="24"/>
                <w:lang w:bidi="hi-IN"/>
              </w:rPr>
            </w:pPr>
          </w:p>
        </w:tc>
        <w:tc>
          <w:tcPr>
            <w:tcW w:w="833" w:type="dxa"/>
          </w:tcPr>
          <w:p w:rsidR="00EC0AB9" w:rsidRPr="00266D2F" w:rsidRDefault="00EC0AB9" w:rsidP="00C9336A">
            <w:pPr>
              <w:autoSpaceDE w:val="0"/>
              <w:autoSpaceDN w:val="0"/>
              <w:adjustRightInd w:val="0"/>
              <w:jc w:val="center"/>
              <w:rPr>
                <w:rFonts w:ascii="Times New Roman" w:hAnsi="Times New Roman"/>
                <w:color w:val="000000"/>
              </w:rPr>
            </w:pPr>
          </w:p>
        </w:tc>
        <w:tc>
          <w:tcPr>
            <w:tcW w:w="835" w:type="dxa"/>
          </w:tcPr>
          <w:p w:rsidR="00EC0AB9" w:rsidRPr="00266D2F" w:rsidRDefault="00EC0AB9" w:rsidP="00C9336A">
            <w:pPr>
              <w:autoSpaceDE w:val="0"/>
              <w:autoSpaceDN w:val="0"/>
              <w:adjustRightInd w:val="0"/>
              <w:jc w:val="center"/>
              <w:rPr>
                <w:rFonts w:ascii="Times New Roman" w:hAnsi="Times New Roman"/>
                <w:color w:val="000000"/>
              </w:rPr>
            </w:pPr>
          </w:p>
        </w:tc>
        <w:tc>
          <w:tcPr>
            <w:tcW w:w="836" w:type="dxa"/>
          </w:tcPr>
          <w:p w:rsidR="00EC0AB9" w:rsidRPr="00266D2F" w:rsidRDefault="00EC0AB9" w:rsidP="00C9336A">
            <w:pPr>
              <w:autoSpaceDE w:val="0"/>
              <w:autoSpaceDN w:val="0"/>
              <w:adjustRightInd w:val="0"/>
              <w:jc w:val="center"/>
              <w:rPr>
                <w:rFonts w:ascii="Times New Roman" w:hAnsi="Times New Roman"/>
                <w:color w:val="000000"/>
              </w:rPr>
            </w:pPr>
          </w:p>
        </w:tc>
        <w:tc>
          <w:tcPr>
            <w:tcW w:w="836" w:type="dxa"/>
          </w:tcPr>
          <w:p w:rsidR="00EC0AB9" w:rsidRPr="00266D2F" w:rsidRDefault="00EC0AB9"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M</w:t>
            </w:r>
          </w:p>
        </w:tc>
        <w:tc>
          <w:tcPr>
            <w:tcW w:w="767" w:type="dxa"/>
          </w:tcPr>
          <w:p w:rsidR="00EC0AB9" w:rsidRPr="00266D2F" w:rsidRDefault="00EC0AB9" w:rsidP="00C9336A">
            <w:pPr>
              <w:autoSpaceDE w:val="0"/>
              <w:autoSpaceDN w:val="0"/>
              <w:adjustRightInd w:val="0"/>
              <w:jc w:val="center"/>
              <w:rPr>
                <w:rFonts w:ascii="Times New Roman" w:hAnsi="Times New Roman"/>
                <w:color w:val="000000"/>
              </w:rPr>
            </w:pPr>
          </w:p>
        </w:tc>
        <w:tc>
          <w:tcPr>
            <w:tcW w:w="836" w:type="dxa"/>
          </w:tcPr>
          <w:p w:rsidR="00EC0AB9" w:rsidRPr="00266D2F" w:rsidRDefault="00EC0AB9" w:rsidP="00C9336A">
            <w:pPr>
              <w:autoSpaceDE w:val="0"/>
              <w:autoSpaceDN w:val="0"/>
              <w:adjustRightInd w:val="0"/>
              <w:jc w:val="center"/>
              <w:rPr>
                <w:rFonts w:ascii="Times New Roman" w:hAnsi="Times New Roman"/>
                <w:color w:val="000000"/>
              </w:rPr>
            </w:pPr>
          </w:p>
        </w:tc>
        <w:tc>
          <w:tcPr>
            <w:tcW w:w="785" w:type="dxa"/>
          </w:tcPr>
          <w:p w:rsidR="00EC0AB9" w:rsidRPr="00266D2F" w:rsidRDefault="00EC0AB9" w:rsidP="00C9336A">
            <w:pPr>
              <w:autoSpaceDE w:val="0"/>
              <w:autoSpaceDN w:val="0"/>
              <w:adjustRightInd w:val="0"/>
              <w:rPr>
                <w:rFonts w:ascii="Times New Roman" w:hAnsi="Times New Roman"/>
                <w:color w:val="000000"/>
              </w:rPr>
            </w:pPr>
          </w:p>
        </w:tc>
        <w:tc>
          <w:tcPr>
            <w:tcW w:w="785" w:type="dxa"/>
          </w:tcPr>
          <w:p w:rsidR="00EC0AB9" w:rsidRPr="00266D2F" w:rsidRDefault="00EC0AB9" w:rsidP="00C9336A">
            <w:pPr>
              <w:autoSpaceDE w:val="0"/>
              <w:autoSpaceDN w:val="0"/>
              <w:adjustRightInd w:val="0"/>
              <w:rPr>
                <w:rFonts w:ascii="Times New Roman" w:hAnsi="Times New Roman"/>
                <w:color w:val="000000"/>
              </w:rPr>
            </w:pPr>
          </w:p>
        </w:tc>
        <w:tc>
          <w:tcPr>
            <w:tcW w:w="785" w:type="dxa"/>
          </w:tcPr>
          <w:p w:rsidR="00EC0AB9" w:rsidRPr="00266D2F" w:rsidRDefault="00EC0AB9" w:rsidP="00C9336A">
            <w:pPr>
              <w:autoSpaceDE w:val="0"/>
              <w:autoSpaceDN w:val="0"/>
              <w:adjustRightInd w:val="0"/>
              <w:rPr>
                <w:rFonts w:ascii="Times New Roman" w:hAnsi="Times New Roman"/>
                <w:color w:val="000000"/>
              </w:rPr>
            </w:pPr>
            <w:r w:rsidRPr="00266D2F">
              <w:rPr>
                <w:rFonts w:ascii="Times New Roman" w:hAnsi="Times New Roman"/>
                <w:color w:val="000000"/>
              </w:rPr>
              <w:t>M</w:t>
            </w:r>
          </w:p>
        </w:tc>
      </w:tr>
      <w:tr w:rsidR="00EC0AB9" w:rsidTr="00C9336A">
        <w:tc>
          <w:tcPr>
            <w:tcW w:w="1110" w:type="dxa"/>
          </w:tcPr>
          <w:p w:rsidR="00EC0AB9" w:rsidRPr="00266D2F" w:rsidRDefault="00EC0AB9" w:rsidP="00C9336A">
            <w:pPr>
              <w:autoSpaceDE w:val="0"/>
              <w:autoSpaceDN w:val="0"/>
              <w:adjustRightInd w:val="0"/>
              <w:jc w:val="both"/>
              <w:rPr>
                <w:rFonts w:ascii="Times New Roman" w:hAnsi="Times New Roman"/>
                <w:sz w:val="24"/>
                <w:szCs w:val="24"/>
                <w:lang w:bidi="hi-IN"/>
              </w:rPr>
            </w:pPr>
            <w:r w:rsidRPr="00266D2F">
              <w:rPr>
                <w:rFonts w:ascii="Times New Roman" w:hAnsi="Times New Roman"/>
                <w:sz w:val="24"/>
                <w:szCs w:val="24"/>
                <w:lang w:bidi="hi-IN"/>
              </w:rPr>
              <w:t>CO</w:t>
            </w:r>
            <w:r>
              <w:rPr>
                <w:rFonts w:ascii="Times New Roman" w:hAnsi="Times New Roman"/>
                <w:sz w:val="24"/>
                <w:szCs w:val="24"/>
                <w:lang w:bidi="hi-IN"/>
              </w:rPr>
              <w:t>4</w:t>
            </w:r>
          </w:p>
        </w:tc>
        <w:tc>
          <w:tcPr>
            <w:tcW w:w="834" w:type="dxa"/>
          </w:tcPr>
          <w:p w:rsidR="00EC0AB9" w:rsidRPr="00266D2F" w:rsidRDefault="00EC0AB9" w:rsidP="00C9336A">
            <w:pPr>
              <w:autoSpaceDE w:val="0"/>
              <w:autoSpaceDN w:val="0"/>
              <w:adjustRightInd w:val="0"/>
              <w:jc w:val="both"/>
              <w:rPr>
                <w:rFonts w:ascii="Times New Roman" w:hAnsi="Times New Roman"/>
                <w:sz w:val="24"/>
                <w:szCs w:val="24"/>
                <w:lang w:bidi="hi-IN"/>
              </w:rPr>
            </w:pPr>
          </w:p>
        </w:tc>
        <w:tc>
          <w:tcPr>
            <w:tcW w:w="833" w:type="dxa"/>
          </w:tcPr>
          <w:p w:rsidR="00EC0AB9" w:rsidRPr="00266D2F" w:rsidRDefault="00EC0AB9"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L</w:t>
            </w:r>
          </w:p>
        </w:tc>
        <w:tc>
          <w:tcPr>
            <w:tcW w:w="835" w:type="dxa"/>
          </w:tcPr>
          <w:p w:rsidR="00EC0AB9" w:rsidRPr="00266D2F" w:rsidRDefault="00EC0AB9" w:rsidP="00C9336A">
            <w:pPr>
              <w:autoSpaceDE w:val="0"/>
              <w:autoSpaceDN w:val="0"/>
              <w:adjustRightInd w:val="0"/>
              <w:jc w:val="center"/>
              <w:rPr>
                <w:rFonts w:ascii="Times New Roman" w:hAnsi="Times New Roman"/>
                <w:color w:val="000000"/>
              </w:rPr>
            </w:pPr>
          </w:p>
        </w:tc>
        <w:tc>
          <w:tcPr>
            <w:tcW w:w="836" w:type="dxa"/>
          </w:tcPr>
          <w:p w:rsidR="00EC0AB9" w:rsidRPr="00266D2F" w:rsidRDefault="00EC0AB9" w:rsidP="00C9336A">
            <w:pPr>
              <w:autoSpaceDE w:val="0"/>
              <w:autoSpaceDN w:val="0"/>
              <w:adjustRightInd w:val="0"/>
              <w:jc w:val="center"/>
              <w:rPr>
                <w:rFonts w:ascii="Times New Roman" w:hAnsi="Times New Roman"/>
                <w:color w:val="000000"/>
              </w:rPr>
            </w:pPr>
          </w:p>
        </w:tc>
        <w:tc>
          <w:tcPr>
            <w:tcW w:w="836" w:type="dxa"/>
          </w:tcPr>
          <w:p w:rsidR="00EC0AB9" w:rsidRPr="00266D2F" w:rsidRDefault="00EC0AB9"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M</w:t>
            </w:r>
          </w:p>
        </w:tc>
        <w:tc>
          <w:tcPr>
            <w:tcW w:w="767" w:type="dxa"/>
          </w:tcPr>
          <w:p w:rsidR="00EC0AB9" w:rsidRPr="00266D2F" w:rsidRDefault="00EC0AB9" w:rsidP="00C9336A">
            <w:pPr>
              <w:autoSpaceDE w:val="0"/>
              <w:autoSpaceDN w:val="0"/>
              <w:adjustRightInd w:val="0"/>
              <w:jc w:val="center"/>
              <w:rPr>
                <w:rFonts w:ascii="Times New Roman" w:hAnsi="Times New Roman"/>
                <w:color w:val="000000"/>
              </w:rPr>
            </w:pPr>
          </w:p>
        </w:tc>
        <w:tc>
          <w:tcPr>
            <w:tcW w:w="836" w:type="dxa"/>
          </w:tcPr>
          <w:p w:rsidR="00EC0AB9" w:rsidRPr="00266D2F" w:rsidRDefault="00EC0AB9" w:rsidP="00C9336A">
            <w:pPr>
              <w:autoSpaceDE w:val="0"/>
              <w:autoSpaceDN w:val="0"/>
              <w:adjustRightInd w:val="0"/>
              <w:jc w:val="center"/>
              <w:rPr>
                <w:rFonts w:ascii="Times New Roman" w:hAnsi="Times New Roman"/>
                <w:color w:val="000000"/>
              </w:rPr>
            </w:pPr>
            <w:r w:rsidRPr="00266D2F">
              <w:rPr>
                <w:rFonts w:ascii="Times New Roman" w:hAnsi="Times New Roman"/>
                <w:color w:val="000000"/>
              </w:rPr>
              <w:t>L</w:t>
            </w:r>
          </w:p>
        </w:tc>
        <w:tc>
          <w:tcPr>
            <w:tcW w:w="785" w:type="dxa"/>
          </w:tcPr>
          <w:p w:rsidR="00EC0AB9" w:rsidRPr="00266D2F" w:rsidRDefault="00EC0AB9" w:rsidP="00C9336A">
            <w:pPr>
              <w:autoSpaceDE w:val="0"/>
              <w:autoSpaceDN w:val="0"/>
              <w:adjustRightInd w:val="0"/>
              <w:rPr>
                <w:rFonts w:ascii="Times New Roman" w:hAnsi="Times New Roman"/>
                <w:color w:val="000000"/>
              </w:rPr>
            </w:pPr>
          </w:p>
        </w:tc>
        <w:tc>
          <w:tcPr>
            <w:tcW w:w="785" w:type="dxa"/>
          </w:tcPr>
          <w:p w:rsidR="00EC0AB9" w:rsidRPr="00266D2F" w:rsidRDefault="00EC0AB9" w:rsidP="00C9336A">
            <w:pPr>
              <w:autoSpaceDE w:val="0"/>
              <w:autoSpaceDN w:val="0"/>
              <w:adjustRightInd w:val="0"/>
              <w:rPr>
                <w:rFonts w:ascii="Times New Roman" w:hAnsi="Times New Roman"/>
                <w:color w:val="000000"/>
              </w:rPr>
            </w:pPr>
            <w:r w:rsidRPr="00266D2F">
              <w:rPr>
                <w:rFonts w:ascii="Times New Roman" w:hAnsi="Times New Roman"/>
                <w:color w:val="000000"/>
              </w:rPr>
              <w:t>M</w:t>
            </w:r>
          </w:p>
        </w:tc>
        <w:tc>
          <w:tcPr>
            <w:tcW w:w="785" w:type="dxa"/>
          </w:tcPr>
          <w:p w:rsidR="00EC0AB9" w:rsidRPr="00266D2F" w:rsidRDefault="00EC0AB9" w:rsidP="00C9336A">
            <w:pPr>
              <w:autoSpaceDE w:val="0"/>
              <w:autoSpaceDN w:val="0"/>
              <w:adjustRightInd w:val="0"/>
              <w:rPr>
                <w:rFonts w:ascii="Times New Roman" w:hAnsi="Times New Roman"/>
                <w:color w:val="000000"/>
              </w:rPr>
            </w:pPr>
          </w:p>
        </w:tc>
      </w:tr>
    </w:tbl>
    <w:p w:rsidR="00EC0AB9" w:rsidRPr="004441DD" w:rsidRDefault="00EC0AB9" w:rsidP="00EC0AB9">
      <w:pPr>
        <w:autoSpaceDE w:val="0"/>
        <w:autoSpaceDN w:val="0"/>
        <w:adjustRightInd w:val="0"/>
        <w:spacing w:after="0" w:line="240" w:lineRule="auto"/>
        <w:jc w:val="both"/>
        <w:rPr>
          <w:rFonts w:ascii="Times New Roman" w:eastAsiaTheme="minorHAnsi" w:hAnsi="Times New Roman"/>
          <w:sz w:val="24"/>
          <w:szCs w:val="24"/>
          <w:lang w:bidi="hi-IN"/>
        </w:rPr>
      </w:pPr>
    </w:p>
    <w:p w:rsidR="00B63A1D" w:rsidRPr="00EC0AB9" w:rsidRDefault="00EC0AB9" w:rsidP="00EC0AB9">
      <w:pPr>
        <w:spacing w:before="100" w:beforeAutospacing="1" w:after="100" w:afterAutospacing="1" w:line="240" w:lineRule="exact"/>
        <w:rPr>
          <w:rStyle w:val="Strong"/>
          <w:rFonts w:ascii="Times New Roman" w:hAnsi="Times New Roman"/>
          <w:b w:val="0"/>
          <w:bCs w:val="0"/>
          <w:sz w:val="24"/>
          <w:szCs w:val="24"/>
          <w:lang w:val="en-CA" w:eastAsia="en-CA"/>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r w:rsidR="00540A84">
        <w:rPr>
          <w:rStyle w:val="Strong"/>
          <w:sz w:val="28"/>
          <w:szCs w:val="28"/>
        </w:rPr>
        <w:br w:type="page"/>
      </w:r>
      <w:r w:rsidR="00B63A1D">
        <w:rPr>
          <w:rStyle w:val="Strong"/>
          <w:sz w:val="28"/>
          <w:szCs w:val="28"/>
        </w:rPr>
        <w:lastRenderedPageBreak/>
        <w:t>Semester-III</w:t>
      </w:r>
    </w:p>
    <w:p w:rsidR="00880CEA" w:rsidRDefault="00880CEA" w:rsidP="00B63A1D">
      <w:pPr>
        <w:pStyle w:val="BodyText"/>
        <w:spacing w:after="0"/>
        <w:rPr>
          <w:rFonts w:eastAsia="Calibri"/>
          <w:b/>
        </w:rPr>
      </w:pPr>
    </w:p>
    <w:p w:rsidR="00540A84" w:rsidRDefault="00FA0169" w:rsidP="00B63A1D">
      <w:pPr>
        <w:pStyle w:val="BodyText"/>
        <w:spacing w:after="0"/>
        <w:rPr>
          <w:rStyle w:val="Strong"/>
          <w:sz w:val="28"/>
          <w:szCs w:val="28"/>
        </w:rPr>
      </w:pPr>
      <w:r>
        <w:rPr>
          <w:rFonts w:eastAsia="Calibri"/>
          <w:b/>
        </w:rPr>
        <w:t>MPH011</w:t>
      </w:r>
      <w:r w:rsidR="000A7810">
        <w:rPr>
          <w:rFonts w:eastAsia="Calibri"/>
          <w:b/>
        </w:rPr>
        <w:t>B</w:t>
      </w:r>
      <w:r w:rsidR="00030B77">
        <w:rPr>
          <w:rStyle w:val="Strong"/>
        </w:rPr>
        <w:t>:</w:t>
      </w:r>
      <w:r w:rsidR="00540A84" w:rsidRPr="008A73B4">
        <w:rPr>
          <w:rStyle w:val="Strong"/>
          <w:sz w:val="36"/>
          <w:szCs w:val="36"/>
        </w:rPr>
        <w:t xml:space="preserve"> </w:t>
      </w:r>
      <w:r w:rsidR="00540A84" w:rsidRPr="00CF7ABD">
        <w:rPr>
          <w:rStyle w:val="Strong"/>
        </w:rPr>
        <w:t>Nuclear Physics</w:t>
      </w:r>
      <w:r w:rsidR="00B63A1D">
        <w:rPr>
          <w:rStyle w:val="Strong"/>
        </w:rPr>
        <w:t xml:space="preserve">          </w:t>
      </w:r>
      <w:r w:rsidR="00CF7ABD">
        <w:rPr>
          <w:rStyle w:val="Strong"/>
        </w:rPr>
        <w:t xml:space="preserve">                                                                         </w:t>
      </w:r>
      <w:r>
        <w:rPr>
          <w:rStyle w:val="Strong"/>
        </w:rPr>
        <w:t xml:space="preserve">   </w:t>
      </w:r>
      <w:r w:rsidR="00CF7ABD">
        <w:rPr>
          <w:rStyle w:val="Strong"/>
        </w:rPr>
        <w:t>Credit(s):</w:t>
      </w:r>
      <w:r w:rsidR="00873195">
        <w:rPr>
          <w:rStyle w:val="Strong"/>
        </w:rPr>
        <w:t xml:space="preserve"> </w:t>
      </w:r>
      <w:r w:rsidR="00CF7ABD">
        <w:rPr>
          <w:rStyle w:val="Strong"/>
        </w:rPr>
        <w:t>4</w:t>
      </w:r>
    </w:p>
    <w:p w:rsidR="00540A84" w:rsidRDefault="00540A84" w:rsidP="00540A84">
      <w:pPr>
        <w:pStyle w:val="BodyText"/>
        <w:spacing w:after="0"/>
        <w:jc w:val="center"/>
        <w:rPr>
          <w:rStyle w:val="Strong"/>
          <w:sz w:val="28"/>
          <w:szCs w:val="28"/>
        </w:rPr>
      </w:pPr>
    </w:p>
    <w:p w:rsidR="0007148F" w:rsidRDefault="0007148F" w:rsidP="00540A84">
      <w:pPr>
        <w:spacing w:beforeAutospacing="1" w:afterAutospacing="1"/>
        <w:jc w:val="both"/>
        <w:rPr>
          <w:rFonts w:ascii="Times New Roman" w:hAnsi="Times New Roman"/>
          <w:b/>
          <w:bCs/>
          <w:lang w:val="en-CA" w:eastAsia="en-CA"/>
        </w:rPr>
      </w:pPr>
      <w:r>
        <w:rPr>
          <w:rFonts w:ascii="Times New Roman" w:hAnsi="Times New Roman"/>
          <w:b/>
          <w:bCs/>
          <w:lang w:val="en-CA" w:eastAsia="en-CA"/>
        </w:rPr>
        <w:t>Unit-I</w:t>
      </w:r>
    </w:p>
    <w:p w:rsidR="00540A84" w:rsidRDefault="00540A84" w:rsidP="00540A84">
      <w:pPr>
        <w:spacing w:beforeAutospacing="1" w:afterAutospacing="1"/>
        <w:jc w:val="both"/>
        <w:rPr>
          <w:rFonts w:ascii="Times New Roman" w:hAnsi="Times New Roman"/>
          <w:lang w:val="en-CA" w:eastAsia="en-CA"/>
        </w:rPr>
      </w:pPr>
      <w:r w:rsidRPr="0046725B">
        <w:rPr>
          <w:rFonts w:ascii="Times New Roman" w:hAnsi="Times New Roman"/>
          <w:b/>
          <w:bCs/>
          <w:lang w:val="en-CA" w:eastAsia="en-CA"/>
        </w:rPr>
        <w:t>Interaction of radiation and charged particle with matter (No derivation):</w:t>
      </w:r>
      <w:r w:rsidRPr="0046725B">
        <w:rPr>
          <w:rFonts w:ascii="Times New Roman" w:hAnsi="Times New Roman"/>
          <w:lang w:val="en-CA" w:eastAsia="en-CA"/>
        </w:rPr>
        <w:t xml:space="preserve"> Law of absorption</w:t>
      </w:r>
      <w:r>
        <w:rPr>
          <w:rFonts w:ascii="Times New Roman" w:hAnsi="Times New Roman"/>
          <w:lang w:val="en-CA" w:eastAsia="en-CA"/>
        </w:rPr>
        <w:t xml:space="preserve"> </w:t>
      </w:r>
      <w:r w:rsidRPr="0046725B">
        <w:rPr>
          <w:rFonts w:ascii="Times New Roman" w:hAnsi="Times New Roman"/>
          <w:lang w:val="en-CA" w:eastAsia="en-CA"/>
        </w:rPr>
        <w:t xml:space="preserve">and attenuation coefficient; Photoelectric effect, Compton scattering, pair production; </w:t>
      </w:r>
      <w:proofErr w:type="spellStart"/>
      <w:r w:rsidRPr="0046725B">
        <w:rPr>
          <w:rFonts w:ascii="Times New Roman" w:hAnsi="Times New Roman"/>
          <w:lang w:val="en-CA" w:eastAsia="en-CA"/>
        </w:rPr>
        <w:t>Klem-Nishima</w:t>
      </w:r>
      <w:proofErr w:type="spellEnd"/>
      <w:r w:rsidRPr="0046725B">
        <w:rPr>
          <w:rFonts w:ascii="Times New Roman" w:hAnsi="Times New Roman"/>
          <w:lang w:val="en-CA" w:eastAsia="en-CA"/>
        </w:rPr>
        <w:t xml:space="preserve"> cross sections for polarized and </w:t>
      </w:r>
      <w:proofErr w:type="spellStart"/>
      <w:r w:rsidRPr="0046725B">
        <w:rPr>
          <w:rFonts w:ascii="Times New Roman" w:hAnsi="Times New Roman"/>
          <w:lang w:val="en-CA" w:eastAsia="en-CA"/>
        </w:rPr>
        <w:t>unpolarized</w:t>
      </w:r>
      <w:proofErr w:type="spellEnd"/>
      <w:r w:rsidRPr="0046725B">
        <w:rPr>
          <w:rFonts w:ascii="Times New Roman" w:hAnsi="Times New Roman"/>
          <w:lang w:val="en-CA" w:eastAsia="en-CA"/>
        </w:rPr>
        <w:t xml:space="preserve"> radiation, angular distribution of scattered photon and electrons, Energy loss of charged particles due to ionization, </w:t>
      </w:r>
      <w:proofErr w:type="spellStart"/>
      <w:r w:rsidRPr="0046725B">
        <w:rPr>
          <w:rFonts w:ascii="Times New Roman" w:hAnsi="Times New Roman"/>
          <w:lang w:val="en-CA" w:eastAsia="en-CA"/>
        </w:rPr>
        <w:t>Bremstrahlung</w:t>
      </w:r>
      <w:proofErr w:type="spellEnd"/>
      <w:r w:rsidRPr="0046725B">
        <w:rPr>
          <w:rFonts w:ascii="Times New Roman" w:hAnsi="Times New Roman"/>
          <w:lang w:val="en-CA" w:eastAsia="en-CA"/>
        </w:rPr>
        <w:t>; energy target and projectile dependence of all three processes, Range-energy curves; Straggling.</w:t>
      </w:r>
    </w:p>
    <w:p w:rsidR="0007148F" w:rsidRDefault="0007148F" w:rsidP="00540A84">
      <w:pPr>
        <w:spacing w:beforeAutospacing="1" w:afterAutospacing="1"/>
        <w:jc w:val="both"/>
        <w:rPr>
          <w:rFonts w:ascii="Times New Roman" w:hAnsi="Times New Roman"/>
          <w:b/>
          <w:bCs/>
          <w:lang w:val="en-CA" w:eastAsia="en-CA"/>
        </w:rPr>
      </w:pPr>
      <w:r>
        <w:rPr>
          <w:rFonts w:ascii="Times New Roman" w:hAnsi="Times New Roman"/>
          <w:b/>
          <w:bCs/>
          <w:lang w:val="en-CA" w:eastAsia="en-CA"/>
        </w:rPr>
        <w:t>Unit-II</w:t>
      </w:r>
    </w:p>
    <w:p w:rsidR="00540A84" w:rsidRPr="0046725B" w:rsidRDefault="00540A84" w:rsidP="00540A84">
      <w:pPr>
        <w:spacing w:beforeAutospacing="1" w:afterAutospacing="1"/>
        <w:jc w:val="both"/>
        <w:rPr>
          <w:rFonts w:ascii="Times New Roman" w:hAnsi="Times New Roman"/>
          <w:lang w:val="en-CA" w:eastAsia="en-CA"/>
        </w:rPr>
      </w:pPr>
      <w:r w:rsidRPr="0046725B">
        <w:rPr>
          <w:rFonts w:ascii="Times New Roman" w:hAnsi="Times New Roman"/>
          <w:b/>
          <w:bCs/>
          <w:lang w:val="en-CA" w:eastAsia="en-CA"/>
        </w:rPr>
        <w:t>Nucleon-Nucleon Scattering and Potentials :</w:t>
      </w:r>
      <w:r w:rsidRPr="0046725B">
        <w:rPr>
          <w:rFonts w:ascii="Times New Roman" w:hAnsi="Times New Roman"/>
          <w:lang w:val="en-CA" w:eastAsia="en-CA"/>
        </w:rPr>
        <w:t xml:space="preserve"> Partial wave analysis of the neutron-proton scattering at low energy assuming central potential with square well shape, concept of the-scattering length, coherent scattering of neutrons by protons in (</w:t>
      </w:r>
      <w:proofErr w:type="spellStart"/>
      <w:r w:rsidRPr="0046725B">
        <w:rPr>
          <w:rFonts w:ascii="Times New Roman" w:hAnsi="Times New Roman"/>
          <w:lang w:val="en-CA" w:eastAsia="en-CA"/>
        </w:rPr>
        <w:t>ortho</w:t>
      </w:r>
      <w:proofErr w:type="spellEnd"/>
      <w:r w:rsidRPr="0046725B">
        <w:rPr>
          <w:rFonts w:ascii="Times New Roman" w:hAnsi="Times New Roman"/>
          <w:lang w:val="en-CA" w:eastAsia="en-CA"/>
        </w:rPr>
        <w:t xml:space="preserve"> and </w:t>
      </w:r>
      <w:proofErr w:type="spellStart"/>
      <w:r w:rsidRPr="0046725B">
        <w:rPr>
          <w:rFonts w:ascii="Times New Roman" w:hAnsi="Times New Roman"/>
          <w:lang w:val="en-CA" w:eastAsia="en-CA"/>
        </w:rPr>
        <w:t>para</w:t>
      </w:r>
      <w:proofErr w:type="spellEnd"/>
      <w:r w:rsidRPr="0046725B">
        <w:rPr>
          <w:rFonts w:ascii="Times New Roman" w:hAnsi="Times New Roman"/>
          <w:lang w:val="en-CA" w:eastAsia="en-CA"/>
        </w:rPr>
        <w:t xml:space="preserve">) </w:t>
      </w:r>
      <w:r>
        <w:rPr>
          <w:rFonts w:ascii="Times New Roman" w:hAnsi="Times New Roman"/>
          <w:lang w:val="en-CA" w:eastAsia="en-CA"/>
        </w:rPr>
        <w:t>H</w:t>
      </w:r>
      <w:r w:rsidRPr="0046725B">
        <w:rPr>
          <w:rFonts w:ascii="Times New Roman" w:hAnsi="Times New Roman"/>
          <w:lang w:val="en-CA" w:eastAsia="en-CA"/>
        </w:rPr>
        <w:t xml:space="preserve">ydrogen molecule; </w:t>
      </w:r>
      <w:r>
        <w:rPr>
          <w:rFonts w:ascii="Times New Roman" w:hAnsi="Times New Roman"/>
          <w:lang w:val="en-CA" w:eastAsia="en-CA"/>
        </w:rPr>
        <w:t>conclusions of these analyses re</w:t>
      </w:r>
      <w:r w:rsidRPr="0046725B">
        <w:rPr>
          <w:rFonts w:ascii="Times New Roman" w:hAnsi="Times New Roman"/>
          <w:lang w:val="en-CA" w:eastAsia="en-CA"/>
        </w:rPr>
        <w:t xml:space="preserve">garding scattering lengths, range and depth of </w:t>
      </w:r>
      <w:r w:rsidRPr="0046725B">
        <w:rPr>
          <w:rFonts w:ascii="Times New Roman" w:hAnsi="Times New Roman"/>
          <w:lang w:val="en-CA" w:eastAsia="en-CA"/>
        </w:rPr>
        <w:br/>
        <w:t xml:space="preserve">the potential; the effective range theory (in neutron-proton scattering) and the shape independence of nuclear potential; A qualitative discussion of </w:t>
      </w:r>
      <w:r>
        <w:rPr>
          <w:rFonts w:ascii="Times New Roman" w:hAnsi="Times New Roman"/>
          <w:lang w:val="en-CA" w:eastAsia="en-CA"/>
        </w:rPr>
        <w:t>P</w:t>
      </w:r>
      <w:r w:rsidRPr="0046725B">
        <w:rPr>
          <w:rFonts w:ascii="Times New Roman" w:hAnsi="Times New Roman"/>
          <w:lang w:val="en-CA" w:eastAsia="en-CA"/>
        </w:rPr>
        <w:t>roton</w:t>
      </w:r>
      <w:r>
        <w:rPr>
          <w:rFonts w:ascii="Times New Roman" w:hAnsi="Times New Roman"/>
          <w:lang w:val="en-CA" w:eastAsia="en-CA"/>
        </w:rPr>
        <w:t>-</w:t>
      </w:r>
      <w:r w:rsidRPr="0046725B">
        <w:rPr>
          <w:rFonts w:ascii="Times New Roman" w:hAnsi="Times New Roman"/>
          <w:lang w:val="en-CA" w:eastAsia="en-CA"/>
        </w:rPr>
        <w:t xml:space="preserve"> </w:t>
      </w:r>
      <w:r>
        <w:rPr>
          <w:rFonts w:ascii="Times New Roman" w:hAnsi="Times New Roman"/>
          <w:lang w:val="en-CA" w:eastAsia="en-CA"/>
        </w:rPr>
        <w:t>P</w:t>
      </w:r>
      <w:r w:rsidRPr="0046725B">
        <w:rPr>
          <w:rFonts w:ascii="Times New Roman" w:hAnsi="Times New Roman"/>
          <w:lang w:val="en-CA" w:eastAsia="en-CA"/>
        </w:rPr>
        <w:t>roton scattering at low energy: General features of two-body scattering at high energy Effect of exchange forces:</w:t>
      </w:r>
      <w:r>
        <w:rPr>
          <w:rFonts w:ascii="Times New Roman" w:hAnsi="Times New Roman"/>
          <w:lang w:val="en-CA" w:eastAsia="en-CA"/>
        </w:rPr>
        <w:t xml:space="preserve"> </w:t>
      </w:r>
      <w:r w:rsidRPr="0046725B">
        <w:rPr>
          <w:rFonts w:ascii="Times New Roman" w:hAnsi="Times New Roman"/>
          <w:lang w:val="en-CA" w:eastAsia="en-CA"/>
        </w:rPr>
        <w:t>Phenomenological Hamada- Johnston hard core potential and Reid hard core and soft core potent</w:t>
      </w:r>
      <w:r>
        <w:rPr>
          <w:rFonts w:ascii="Times New Roman" w:hAnsi="Times New Roman"/>
          <w:lang w:val="en-CA" w:eastAsia="en-CA"/>
        </w:rPr>
        <w:t>ials; Main features of the One B</w:t>
      </w:r>
      <w:r w:rsidRPr="0046725B">
        <w:rPr>
          <w:rFonts w:ascii="Times New Roman" w:hAnsi="Times New Roman"/>
          <w:lang w:val="en-CA" w:eastAsia="en-CA"/>
        </w:rPr>
        <w:t xml:space="preserve">oson Exchange Potentials (OBEP) no derivation. </w:t>
      </w:r>
    </w:p>
    <w:p w:rsidR="0007148F" w:rsidRDefault="0007148F" w:rsidP="00540A84">
      <w:pPr>
        <w:spacing w:beforeAutospacing="1" w:afterAutospacing="1"/>
        <w:jc w:val="both"/>
        <w:rPr>
          <w:rFonts w:ascii="Times New Roman" w:hAnsi="Times New Roman"/>
          <w:b/>
          <w:bCs/>
          <w:lang w:val="en-CA" w:eastAsia="en-CA"/>
        </w:rPr>
      </w:pPr>
      <w:r>
        <w:rPr>
          <w:rFonts w:ascii="Times New Roman" w:hAnsi="Times New Roman"/>
          <w:b/>
          <w:bCs/>
          <w:lang w:val="en-CA" w:eastAsia="en-CA"/>
        </w:rPr>
        <w:t>Unit-III</w:t>
      </w:r>
    </w:p>
    <w:p w:rsidR="00540A84" w:rsidRPr="0046725B" w:rsidRDefault="00540A84" w:rsidP="00540A84">
      <w:pPr>
        <w:spacing w:beforeAutospacing="1" w:afterAutospacing="1"/>
        <w:jc w:val="both"/>
        <w:rPr>
          <w:rFonts w:ascii="Times New Roman" w:hAnsi="Times New Roman"/>
          <w:lang w:val="en-CA" w:eastAsia="en-CA"/>
        </w:rPr>
      </w:pPr>
      <w:r w:rsidRPr="0046725B">
        <w:rPr>
          <w:rFonts w:ascii="Times New Roman" w:hAnsi="Times New Roman"/>
          <w:b/>
          <w:bCs/>
          <w:lang w:val="en-CA" w:eastAsia="en-CA"/>
        </w:rPr>
        <w:t>Two Nucleon system and Nuclear Forces:</w:t>
      </w:r>
      <w:r w:rsidRPr="0046725B">
        <w:rPr>
          <w:rFonts w:ascii="Times New Roman" w:hAnsi="Times New Roman"/>
          <w:lang w:val="en-CA" w:eastAsia="en-CA"/>
        </w:rPr>
        <w:t xml:space="preserve"> General nature of the force between nucleons, saturation of nuclear forces, charge independence and spin dependence, General forms of two nucleon interaction, central, </w:t>
      </w:r>
      <w:proofErr w:type="spellStart"/>
      <w:r w:rsidRPr="0046725B">
        <w:rPr>
          <w:rFonts w:ascii="Times New Roman" w:hAnsi="Times New Roman"/>
          <w:lang w:val="en-CA" w:eastAsia="en-CA"/>
        </w:rPr>
        <w:t>noncentral</w:t>
      </w:r>
      <w:proofErr w:type="spellEnd"/>
      <w:r w:rsidRPr="0046725B">
        <w:rPr>
          <w:rFonts w:ascii="Times New Roman" w:hAnsi="Times New Roman"/>
          <w:lang w:val="en-CA" w:eastAsia="en-CA"/>
        </w:rPr>
        <w:t xml:space="preserve"> and velocity dependent potentials, Analysis of the ground state (3S1)</w:t>
      </w:r>
      <w:r>
        <w:rPr>
          <w:rFonts w:ascii="Times New Roman" w:hAnsi="Times New Roman"/>
          <w:lang w:val="en-CA" w:eastAsia="en-CA"/>
        </w:rPr>
        <w:t xml:space="preserve"> </w:t>
      </w:r>
      <w:r w:rsidRPr="0046725B">
        <w:rPr>
          <w:rFonts w:ascii="Times New Roman" w:hAnsi="Times New Roman"/>
          <w:lang w:val="en-CA" w:eastAsia="en-CA"/>
        </w:rPr>
        <w:t xml:space="preserve">of </w:t>
      </w:r>
      <w:r>
        <w:rPr>
          <w:rFonts w:ascii="Times New Roman" w:hAnsi="Times New Roman"/>
          <w:lang w:val="en-CA" w:eastAsia="en-CA"/>
        </w:rPr>
        <w:t>D</w:t>
      </w:r>
      <w:r w:rsidRPr="0046725B">
        <w:rPr>
          <w:rFonts w:ascii="Times New Roman" w:hAnsi="Times New Roman"/>
          <w:lang w:val="en-CA" w:eastAsia="en-CA"/>
        </w:rPr>
        <w:t>euteron</w:t>
      </w:r>
      <w:r>
        <w:rPr>
          <w:rFonts w:ascii="Times New Roman" w:hAnsi="Times New Roman"/>
          <w:lang w:val="en-CA" w:eastAsia="en-CA"/>
        </w:rPr>
        <w:t xml:space="preserve"> </w:t>
      </w:r>
      <w:r w:rsidRPr="0046725B">
        <w:rPr>
          <w:rFonts w:ascii="Times New Roman" w:hAnsi="Times New Roman"/>
          <w:lang w:val="en-CA" w:eastAsia="en-CA"/>
        </w:rPr>
        <w:t>using a square well</w:t>
      </w:r>
      <w:r>
        <w:rPr>
          <w:rFonts w:ascii="Times New Roman" w:hAnsi="Times New Roman"/>
          <w:lang w:val="en-CA" w:eastAsia="en-CA"/>
        </w:rPr>
        <w:t xml:space="preserve"> </w:t>
      </w:r>
      <w:r w:rsidRPr="0046725B">
        <w:rPr>
          <w:rFonts w:ascii="Times New Roman" w:hAnsi="Times New Roman"/>
          <w:lang w:val="en-CA" w:eastAsia="en-CA"/>
        </w:rPr>
        <w:t>potential,</w:t>
      </w:r>
      <w:r>
        <w:rPr>
          <w:rFonts w:ascii="Times New Roman" w:hAnsi="Times New Roman"/>
          <w:lang w:val="en-CA" w:eastAsia="en-CA"/>
        </w:rPr>
        <w:t xml:space="preserve"> </w:t>
      </w:r>
      <w:r w:rsidRPr="0046725B">
        <w:rPr>
          <w:rFonts w:ascii="Times New Roman" w:hAnsi="Times New Roman"/>
          <w:lang w:val="en-CA" w:eastAsia="en-CA"/>
        </w:rPr>
        <w:t>range-depth relationship, excited states of deuteron, Dis</w:t>
      </w:r>
      <w:r>
        <w:rPr>
          <w:rFonts w:ascii="Times New Roman" w:hAnsi="Times New Roman"/>
          <w:lang w:val="en-CA" w:eastAsia="en-CA"/>
        </w:rPr>
        <w:t xml:space="preserve">cussion of the ground state of </w:t>
      </w:r>
      <w:proofErr w:type="spellStart"/>
      <w:r>
        <w:rPr>
          <w:rFonts w:ascii="Times New Roman" w:hAnsi="Times New Roman"/>
          <w:lang w:val="en-CA" w:eastAsia="en-CA"/>
        </w:rPr>
        <w:t>D</w:t>
      </w:r>
      <w:r w:rsidRPr="0046725B">
        <w:rPr>
          <w:rFonts w:ascii="Times New Roman" w:hAnsi="Times New Roman"/>
          <w:lang w:val="en-CA" w:eastAsia="en-CA"/>
        </w:rPr>
        <w:t>eutron</w:t>
      </w:r>
      <w:proofErr w:type="spellEnd"/>
      <w:r w:rsidRPr="0046725B">
        <w:rPr>
          <w:rFonts w:ascii="Times New Roman" w:hAnsi="Times New Roman"/>
          <w:lang w:val="en-CA" w:eastAsia="en-CA"/>
        </w:rPr>
        <w:t xml:space="preserve"> under </w:t>
      </w:r>
      <w:proofErr w:type="spellStart"/>
      <w:r w:rsidRPr="0046725B">
        <w:rPr>
          <w:rFonts w:ascii="Times New Roman" w:hAnsi="Times New Roman"/>
          <w:lang w:val="en-CA" w:eastAsia="en-CA"/>
        </w:rPr>
        <w:t>noncentral</w:t>
      </w:r>
      <w:proofErr w:type="spellEnd"/>
      <w:r w:rsidRPr="0046725B">
        <w:rPr>
          <w:rFonts w:ascii="Times New Roman" w:hAnsi="Times New Roman"/>
          <w:lang w:val="en-CA" w:eastAsia="en-CA"/>
        </w:rPr>
        <w:t xml:space="preserve"> force, calculation of the electric </w:t>
      </w:r>
      <w:proofErr w:type="spellStart"/>
      <w:r w:rsidRPr="0046725B">
        <w:rPr>
          <w:rFonts w:ascii="Times New Roman" w:hAnsi="Times New Roman"/>
          <w:lang w:val="en-CA" w:eastAsia="en-CA"/>
        </w:rPr>
        <w:t>quadru</w:t>
      </w:r>
      <w:proofErr w:type="spellEnd"/>
      <w:r>
        <w:rPr>
          <w:rFonts w:ascii="Times New Roman" w:hAnsi="Times New Roman"/>
          <w:lang w:val="en-CA" w:eastAsia="en-CA"/>
        </w:rPr>
        <w:t>-</w:t>
      </w:r>
      <w:r w:rsidRPr="0046725B">
        <w:rPr>
          <w:rFonts w:ascii="Times New Roman" w:hAnsi="Times New Roman"/>
          <w:lang w:val="en-CA" w:eastAsia="en-CA"/>
        </w:rPr>
        <w:t xml:space="preserve">pole and magnetic dipole moments and the D-state admixture. </w:t>
      </w:r>
    </w:p>
    <w:p w:rsidR="00540A84" w:rsidRPr="0046725B" w:rsidRDefault="00540A84" w:rsidP="00540A84">
      <w:pPr>
        <w:spacing w:beforeAutospacing="1" w:afterAutospacing="1"/>
        <w:jc w:val="both"/>
        <w:rPr>
          <w:rFonts w:ascii="Times New Roman" w:hAnsi="Times New Roman"/>
          <w:lang w:val="en-CA" w:eastAsia="en-CA"/>
        </w:rPr>
      </w:pPr>
      <w:r w:rsidRPr="0046725B">
        <w:rPr>
          <w:rFonts w:ascii="Times New Roman" w:hAnsi="Times New Roman"/>
          <w:b/>
          <w:bCs/>
          <w:lang w:val="en-CA" w:eastAsia="en-CA"/>
        </w:rPr>
        <w:t>Experimental Techniques:</w:t>
      </w:r>
      <w:r w:rsidRPr="0046725B">
        <w:rPr>
          <w:rFonts w:ascii="Times New Roman" w:hAnsi="Times New Roman"/>
          <w:lang w:val="en-CA" w:eastAsia="en-CA"/>
        </w:rPr>
        <w:t xml:space="preserve"> Gas filled counters; Scintillat</w:t>
      </w:r>
      <w:r>
        <w:rPr>
          <w:rFonts w:ascii="Times New Roman" w:hAnsi="Times New Roman"/>
          <w:lang w:val="en-CA" w:eastAsia="en-CA"/>
        </w:rPr>
        <w:t>ion</w:t>
      </w:r>
      <w:r w:rsidRPr="0046725B">
        <w:rPr>
          <w:rFonts w:ascii="Times New Roman" w:hAnsi="Times New Roman"/>
          <w:lang w:val="en-CA" w:eastAsia="en-CA"/>
        </w:rPr>
        <w:t xml:space="preserve"> counter, Cerenkov counters; Solid state detectors; Surface barrier detectors; Electronic circuits used with typical nuclear detectors; </w:t>
      </w:r>
      <w:proofErr w:type="spellStart"/>
      <w:r w:rsidRPr="0046725B">
        <w:rPr>
          <w:rFonts w:ascii="Times New Roman" w:hAnsi="Times New Roman"/>
          <w:lang w:val="en-CA" w:eastAsia="en-CA"/>
        </w:rPr>
        <w:t>Multiwire</w:t>
      </w:r>
      <w:proofErr w:type="spellEnd"/>
      <w:r w:rsidRPr="0046725B">
        <w:rPr>
          <w:rFonts w:ascii="Times New Roman" w:hAnsi="Times New Roman"/>
          <w:lang w:val="en-CA" w:eastAsia="en-CA"/>
        </w:rPr>
        <w:t xml:space="preserve"> proportion chambers; Nuclear emulsions, techniques of measurement and analysis of tracks; Proton synchrotron; Linear accelerations; Acceleration of heavy ions.</w:t>
      </w:r>
    </w:p>
    <w:p w:rsidR="0007148F" w:rsidRDefault="0007148F" w:rsidP="00540A84">
      <w:pPr>
        <w:spacing w:beforeAutospacing="1" w:afterAutospacing="1"/>
        <w:jc w:val="both"/>
        <w:rPr>
          <w:rFonts w:ascii="Times New Roman" w:hAnsi="Times New Roman"/>
          <w:b/>
          <w:bCs/>
          <w:lang w:val="en-CA" w:eastAsia="en-CA"/>
        </w:rPr>
      </w:pPr>
      <w:r>
        <w:rPr>
          <w:rFonts w:ascii="Times New Roman" w:hAnsi="Times New Roman"/>
          <w:b/>
          <w:bCs/>
          <w:lang w:val="en-CA" w:eastAsia="en-CA"/>
        </w:rPr>
        <w:t>Unit-IV</w:t>
      </w:r>
    </w:p>
    <w:p w:rsidR="00540A84" w:rsidRDefault="00540A84" w:rsidP="00540A84">
      <w:pPr>
        <w:spacing w:beforeAutospacing="1" w:afterAutospacing="1"/>
        <w:jc w:val="both"/>
        <w:rPr>
          <w:rFonts w:ascii="Times New Roman" w:hAnsi="Times New Roman"/>
          <w:lang w:val="en-CA" w:eastAsia="en-CA"/>
        </w:rPr>
      </w:pPr>
      <w:r w:rsidRPr="0046725B">
        <w:rPr>
          <w:rFonts w:ascii="Times New Roman" w:hAnsi="Times New Roman"/>
          <w:b/>
          <w:bCs/>
          <w:lang w:val="en-CA" w:eastAsia="en-CA"/>
        </w:rPr>
        <w:t xml:space="preserve">Nuclear </w:t>
      </w:r>
      <w:r>
        <w:rPr>
          <w:rFonts w:ascii="Times New Roman" w:hAnsi="Times New Roman"/>
          <w:b/>
          <w:bCs/>
          <w:lang w:val="en-CA" w:eastAsia="en-CA"/>
        </w:rPr>
        <w:t>S</w:t>
      </w:r>
      <w:r w:rsidRPr="0046725B">
        <w:rPr>
          <w:rFonts w:ascii="Times New Roman" w:hAnsi="Times New Roman"/>
          <w:b/>
          <w:bCs/>
          <w:lang w:val="en-CA" w:eastAsia="en-CA"/>
        </w:rPr>
        <w:t xml:space="preserve">hell </w:t>
      </w:r>
      <w:r>
        <w:rPr>
          <w:rFonts w:ascii="Times New Roman" w:hAnsi="Times New Roman"/>
          <w:b/>
          <w:bCs/>
          <w:lang w:val="en-CA" w:eastAsia="en-CA"/>
        </w:rPr>
        <w:t>M</w:t>
      </w:r>
      <w:r w:rsidRPr="0046725B">
        <w:rPr>
          <w:rFonts w:ascii="Times New Roman" w:hAnsi="Times New Roman"/>
          <w:b/>
          <w:bCs/>
          <w:lang w:val="en-CA" w:eastAsia="en-CA"/>
        </w:rPr>
        <w:t>odel:</w:t>
      </w:r>
      <w:r w:rsidRPr="0046725B">
        <w:rPr>
          <w:rFonts w:ascii="Times New Roman" w:hAnsi="Times New Roman"/>
          <w:lang w:val="en-CA" w:eastAsia="en-CA"/>
        </w:rPr>
        <w:t xml:space="preserve"> Single particle and collective motions in nuclei: Assumptions and justification of the shell model, average shell potential, spin orbit coupling; single particle wave functions and level sequence; magic numbers; shell model predictions for ground state parity; angular momentum, magnetic </w:t>
      </w:r>
      <w:r w:rsidRPr="0046725B">
        <w:rPr>
          <w:rFonts w:ascii="Times New Roman" w:hAnsi="Times New Roman"/>
          <w:lang w:val="en-CA" w:eastAsia="en-CA"/>
        </w:rPr>
        <w:lastRenderedPageBreak/>
        <w:t>dipole and electric-</w:t>
      </w:r>
      <w:proofErr w:type="spellStart"/>
      <w:r w:rsidRPr="0046725B">
        <w:rPr>
          <w:rFonts w:ascii="Times New Roman" w:hAnsi="Times New Roman"/>
          <w:lang w:val="en-CA" w:eastAsia="en-CA"/>
        </w:rPr>
        <w:t>quadrupole</w:t>
      </w:r>
      <w:proofErr w:type="spellEnd"/>
      <w:r w:rsidRPr="0046725B">
        <w:rPr>
          <w:rFonts w:ascii="Times New Roman" w:hAnsi="Times New Roman"/>
          <w:lang w:val="en-CA" w:eastAsia="en-CA"/>
        </w:rPr>
        <w:t xml:space="preserve"> moments; and their comparison with experimental data; configuration mixing; single particle transition probability according to the shell model; selection rules; approximate estimates for the transition probability and </w:t>
      </w:r>
      <w:proofErr w:type="spellStart"/>
      <w:r w:rsidRPr="0046725B">
        <w:rPr>
          <w:rFonts w:ascii="Times New Roman" w:hAnsi="Times New Roman"/>
          <w:lang w:val="en-CA" w:eastAsia="en-CA"/>
        </w:rPr>
        <w:t>Weisskopf</w:t>
      </w:r>
      <w:proofErr w:type="spellEnd"/>
      <w:r w:rsidRPr="0046725B">
        <w:rPr>
          <w:rFonts w:ascii="Times New Roman" w:hAnsi="Times New Roman"/>
          <w:lang w:val="en-CA" w:eastAsia="en-CA"/>
        </w:rPr>
        <w:t xml:space="preserve"> units: Nuclear isomerism.</w:t>
      </w:r>
    </w:p>
    <w:p w:rsidR="0007148F" w:rsidRDefault="0007148F" w:rsidP="00540A84">
      <w:pPr>
        <w:spacing w:beforeAutospacing="1" w:afterAutospacing="1"/>
        <w:jc w:val="both"/>
        <w:rPr>
          <w:rFonts w:ascii="Times New Roman" w:hAnsi="Times New Roman"/>
          <w:b/>
          <w:bCs/>
          <w:lang w:val="en-CA" w:eastAsia="en-CA"/>
        </w:rPr>
      </w:pPr>
      <w:r>
        <w:rPr>
          <w:rFonts w:ascii="Times New Roman" w:hAnsi="Times New Roman"/>
          <w:b/>
          <w:bCs/>
          <w:lang w:val="en-CA" w:eastAsia="en-CA"/>
        </w:rPr>
        <w:t>Unit-V</w:t>
      </w:r>
    </w:p>
    <w:p w:rsidR="00540A84" w:rsidRPr="0046725B" w:rsidRDefault="00540A84" w:rsidP="00540A84">
      <w:pPr>
        <w:spacing w:beforeAutospacing="1" w:afterAutospacing="1"/>
        <w:jc w:val="both"/>
        <w:rPr>
          <w:rFonts w:ascii="Times New Roman" w:hAnsi="Times New Roman"/>
          <w:lang w:val="en-CA" w:eastAsia="en-CA"/>
        </w:rPr>
      </w:pPr>
      <w:r>
        <w:rPr>
          <w:rFonts w:ascii="Times New Roman" w:hAnsi="Times New Roman"/>
          <w:b/>
          <w:bCs/>
          <w:lang w:val="en-CA" w:eastAsia="en-CA"/>
        </w:rPr>
        <w:t>Collective N</w:t>
      </w:r>
      <w:r w:rsidRPr="0046725B">
        <w:rPr>
          <w:rFonts w:ascii="Times New Roman" w:hAnsi="Times New Roman"/>
          <w:b/>
          <w:bCs/>
          <w:lang w:val="en-CA" w:eastAsia="en-CA"/>
        </w:rPr>
        <w:t xml:space="preserve">uclear </w:t>
      </w:r>
      <w:r>
        <w:rPr>
          <w:rFonts w:ascii="Times New Roman" w:hAnsi="Times New Roman"/>
          <w:b/>
          <w:bCs/>
          <w:lang w:val="en-CA" w:eastAsia="en-CA"/>
        </w:rPr>
        <w:t>M</w:t>
      </w:r>
      <w:r w:rsidRPr="0046725B">
        <w:rPr>
          <w:rFonts w:ascii="Times New Roman" w:hAnsi="Times New Roman"/>
          <w:b/>
          <w:bCs/>
          <w:lang w:val="en-CA" w:eastAsia="en-CA"/>
        </w:rPr>
        <w:t>odel:</w:t>
      </w:r>
      <w:r w:rsidRPr="0046725B">
        <w:rPr>
          <w:rFonts w:ascii="Times New Roman" w:hAnsi="Times New Roman"/>
          <w:lang w:val="en-CA" w:eastAsia="en-CA"/>
        </w:rPr>
        <w:t xml:space="preserve"> Colle</w:t>
      </w:r>
      <w:r>
        <w:rPr>
          <w:rFonts w:ascii="Times New Roman" w:hAnsi="Times New Roman"/>
          <w:lang w:val="en-CA" w:eastAsia="en-CA"/>
        </w:rPr>
        <w:t xml:space="preserve">ctive variable to describe the </w:t>
      </w:r>
      <w:r w:rsidRPr="0046725B">
        <w:rPr>
          <w:rFonts w:ascii="Times New Roman" w:hAnsi="Times New Roman"/>
          <w:lang w:val="en-CA" w:eastAsia="en-CA"/>
        </w:rPr>
        <w:t xml:space="preserve">cooperative modes of nuclear motion; </w:t>
      </w:r>
      <w:proofErr w:type="spellStart"/>
      <w:r w:rsidRPr="0046725B">
        <w:rPr>
          <w:rFonts w:ascii="Times New Roman" w:hAnsi="Times New Roman"/>
          <w:lang w:val="en-CA" w:eastAsia="en-CA"/>
        </w:rPr>
        <w:t>Parametrization</w:t>
      </w:r>
      <w:proofErr w:type="spellEnd"/>
      <w:r w:rsidRPr="0046725B">
        <w:rPr>
          <w:rFonts w:ascii="Times New Roman" w:hAnsi="Times New Roman"/>
          <w:lang w:val="en-CA" w:eastAsia="en-CA"/>
        </w:rPr>
        <w:t xml:space="preserve"> of nuclear surface; A brief description of the collective model Hamiltonian (in the quadratic approximation); </w:t>
      </w:r>
      <w:proofErr w:type="spellStart"/>
      <w:r w:rsidRPr="0046725B">
        <w:rPr>
          <w:rFonts w:ascii="Times New Roman" w:hAnsi="Times New Roman"/>
          <w:lang w:val="en-CA" w:eastAsia="en-CA"/>
        </w:rPr>
        <w:t>Vibrational</w:t>
      </w:r>
      <w:proofErr w:type="spellEnd"/>
      <w:r w:rsidRPr="0046725B">
        <w:rPr>
          <w:rFonts w:ascii="Times New Roman" w:hAnsi="Times New Roman"/>
          <w:lang w:val="en-CA" w:eastAsia="en-CA"/>
        </w:rPr>
        <w:t xml:space="preserve"> modes of a spherical nucleus, Collective modes of a deformed even-even nucleus and moments of,</w:t>
      </w:r>
      <w:r>
        <w:rPr>
          <w:rFonts w:ascii="Times New Roman" w:hAnsi="Times New Roman"/>
          <w:lang w:val="en-CA" w:eastAsia="en-CA"/>
        </w:rPr>
        <w:t xml:space="preserve"> </w:t>
      </w:r>
      <w:r w:rsidRPr="0046725B">
        <w:rPr>
          <w:rFonts w:ascii="Times New Roman" w:hAnsi="Times New Roman"/>
          <w:lang w:val="en-CA" w:eastAsia="en-CA"/>
        </w:rPr>
        <w:t xml:space="preserve">inertia; Collective spectra and electromagnetic transition in even nuclei and comparison with experimental data; Nilsson model for the single particle states in deformed nuclei. </w:t>
      </w:r>
    </w:p>
    <w:p w:rsidR="00540A84" w:rsidRDefault="00540A84" w:rsidP="00540A84">
      <w:pPr>
        <w:spacing w:beforeAutospacing="1" w:afterAutospacing="1"/>
        <w:jc w:val="both"/>
        <w:rPr>
          <w:rFonts w:ascii="Times New Roman" w:hAnsi="Times New Roman"/>
          <w:lang w:val="en-CA" w:eastAsia="en-CA"/>
        </w:rPr>
      </w:pPr>
      <w:r w:rsidRPr="0046725B">
        <w:rPr>
          <w:rFonts w:ascii="Times New Roman" w:hAnsi="Times New Roman"/>
          <w:b/>
          <w:bCs/>
          <w:lang w:val="en-CA" w:eastAsia="en-CA"/>
        </w:rPr>
        <w:t>Nuclear gamma and beta decay:</w:t>
      </w:r>
      <w:r w:rsidRPr="0046725B">
        <w:rPr>
          <w:rFonts w:ascii="Times New Roman" w:hAnsi="Times New Roman"/>
          <w:lang w:val="en-CA" w:eastAsia="en-CA"/>
        </w:rPr>
        <w:t xml:space="preserve"> Electric and magnetic </w:t>
      </w:r>
      <w:proofErr w:type="spellStart"/>
      <w:r w:rsidRPr="0046725B">
        <w:rPr>
          <w:rFonts w:ascii="Times New Roman" w:hAnsi="Times New Roman"/>
          <w:lang w:val="en-CA" w:eastAsia="en-CA"/>
        </w:rPr>
        <w:t>multipole</w:t>
      </w:r>
      <w:proofErr w:type="spellEnd"/>
      <w:r w:rsidRPr="0046725B">
        <w:rPr>
          <w:rFonts w:ascii="Times New Roman" w:hAnsi="Times New Roman"/>
          <w:lang w:val="en-CA" w:eastAsia="en-CA"/>
        </w:rPr>
        <w:t xml:space="preserve"> moments and gamma decay probabilities in nuclear system (no derivations),</w:t>
      </w:r>
      <w:r>
        <w:rPr>
          <w:rFonts w:ascii="Times New Roman" w:hAnsi="Times New Roman"/>
          <w:lang w:val="en-CA" w:eastAsia="en-CA"/>
        </w:rPr>
        <w:t xml:space="preserve"> </w:t>
      </w:r>
      <w:r w:rsidRPr="0046725B">
        <w:rPr>
          <w:rFonts w:ascii="Times New Roman" w:hAnsi="Times New Roman"/>
          <w:lang w:val="en-CA" w:eastAsia="en-CA"/>
        </w:rPr>
        <w:t xml:space="preserve">Reduced transition probability, Selection </w:t>
      </w:r>
      <w:r>
        <w:rPr>
          <w:rFonts w:ascii="Times New Roman" w:hAnsi="Times New Roman"/>
          <w:lang w:val="en-CA" w:eastAsia="en-CA"/>
        </w:rPr>
        <w:t>ru</w:t>
      </w:r>
      <w:r w:rsidRPr="0046725B">
        <w:rPr>
          <w:rFonts w:ascii="Times New Roman" w:hAnsi="Times New Roman"/>
          <w:lang w:val="en-CA" w:eastAsia="en-CA"/>
        </w:rPr>
        <w:t>les; zero</w:t>
      </w:r>
      <w:r>
        <w:rPr>
          <w:rFonts w:ascii="Times New Roman" w:hAnsi="Times New Roman"/>
          <w:lang w:val="en-CA" w:eastAsia="en-CA"/>
        </w:rPr>
        <w:t>-</w:t>
      </w:r>
      <w:r w:rsidRPr="0046725B">
        <w:rPr>
          <w:rFonts w:ascii="Times New Roman" w:hAnsi="Times New Roman"/>
          <w:lang w:val="en-CA" w:eastAsia="en-CA"/>
        </w:rPr>
        <w:t xml:space="preserve"> zero transition.</w:t>
      </w:r>
      <w:r>
        <w:rPr>
          <w:rFonts w:ascii="Times New Roman" w:hAnsi="Times New Roman"/>
          <w:lang w:val="en-CA" w:eastAsia="en-CA"/>
        </w:rPr>
        <w:t xml:space="preserve"> </w:t>
      </w:r>
      <w:r w:rsidRPr="0046725B">
        <w:rPr>
          <w:rFonts w:ascii="Times New Roman" w:hAnsi="Times New Roman"/>
          <w:lang w:val="en-CA" w:eastAsia="en-CA"/>
        </w:rPr>
        <w:t xml:space="preserve">General characteristics of weak interaction; nuclear beta decay and lepton capture; electron energy spectrum and Fermi- </w:t>
      </w:r>
      <w:proofErr w:type="spellStart"/>
      <w:r w:rsidRPr="0046725B">
        <w:rPr>
          <w:rFonts w:ascii="Times New Roman" w:hAnsi="Times New Roman"/>
          <w:lang w:val="en-CA" w:eastAsia="en-CA"/>
        </w:rPr>
        <w:t>Kurie</w:t>
      </w:r>
      <w:proofErr w:type="spellEnd"/>
      <w:r w:rsidRPr="0046725B">
        <w:rPr>
          <w:rFonts w:ascii="Times New Roman" w:hAnsi="Times New Roman"/>
          <w:lang w:val="en-CA" w:eastAsia="en-CA"/>
        </w:rPr>
        <w:t xml:space="preserve"> plot; Fermi theory of beta decay (parity conserved selection rules Fermi and </w:t>
      </w:r>
      <w:proofErr w:type="spellStart"/>
      <w:r w:rsidRPr="0046725B">
        <w:rPr>
          <w:rFonts w:ascii="Times New Roman" w:hAnsi="Times New Roman"/>
          <w:lang w:val="en-CA" w:eastAsia="en-CA"/>
        </w:rPr>
        <w:t>Gammaw-Teler</w:t>
      </w:r>
      <w:proofErr w:type="spellEnd"/>
      <w:r w:rsidRPr="0046725B">
        <w:rPr>
          <w:rFonts w:ascii="Times New Roman" w:hAnsi="Times New Roman"/>
          <w:lang w:val="en-CA" w:eastAsia="en-CA"/>
        </w:rPr>
        <w:t>) for allowed transitions; ft-values; General interaction Hamiltonian for beta decay with parity conserving and non conserving terms; Forbidden transitions ,Experimental verification of parity violation; The V-A interaction and experimental evidence.</w:t>
      </w:r>
    </w:p>
    <w:p w:rsidR="00B101C9" w:rsidRDefault="00B101C9" w:rsidP="00540A84">
      <w:pPr>
        <w:spacing w:before="100" w:beforeAutospacing="1" w:after="100" w:afterAutospacing="1" w:line="240" w:lineRule="auto"/>
        <w:rPr>
          <w:rFonts w:ascii="Times New Roman" w:hAnsi="Times New Roman"/>
          <w:b/>
          <w:i/>
          <w:lang w:val="en-CA" w:eastAsia="en-CA"/>
        </w:rPr>
      </w:pPr>
    </w:p>
    <w:p w:rsidR="00540A84" w:rsidRPr="00CF7ABD" w:rsidRDefault="00CF7ABD" w:rsidP="00540A84">
      <w:pPr>
        <w:spacing w:before="100" w:beforeAutospacing="1" w:after="100" w:afterAutospacing="1" w:line="240" w:lineRule="auto"/>
        <w:rPr>
          <w:rFonts w:ascii="Times New Roman" w:hAnsi="Times New Roman"/>
          <w:b/>
          <w:i/>
          <w:lang w:val="en-CA" w:eastAsia="en-CA"/>
        </w:rPr>
      </w:pPr>
      <w:r w:rsidRPr="00CF7ABD">
        <w:rPr>
          <w:rFonts w:ascii="Times New Roman" w:hAnsi="Times New Roman"/>
          <w:b/>
          <w:i/>
          <w:lang w:val="en-CA" w:eastAsia="en-CA"/>
        </w:rPr>
        <w:t>Suggested Readings</w:t>
      </w:r>
      <w:r w:rsidR="00540A84" w:rsidRPr="00CF7ABD">
        <w:rPr>
          <w:rFonts w:ascii="Times New Roman" w:hAnsi="Times New Roman"/>
          <w:b/>
          <w:i/>
          <w:lang w:val="en-CA" w:eastAsia="en-CA"/>
        </w:rPr>
        <w:br/>
      </w:r>
    </w:p>
    <w:p w:rsidR="00540A84" w:rsidRPr="0046725B" w:rsidRDefault="00540A84" w:rsidP="00540A84">
      <w:pPr>
        <w:spacing w:before="100" w:beforeAutospacing="1" w:after="100" w:afterAutospacing="1" w:line="240" w:lineRule="auto"/>
        <w:rPr>
          <w:rFonts w:ascii="Times New Roman" w:hAnsi="Times New Roman"/>
          <w:lang w:val="en-CA" w:eastAsia="en-CA"/>
        </w:rPr>
      </w:pPr>
      <w:r w:rsidRPr="0046725B">
        <w:rPr>
          <w:rFonts w:ascii="Times New Roman" w:hAnsi="Times New Roman"/>
          <w:lang w:val="en-CA" w:eastAsia="en-CA"/>
        </w:rPr>
        <w:t>1.</w:t>
      </w:r>
      <w:r>
        <w:rPr>
          <w:rFonts w:ascii="Times New Roman" w:hAnsi="Times New Roman"/>
          <w:lang w:val="en-CA" w:eastAsia="en-CA"/>
        </w:rPr>
        <w:t xml:space="preserve"> </w:t>
      </w:r>
      <w:r w:rsidRPr="0046725B">
        <w:rPr>
          <w:rFonts w:ascii="Times New Roman" w:hAnsi="Times New Roman"/>
          <w:lang w:val="en-CA" w:eastAsia="en-CA"/>
        </w:rPr>
        <w:t xml:space="preserve">J. M </w:t>
      </w:r>
      <w:proofErr w:type="spellStart"/>
      <w:r w:rsidRPr="0046725B">
        <w:rPr>
          <w:rFonts w:ascii="Times New Roman" w:hAnsi="Times New Roman"/>
          <w:lang w:val="en-CA" w:eastAsia="en-CA"/>
        </w:rPr>
        <w:t>Blatt</w:t>
      </w:r>
      <w:proofErr w:type="spellEnd"/>
      <w:r w:rsidRPr="0046725B">
        <w:rPr>
          <w:rFonts w:ascii="Times New Roman" w:hAnsi="Times New Roman"/>
          <w:lang w:val="en-CA" w:eastAsia="en-CA"/>
        </w:rPr>
        <w:t xml:space="preserve"> and V.</w:t>
      </w:r>
      <w:r>
        <w:rPr>
          <w:rFonts w:ascii="Times New Roman" w:hAnsi="Times New Roman"/>
          <w:lang w:val="en-CA" w:eastAsia="en-CA"/>
        </w:rPr>
        <w:t xml:space="preserve"> </w:t>
      </w:r>
      <w:r w:rsidRPr="0046725B">
        <w:rPr>
          <w:rFonts w:ascii="Times New Roman" w:hAnsi="Times New Roman"/>
          <w:lang w:val="en-CA" w:eastAsia="en-CA"/>
        </w:rPr>
        <w:t xml:space="preserve">E. </w:t>
      </w:r>
      <w:proofErr w:type="spellStart"/>
      <w:r w:rsidRPr="0046725B">
        <w:rPr>
          <w:rFonts w:ascii="Times New Roman" w:hAnsi="Times New Roman"/>
          <w:lang w:val="en-CA" w:eastAsia="en-CA"/>
        </w:rPr>
        <w:t>Weisskipf</w:t>
      </w:r>
      <w:proofErr w:type="spellEnd"/>
      <w:r w:rsidRPr="0046725B">
        <w:rPr>
          <w:rFonts w:ascii="Times New Roman" w:hAnsi="Times New Roman"/>
          <w:lang w:val="en-CA" w:eastAsia="en-CA"/>
        </w:rPr>
        <w:t>: Theoretical Nuclear Physics</w:t>
      </w:r>
      <w:r>
        <w:rPr>
          <w:rFonts w:ascii="Times New Roman" w:hAnsi="Times New Roman"/>
          <w:lang w:val="en-CA" w:eastAsia="en-CA"/>
        </w:rPr>
        <w:t>.</w:t>
      </w:r>
      <w:r w:rsidRPr="0046725B">
        <w:rPr>
          <w:rFonts w:ascii="Times New Roman" w:hAnsi="Times New Roman"/>
          <w:lang w:val="en-CA" w:eastAsia="en-CA"/>
        </w:rPr>
        <w:t xml:space="preserve"> </w:t>
      </w:r>
      <w:r w:rsidRPr="0046725B">
        <w:rPr>
          <w:rFonts w:ascii="Times New Roman" w:hAnsi="Times New Roman"/>
          <w:lang w:val="en-CA" w:eastAsia="en-CA"/>
        </w:rPr>
        <w:br/>
      </w:r>
      <w:r>
        <w:rPr>
          <w:rFonts w:ascii="Times New Roman" w:hAnsi="Times New Roman"/>
          <w:lang w:val="en-CA" w:eastAsia="en-CA"/>
        </w:rPr>
        <w:t>2</w:t>
      </w:r>
      <w:r w:rsidRPr="0046725B">
        <w:rPr>
          <w:rFonts w:ascii="Times New Roman" w:hAnsi="Times New Roman"/>
          <w:lang w:val="en-CA" w:eastAsia="en-CA"/>
        </w:rPr>
        <w:t>. R</w:t>
      </w:r>
      <w:r>
        <w:rPr>
          <w:rFonts w:ascii="Times New Roman" w:hAnsi="Times New Roman"/>
          <w:lang w:val="en-CA" w:eastAsia="en-CA"/>
        </w:rPr>
        <w:t xml:space="preserve">. </w:t>
      </w:r>
      <w:r w:rsidRPr="0046725B">
        <w:rPr>
          <w:rFonts w:ascii="Times New Roman" w:hAnsi="Times New Roman"/>
          <w:lang w:val="en-CA" w:eastAsia="en-CA"/>
        </w:rPr>
        <w:t>D. Evans</w:t>
      </w:r>
      <w:r>
        <w:rPr>
          <w:rFonts w:ascii="Times New Roman" w:hAnsi="Times New Roman"/>
          <w:lang w:val="en-CA" w:eastAsia="en-CA"/>
        </w:rPr>
        <w:t xml:space="preserve">: </w:t>
      </w:r>
      <w:r w:rsidRPr="0046725B">
        <w:rPr>
          <w:rFonts w:ascii="Times New Roman" w:hAnsi="Times New Roman"/>
          <w:lang w:val="en-CA" w:eastAsia="en-CA"/>
        </w:rPr>
        <w:t>The</w:t>
      </w:r>
      <w:r>
        <w:rPr>
          <w:rFonts w:ascii="Times New Roman" w:hAnsi="Times New Roman"/>
          <w:lang w:val="en-CA" w:eastAsia="en-CA"/>
        </w:rPr>
        <w:t xml:space="preserve"> </w:t>
      </w:r>
      <w:r w:rsidRPr="0046725B">
        <w:rPr>
          <w:rFonts w:ascii="Times New Roman" w:hAnsi="Times New Roman"/>
          <w:lang w:val="en-CA" w:eastAsia="en-CA"/>
        </w:rPr>
        <w:t>Atomic</w:t>
      </w:r>
      <w:r>
        <w:rPr>
          <w:rFonts w:ascii="Times New Roman" w:hAnsi="Times New Roman"/>
          <w:lang w:val="en-CA" w:eastAsia="en-CA"/>
        </w:rPr>
        <w:t xml:space="preserve"> </w:t>
      </w:r>
      <w:r w:rsidRPr="0046725B">
        <w:rPr>
          <w:rFonts w:ascii="Times New Roman" w:hAnsi="Times New Roman"/>
          <w:lang w:val="en-CA" w:eastAsia="en-CA"/>
        </w:rPr>
        <w:t>Nucleus</w:t>
      </w:r>
      <w:r>
        <w:rPr>
          <w:rFonts w:ascii="Times New Roman" w:hAnsi="Times New Roman"/>
          <w:lang w:val="en-CA" w:eastAsia="en-CA"/>
        </w:rPr>
        <w:t xml:space="preserve">, </w:t>
      </w:r>
      <w:r w:rsidRPr="0046725B">
        <w:rPr>
          <w:rFonts w:ascii="Times New Roman" w:hAnsi="Times New Roman"/>
          <w:lang w:val="en-CA" w:eastAsia="en-CA"/>
        </w:rPr>
        <w:t>McGraw-Hills, 1955</w:t>
      </w:r>
      <w:r>
        <w:rPr>
          <w:rFonts w:ascii="Times New Roman" w:hAnsi="Times New Roman"/>
          <w:lang w:val="en-CA" w:eastAsia="en-CA"/>
        </w:rPr>
        <w:t>.</w:t>
      </w:r>
      <w:r w:rsidRPr="0046725B">
        <w:rPr>
          <w:rFonts w:ascii="Times New Roman" w:hAnsi="Times New Roman"/>
          <w:lang w:val="en-CA" w:eastAsia="en-CA"/>
        </w:rPr>
        <w:t xml:space="preserve"> </w:t>
      </w:r>
      <w:r w:rsidRPr="0046725B">
        <w:rPr>
          <w:rFonts w:ascii="Times New Roman" w:hAnsi="Times New Roman"/>
          <w:lang w:val="en-CA" w:eastAsia="en-CA"/>
        </w:rPr>
        <w:br/>
      </w:r>
      <w:r>
        <w:rPr>
          <w:rFonts w:ascii="Times New Roman" w:hAnsi="Times New Roman"/>
          <w:lang w:val="en-CA" w:eastAsia="en-CA"/>
        </w:rPr>
        <w:t>3</w:t>
      </w:r>
      <w:r w:rsidRPr="0046725B">
        <w:rPr>
          <w:rFonts w:ascii="Times New Roman" w:hAnsi="Times New Roman"/>
          <w:lang w:val="en-CA" w:eastAsia="en-CA"/>
        </w:rPr>
        <w:t xml:space="preserve">. H. </w:t>
      </w:r>
      <w:proofErr w:type="spellStart"/>
      <w:r>
        <w:rPr>
          <w:rFonts w:ascii="Times New Roman" w:hAnsi="Times New Roman"/>
          <w:lang w:val="en-CA" w:eastAsia="en-CA"/>
        </w:rPr>
        <w:t>Enge</w:t>
      </w:r>
      <w:proofErr w:type="spellEnd"/>
      <w:r>
        <w:rPr>
          <w:rFonts w:ascii="Times New Roman" w:hAnsi="Times New Roman"/>
          <w:lang w:val="en-CA" w:eastAsia="en-CA"/>
        </w:rPr>
        <w:t xml:space="preserve">: Introduction to Nuclear Physics, </w:t>
      </w:r>
      <w:r w:rsidRPr="0046725B">
        <w:rPr>
          <w:rFonts w:ascii="Times New Roman" w:hAnsi="Times New Roman"/>
          <w:lang w:val="en-CA" w:eastAsia="en-CA"/>
        </w:rPr>
        <w:t>Addition-Wesley, 1970</w:t>
      </w:r>
      <w:r>
        <w:rPr>
          <w:rFonts w:ascii="Times New Roman" w:hAnsi="Times New Roman"/>
          <w:lang w:val="en-CA" w:eastAsia="en-CA"/>
        </w:rPr>
        <w:t>.</w:t>
      </w:r>
      <w:r w:rsidRPr="0046725B">
        <w:rPr>
          <w:rFonts w:ascii="Times New Roman" w:hAnsi="Times New Roman"/>
          <w:lang w:val="en-CA" w:eastAsia="en-CA"/>
        </w:rPr>
        <w:t xml:space="preserve"> </w:t>
      </w:r>
      <w:r w:rsidRPr="0046725B">
        <w:rPr>
          <w:rFonts w:ascii="Times New Roman" w:hAnsi="Times New Roman"/>
          <w:lang w:val="en-CA" w:eastAsia="en-CA"/>
        </w:rPr>
        <w:br/>
      </w:r>
      <w:r>
        <w:rPr>
          <w:rFonts w:ascii="Times New Roman" w:hAnsi="Times New Roman"/>
          <w:lang w:val="en-CA" w:eastAsia="en-CA"/>
        </w:rPr>
        <w:t xml:space="preserve">4. </w:t>
      </w:r>
      <w:r w:rsidRPr="0046725B">
        <w:rPr>
          <w:rFonts w:ascii="Times New Roman" w:hAnsi="Times New Roman"/>
          <w:lang w:val="en-CA" w:eastAsia="en-CA"/>
        </w:rPr>
        <w:t>E. Segre</w:t>
      </w:r>
      <w:r>
        <w:rPr>
          <w:rFonts w:ascii="Times New Roman" w:hAnsi="Times New Roman"/>
          <w:lang w:val="en-CA" w:eastAsia="en-CA"/>
        </w:rPr>
        <w:t xml:space="preserve">: </w:t>
      </w:r>
      <w:r w:rsidRPr="0046725B">
        <w:rPr>
          <w:rFonts w:ascii="Times New Roman" w:hAnsi="Times New Roman"/>
          <w:lang w:val="en-CA" w:eastAsia="en-CA"/>
        </w:rPr>
        <w:t>Nuclei</w:t>
      </w:r>
      <w:r>
        <w:rPr>
          <w:rFonts w:ascii="Times New Roman" w:hAnsi="Times New Roman"/>
          <w:lang w:val="en-CA" w:eastAsia="en-CA"/>
        </w:rPr>
        <w:t xml:space="preserve"> and </w:t>
      </w:r>
      <w:r w:rsidRPr="0046725B">
        <w:rPr>
          <w:rFonts w:ascii="Times New Roman" w:hAnsi="Times New Roman"/>
          <w:lang w:val="en-CA" w:eastAsia="en-CA"/>
        </w:rPr>
        <w:t>Particles</w:t>
      </w:r>
      <w:r>
        <w:rPr>
          <w:rFonts w:ascii="Times New Roman" w:hAnsi="Times New Roman"/>
          <w:lang w:val="en-CA" w:eastAsia="en-CA"/>
        </w:rPr>
        <w:t xml:space="preserve">, </w:t>
      </w:r>
      <w:r w:rsidRPr="0046725B">
        <w:rPr>
          <w:rFonts w:ascii="Times New Roman" w:hAnsi="Times New Roman"/>
          <w:lang w:val="en-CA" w:eastAsia="en-CA"/>
        </w:rPr>
        <w:t>Benjamin, 1977</w:t>
      </w:r>
      <w:r>
        <w:rPr>
          <w:rFonts w:ascii="Times New Roman" w:hAnsi="Times New Roman"/>
          <w:lang w:val="en-CA" w:eastAsia="en-CA"/>
        </w:rPr>
        <w:t xml:space="preserve">.                                                                                        5. </w:t>
      </w:r>
      <w:r w:rsidRPr="0046725B">
        <w:rPr>
          <w:rFonts w:ascii="Times New Roman" w:hAnsi="Times New Roman"/>
          <w:lang w:val="en-CA" w:eastAsia="en-CA"/>
        </w:rPr>
        <w:t>W.</w:t>
      </w:r>
      <w:r>
        <w:rPr>
          <w:rFonts w:ascii="Times New Roman" w:hAnsi="Times New Roman"/>
          <w:lang w:val="en-CA" w:eastAsia="en-CA"/>
        </w:rPr>
        <w:t xml:space="preserve"> </w:t>
      </w:r>
      <w:r w:rsidRPr="0046725B">
        <w:rPr>
          <w:rFonts w:ascii="Times New Roman" w:hAnsi="Times New Roman"/>
          <w:lang w:val="en-CA" w:eastAsia="en-CA"/>
        </w:rPr>
        <w:t>E.</w:t>
      </w:r>
      <w:r>
        <w:rPr>
          <w:rFonts w:ascii="Times New Roman" w:hAnsi="Times New Roman"/>
          <w:lang w:val="en-CA" w:eastAsia="en-CA"/>
        </w:rPr>
        <w:t xml:space="preserve"> </w:t>
      </w:r>
      <w:proofErr w:type="spellStart"/>
      <w:r>
        <w:rPr>
          <w:rFonts w:ascii="Times New Roman" w:hAnsi="Times New Roman"/>
          <w:lang w:val="en-CA" w:eastAsia="en-CA"/>
        </w:rPr>
        <w:t>Burcham</w:t>
      </w:r>
      <w:proofErr w:type="spellEnd"/>
      <w:r>
        <w:rPr>
          <w:rFonts w:ascii="Times New Roman" w:hAnsi="Times New Roman"/>
          <w:lang w:val="en-CA" w:eastAsia="en-CA"/>
        </w:rPr>
        <w:t xml:space="preserve">: </w:t>
      </w:r>
      <w:r w:rsidRPr="0046725B">
        <w:rPr>
          <w:rFonts w:ascii="Times New Roman" w:hAnsi="Times New Roman"/>
          <w:lang w:val="en-CA" w:eastAsia="en-CA"/>
        </w:rPr>
        <w:t>Elements</w:t>
      </w:r>
      <w:r>
        <w:rPr>
          <w:rFonts w:ascii="Times New Roman" w:hAnsi="Times New Roman"/>
          <w:lang w:val="en-CA" w:eastAsia="en-CA"/>
        </w:rPr>
        <w:t xml:space="preserve"> </w:t>
      </w:r>
      <w:r w:rsidRPr="0046725B">
        <w:rPr>
          <w:rFonts w:ascii="Times New Roman" w:hAnsi="Times New Roman"/>
          <w:lang w:val="en-CA" w:eastAsia="en-CA"/>
        </w:rPr>
        <w:t>of Nuclear</w:t>
      </w:r>
      <w:r>
        <w:rPr>
          <w:rFonts w:ascii="Times New Roman" w:hAnsi="Times New Roman"/>
          <w:lang w:val="en-CA" w:eastAsia="en-CA"/>
        </w:rPr>
        <w:t xml:space="preserve"> </w:t>
      </w:r>
      <w:r w:rsidRPr="0046725B">
        <w:rPr>
          <w:rFonts w:ascii="Times New Roman" w:hAnsi="Times New Roman"/>
          <w:lang w:val="en-CA" w:eastAsia="en-CA"/>
        </w:rPr>
        <w:t>Physics,</w:t>
      </w:r>
      <w:r>
        <w:rPr>
          <w:rFonts w:ascii="Times New Roman" w:hAnsi="Times New Roman"/>
          <w:lang w:val="en-CA" w:eastAsia="en-CA"/>
        </w:rPr>
        <w:t xml:space="preserve"> </w:t>
      </w:r>
      <w:r w:rsidRPr="0046725B">
        <w:rPr>
          <w:rFonts w:ascii="Times New Roman" w:hAnsi="Times New Roman"/>
          <w:lang w:val="en-CA" w:eastAsia="en-CA"/>
        </w:rPr>
        <w:t>ELBS, Longman, 1988</w:t>
      </w:r>
      <w:r>
        <w:rPr>
          <w:rFonts w:ascii="Times New Roman" w:hAnsi="Times New Roman"/>
          <w:lang w:val="en-CA" w:eastAsia="en-CA"/>
        </w:rPr>
        <w:t>.</w:t>
      </w:r>
      <w:r w:rsidRPr="0046725B">
        <w:rPr>
          <w:rFonts w:ascii="Times New Roman" w:hAnsi="Times New Roman"/>
          <w:lang w:val="en-CA" w:eastAsia="en-CA"/>
        </w:rPr>
        <w:t xml:space="preserve"> </w:t>
      </w:r>
      <w:r w:rsidRPr="0046725B">
        <w:rPr>
          <w:rFonts w:ascii="Times New Roman" w:hAnsi="Times New Roman"/>
          <w:lang w:val="en-CA" w:eastAsia="en-CA"/>
        </w:rPr>
        <w:br/>
      </w:r>
      <w:r>
        <w:rPr>
          <w:rFonts w:ascii="Times New Roman" w:hAnsi="Times New Roman"/>
          <w:lang w:val="en-CA" w:eastAsia="en-CA"/>
        </w:rPr>
        <w:t xml:space="preserve">6. </w:t>
      </w:r>
      <w:r w:rsidRPr="0046725B">
        <w:rPr>
          <w:rFonts w:ascii="Times New Roman" w:hAnsi="Times New Roman"/>
          <w:lang w:val="en-CA" w:eastAsia="en-CA"/>
        </w:rPr>
        <w:t>B.</w:t>
      </w:r>
      <w:r>
        <w:rPr>
          <w:rFonts w:ascii="Times New Roman" w:hAnsi="Times New Roman"/>
          <w:lang w:val="en-CA" w:eastAsia="en-CA"/>
        </w:rPr>
        <w:t xml:space="preserve"> </w:t>
      </w:r>
      <w:r w:rsidRPr="0046725B">
        <w:rPr>
          <w:rFonts w:ascii="Times New Roman" w:hAnsi="Times New Roman"/>
          <w:lang w:val="en-CA" w:eastAsia="en-CA"/>
        </w:rPr>
        <w:t>L. Cohen</w:t>
      </w:r>
      <w:r>
        <w:rPr>
          <w:rFonts w:ascii="Times New Roman" w:hAnsi="Times New Roman"/>
          <w:lang w:val="en-CA" w:eastAsia="en-CA"/>
        </w:rPr>
        <w:t xml:space="preserve">: </w:t>
      </w:r>
      <w:proofErr w:type="spellStart"/>
      <w:r w:rsidRPr="0046725B">
        <w:rPr>
          <w:rFonts w:ascii="Times New Roman" w:hAnsi="Times New Roman"/>
          <w:lang w:val="en-CA" w:eastAsia="en-CA"/>
        </w:rPr>
        <w:t>Concpt</w:t>
      </w:r>
      <w:proofErr w:type="spellEnd"/>
      <w:r w:rsidRPr="0046725B">
        <w:rPr>
          <w:rFonts w:ascii="Times New Roman" w:hAnsi="Times New Roman"/>
          <w:lang w:val="en-CA" w:eastAsia="en-CA"/>
        </w:rPr>
        <w:t xml:space="preserve"> of Nuclear Physics</w:t>
      </w:r>
      <w:r>
        <w:rPr>
          <w:rFonts w:ascii="Times New Roman" w:hAnsi="Times New Roman"/>
          <w:lang w:val="en-CA" w:eastAsia="en-CA"/>
        </w:rPr>
        <w:t>,</w:t>
      </w:r>
      <w:r w:rsidRPr="0046725B">
        <w:rPr>
          <w:rFonts w:ascii="Times New Roman" w:hAnsi="Times New Roman"/>
          <w:lang w:val="en-CA" w:eastAsia="en-CA"/>
        </w:rPr>
        <w:t xml:space="preserve"> Tata Mc-</w:t>
      </w:r>
      <w:proofErr w:type="spellStart"/>
      <w:r w:rsidRPr="0046725B">
        <w:rPr>
          <w:rFonts w:ascii="Times New Roman" w:hAnsi="Times New Roman"/>
          <w:lang w:val="en-CA" w:eastAsia="en-CA"/>
        </w:rPr>
        <w:t>Graw</w:t>
      </w:r>
      <w:proofErr w:type="spellEnd"/>
      <w:r w:rsidRPr="0046725B">
        <w:rPr>
          <w:rFonts w:ascii="Times New Roman" w:hAnsi="Times New Roman"/>
          <w:lang w:val="en-CA" w:eastAsia="en-CA"/>
        </w:rPr>
        <w:t xml:space="preserve"> Hills, 1988</w:t>
      </w:r>
      <w:r>
        <w:rPr>
          <w:rFonts w:ascii="Times New Roman" w:hAnsi="Times New Roman"/>
          <w:lang w:val="en-CA" w:eastAsia="en-CA"/>
        </w:rPr>
        <w:t xml:space="preserve">. </w:t>
      </w:r>
      <w:r>
        <w:rPr>
          <w:rFonts w:ascii="Times New Roman" w:hAnsi="Times New Roman"/>
          <w:lang w:val="en-CA" w:eastAsia="en-CA"/>
        </w:rPr>
        <w:br/>
        <w:t>7</w:t>
      </w:r>
      <w:r w:rsidRPr="0046725B">
        <w:rPr>
          <w:rFonts w:ascii="Times New Roman" w:hAnsi="Times New Roman"/>
          <w:lang w:val="en-CA" w:eastAsia="en-CA"/>
        </w:rPr>
        <w:t>. I. Kaplan</w:t>
      </w:r>
      <w:r>
        <w:rPr>
          <w:rFonts w:ascii="Times New Roman" w:hAnsi="Times New Roman"/>
          <w:lang w:val="en-CA" w:eastAsia="en-CA"/>
        </w:rPr>
        <w:t>:</w:t>
      </w:r>
      <w:r w:rsidRPr="0046725B">
        <w:rPr>
          <w:rFonts w:ascii="Times New Roman" w:hAnsi="Times New Roman"/>
          <w:lang w:val="en-CA" w:eastAsia="en-CA"/>
        </w:rPr>
        <w:t xml:space="preserve"> Nuclear Physics, Addison Wesley, 1963</w:t>
      </w:r>
      <w:r>
        <w:rPr>
          <w:rFonts w:ascii="Times New Roman" w:hAnsi="Times New Roman"/>
          <w:lang w:val="en-CA" w:eastAsia="en-CA"/>
        </w:rPr>
        <w:t xml:space="preserve">.                                                                                  </w:t>
      </w:r>
      <w:r w:rsidRPr="0046725B">
        <w:rPr>
          <w:rFonts w:ascii="Times New Roman" w:hAnsi="Times New Roman"/>
          <w:lang w:val="en-CA" w:eastAsia="en-CA"/>
        </w:rPr>
        <w:t>8. R</w:t>
      </w:r>
      <w:r>
        <w:rPr>
          <w:rFonts w:ascii="Times New Roman" w:hAnsi="Times New Roman"/>
          <w:lang w:val="en-CA" w:eastAsia="en-CA"/>
        </w:rPr>
        <w:t xml:space="preserve">. </w:t>
      </w:r>
      <w:r w:rsidRPr="0046725B">
        <w:rPr>
          <w:rFonts w:ascii="Times New Roman" w:hAnsi="Times New Roman"/>
          <w:lang w:val="en-CA" w:eastAsia="en-CA"/>
        </w:rPr>
        <w:t xml:space="preserve">M. </w:t>
      </w:r>
      <w:proofErr w:type="spellStart"/>
      <w:r w:rsidRPr="0046725B">
        <w:rPr>
          <w:rFonts w:ascii="Times New Roman" w:hAnsi="Times New Roman"/>
          <w:lang w:val="en-CA" w:eastAsia="en-CA"/>
        </w:rPr>
        <w:t>Singru</w:t>
      </w:r>
      <w:proofErr w:type="spellEnd"/>
      <w:r w:rsidRPr="0046725B">
        <w:rPr>
          <w:rFonts w:ascii="Times New Roman" w:hAnsi="Times New Roman"/>
          <w:lang w:val="en-CA" w:eastAsia="en-CA"/>
        </w:rPr>
        <w:t>: Introductory Experimental Nuclear Physics</w:t>
      </w:r>
      <w:r>
        <w:rPr>
          <w:rFonts w:ascii="Times New Roman" w:hAnsi="Times New Roman"/>
          <w:lang w:val="en-CA" w:eastAsia="en-CA"/>
        </w:rPr>
        <w:t>.</w:t>
      </w:r>
      <w:r w:rsidRPr="0046725B">
        <w:rPr>
          <w:rFonts w:ascii="Times New Roman" w:hAnsi="Times New Roman"/>
          <w:lang w:val="en-CA" w:eastAsia="en-CA"/>
        </w:rPr>
        <w:t xml:space="preserve"> </w:t>
      </w:r>
      <w:r w:rsidRPr="0046725B">
        <w:rPr>
          <w:rFonts w:ascii="Times New Roman" w:hAnsi="Times New Roman"/>
          <w:lang w:val="en-CA" w:eastAsia="en-CA"/>
        </w:rPr>
        <w:br/>
      </w:r>
      <w:r>
        <w:rPr>
          <w:rFonts w:ascii="Times New Roman" w:hAnsi="Times New Roman"/>
          <w:lang w:val="en-CA" w:eastAsia="en-CA"/>
        </w:rPr>
        <w:t xml:space="preserve"> 9</w:t>
      </w:r>
      <w:r w:rsidRPr="0046725B">
        <w:rPr>
          <w:rFonts w:ascii="Times New Roman" w:hAnsi="Times New Roman"/>
          <w:lang w:val="en-CA" w:eastAsia="en-CA"/>
        </w:rPr>
        <w:t>. M.</w:t>
      </w:r>
      <w:r>
        <w:rPr>
          <w:rFonts w:ascii="Times New Roman" w:hAnsi="Times New Roman"/>
          <w:lang w:val="en-CA" w:eastAsia="en-CA"/>
        </w:rPr>
        <w:t xml:space="preserve"> </w:t>
      </w:r>
      <w:r w:rsidRPr="0046725B">
        <w:rPr>
          <w:rFonts w:ascii="Times New Roman" w:hAnsi="Times New Roman"/>
          <w:lang w:val="en-CA" w:eastAsia="en-CA"/>
        </w:rPr>
        <w:t xml:space="preserve">K. Pal: Nuclear </w:t>
      </w:r>
      <w:proofErr w:type="spellStart"/>
      <w:r w:rsidRPr="0046725B">
        <w:rPr>
          <w:rFonts w:ascii="Times New Roman" w:hAnsi="Times New Roman"/>
          <w:lang w:val="en-CA" w:eastAsia="en-CA"/>
        </w:rPr>
        <w:t>Structlire</w:t>
      </w:r>
      <w:proofErr w:type="spellEnd"/>
      <w:r>
        <w:rPr>
          <w:rFonts w:ascii="Times New Roman" w:hAnsi="Times New Roman"/>
          <w:lang w:val="en-CA" w:eastAsia="en-CA"/>
        </w:rPr>
        <w:t>:</w:t>
      </w:r>
      <w:r w:rsidRPr="0046725B">
        <w:rPr>
          <w:rFonts w:ascii="Times New Roman" w:hAnsi="Times New Roman"/>
          <w:lang w:val="en-CA" w:eastAsia="en-CA"/>
        </w:rPr>
        <w:t xml:space="preserve"> A</w:t>
      </w:r>
      <w:r>
        <w:rPr>
          <w:rFonts w:ascii="Times New Roman" w:hAnsi="Times New Roman"/>
          <w:lang w:val="en-CA" w:eastAsia="en-CA"/>
        </w:rPr>
        <w:t>ffiliated East-West Press, 1982</w:t>
      </w:r>
      <w:r w:rsidRPr="0046725B">
        <w:rPr>
          <w:rFonts w:ascii="Times New Roman" w:hAnsi="Times New Roman"/>
          <w:lang w:val="en-CA" w:eastAsia="en-CA"/>
        </w:rPr>
        <w:t xml:space="preserve">. </w:t>
      </w:r>
      <w:r w:rsidRPr="0046725B">
        <w:rPr>
          <w:rFonts w:ascii="Times New Roman" w:hAnsi="Times New Roman"/>
          <w:lang w:val="en-CA" w:eastAsia="en-CA"/>
        </w:rPr>
        <w:br/>
      </w:r>
      <w:r>
        <w:rPr>
          <w:rFonts w:ascii="Times New Roman" w:hAnsi="Times New Roman"/>
          <w:lang w:val="en-CA" w:eastAsia="en-CA"/>
        </w:rPr>
        <w:t>10</w:t>
      </w:r>
      <w:r w:rsidRPr="0046725B">
        <w:rPr>
          <w:rFonts w:ascii="Times New Roman" w:hAnsi="Times New Roman"/>
          <w:lang w:val="en-CA" w:eastAsia="en-CA"/>
        </w:rPr>
        <w:t>. R</w:t>
      </w:r>
      <w:r>
        <w:rPr>
          <w:rFonts w:ascii="Times New Roman" w:hAnsi="Times New Roman"/>
          <w:lang w:val="en-CA" w:eastAsia="en-CA"/>
        </w:rPr>
        <w:t xml:space="preserve">. </w:t>
      </w:r>
      <w:r w:rsidRPr="0046725B">
        <w:rPr>
          <w:rFonts w:ascii="Times New Roman" w:hAnsi="Times New Roman"/>
          <w:lang w:val="en-CA" w:eastAsia="en-CA"/>
        </w:rPr>
        <w:t>R</w:t>
      </w:r>
      <w:r>
        <w:rPr>
          <w:rFonts w:ascii="Times New Roman" w:hAnsi="Times New Roman"/>
          <w:lang w:val="en-CA" w:eastAsia="en-CA"/>
        </w:rPr>
        <w:t>.</w:t>
      </w:r>
      <w:r w:rsidRPr="0046725B">
        <w:rPr>
          <w:rFonts w:ascii="Times New Roman" w:hAnsi="Times New Roman"/>
          <w:lang w:val="en-CA" w:eastAsia="en-CA"/>
        </w:rPr>
        <w:t xml:space="preserve"> Roy and B.</w:t>
      </w:r>
      <w:r>
        <w:rPr>
          <w:rFonts w:ascii="Times New Roman" w:hAnsi="Times New Roman"/>
          <w:lang w:val="en-CA" w:eastAsia="en-CA"/>
        </w:rPr>
        <w:t xml:space="preserve"> </w:t>
      </w:r>
      <w:r w:rsidRPr="0046725B">
        <w:rPr>
          <w:rFonts w:ascii="Times New Roman" w:hAnsi="Times New Roman"/>
          <w:lang w:val="en-CA" w:eastAsia="en-CA"/>
        </w:rPr>
        <w:t>P.</w:t>
      </w:r>
      <w:r>
        <w:rPr>
          <w:rFonts w:ascii="Times New Roman" w:hAnsi="Times New Roman"/>
          <w:lang w:val="en-CA" w:eastAsia="en-CA"/>
        </w:rPr>
        <w:t xml:space="preserve"> </w:t>
      </w:r>
      <w:r w:rsidRPr="0046725B">
        <w:rPr>
          <w:rFonts w:ascii="Times New Roman" w:hAnsi="Times New Roman"/>
          <w:lang w:val="en-CA" w:eastAsia="en-CA"/>
        </w:rPr>
        <w:t>Nigam</w:t>
      </w:r>
      <w:r>
        <w:rPr>
          <w:rFonts w:ascii="Times New Roman" w:hAnsi="Times New Roman"/>
          <w:lang w:val="en-CA" w:eastAsia="en-CA"/>
        </w:rPr>
        <w:t>:</w:t>
      </w:r>
      <w:r w:rsidRPr="0046725B">
        <w:rPr>
          <w:rFonts w:ascii="Times New Roman" w:hAnsi="Times New Roman"/>
          <w:lang w:val="en-CA" w:eastAsia="en-CA"/>
        </w:rPr>
        <w:t xml:space="preserve"> Nuclear </w:t>
      </w:r>
      <w:proofErr w:type="spellStart"/>
      <w:r w:rsidRPr="0046725B">
        <w:rPr>
          <w:rFonts w:ascii="Times New Roman" w:hAnsi="Times New Roman"/>
          <w:lang w:val="en-CA" w:eastAsia="en-CA"/>
        </w:rPr>
        <w:t>Pbysics</w:t>
      </w:r>
      <w:proofErr w:type="spellEnd"/>
      <w:r w:rsidRPr="0046725B">
        <w:rPr>
          <w:rFonts w:ascii="Times New Roman" w:hAnsi="Times New Roman"/>
          <w:lang w:val="en-CA" w:eastAsia="en-CA"/>
        </w:rPr>
        <w:t>, Willey-Easter, 1979</w:t>
      </w:r>
      <w:r>
        <w:rPr>
          <w:rFonts w:ascii="Times New Roman" w:hAnsi="Times New Roman"/>
          <w:lang w:val="en-CA" w:eastAsia="en-CA"/>
        </w:rPr>
        <w:t>.</w:t>
      </w:r>
    </w:p>
    <w:p w:rsidR="00540A84" w:rsidRDefault="00540A84" w:rsidP="00540A84">
      <w:pPr>
        <w:pStyle w:val="BodyText"/>
        <w:spacing w:after="0"/>
        <w:jc w:val="center"/>
        <w:rPr>
          <w:rStyle w:val="Strong"/>
          <w:sz w:val="28"/>
          <w:szCs w:val="28"/>
        </w:rPr>
      </w:pPr>
    </w:p>
    <w:p w:rsidR="00EC0AB9" w:rsidRDefault="00EC0AB9" w:rsidP="00030B77">
      <w:pPr>
        <w:pStyle w:val="BodyText"/>
        <w:spacing w:after="0" w:line="360" w:lineRule="auto"/>
      </w:pPr>
      <w:r>
        <w:t xml:space="preserve">CO-1: To impart knowledge about basic nuclear physics properties </w:t>
      </w:r>
    </w:p>
    <w:p w:rsidR="00EC0AB9" w:rsidRDefault="00EC0AB9" w:rsidP="00030B77">
      <w:pPr>
        <w:pStyle w:val="BodyText"/>
        <w:spacing w:after="0" w:line="360" w:lineRule="auto"/>
      </w:pPr>
      <w:r>
        <w:t>CO-2: understanding of related reaction dynamics.</w:t>
      </w:r>
    </w:p>
    <w:p w:rsidR="00EC0AB9" w:rsidRDefault="00EC0AB9" w:rsidP="00030B77">
      <w:pPr>
        <w:pStyle w:val="BodyText"/>
        <w:spacing w:after="0" w:line="360" w:lineRule="auto"/>
      </w:pPr>
      <w:r>
        <w:t xml:space="preserve">CO-3: basic properties of nucleus and nuclear models </w:t>
      </w:r>
    </w:p>
    <w:p w:rsidR="00EC0AB9" w:rsidRDefault="00EC0AB9" w:rsidP="00030B77">
      <w:pPr>
        <w:pStyle w:val="BodyText"/>
        <w:spacing w:after="0" w:line="360" w:lineRule="auto"/>
      </w:pPr>
      <w:r>
        <w:t xml:space="preserve">CO-4: to study the nuclear structure properties. </w:t>
      </w:r>
    </w:p>
    <w:p w:rsidR="00B63A1D" w:rsidRDefault="00EC0AB9" w:rsidP="00030B77">
      <w:pPr>
        <w:pStyle w:val="BodyText"/>
        <w:spacing w:after="0" w:line="360" w:lineRule="auto"/>
        <w:rPr>
          <w:rStyle w:val="Strong"/>
        </w:rPr>
      </w:pPr>
      <w:r>
        <w:t>CO-5: various aspects of nuclear reactions will give idea how nuclear power can be generated.</w:t>
      </w:r>
    </w:p>
    <w:p w:rsidR="00EC0AB9" w:rsidRPr="00F35A1C" w:rsidRDefault="00EC0AB9" w:rsidP="00EC0AB9">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lastRenderedPageBreak/>
        <w:t xml:space="preserve">MAPPING COURSE OUTCOMES LEADING TO THE ACHIEVEMENT OF PROGRAM OUTCOMES AND PROGRAM SPECIFIC OUTCOMES: </w:t>
      </w:r>
    </w:p>
    <w:p w:rsidR="00EC0AB9" w:rsidRDefault="00EC0AB9" w:rsidP="00EC0AB9">
      <w:pPr>
        <w:autoSpaceDE w:val="0"/>
        <w:autoSpaceDN w:val="0"/>
        <w:adjustRightInd w:val="0"/>
        <w:spacing w:after="0" w:line="240" w:lineRule="auto"/>
        <w:jc w:val="both"/>
        <w:rPr>
          <w:rFonts w:ascii="Times New Roman" w:eastAsiaTheme="minorHAnsi"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34"/>
        <w:gridCol w:w="833"/>
        <w:gridCol w:w="835"/>
        <w:gridCol w:w="836"/>
        <w:gridCol w:w="836"/>
        <w:gridCol w:w="767"/>
        <w:gridCol w:w="836"/>
        <w:gridCol w:w="785"/>
        <w:gridCol w:w="785"/>
        <w:gridCol w:w="785"/>
      </w:tblGrid>
      <w:tr w:rsidR="00EC0AB9" w:rsidTr="00C9336A">
        <w:tc>
          <w:tcPr>
            <w:tcW w:w="1110"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b/>
                <w:i/>
                <w:sz w:val="24"/>
                <w:szCs w:val="24"/>
                <w:lang w:bidi="hi-IN"/>
              </w:rPr>
              <w:t>Course Outcome</w:t>
            </w:r>
          </w:p>
        </w:tc>
        <w:tc>
          <w:tcPr>
            <w:tcW w:w="5777" w:type="dxa"/>
            <w:gridSpan w:val="7"/>
          </w:tcPr>
          <w:p w:rsidR="00EC0AB9" w:rsidRPr="00EC0AB9" w:rsidRDefault="00EC0AB9" w:rsidP="00C9336A">
            <w:pPr>
              <w:autoSpaceDE w:val="0"/>
              <w:autoSpaceDN w:val="0"/>
              <w:adjustRightInd w:val="0"/>
              <w:jc w:val="center"/>
              <w:rPr>
                <w:rFonts w:ascii="Times New Roman" w:hAnsi="Times New Roman"/>
                <w:sz w:val="24"/>
                <w:szCs w:val="24"/>
                <w:lang w:bidi="hi-IN"/>
              </w:rPr>
            </w:pPr>
            <w:r w:rsidRPr="00EC0AB9">
              <w:rPr>
                <w:rFonts w:ascii="Times New Roman" w:hAnsi="Times New Roman"/>
                <w:b/>
                <w:i/>
                <w:sz w:val="24"/>
                <w:szCs w:val="24"/>
                <w:lang w:bidi="hi-IN"/>
              </w:rPr>
              <w:t>Program Outcome</w:t>
            </w:r>
          </w:p>
        </w:tc>
        <w:tc>
          <w:tcPr>
            <w:tcW w:w="2355" w:type="dxa"/>
            <w:gridSpan w:val="3"/>
          </w:tcPr>
          <w:p w:rsidR="00EC0AB9" w:rsidRPr="00EC0AB9" w:rsidRDefault="00EC0AB9" w:rsidP="00C9336A">
            <w:pPr>
              <w:autoSpaceDE w:val="0"/>
              <w:autoSpaceDN w:val="0"/>
              <w:adjustRightInd w:val="0"/>
              <w:jc w:val="center"/>
              <w:rPr>
                <w:rFonts w:ascii="Times New Roman" w:hAnsi="Times New Roman"/>
                <w:sz w:val="24"/>
                <w:szCs w:val="24"/>
                <w:lang w:bidi="hi-IN"/>
              </w:rPr>
            </w:pPr>
            <w:r w:rsidRPr="00EC0AB9">
              <w:rPr>
                <w:rFonts w:ascii="Times New Roman" w:hAnsi="Times New Roman"/>
                <w:b/>
                <w:i/>
                <w:sz w:val="24"/>
                <w:szCs w:val="24"/>
                <w:lang w:bidi="hi-IN"/>
              </w:rPr>
              <w:t>Program Specific Outcome</w:t>
            </w:r>
          </w:p>
        </w:tc>
      </w:tr>
      <w:tr w:rsidR="00EC0AB9" w:rsidTr="00C9336A">
        <w:tc>
          <w:tcPr>
            <w:tcW w:w="1110" w:type="dxa"/>
          </w:tcPr>
          <w:p w:rsidR="00EC0AB9" w:rsidRPr="00EC0AB9" w:rsidRDefault="00EC0AB9" w:rsidP="00C9336A">
            <w:pPr>
              <w:autoSpaceDE w:val="0"/>
              <w:autoSpaceDN w:val="0"/>
              <w:adjustRightInd w:val="0"/>
              <w:jc w:val="both"/>
              <w:rPr>
                <w:rFonts w:ascii="Times New Roman" w:hAnsi="Times New Roman"/>
                <w:sz w:val="24"/>
                <w:szCs w:val="24"/>
                <w:lang w:bidi="hi-IN"/>
              </w:rPr>
            </w:pPr>
          </w:p>
        </w:tc>
        <w:tc>
          <w:tcPr>
            <w:tcW w:w="834"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PO1</w:t>
            </w:r>
          </w:p>
        </w:tc>
        <w:tc>
          <w:tcPr>
            <w:tcW w:w="833"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PO2</w:t>
            </w:r>
          </w:p>
        </w:tc>
        <w:tc>
          <w:tcPr>
            <w:tcW w:w="835"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PO3</w:t>
            </w:r>
          </w:p>
        </w:tc>
        <w:tc>
          <w:tcPr>
            <w:tcW w:w="836"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PO4</w:t>
            </w:r>
          </w:p>
        </w:tc>
        <w:tc>
          <w:tcPr>
            <w:tcW w:w="836"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PO5</w:t>
            </w:r>
          </w:p>
        </w:tc>
        <w:tc>
          <w:tcPr>
            <w:tcW w:w="767"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PO6</w:t>
            </w:r>
          </w:p>
        </w:tc>
        <w:tc>
          <w:tcPr>
            <w:tcW w:w="836"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PO7</w:t>
            </w:r>
          </w:p>
        </w:tc>
        <w:tc>
          <w:tcPr>
            <w:tcW w:w="785"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PSO1</w:t>
            </w:r>
          </w:p>
        </w:tc>
        <w:tc>
          <w:tcPr>
            <w:tcW w:w="785"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PSO2</w:t>
            </w:r>
          </w:p>
        </w:tc>
        <w:tc>
          <w:tcPr>
            <w:tcW w:w="785"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PSO3</w:t>
            </w:r>
          </w:p>
        </w:tc>
      </w:tr>
      <w:tr w:rsidR="00EC0AB9" w:rsidTr="00C9336A">
        <w:tc>
          <w:tcPr>
            <w:tcW w:w="1110"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CO1</w:t>
            </w:r>
          </w:p>
        </w:tc>
        <w:tc>
          <w:tcPr>
            <w:tcW w:w="834" w:type="dxa"/>
          </w:tcPr>
          <w:p w:rsidR="00EC0AB9" w:rsidRPr="00EC0AB9" w:rsidRDefault="00EC0AB9" w:rsidP="00C9336A">
            <w:pPr>
              <w:autoSpaceDE w:val="0"/>
              <w:autoSpaceDN w:val="0"/>
              <w:adjustRightInd w:val="0"/>
              <w:jc w:val="center"/>
              <w:rPr>
                <w:rFonts w:ascii="Times New Roman" w:hAnsi="Times New Roman"/>
                <w:color w:val="000000"/>
              </w:rPr>
            </w:pPr>
          </w:p>
        </w:tc>
        <w:tc>
          <w:tcPr>
            <w:tcW w:w="833"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835" w:type="dxa"/>
          </w:tcPr>
          <w:p w:rsidR="00EC0AB9" w:rsidRPr="00EC0AB9" w:rsidRDefault="00EC0AB9" w:rsidP="00C9336A">
            <w:pPr>
              <w:autoSpaceDE w:val="0"/>
              <w:autoSpaceDN w:val="0"/>
              <w:adjustRightInd w:val="0"/>
              <w:jc w:val="center"/>
              <w:rPr>
                <w:rFonts w:ascii="Times New Roman" w:hAnsi="Times New Roman"/>
                <w:color w:val="000000"/>
              </w:rPr>
            </w:pP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p>
        </w:tc>
        <w:tc>
          <w:tcPr>
            <w:tcW w:w="767" w:type="dxa"/>
          </w:tcPr>
          <w:p w:rsidR="00EC0AB9" w:rsidRPr="00EC0AB9" w:rsidRDefault="00EC0AB9" w:rsidP="00C9336A">
            <w:pPr>
              <w:autoSpaceDE w:val="0"/>
              <w:autoSpaceDN w:val="0"/>
              <w:adjustRightInd w:val="0"/>
              <w:jc w:val="center"/>
              <w:rPr>
                <w:rFonts w:ascii="Times New Roman" w:hAnsi="Times New Roman"/>
                <w:color w:val="000000"/>
              </w:rPr>
            </w:pP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p>
        </w:tc>
      </w:tr>
      <w:tr w:rsidR="00EC0AB9" w:rsidTr="00C9336A">
        <w:tc>
          <w:tcPr>
            <w:tcW w:w="1110"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CO2</w:t>
            </w:r>
          </w:p>
        </w:tc>
        <w:tc>
          <w:tcPr>
            <w:tcW w:w="834" w:type="dxa"/>
          </w:tcPr>
          <w:p w:rsidR="00EC0AB9" w:rsidRPr="00EC0AB9" w:rsidRDefault="00EC0AB9" w:rsidP="00C9336A">
            <w:pPr>
              <w:autoSpaceDE w:val="0"/>
              <w:autoSpaceDN w:val="0"/>
              <w:adjustRightInd w:val="0"/>
              <w:jc w:val="center"/>
              <w:rPr>
                <w:rFonts w:ascii="Times New Roman" w:hAnsi="Times New Roman"/>
                <w:color w:val="000000"/>
              </w:rPr>
            </w:pPr>
          </w:p>
        </w:tc>
        <w:tc>
          <w:tcPr>
            <w:tcW w:w="833" w:type="dxa"/>
          </w:tcPr>
          <w:p w:rsidR="00EC0AB9" w:rsidRPr="00EC0AB9" w:rsidRDefault="00EC0AB9" w:rsidP="00C9336A">
            <w:pPr>
              <w:autoSpaceDE w:val="0"/>
              <w:autoSpaceDN w:val="0"/>
              <w:adjustRightInd w:val="0"/>
              <w:jc w:val="center"/>
              <w:rPr>
                <w:rFonts w:ascii="Times New Roman" w:hAnsi="Times New Roman"/>
                <w:color w:val="000000"/>
              </w:rPr>
            </w:pPr>
          </w:p>
        </w:tc>
        <w:tc>
          <w:tcPr>
            <w:tcW w:w="835"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L</w:t>
            </w: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p>
        </w:tc>
        <w:tc>
          <w:tcPr>
            <w:tcW w:w="767"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p>
        </w:tc>
      </w:tr>
      <w:tr w:rsidR="00EC0AB9" w:rsidTr="00C9336A">
        <w:tc>
          <w:tcPr>
            <w:tcW w:w="1110"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CO3</w:t>
            </w:r>
          </w:p>
        </w:tc>
        <w:tc>
          <w:tcPr>
            <w:tcW w:w="834"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833" w:type="dxa"/>
          </w:tcPr>
          <w:p w:rsidR="00EC0AB9" w:rsidRPr="00EC0AB9" w:rsidRDefault="00EC0AB9" w:rsidP="00C9336A">
            <w:pPr>
              <w:autoSpaceDE w:val="0"/>
              <w:autoSpaceDN w:val="0"/>
              <w:adjustRightInd w:val="0"/>
              <w:jc w:val="center"/>
              <w:rPr>
                <w:rFonts w:ascii="Times New Roman" w:hAnsi="Times New Roman"/>
                <w:color w:val="000000"/>
              </w:rPr>
            </w:pPr>
          </w:p>
        </w:tc>
        <w:tc>
          <w:tcPr>
            <w:tcW w:w="835"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L</w:t>
            </w: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p>
        </w:tc>
        <w:tc>
          <w:tcPr>
            <w:tcW w:w="767" w:type="dxa"/>
          </w:tcPr>
          <w:p w:rsidR="00EC0AB9" w:rsidRPr="00EC0AB9" w:rsidRDefault="00EC0AB9" w:rsidP="00C9336A">
            <w:pPr>
              <w:autoSpaceDE w:val="0"/>
              <w:autoSpaceDN w:val="0"/>
              <w:adjustRightInd w:val="0"/>
              <w:jc w:val="center"/>
              <w:rPr>
                <w:rFonts w:ascii="Times New Roman" w:hAnsi="Times New Roman"/>
                <w:color w:val="000000"/>
              </w:rPr>
            </w:pP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L</w:t>
            </w: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p>
        </w:tc>
      </w:tr>
      <w:tr w:rsidR="00EC0AB9" w:rsidTr="00C9336A">
        <w:tc>
          <w:tcPr>
            <w:tcW w:w="1110"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CO4</w:t>
            </w:r>
          </w:p>
        </w:tc>
        <w:tc>
          <w:tcPr>
            <w:tcW w:w="834" w:type="dxa"/>
          </w:tcPr>
          <w:p w:rsidR="00EC0AB9" w:rsidRPr="00EC0AB9" w:rsidRDefault="00EC0AB9" w:rsidP="00C9336A">
            <w:pPr>
              <w:autoSpaceDE w:val="0"/>
              <w:autoSpaceDN w:val="0"/>
              <w:adjustRightInd w:val="0"/>
              <w:jc w:val="center"/>
              <w:rPr>
                <w:rFonts w:ascii="Times New Roman" w:hAnsi="Times New Roman"/>
                <w:color w:val="000000"/>
              </w:rPr>
            </w:pPr>
          </w:p>
        </w:tc>
        <w:tc>
          <w:tcPr>
            <w:tcW w:w="833" w:type="dxa"/>
          </w:tcPr>
          <w:p w:rsidR="00EC0AB9" w:rsidRPr="00EC0AB9" w:rsidRDefault="00EC0AB9" w:rsidP="00C9336A">
            <w:pPr>
              <w:autoSpaceDE w:val="0"/>
              <w:autoSpaceDN w:val="0"/>
              <w:adjustRightInd w:val="0"/>
              <w:jc w:val="center"/>
              <w:rPr>
                <w:rFonts w:ascii="Times New Roman" w:hAnsi="Times New Roman"/>
                <w:color w:val="000000"/>
              </w:rPr>
            </w:pPr>
          </w:p>
        </w:tc>
        <w:tc>
          <w:tcPr>
            <w:tcW w:w="835" w:type="dxa"/>
          </w:tcPr>
          <w:p w:rsidR="00EC0AB9" w:rsidRPr="00EC0AB9" w:rsidRDefault="00EC0AB9" w:rsidP="00C9336A">
            <w:pPr>
              <w:autoSpaceDE w:val="0"/>
              <w:autoSpaceDN w:val="0"/>
              <w:adjustRightInd w:val="0"/>
              <w:jc w:val="center"/>
              <w:rPr>
                <w:rFonts w:ascii="Times New Roman" w:hAnsi="Times New Roman"/>
                <w:color w:val="000000"/>
              </w:rPr>
            </w:pP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767" w:type="dxa"/>
          </w:tcPr>
          <w:p w:rsidR="00EC0AB9" w:rsidRPr="00EC0AB9" w:rsidRDefault="00EC0AB9" w:rsidP="00C9336A">
            <w:pPr>
              <w:autoSpaceDE w:val="0"/>
              <w:autoSpaceDN w:val="0"/>
              <w:adjustRightInd w:val="0"/>
              <w:jc w:val="center"/>
              <w:rPr>
                <w:rFonts w:ascii="Times New Roman" w:hAnsi="Times New Roman"/>
                <w:color w:val="000000"/>
              </w:rPr>
            </w:pP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r>
      <w:tr w:rsidR="00EC0AB9" w:rsidTr="00C9336A">
        <w:tc>
          <w:tcPr>
            <w:tcW w:w="1110" w:type="dxa"/>
          </w:tcPr>
          <w:p w:rsidR="00EC0AB9" w:rsidRPr="00EC0AB9" w:rsidRDefault="00EC0AB9" w:rsidP="00C9336A">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CO5</w:t>
            </w:r>
          </w:p>
        </w:tc>
        <w:tc>
          <w:tcPr>
            <w:tcW w:w="834" w:type="dxa"/>
          </w:tcPr>
          <w:p w:rsidR="00EC0AB9" w:rsidRPr="00EC0AB9" w:rsidRDefault="00EC0AB9" w:rsidP="00C9336A">
            <w:pPr>
              <w:autoSpaceDE w:val="0"/>
              <w:autoSpaceDN w:val="0"/>
              <w:adjustRightInd w:val="0"/>
              <w:jc w:val="center"/>
              <w:rPr>
                <w:rFonts w:ascii="Times New Roman" w:hAnsi="Times New Roman"/>
                <w:color w:val="000000"/>
              </w:rPr>
            </w:pPr>
          </w:p>
        </w:tc>
        <w:tc>
          <w:tcPr>
            <w:tcW w:w="833"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L</w:t>
            </w:r>
          </w:p>
        </w:tc>
        <w:tc>
          <w:tcPr>
            <w:tcW w:w="835" w:type="dxa"/>
          </w:tcPr>
          <w:p w:rsidR="00EC0AB9" w:rsidRPr="00EC0AB9" w:rsidRDefault="00EC0AB9" w:rsidP="00C9336A">
            <w:pPr>
              <w:autoSpaceDE w:val="0"/>
              <w:autoSpaceDN w:val="0"/>
              <w:adjustRightInd w:val="0"/>
              <w:jc w:val="center"/>
              <w:rPr>
                <w:rFonts w:ascii="Times New Roman" w:hAnsi="Times New Roman"/>
                <w:color w:val="000000"/>
              </w:rPr>
            </w:pP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767" w:type="dxa"/>
          </w:tcPr>
          <w:p w:rsidR="00EC0AB9" w:rsidRPr="00EC0AB9" w:rsidRDefault="00EC0AB9" w:rsidP="00C9336A">
            <w:pPr>
              <w:autoSpaceDE w:val="0"/>
              <w:autoSpaceDN w:val="0"/>
              <w:adjustRightInd w:val="0"/>
              <w:jc w:val="center"/>
              <w:rPr>
                <w:rFonts w:ascii="Times New Roman" w:hAnsi="Times New Roman"/>
                <w:color w:val="000000"/>
              </w:rPr>
            </w:pPr>
          </w:p>
        </w:tc>
        <w:tc>
          <w:tcPr>
            <w:tcW w:w="836" w:type="dxa"/>
          </w:tcPr>
          <w:p w:rsidR="00EC0AB9" w:rsidRPr="00EC0AB9" w:rsidRDefault="00EC0AB9" w:rsidP="00C9336A">
            <w:pPr>
              <w:autoSpaceDE w:val="0"/>
              <w:autoSpaceDN w:val="0"/>
              <w:adjustRightInd w:val="0"/>
              <w:jc w:val="center"/>
              <w:rPr>
                <w:rFonts w:ascii="Times New Roman" w:hAnsi="Times New Roman"/>
                <w:color w:val="000000"/>
              </w:rPr>
            </w:pP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785" w:type="dxa"/>
          </w:tcPr>
          <w:p w:rsidR="00EC0AB9" w:rsidRPr="00EC0AB9" w:rsidRDefault="00EC0AB9" w:rsidP="00C9336A">
            <w:pPr>
              <w:autoSpaceDE w:val="0"/>
              <w:autoSpaceDN w:val="0"/>
              <w:adjustRightInd w:val="0"/>
              <w:jc w:val="center"/>
              <w:rPr>
                <w:rFonts w:ascii="Times New Roman" w:hAnsi="Times New Roman"/>
                <w:color w:val="000000"/>
              </w:rPr>
            </w:pPr>
          </w:p>
        </w:tc>
      </w:tr>
    </w:tbl>
    <w:p w:rsidR="00EC0AB9" w:rsidRPr="004441DD" w:rsidRDefault="00EC0AB9" w:rsidP="00EC0AB9">
      <w:pPr>
        <w:autoSpaceDE w:val="0"/>
        <w:autoSpaceDN w:val="0"/>
        <w:adjustRightInd w:val="0"/>
        <w:spacing w:after="0" w:line="240" w:lineRule="auto"/>
        <w:jc w:val="both"/>
        <w:rPr>
          <w:rFonts w:ascii="Times New Roman" w:eastAsiaTheme="minorHAnsi" w:hAnsi="Times New Roman"/>
          <w:sz w:val="24"/>
          <w:szCs w:val="24"/>
          <w:lang w:bidi="hi-IN"/>
        </w:rPr>
      </w:pPr>
    </w:p>
    <w:p w:rsidR="0007148F" w:rsidRDefault="00EC0AB9" w:rsidP="00EC0AB9">
      <w:pPr>
        <w:pStyle w:val="BodyText"/>
        <w:spacing w:after="0" w:line="360" w:lineRule="auto"/>
        <w:rPr>
          <w:rStyle w:val="Strong"/>
        </w:rPr>
      </w:pPr>
      <w:r w:rsidRPr="00ED5F76">
        <w:t xml:space="preserve">H = Highly Related; </w:t>
      </w:r>
      <w:r>
        <w:t>M</w:t>
      </w:r>
      <w:r w:rsidRPr="00ED5F76">
        <w:t xml:space="preserve"> = </w:t>
      </w:r>
      <w:r>
        <w:t>Medium; L = Low</w:t>
      </w:r>
    </w:p>
    <w:p w:rsidR="0007148F" w:rsidRDefault="0007148F" w:rsidP="00030B77">
      <w:pPr>
        <w:pStyle w:val="BodyText"/>
        <w:spacing w:after="0" w:line="360" w:lineRule="auto"/>
        <w:rPr>
          <w:rStyle w:val="Strong"/>
        </w:rPr>
      </w:pPr>
    </w:p>
    <w:p w:rsidR="0007148F" w:rsidRDefault="0007148F" w:rsidP="00030B77">
      <w:pPr>
        <w:pStyle w:val="BodyText"/>
        <w:spacing w:after="0" w:line="360" w:lineRule="auto"/>
        <w:rPr>
          <w:rStyle w:val="Strong"/>
        </w:rPr>
      </w:pPr>
    </w:p>
    <w:p w:rsidR="00540A84" w:rsidRPr="00030B77" w:rsidRDefault="00B63A1D" w:rsidP="00030B77">
      <w:pPr>
        <w:pStyle w:val="BodyText"/>
        <w:spacing w:after="0" w:line="360" w:lineRule="auto"/>
        <w:rPr>
          <w:rStyle w:val="Strong"/>
        </w:rPr>
      </w:pPr>
      <w:r>
        <w:rPr>
          <w:rFonts w:eastAsia="Calibri"/>
          <w:b/>
        </w:rPr>
        <w:t>MPH012</w:t>
      </w:r>
      <w:r w:rsidR="000A7810">
        <w:rPr>
          <w:rFonts w:eastAsia="Calibri"/>
          <w:b/>
        </w:rPr>
        <w:t>B</w:t>
      </w:r>
      <w:r w:rsidR="00540A84" w:rsidRPr="00030B77">
        <w:rPr>
          <w:rStyle w:val="Strong"/>
        </w:rPr>
        <w:t>: Quantum Mechanics-III</w:t>
      </w:r>
      <w:r>
        <w:rPr>
          <w:rStyle w:val="Strong"/>
        </w:rPr>
        <w:t xml:space="preserve">                  </w:t>
      </w:r>
      <w:r w:rsidR="00030B77">
        <w:rPr>
          <w:rStyle w:val="Strong"/>
        </w:rPr>
        <w:t xml:space="preserve">                                            </w:t>
      </w:r>
      <w:r w:rsidR="00FA0169">
        <w:rPr>
          <w:rStyle w:val="Strong"/>
        </w:rPr>
        <w:t xml:space="preserve">   </w:t>
      </w:r>
      <w:r w:rsidR="00030B77">
        <w:rPr>
          <w:rStyle w:val="Strong"/>
        </w:rPr>
        <w:t xml:space="preserve">        Credit(s): 4</w:t>
      </w:r>
    </w:p>
    <w:p w:rsidR="00540A84" w:rsidRPr="00030B77" w:rsidRDefault="00540A84" w:rsidP="00540A84">
      <w:pPr>
        <w:pStyle w:val="BodyText"/>
        <w:spacing w:after="0" w:line="360" w:lineRule="auto"/>
        <w:jc w:val="center"/>
        <w:rPr>
          <w:rStyle w:val="Strong"/>
        </w:rPr>
      </w:pPr>
      <w:r w:rsidRPr="00030B77">
        <w:rPr>
          <w:rStyle w:val="Strong"/>
        </w:rPr>
        <w:t>(Relativistic Quantum Mechanics)</w:t>
      </w:r>
    </w:p>
    <w:p w:rsidR="0007148F" w:rsidRDefault="0007148F" w:rsidP="00540A84">
      <w:pPr>
        <w:spacing w:before="100" w:beforeAutospacing="1" w:after="100" w:afterAutospacing="1"/>
        <w:jc w:val="both"/>
        <w:rPr>
          <w:rFonts w:ascii="Times New Roman" w:hAnsi="Times New Roman"/>
          <w:b/>
          <w:bCs/>
          <w:lang w:val="en-CA" w:eastAsia="en-CA"/>
        </w:rPr>
      </w:pPr>
      <w:r>
        <w:rPr>
          <w:rFonts w:ascii="Times New Roman" w:hAnsi="Times New Roman"/>
          <w:b/>
          <w:bCs/>
          <w:lang w:val="en-CA" w:eastAsia="en-CA"/>
        </w:rPr>
        <w:t>Unit-I</w:t>
      </w:r>
    </w:p>
    <w:p w:rsidR="00A00D4C" w:rsidRDefault="00540A84" w:rsidP="00540A84">
      <w:pPr>
        <w:spacing w:before="100" w:beforeAutospacing="1" w:after="100" w:afterAutospacing="1"/>
        <w:jc w:val="both"/>
        <w:rPr>
          <w:rFonts w:ascii="Times New Roman" w:hAnsi="Times New Roman"/>
          <w:lang w:val="en-CA" w:eastAsia="en-CA"/>
        </w:rPr>
      </w:pPr>
      <w:r w:rsidRPr="0046725B">
        <w:rPr>
          <w:rFonts w:ascii="Times New Roman" w:hAnsi="Times New Roman"/>
          <w:b/>
          <w:bCs/>
          <w:lang w:val="en-CA" w:eastAsia="en-CA"/>
        </w:rPr>
        <w:t xml:space="preserve">Relativistic Formulation </w:t>
      </w:r>
      <w:r w:rsidR="0070012B">
        <w:rPr>
          <w:rFonts w:ascii="Times New Roman" w:hAnsi="Times New Roman"/>
          <w:b/>
          <w:bCs/>
          <w:lang w:val="en-CA" w:eastAsia="en-CA"/>
        </w:rPr>
        <w:t>of Quantum Mechanics</w:t>
      </w:r>
      <w:r w:rsidRPr="0046725B">
        <w:rPr>
          <w:rFonts w:ascii="Times New Roman" w:hAnsi="Times New Roman"/>
          <w:b/>
          <w:bCs/>
          <w:lang w:val="en-CA" w:eastAsia="en-CA"/>
        </w:rPr>
        <w:t>:</w:t>
      </w:r>
      <w:r w:rsidRPr="0046725B">
        <w:rPr>
          <w:rFonts w:ascii="Times New Roman" w:hAnsi="Times New Roman"/>
          <w:lang w:val="en-CA" w:eastAsia="en-CA"/>
        </w:rPr>
        <w:t xml:space="preserve"> Attempt for relativistic formulation of quantum theory, The Klein-Gordon equation, Probability density</w:t>
      </w:r>
      <w:r>
        <w:rPr>
          <w:rFonts w:ascii="Times New Roman" w:hAnsi="Times New Roman"/>
          <w:lang w:val="en-CA" w:eastAsia="en-CA"/>
        </w:rPr>
        <w:t xml:space="preserve"> </w:t>
      </w:r>
      <w:r w:rsidRPr="0046725B">
        <w:rPr>
          <w:rFonts w:ascii="Times New Roman" w:hAnsi="Times New Roman"/>
          <w:lang w:val="en-CA" w:eastAsia="en-CA"/>
        </w:rPr>
        <w:t>and probability</w:t>
      </w:r>
      <w:r>
        <w:rPr>
          <w:rFonts w:ascii="Times New Roman" w:hAnsi="Times New Roman"/>
          <w:lang w:val="en-CA" w:eastAsia="en-CA"/>
        </w:rPr>
        <w:t xml:space="preserve"> </w:t>
      </w:r>
      <w:r w:rsidRPr="0046725B">
        <w:rPr>
          <w:rFonts w:ascii="Times New Roman" w:hAnsi="Times New Roman"/>
          <w:lang w:val="en-CA" w:eastAsia="en-CA"/>
        </w:rPr>
        <w:t>current</w:t>
      </w:r>
      <w:r>
        <w:rPr>
          <w:rFonts w:ascii="Times New Roman" w:hAnsi="Times New Roman"/>
          <w:lang w:val="en-CA" w:eastAsia="en-CA"/>
        </w:rPr>
        <w:t xml:space="preserve"> </w:t>
      </w:r>
      <w:r w:rsidRPr="0046725B">
        <w:rPr>
          <w:rFonts w:ascii="Times New Roman" w:hAnsi="Times New Roman"/>
          <w:lang w:val="en-CA" w:eastAsia="en-CA"/>
        </w:rPr>
        <w:t>density,</w:t>
      </w:r>
      <w:r>
        <w:rPr>
          <w:rFonts w:ascii="Times New Roman" w:hAnsi="Times New Roman"/>
          <w:lang w:val="en-CA" w:eastAsia="en-CA"/>
        </w:rPr>
        <w:t xml:space="preserve"> </w:t>
      </w:r>
      <w:r w:rsidRPr="0046725B">
        <w:rPr>
          <w:rFonts w:ascii="Times New Roman" w:hAnsi="Times New Roman"/>
          <w:lang w:val="en-CA" w:eastAsia="en-CA"/>
        </w:rPr>
        <w:t>solution</w:t>
      </w:r>
      <w:r>
        <w:rPr>
          <w:rFonts w:ascii="Times New Roman" w:hAnsi="Times New Roman"/>
          <w:lang w:val="en-CA" w:eastAsia="en-CA"/>
        </w:rPr>
        <w:t xml:space="preserve"> </w:t>
      </w:r>
      <w:r w:rsidRPr="0046725B">
        <w:rPr>
          <w:rFonts w:ascii="Times New Roman" w:hAnsi="Times New Roman"/>
          <w:lang w:val="en-CA" w:eastAsia="en-CA"/>
        </w:rPr>
        <w:t xml:space="preserve">of free particle KG equation in momentum representation, interpretation of negative probability density and negative energy solutions. </w:t>
      </w:r>
    </w:p>
    <w:p w:rsidR="00A00D4C" w:rsidRPr="00A00D4C" w:rsidRDefault="00A00D4C" w:rsidP="00540A84">
      <w:pPr>
        <w:spacing w:before="100" w:beforeAutospacing="1" w:after="100" w:afterAutospacing="1"/>
        <w:jc w:val="both"/>
        <w:rPr>
          <w:rFonts w:ascii="Times New Roman" w:hAnsi="Times New Roman"/>
          <w:b/>
          <w:lang w:val="en-CA" w:eastAsia="en-CA"/>
        </w:rPr>
      </w:pPr>
      <w:r w:rsidRPr="00A00D4C">
        <w:rPr>
          <w:rFonts w:ascii="Times New Roman" w:hAnsi="Times New Roman"/>
          <w:b/>
          <w:lang w:val="en-CA" w:eastAsia="en-CA"/>
        </w:rPr>
        <w:t>Unit-II</w:t>
      </w:r>
    </w:p>
    <w:p w:rsidR="0007148F" w:rsidRDefault="00540A84" w:rsidP="00540A84">
      <w:pPr>
        <w:spacing w:before="100" w:beforeAutospacing="1" w:after="100" w:afterAutospacing="1"/>
        <w:jc w:val="both"/>
        <w:rPr>
          <w:rFonts w:ascii="Times New Roman" w:hAnsi="Times New Roman"/>
          <w:lang w:val="en-CA" w:eastAsia="en-CA"/>
        </w:rPr>
      </w:pPr>
      <w:proofErr w:type="gramStart"/>
      <w:r w:rsidRPr="0046725B">
        <w:rPr>
          <w:rFonts w:ascii="Times New Roman" w:hAnsi="Times New Roman"/>
          <w:lang w:val="en-CA" w:eastAsia="en-CA"/>
        </w:rPr>
        <w:t>Dirac equation for a free particle, properties of Dirac matrices and algebra of gamma matrices, non-relativistic correspondence of the Pauli equation (inclusive of electromagnetic interaction).</w:t>
      </w:r>
      <w:proofErr w:type="gramEnd"/>
      <w:r w:rsidRPr="0046725B">
        <w:rPr>
          <w:rFonts w:ascii="Times New Roman" w:hAnsi="Times New Roman"/>
          <w:lang w:val="en-CA" w:eastAsia="en-CA"/>
        </w:rPr>
        <w:t xml:space="preserve"> </w:t>
      </w:r>
      <w:proofErr w:type="gramStart"/>
      <w:r w:rsidRPr="0046725B">
        <w:rPr>
          <w:rFonts w:ascii="Times New Roman" w:hAnsi="Times New Roman"/>
          <w:lang w:val="en-CA" w:eastAsia="en-CA"/>
        </w:rPr>
        <w:t>Solution of the free particle.</w:t>
      </w:r>
      <w:proofErr w:type="gramEnd"/>
      <w:r w:rsidRPr="0046725B">
        <w:rPr>
          <w:rFonts w:ascii="Times New Roman" w:hAnsi="Times New Roman"/>
          <w:lang w:val="en-CA" w:eastAsia="en-CA"/>
        </w:rPr>
        <w:t xml:space="preserve"> Dirac equation, </w:t>
      </w:r>
      <w:proofErr w:type="spellStart"/>
      <w:r w:rsidRPr="0046725B">
        <w:rPr>
          <w:rFonts w:ascii="Times New Roman" w:hAnsi="Times New Roman"/>
          <w:lang w:val="en-CA" w:eastAsia="en-CA"/>
        </w:rPr>
        <w:t>orthogonality</w:t>
      </w:r>
      <w:proofErr w:type="spellEnd"/>
      <w:r w:rsidRPr="0046725B">
        <w:rPr>
          <w:rFonts w:ascii="Times New Roman" w:hAnsi="Times New Roman"/>
          <w:lang w:val="en-CA" w:eastAsia="en-CA"/>
        </w:rPr>
        <w:t xml:space="preserve"> and completeness relations for </w:t>
      </w:r>
    </w:p>
    <w:p w:rsidR="00540A84" w:rsidRDefault="00540A84" w:rsidP="00540A84">
      <w:pPr>
        <w:spacing w:before="100" w:beforeAutospacing="1" w:after="100" w:afterAutospacing="1"/>
        <w:jc w:val="both"/>
        <w:rPr>
          <w:rFonts w:ascii="Times New Roman" w:hAnsi="Times New Roman"/>
          <w:lang w:val="en-CA" w:eastAsia="en-CA"/>
        </w:rPr>
      </w:pPr>
      <w:proofErr w:type="gramStart"/>
      <w:r w:rsidRPr="0046725B">
        <w:rPr>
          <w:rFonts w:ascii="Times New Roman" w:hAnsi="Times New Roman"/>
          <w:lang w:val="en-CA" w:eastAsia="en-CA"/>
        </w:rPr>
        <w:t xml:space="preserve">Dirac </w:t>
      </w:r>
      <w:proofErr w:type="spellStart"/>
      <w:r w:rsidRPr="0046725B">
        <w:rPr>
          <w:rFonts w:ascii="Times New Roman" w:hAnsi="Times New Roman"/>
          <w:lang w:val="en-CA" w:eastAsia="en-CA"/>
        </w:rPr>
        <w:t>spinors</w:t>
      </w:r>
      <w:proofErr w:type="spellEnd"/>
      <w:r w:rsidRPr="0046725B">
        <w:rPr>
          <w:rFonts w:ascii="Times New Roman" w:hAnsi="Times New Roman"/>
          <w:lang w:val="en-CA" w:eastAsia="en-CA"/>
        </w:rPr>
        <w:t>, interpretation of negative energy solution.</w:t>
      </w:r>
      <w:proofErr w:type="gramEnd"/>
      <w:r w:rsidRPr="0046725B">
        <w:rPr>
          <w:rFonts w:ascii="Times New Roman" w:hAnsi="Times New Roman"/>
          <w:lang w:val="en-CA" w:eastAsia="en-CA"/>
        </w:rPr>
        <w:t xml:space="preserve"> </w:t>
      </w:r>
    </w:p>
    <w:p w:rsidR="00A00D4C" w:rsidRDefault="00A00D4C" w:rsidP="00540A84">
      <w:pPr>
        <w:spacing w:beforeAutospacing="1" w:afterAutospacing="1"/>
        <w:jc w:val="both"/>
        <w:rPr>
          <w:rFonts w:ascii="Times New Roman" w:hAnsi="Times New Roman"/>
          <w:b/>
          <w:bCs/>
          <w:lang w:val="en-CA" w:eastAsia="en-CA"/>
        </w:rPr>
      </w:pPr>
      <w:r>
        <w:rPr>
          <w:rFonts w:ascii="Times New Roman" w:hAnsi="Times New Roman"/>
          <w:b/>
          <w:bCs/>
          <w:lang w:val="en-CA" w:eastAsia="en-CA"/>
        </w:rPr>
        <w:t>Unit-III</w:t>
      </w:r>
    </w:p>
    <w:p w:rsidR="00540A84" w:rsidRDefault="00540A84" w:rsidP="00540A84">
      <w:pPr>
        <w:spacing w:beforeAutospacing="1" w:afterAutospacing="1"/>
        <w:jc w:val="both"/>
        <w:rPr>
          <w:rFonts w:ascii="Times New Roman" w:hAnsi="Times New Roman"/>
          <w:lang w:val="en-CA" w:eastAsia="en-CA"/>
        </w:rPr>
      </w:pPr>
      <w:r w:rsidRPr="0046725B">
        <w:rPr>
          <w:rFonts w:ascii="Times New Roman" w:hAnsi="Times New Roman"/>
          <w:b/>
          <w:bCs/>
          <w:lang w:val="en-CA" w:eastAsia="en-CA"/>
        </w:rPr>
        <w:t>Symmetries of Dirac Equation :</w:t>
      </w:r>
      <w:r w:rsidRPr="0046725B">
        <w:rPr>
          <w:rFonts w:ascii="Times New Roman" w:hAnsi="Times New Roman"/>
          <w:lang w:val="en-CA" w:eastAsia="en-CA"/>
        </w:rPr>
        <w:t xml:space="preserve"> Lorentz covariance of Dirac equation,</w:t>
      </w:r>
      <w:r>
        <w:rPr>
          <w:rFonts w:ascii="Times New Roman" w:hAnsi="Times New Roman"/>
          <w:lang w:val="en-CA" w:eastAsia="en-CA"/>
        </w:rPr>
        <w:t xml:space="preserve"> </w:t>
      </w:r>
      <w:r w:rsidRPr="0046725B">
        <w:rPr>
          <w:rFonts w:ascii="Times New Roman" w:hAnsi="Times New Roman"/>
          <w:lang w:val="en-CA" w:eastAsia="en-CA"/>
        </w:rPr>
        <w:t xml:space="preserve">proof of covariance and derivation of Lorentz boost and rotation matrices for Dirac </w:t>
      </w:r>
      <w:proofErr w:type="spellStart"/>
      <w:r w:rsidRPr="0046725B">
        <w:rPr>
          <w:rFonts w:ascii="Times New Roman" w:hAnsi="Times New Roman"/>
          <w:lang w:val="en-CA" w:eastAsia="en-CA"/>
        </w:rPr>
        <w:t>spinors</w:t>
      </w:r>
      <w:proofErr w:type="spellEnd"/>
      <w:r w:rsidRPr="0046725B">
        <w:rPr>
          <w:rFonts w:ascii="Times New Roman" w:hAnsi="Times New Roman"/>
          <w:lang w:val="en-CA" w:eastAsia="en-CA"/>
        </w:rPr>
        <w:t xml:space="preserve">, Projection operators involving four </w:t>
      </w:r>
      <w:r w:rsidRPr="0046725B">
        <w:rPr>
          <w:rFonts w:ascii="Times New Roman" w:hAnsi="Times New Roman"/>
          <w:lang w:val="en-CA" w:eastAsia="en-CA"/>
        </w:rPr>
        <w:lastRenderedPageBreak/>
        <w:t>momentum and spin, Parity (P), Charge</w:t>
      </w:r>
      <w:r>
        <w:rPr>
          <w:rFonts w:ascii="Times New Roman" w:hAnsi="Times New Roman"/>
          <w:lang w:val="en-CA" w:eastAsia="en-CA"/>
        </w:rPr>
        <w:t xml:space="preserve"> </w:t>
      </w:r>
      <w:r w:rsidRPr="0046725B">
        <w:rPr>
          <w:rFonts w:ascii="Times New Roman" w:hAnsi="Times New Roman"/>
          <w:lang w:val="en-CA" w:eastAsia="en-CA"/>
        </w:rPr>
        <w:t xml:space="preserve">conjugation(C), time reversal (T) and CPT operators for Dirac </w:t>
      </w:r>
      <w:proofErr w:type="spellStart"/>
      <w:r w:rsidRPr="0046725B">
        <w:rPr>
          <w:rFonts w:ascii="Times New Roman" w:hAnsi="Times New Roman"/>
          <w:lang w:val="en-CA" w:eastAsia="en-CA"/>
        </w:rPr>
        <w:t>spinors</w:t>
      </w:r>
      <w:proofErr w:type="spellEnd"/>
      <w:r w:rsidRPr="0046725B">
        <w:rPr>
          <w:rFonts w:ascii="Times New Roman" w:hAnsi="Times New Roman"/>
          <w:lang w:val="en-CA" w:eastAsia="en-CA"/>
        </w:rPr>
        <w:t>,</w:t>
      </w:r>
      <w:r>
        <w:rPr>
          <w:rFonts w:ascii="Times New Roman" w:hAnsi="Times New Roman"/>
          <w:lang w:val="en-CA" w:eastAsia="en-CA"/>
        </w:rPr>
        <w:t xml:space="preserve"> </w:t>
      </w:r>
      <w:proofErr w:type="spellStart"/>
      <w:r w:rsidRPr="0046725B">
        <w:rPr>
          <w:rFonts w:ascii="Times New Roman" w:hAnsi="Times New Roman"/>
          <w:lang w:val="en-CA" w:eastAsia="en-CA"/>
        </w:rPr>
        <w:t>Billinear</w:t>
      </w:r>
      <w:proofErr w:type="spellEnd"/>
      <w:r w:rsidRPr="0046725B">
        <w:rPr>
          <w:rFonts w:ascii="Times New Roman" w:hAnsi="Times New Roman"/>
          <w:lang w:val="en-CA" w:eastAsia="en-CA"/>
        </w:rPr>
        <w:t xml:space="preserve"> </w:t>
      </w:r>
      <w:proofErr w:type="spellStart"/>
      <w:r w:rsidRPr="0046725B">
        <w:rPr>
          <w:rFonts w:ascii="Times New Roman" w:hAnsi="Times New Roman"/>
          <w:lang w:val="en-CA" w:eastAsia="en-CA"/>
        </w:rPr>
        <w:t>covariants</w:t>
      </w:r>
      <w:proofErr w:type="spellEnd"/>
      <w:r w:rsidRPr="0046725B">
        <w:rPr>
          <w:rFonts w:ascii="Times New Roman" w:hAnsi="Times New Roman"/>
          <w:lang w:val="en-CA" w:eastAsia="en-CA"/>
        </w:rPr>
        <w:t xml:space="preserve">, and their </w:t>
      </w:r>
      <w:proofErr w:type="spellStart"/>
      <w:r w:rsidRPr="0046725B">
        <w:rPr>
          <w:rFonts w:ascii="Times New Roman" w:hAnsi="Times New Roman"/>
          <w:lang w:val="en-CA" w:eastAsia="en-CA"/>
        </w:rPr>
        <w:t>transfonnations</w:t>
      </w:r>
      <w:proofErr w:type="spellEnd"/>
      <w:r w:rsidRPr="0046725B">
        <w:rPr>
          <w:rFonts w:ascii="Times New Roman" w:hAnsi="Times New Roman"/>
          <w:lang w:val="en-CA" w:eastAsia="en-CA"/>
        </w:rPr>
        <w:t xml:space="preserve"> behaviour under</w:t>
      </w:r>
      <w:r>
        <w:rPr>
          <w:rFonts w:ascii="Times New Roman" w:hAnsi="Times New Roman"/>
          <w:lang w:val="en-CA" w:eastAsia="en-CA"/>
        </w:rPr>
        <w:t xml:space="preserve"> </w:t>
      </w:r>
      <w:r w:rsidRPr="0046725B">
        <w:rPr>
          <w:rFonts w:ascii="Times New Roman" w:hAnsi="Times New Roman"/>
          <w:lang w:val="en-CA" w:eastAsia="en-CA"/>
        </w:rPr>
        <w:t xml:space="preserve">Lorentz </w:t>
      </w:r>
      <w:proofErr w:type="spellStart"/>
      <w:r w:rsidRPr="0046725B">
        <w:rPr>
          <w:rFonts w:ascii="Times New Roman" w:hAnsi="Times New Roman"/>
          <w:lang w:val="en-CA" w:eastAsia="en-CA"/>
        </w:rPr>
        <w:t>transfonnation</w:t>
      </w:r>
      <w:proofErr w:type="spellEnd"/>
      <w:r w:rsidRPr="0046725B">
        <w:rPr>
          <w:rFonts w:ascii="Times New Roman" w:hAnsi="Times New Roman"/>
          <w:lang w:val="en-CA" w:eastAsia="en-CA"/>
        </w:rPr>
        <w:t xml:space="preserve">, </w:t>
      </w:r>
      <w:r>
        <w:rPr>
          <w:rFonts w:ascii="Times New Roman" w:hAnsi="Times New Roman"/>
          <w:lang w:val="en-CA" w:eastAsia="en-CA"/>
        </w:rPr>
        <w:t>C</w:t>
      </w:r>
      <w:r w:rsidRPr="0046725B">
        <w:rPr>
          <w:rFonts w:ascii="Times New Roman" w:hAnsi="Times New Roman"/>
          <w:lang w:val="en-CA" w:eastAsia="en-CA"/>
        </w:rPr>
        <w:t>P,</w:t>
      </w:r>
      <w:r>
        <w:rPr>
          <w:rFonts w:ascii="Times New Roman" w:hAnsi="Times New Roman"/>
          <w:lang w:val="en-CA" w:eastAsia="en-CA"/>
        </w:rPr>
        <w:t xml:space="preserve"> </w:t>
      </w:r>
      <w:r w:rsidRPr="0046725B">
        <w:rPr>
          <w:rFonts w:ascii="Times New Roman" w:hAnsi="Times New Roman"/>
          <w:lang w:val="en-CA" w:eastAsia="en-CA"/>
        </w:rPr>
        <w:t xml:space="preserve">T and CPT, expectation values of coordinate and velocity, involving only, positive energy solutions and the associated problems, inclusion of negative energy solution, </w:t>
      </w:r>
      <w:proofErr w:type="spellStart"/>
      <w:r w:rsidRPr="0046725B">
        <w:rPr>
          <w:rFonts w:ascii="Times New Roman" w:hAnsi="Times New Roman"/>
          <w:lang w:val="en-CA" w:eastAsia="en-CA"/>
        </w:rPr>
        <w:t>Zitter</w:t>
      </w:r>
      <w:proofErr w:type="spellEnd"/>
      <w:r>
        <w:rPr>
          <w:rFonts w:ascii="Times New Roman" w:hAnsi="Times New Roman"/>
          <w:lang w:val="en-CA" w:eastAsia="en-CA"/>
        </w:rPr>
        <w:t>-</w:t>
      </w:r>
      <w:r w:rsidRPr="0046725B">
        <w:rPr>
          <w:rFonts w:ascii="Times New Roman" w:hAnsi="Times New Roman"/>
          <w:lang w:val="en-CA" w:eastAsia="en-CA"/>
        </w:rPr>
        <w:t xml:space="preserve"> </w:t>
      </w:r>
      <w:proofErr w:type="spellStart"/>
      <w:r w:rsidRPr="0046725B">
        <w:rPr>
          <w:rFonts w:ascii="Times New Roman" w:hAnsi="Times New Roman"/>
          <w:lang w:val="en-CA" w:eastAsia="en-CA"/>
        </w:rPr>
        <w:t>bewegung</w:t>
      </w:r>
      <w:proofErr w:type="spellEnd"/>
      <w:r w:rsidRPr="0046725B">
        <w:rPr>
          <w:rFonts w:ascii="Times New Roman" w:hAnsi="Times New Roman"/>
          <w:lang w:val="en-CA" w:eastAsia="en-CA"/>
        </w:rPr>
        <w:t>, Kl</w:t>
      </w:r>
      <w:r>
        <w:rPr>
          <w:rFonts w:ascii="Times New Roman" w:hAnsi="Times New Roman"/>
          <w:lang w:val="en-CA" w:eastAsia="en-CA"/>
        </w:rPr>
        <w:t>e</w:t>
      </w:r>
      <w:r w:rsidRPr="0046725B">
        <w:rPr>
          <w:rFonts w:ascii="Times New Roman" w:hAnsi="Times New Roman"/>
          <w:lang w:val="en-CA" w:eastAsia="en-CA"/>
        </w:rPr>
        <w:t>in paradox.</w:t>
      </w:r>
    </w:p>
    <w:p w:rsidR="00A00D4C" w:rsidRPr="00A00D4C" w:rsidRDefault="00A00D4C" w:rsidP="00540A84">
      <w:pPr>
        <w:spacing w:beforeAutospacing="1" w:afterAutospacing="1"/>
        <w:jc w:val="both"/>
        <w:rPr>
          <w:rFonts w:ascii="Times New Roman" w:hAnsi="Times New Roman"/>
          <w:b/>
          <w:lang w:val="en-CA" w:eastAsia="en-CA"/>
        </w:rPr>
      </w:pPr>
      <w:r w:rsidRPr="00A00D4C">
        <w:rPr>
          <w:rFonts w:ascii="Times New Roman" w:hAnsi="Times New Roman"/>
          <w:b/>
          <w:lang w:val="en-CA" w:eastAsia="en-CA"/>
        </w:rPr>
        <w:t>Unit-IV</w:t>
      </w:r>
    </w:p>
    <w:p w:rsidR="00A00D4C" w:rsidRDefault="00540A84" w:rsidP="00540A84">
      <w:pPr>
        <w:spacing w:beforeAutospacing="1" w:afterAutospacing="1"/>
        <w:jc w:val="both"/>
        <w:rPr>
          <w:rFonts w:ascii="Times New Roman" w:hAnsi="Times New Roman"/>
          <w:lang w:val="en-CA" w:eastAsia="en-CA"/>
        </w:rPr>
      </w:pPr>
      <w:r w:rsidRPr="0046725B">
        <w:rPr>
          <w:rFonts w:ascii="Times New Roman" w:hAnsi="Times New Roman"/>
          <w:b/>
          <w:bCs/>
          <w:lang w:val="en-CA" w:eastAsia="en-CA"/>
        </w:rPr>
        <w:t>The Quantum Theory of Radiation:</w:t>
      </w:r>
      <w:r w:rsidRPr="0046725B">
        <w:rPr>
          <w:rFonts w:ascii="Times New Roman" w:hAnsi="Times New Roman"/>
          <w:lang w:val="en-CA" w:eastAsia="en-CA"/>
        </w:rPr>
        <w:t xml:space="preserve"> Classical radiation field, </w:t>
      </w:r>
      <w:proofErr w:type="spellStart"/>
      <w:r w:rsidRPr="0046725B">
        <w:rPr>
          <w:rFonts w:ascii="Times New Roman" w:hAnsi="Times New Roman"/>
          <w:lang w:val="en-CA" w:eastAsia="en-CA"/>
        </w:rPr>
        <w:t>transversality</w:t>
      </w:r>
      <w:proofErr w:type="spellEnd"/>
      <w:r w:rsidRPr="0046725B">
        <w:rPr>
          <w:rFonts w:ascii="Times New Roman" w:hAnsi="Times New Roman"/>
          <w:lang w:val="en-CA" w:eastAsia="en-CA"/>
        </w:rPr>
        <w:t xml:space="preserve"> condition, Fourier decomposition and radiation oscillators, Quantization of radiation oscillator,</w:t>
      </w:r>
      <w:r>
        <w:rPr>
          <w:rFonts w:ascii="Times New Roman" w:hAnsi="Times New Roman"/>
          <w:lang w:val="en-CA" w:eastAsia="en-CA"/>
        </w:rPr>
        <w:t xml:space="preserve"> </w:t>
      </w:r>
      <w:r w:rsidRPr="0046725B">
        <w:rPr>
          <w:rFonts w:ascii="Times New Roman" w:hAnsi="Times New Roman"/>
          <w:lang w:val="en-CA" w:eastAsia="en-CA"/>
        </w:rPr>
        <w:t xml:space="preserve">creation, annihilation and number operators; photon states, photon as a quantum mechanical excitations of the radiation field, fluctuations and the Uncertainty relation, validity of the classical </w:t>
      </w:r>
      <w:r w:rsidRPr="0046725B">
        <w:rPr>
          <w:rFonts w:ascii="Times New Roman" w:hAnsi="Times New Roman"/>
          <w:lang w:val="en-CA" w:eastAsia="en-CA"/>
        </w:rPr>
        <w:br/>
        <w:t>description,</w:t>
      </w:r>
      <w:r>
        <w:rPr>
          <w:rFonts w:ascii="Times New Roman" w:hAnsi="Times New Roman"/>
          <w:lang w:val="en-CA" w:eastAsia="en-CA"/>
        </w:rPr>
        <w:t xml:space="preserve"> </w:t>
      </w:r>
      <w:r w:rsidRPr="0046725B">
        <w:rPr>
          <w:rFonts w:ascii="Times New Roman" w:hAnsi="Times New Roman"/>
          <w:lang w:val="en-CA" w:eastAsia="en-CA"/>
        </w:rPr>
        <w:t>matrix element for emission and absorption, spontaneous emiss</w:t>
      </w:r>
      <w:r w:rsidR="00A00D4C">
        <w:rPr>
          <w:rFonts w:ascii="Times New Roman" w:hAnsi="Times New Roman"/>
          <w:lang w:val="en-CA" w:eastAsia="en-CA"/>
        </w:rPr>
        <w:t>ion in the-dipole approximation.</w:t>
      </w:r>
    </w:p>
    <w:p w:rsidR="00A00D4C" w:rsidRPr="00A00D4C" w:rsidRDefault="00A00D4C" w:rsidP="00540A84">
      <w:pPr>
        <w:spacing w:beforeAutospacing="1" w:afterAutospacing="1"/>
        <w:jc w:val="both"/>
        <w:rPr>
          <w:rFonts w:ascii="Times New Roman" w:hAnsi="Times New Roman"/>
          <w:b/>
          <w:lang w:val="en-CA" w:eastAsia="en-CA"/>
        </w:rPr>
      </w:pPr>
      <w:r w:rsidRPr="00A00D4C">
        <w:rPr>
          <w:rFonts w:ascii="Times New Roman" w:hAnsi="Times New Roman"/>
          <w:b/>
          <w:lang w:val="en-CA" w:eastAsia="en-CA"/>
        </w:rPr>
        <w:t>Unit-V</w:t>
      </w:r>
    </w:p>
    <w:p w:rsidR="00540A84" w:rsidRDefault="00540A84" w:rsidP="00540A84">
      <w:pPr>
        <w:spacing w:beforeAutospacing="1" w:afterAutospacing="1"/>
        <w:jc w:val="both"/>
        <w:rPr>
          <w:rFonts w:ascii="Times New Roman" w:hAnsi="Times New Roman"/>
          <w:lang w:val="en-CA" w:eastAsia="en-CA"/>
        </w:rPr>
      </w:pPr>
      <w:r w:rsidRPr="0046725B">
        <w:rPr>
          <w:rFonts w:ascii="Times New Roman" w:hAnsi="Times New Roman"/>
          <w:lang w:val="en-CA" w:eastAsia="en-CA"/>
        </w:rPr>
        <w:t xml:space="preserve"> </w:t>
      </w:r>
      <w:proofErr w:type="gramStart"/>
      <w:r w:rsidRPr="0046725B">
        <w:rPr>
          <w:rFonts w:ascii="Times New Roman" w:hAnsi="Times New Roman"/>
          <w:lang w:val="en-CA" w:eastAsia="en-CA"/>
        </w:rPr>
        <w:t>Rayleigh scattering.</w:t>
      </w:r>
      <w:proofErr w:type="gramEnd"/>
      <w:r w:rsidRPr="0046725B">
        <w:rPr>
          <w:rFonts w:ascii="Times New Roman" w:hAnsi="Times New Roman"/>
          <w:lang w:val="en-CA" w:eastAsia="en-CA"/>
        </w:rPr>
        <w:t xml:space="preserve"> Thomson scattering and the -Raman </w:t>
      </w:r>
      <w:proofErr w:type="gramStart"/>
      <w:r w:rsidRPr="0046725B">
        <w:rPr>
          <w:rFonts w:ascii="Times New Roman" w:hAnsi="Times New Roman"/>
          <w:lang w:val="en-CA" w:eastAsia="en-CA"/>
        </w:rPr>
        <w:t>effect</w:t>
      </w:r>
      <w:proofErr w:type="gramEnd"/>
      <w:r w:rsidRPr="0046725B">
        <w:rPr>
          <w:rFonts w:ascii="Times New Roman" w:hAnsi="Times New Roman"/>
          <w:lang w:val="en-CA" w:eastAsia="en-CA"/>
        </w:rPr>
        <w:t xml:space="preserve">, Radiation damping and Resonance fluorescence. </w:t>
      </w:r>
    </w:p>
    <w:p w:rsidR="00AC2950" w:rsidRDefault="00AC2950" w:rsidP="00540A84">
      <w:pPr>
        <w:spacing w:beforeAutospacing="1" w:afterAutospacing="1"/>
        <w:jc w:val="both"/>
        <w:rPr>
          <w:rFonts w:ascii="Times New Roman" w:hAnsi="Times New Roman"/>
          <w:lang w:val="en-CA" w:eastAsia="en-CA"/>
        </w:rPr>
      </w:pPr>
      <w:proofErr w:type="gramStart"/>
      <w:r w:rsidRPr="0046725B">
        <w:rPr>
          <w:rFonts w:ascii="Times New Roman" w:hAnsi="Times New Roman"/>
          <w:lang w:val="en-CA" w:eastAsia="en-CA"/>
        </w:rPr>
        <w:t>Quantization of</w:t>
      </w:r>
      <w:r>
        <w:rPr>
          <w:rFonts w:ascii="Times New Roman" w:hAnsi="Times New Roman"/>
          <w:lang w:val="en-CA" w:eastAsia="en-CA"/>
        </w:rPr>
        <w:t xml:space="preserve"> identical Bosons.</w:t>
      </w:r>
      <w:proofErr w:type="gramEnd"/>
    </w:p>
    <w:p w:rsidR="00A00D4C" w:rsidRPr="0046725B" w:rsidRDefault="00A00D4C" w:rsidP="00540A84">
      <w:pPr>
        <w:spacing w:beforeAutospacing="1" w:afterAutospacing="1"/>
        <w:jc w:val="both"/>
        <w:rPr>
          <w:rFonts w:ascii="Times New Roman" w:hAnsi="Times New Roman"/>
          <w:lang w:val="en-CA" w:eastAsia="en-CA"/>
        </w:rPr>
      </w:pPr>
    </w:p>
    <w:p w:rsidR="00030B77" w:rsidRDefault="00540A84" w:rsidP="00540A84">
      <w:pPr>
        <w:pStyle w:val="BodyText"/>
        <w:spacing w:after="0"/>
        <w:jc w:val="both"/>
        <w:rPr>
          <w:rFonts w:eastAsia="Times New Roman"/>
          <w:b/>
          <w:lang w:val="en-CA" w:eastAsia="en-CA"/>
        </w:rPr>
      </w:pPr>
      <w:r w:rsidRPr="00030B77">
        <w:rPr>
          <w:rFonts w:eastAsia="Times New Roman"/>
          <w:b/>
          <w:i/>
          <w:lang w:val="en-CA" w:eastAsia="en-CA"/>
        </w:rPr>
        <w:t xml:space="preserve">Suggested </w:t>
      </w:r>
      <w:r w:rsidR="00030B77">
        <w:rPr>
          <w:rFonts w:eastAsia="Times New Roman"/>
          <w:b/>
          <w:i/>
          <w:lang w:val="en-CA" w:eastAsia="en-CA"/>
        </w:rPr>
        <w:t>Readings</w:t>
      </w:r>
    </w:p>
    <w:p w:rsidR="00030B77" w:rsidRPr="00030B77" w:rsidRDefault="00030B77" w:rsidP="00540A84">
      <w:pPr>
        <w:pStyle w:val="BodyText"/>
        <w:spacing w:after="0"/>
        <w:jc w:val="both"/>
        <w:rPr>
          <w:rFonts w:eastAsia="Times New Roman"/>
          <w:b/>
          <w:lang w:val="en-CA" w:eastAsia="en-CA"/>
        </w:rPr>
      </w:pPr>
    </w:p>
    <w:p w:rsidR="00540A84" w:rsidRDefault="00030B77" w:rsidP="00540A84">
      <w:pPr>
        <w:pStyle w:val="BodyText"/>
        <w:spacing w:after="0"/>
        <w:jc w:val="both"/>
        <w:rPr>
          <w:rFonts w:eastAsia="Times New Roman"/>
          <w:lang w:val="en-CA" w:eastAsia="en-CA"/>
        </w:rPr>
      </w:pPr>
      <w:proofErr w:type="gramStart"/>
      <w:r w:rsidRPr="00030B77">
        <w:rPr>
          <w:rFonts w:eastAsia="Times New Roman"/>
          <w:lang w:val="en-CA" w:eastAsia="en-CA"/>
        </w:rPr>
        <w:t>1</w:t>
      </w:r>
      <w:r>
        <w:rPr>
          <w:rFonts w:eastAsia="Times New Roman"/>
          <w:b/>
          <w:i/>
          <w:lang w:val="en-CA" w:eastAsia="en-CA"/>
        </w:rPr>
        <w:t>.</w:t>
      </w:r>
      <w:r w:rsidR="00540A84" w:rsidRPr="0046725B">
        <w:rPr>
          <w:rFonts w:eastAsia="Times New Roman"/>
          <w:lang w:val="en-CA" w:eastAsia="en-CA"/>
        </w:rPr>
        <w:t>Ashok</w:t>
      </w:r>
      <w:proofErr w:type="gramEnd"/>
      <w:r w:rsidR="00540A84" w:rsidRPr="0046725B">
        <w:rPr>
          <w:rFonts w:eastAsia="Times New Roman"/>
          <w:lang w:val="en-CA" w:eastAsia="en-CA"/>
        </w:rPr>
        <w:t xml:space="preserve"> Das and A.C. </w:t>
      </w:r>
      <w:proofErr w:type="spellStart"/>
      <w:r w:rsidR="00540A84" w:rsidRPr="0046725B">
        <w:rPr>
          <w:rFonts w:eastAsia="Times New Roman"/>
          <w:lang w:val="en-CA" w:eastAsia="en-CA"/>
        </w:rPr>
        <w:t>Millissions</w:t>
      </w:r>
      <w:proofErr w:type="spellEnd"/>
      <w:r w:rsidR="00540A84" w:rsidRPr="0046725B">
        <w:rPr>
          <w:rFonts w:eastAsia="Times New Roman"/>
          <w:lang w:val="en-CA" w:eastAsia="en-CA"/>
        </w:rPr>
        <w:t>: Quantum Mechanics-</w:t>
      </w:r>
      <w:r w:rsidR="00540A84">
        <w:rPr>
          <w:rFonts w:eastAsia="Times New Roman"/>
          <w:lang w:val="en-CA" w:eastAsia="en-CA"/>
        </w:rPr>
        <w:t xml:space="preserve"> </w:t>
      </w:r>
      <w:r w:rsidR="00540A84" w:rsidRPr="0046725B">
        <w:rPr>
          <w:rFonts w:eastAsia="Times New Roman"/>
          <w:lang w:val="en-CA" w:eastAsia="en-CA"/>
        </w:rPr>
        <w:t>A Modern Approach</w:t>
      </w:r>
      <w:r w:rsidR="00540A84">
        <w:rPr>
          <w:rFonts w:eastAsia="Times New Roman"/>
          <w:lang w:val="en-CA" w:eastAsia="en-CA"/>
        </w:rPr>
        <w:t xml:space="preserve"> </w:t>
      </w:r>
      <w:r w:rsidR="00540A84" w:rsidRPr="0046725B">
        <w:rPr>
          <w:rFonts w:eastAsia="Times New Roman"/>
          <w:lang w:val="en-CA" w:eastAsia="en-CA"/>
        </w:rPr>
        <w:t>(Garden</w:t>
      </w:r>
      <w:r w:rsidR="00540A84">
        <w:rPr>
          <w:rFonts w:eastAsia="Times New Roman"/>
          <w:lang w:val="en-CA" w:eastAsia="en-CA"/>
        </w:rPr>
        <w:t xml:space="preserve"> and    </w:t>
      </w:r>
    </w:p>
    <w:p w:rsidR="00540A84" w:rsidRPr="00BD6D82" w:rsidRDefault="00540A84" w:rsidP="00540A84">
      <w:pPr>
        <w:pStyle w:val="BodyText"/>
        <w:spacing w:after="0"/>
        <w:jc w:val="both"/>
        <w:rPr>
          <w:rFonts w:eastAsia="Times New Roman"/>
          <w:lang w:val="en-CA" w:eastAsia="en-CA"/>
        </w:rPr>
      </w:pPr>
      <w:r>
        <w:rPr>
          <w:rFonts w:eastAsia="Times New Roman"/>
          <w:lang w:val="en-CA" w:eastAsia="en-CA"/>
        </w:rPr>
        <w:t xml:space="preserve">   </w:t>
      </w:r>
      <w:proofErr w:type="gramStart"/>
      <w:r w:rsidRPr="00BD6D82">
        <w:rPr>
          <w:rFonts w:eastAsia="Times New Roman"/>
          <w:lang w:val="en-CA" w:eastAsia="en-CA"/>
        </w:rPr>
        <w:t>Breach Science Publishers)</w:t>
      </w:r>
      <w:r>
        <w:rPr>
          <w:rFonts w:eastAsia="Times New Roman"/>
          <w:lang w:val="en-CA" w:eastAsia="en-CA"/>
        </w:rPr>
        <w:t>.</w:t>
      </w:r>
      <w:proofErr w:type="gramEnd"/>
    </w:p>
    <w:p w:rsidR="00540A84" w:rsidRDefault="00540A84" w:rsidP="00540A84">
      <w:pPr>
        <w:pStyle w:val="BodyText"/>
        <w:spacing w:after="0"/>
        <w:jc w:val="both"/>
        <w:rPr>
          <w:rFonts w:eastAsia="Times New Roman"/>
          <w:lang w:val="en-CA" w:eastAsia="en-CA"/>
        </w:rPr>
      </w:pPr>
      <w:r w:rsidRPr="0046725B">
        <w:rPr>
          <w:rFonts w:eastAsia="Times New Roman"/>
          <w:lang w:val="en-CA" w:eastAsia="en-CA"/>
        </w:rPr>
        <w:t xml:space="preserve">2. E. </w:t>
      </w:r>
      <w:proofErr w:type="spellStart"/>
      <w:r w:rsidRPr="0046725B">
        <w:rPr>
          <w:rFonts w:eastAsia="Times New Roman"/>
          <w:lang w:val="en-CA" w:eastAsia="en-CA"/>
        </w:rPr>
        <w:t>Merzbaker</w:t>
      </w:r>
      <w:proofErr w:type="spellEnd"/>
      <w:r w:rsidRPr="0046725B">
        <w:rPr>
          <w:rFonts w:eastAsia="Times New Roman"/>
          <w:lang w:val="en-CA" w:eastAsia="en-CA"/>
        </w:rPr>
        <w:t>: Quantum Mechanics, Second Edition (John Wiley and sons)</w:t>
      </w:r>
    </w:p>
    <w:p w:rsidR="00540A84" w:rsidRDefault="00540A84" w:rsidP="00540A84">
      <w:pPr>
        <w:pStyle w:val="BodyText"/>
        <w:spacing w:after="0"/>
        <w:jc w:val="both"/>
        <w:rPr>
          <w:rFonts w:eastAsia="Times New Roman"/>
          <w:lang w:val="en-CA" w:eastAsia="en-CA"/>
        </w:rPr>
      </w:pPr>
      <w:r w:rsidRPr="0046725B">
        <w:rPr>
          <w:rFonts w:eastAsia="Times New Roman"/>
          <w:lang w:val="en-CA" w:eastAsia="en-CA"/>
        </w:rPr>
        <w:t xml:space="preserve">3. </w:t>
      </w:r>
      <w:proofErr w:type="spellStart"/>
      <w:r w:rsidRPr="0046725B">
        <w:rPr>
          <w:rFonts w:eastAsia="Times New Roman"/>
          <w:lang w:val="en-CA" w:eastAsia="en-CA"/>
        </w:rPr>
        <w:t>Bjorken</w:t>
      </w:r>
      <w:proofErr w:type="spellEnd"/>
      <w:r w:rsidRPr="0046725B">
        <w:rPr>
          <w:rFonts w:eastAsia="Times New Roman"/>
          <w:lang w:val="en-CA" w:eastAsia="en-CA"/>
        </w:rPr>
        <w:t xml:space="preserve"> and </w:t>
      </w:r>
      <w:proofErr w:type="spellStart"/>
      <w:proofErr w:type="gramStart"/>
      <w:r w:rsidRPr="0046725B">
        <w:rPr>
          <w:rFonts w:eastAsia="Times New Roman"/>
          <w:lang w:val="en-CA" w:eastAsia="en-CA"/>
        </w:rPr>
        <w:t>Drell</w:t>
      </w:r>
      <w:proofErr w:type="spellEnd"/>
      <w:r w:rsidRPr="0046725B">
        <w:rPr>
          <w:rFonts w:eastAsia="Times New Roman"/>
          <w:lang w:val="en-CA" w:eastAsia="en-CA"/>
        </w:rPr>
        <w:t xml:space="preserve"> :</w:t>
      </w:r>
      <w:proofErr w:type="gramEnd"/>
      <w:r w:rsidRPr="0046725B">
        <w:rPr>
          <w:rFonts w:eastAsia="Times New Roman"/>
          <w:lang w:val="en-CA" w:eastAsia="en-CA"/>
        </w:rPr>
        <w:t xml:space="preserve"> Relativistic Quantum Mechanics (</w:t>
      </w:r>
      <w:proofErr w:type="spellStart"/>
      <w:r w:rsidRPr="0046725B">
        <w:rPr>
          <w:rFonts w:eastAsia="Times New Roman"/>
          <w:lang w:val="en-CA" w:eastAsia="en-CA"/>
        </w:rPr>
        <w:t>MGraw</w:t>
      </w:r>
      <w:proofErr w:type="spellEnd"/>
      <w:r w:rsidRPr="0046725B">
        <w:rPr>
          <w:rFonts w:eastAsia="Times New Roman"/>
          <w:lang w:val="en-CA" w:eastAsia="en-CA"/>
        </w:rPr>
        <w:t xml:space="preserve"> Hill)</w:t>
      </w:r>
      <w:r>
        <w:rPr>
          <w:rFonts w:eastAsia="Times New Roman"/>
          <w:lang w:val="en-CA" w:eastAsia="en-CA"/>
        </w:rPr>
        <w:t>.</w:t>
      </w:r>
    </w:p>
    <w:p w:rsidR="00540A84" w:rsidRDefault="00540A84" w:rsidP="00540A84">
      <w:pPr>
        <w:pStyle w:val="BodyText"/>
        <w:spacing w:after="0"/>
        <w:jc w:val="both"/>
        <w:rPr>
          <w:rFonts w:eastAsia="Times New Roman"/>
          <w:lang w:val="en-CA" w:eastAsia="en-CA"/>
        </w:rPr>
      </w:pPr>
      <w:r w:rsidRPr="0046725B">
        <w:rPr>
          <w:rFonts w:eastAsia="Times New Roman"/>
          <w:lang w:val="en-CA" w:eastAsia="en-CA"/>
        </w:rPr>
        <w:t>4. J.</w:t>
      </w:r>
      <w:r>
        <w:rPr>
          <w:rFonts w:eastAsia="Times New Roman"/>
          <w:lang w:val="en-CA" w:eastAsia="en-CA"/>
        </w:rPr>
        <w:t xml:space="preserve"> </w:t>
      </w:r>
      <w:r w:rsidRPr="0046725B">
        <w:rPr>
          <w:rFonts w:eastAsia="Times New Roman"/>
          <w:lang w:val="en-CA" w:eastAsia="en-CA"/>
        </w:rPr>
        <w:t xml:space="preserve">J. </w:t>
      </w:r>
      <w:proofErr w:type="spellStart"/>
      <w:r w:rsidRPr="0046725B">
        <w:rPr>
          <w:rFonts w:eastAsia="Times New Roman"/>
          <w:lang w:val="en-CA" w:eastAsia="en-CA"/>
        </w:rPr>
        <w:t>Sakuri</w:t>
      </w:r>
      <w:proofErr w:type="spellEnd"/>
      <w:r w:rsidRPr="0046725B">
        <w:rPr>
          <w:rFonts w:eastAsia="Times New Roman"/>
          <w:lang w:val="en-CA" w:eastAsia="en-CA"/>
        </w:rPr>
        <w:t>: Advanced Quantum Mechanics (John Wiley)</w:t>
      </w:r>
      <w:r>
        <w:rPr>
          <w:rFonts w:eastAsia="Times New Roman"/>
          <w:lang w:val="en-CA" w:eastAsia="en-CA"/>
        </w:rPr>
        <w:t>.</w:t>
      </w:r>
    </w:p>
    <w:p w:rsidR="0098305D" w:rsidRDefault="0098305D" w:rsidP="0098305D">
      <w:pPr>
        <w:pStyle w:val="ListParagraph"/>
        <w:spacing w:before="120" w:after="120" w:line="240" w:lineRule="auto"/>
        <w:ind w:left="0"/>
        <w:contextualSpacing/>
        <w:jc w:val="both"/>
        <w:rPr>
          <w:rStyle w:val="Strong"/>
          <w:sz w:val="36"/>
          <w:szCs w:val="36"/>
        </w:rPr>
      </w:pPr>
    </w:p>
    <w:p w:rsidR="00C9336A" w:rsidRPr="00F627D6" w:rsidRDefault="0098305D" w:rsidP="0098305D">
      <w:pPr>
        <w:pStyle w:val="ListParagraph"/>
        <w:spacing w:before="120" w:after="120" w:line="240" w:lineRule="auto"/>
        <w:ind w:left="0"/>
        <w:contextualSpacing/>
        <w:jc w:val="both"/>
        <w:rPr>
          <w:rFonts w:ascii="Times New Roman" w:hAnsi="Times New Roman"/>
          <w:sz w:val="24"/>
          <w:szCs w:val="24"/>
        </w:rPr>
      </w:pPr>
      <w:r>
        <w:rPr>
          <w:rFonts w:ascii="Times New Roman" w:hAnsi="Times New Roman"/>
          <w:sz w:val="24"/>
          <w:szCs w:val="24"/>
        </w:rPr>
        <w:t>CO-1: U</w:t>
      </w:r>
      <w:r w:rsidR="00C9336A">
        <w:rPr>
          <w:rFonts w:ascii="Times New Roman" w:hAnsi="Times New Roman"/>
          <w:sz w:val="24"/>
          <w:szCs w:val="24"/>
        </w:rPr>
        <w:t>nderstand the basic tenets of ‘</w:t>
      </w:r>
      <w:proofErr w:type="spellStart"/>
      <w:r w:rsidR="00C9336A">
        <w:rPr>
          <w:rFonts w:ascii="Times New Roman" w:hAnsi="Times New Roman"/>
          <w:sz w:val="24"/>
          <w:szCs w:val="24"/>
        </w:rPr>
        <w:t>Relativistics</w:t>
      </w:r>
      <w:proofErr w:type="spellEnd"/>
      <w:r w:rsidR="00C9336A">
        <w:rPr>
          <w:rFonts w:ascii="Times New Roman" w:hAnsi="Times New Roman"/>
          <w:sz w:val="24"/>
          <w:szCs w:val="24"/>
        </w:rPr>
        <w:t xml:space="preserve"> Quantum Mechanics’</w:t>
      </w:r>
    </w:p>
    <w:p w:rsidR="00C9336A" w:rsidRPr="00F627D6" w:rsidRDefault="0098305D" w:rsidP="0098305D">
      <w:pPr>
        <w:pStyle w:val="ListParagraph"/>
        <w:spacing w:before="120" w:after="120" w:line="240" w:lineRule="auto"/>
        <w:ind w:left="0"/>
        <w:contextualSpacing/>
        <w:jc w:val="both"/>
        <w:rPr>
          <w:rFonts w:ascii="Times New Roman" w:hAnsi="Times New Roman"/>
          <w:sz w:val="24"/>
          <w:szCs w:val="24"/>
        </w:rPr>
      </w:pPr>
      <w:r>
        <w:rPr>
          <w:rFonts w:ascii="Times New Roman" w:hAnsi="Times New Roman"/>
          <w:sz w:val="24"/>
          <w:szCs w:val="24"/>
        </w:rPr>
        <w:t xml:space="preserve">CO-2: </w:t>
      </w:r>
      <w:r w:rsidR="00C9336A">
        <w:rPr>
          <w:rFonts w:ascii="Times New Roman" w:hAnsi="Times New Roman"/>
          <w:sz w:val="24"/>
          <w:szCs w:val="24"/>
        </w:rPr>
        <w:t>Understand Dirac’s equation and practice of Algebra of Dirac’s matrices</w:t>
      </w:r>
      <w:r w:rsidR="00C9336A" w:rsidRPr="00F627D6">
        <w:rPr>
          <w:rFonts w:ascii="Times New Roman" w:hAnsi="Times New Roman"/>
          <w:sz w:val="24"/>
          <w:szCs w:val="24"/>
        </w:rPr>
        <w:t xml:space="preserve">. </w:t>
      </w:r>
    </w:p>
    <w:p w:rsidR="00C9336A" w:rsidRPr="00F627D6" w:rsidRDefault="0098305D" w:rsidP="0098305D">
      <w:pPr>
        <w:pStyle w:val="ListParagraph"/>
        <w:spacing w:before="120" w:after="120" w:line="240" w:lineRule="auto"/>
        <w:ind w:left="0"/>
        <w:contextualSpacing/>
        <w:jc w:val="both"/>
        <w:rPr>
          <w:rFonts w:ascii="Times New Roman" w:hAnsi="Times New Roman"/>
          <w:sz w:val="24"/>
          <w:szCs w:val="24"/>
        </w:rPr>
      </w:pPr>
      <w:r>
        <w:rPr>
          <w:rFonts w:ascii="Times New Roman" w:hAnsi="Times New Roman"/>
          <w:sz w:val="24"/>
          <w:szCs w:val="24"/>
        </w:rPr>
        <w:t xml:space="preserve">CO-3: </w:t>
      </w:r>
      <w:r w:rsidR="00C9336A">
        <w:rPr>
          <w:rFonts w:ascii="Times New Roman" w:hAnsi="Times New Roman"/>
          <w:sz w:val="24"/>
          <w:szCs w:val="24"/>
        </w:rPr>
        <w:t>Understand and realize the symmetries of Dirac’s equation.</w:t>
      </w:r>
    </w:p>
    <w:p w:rsidR="0098305D" w:rsidRDefault="0098305D" w:rsidP="0098305D">
      <w:pPr>
        <w:pStyle w:val="ListParagraph"/>
        <w:spacing w:before="120" w:after="120" w:line="240" w:lineRule="auto"/>
        <w:ind w:left="0"/>
        <w:contextualSpacing/>
        <w:jc w:val="both"/>
        <w:rPr>
          <w:rFonts w:ascii="Times New Roman" w:hAnsi="Times New Roman"/>
          <w:sz w:val="24"/>
          <w:szCs w:val="24"/>
        </w:rPr>
      </w:pPr>
      <w:r>
        <w:rPr>
          <w:rFonts w:ascii="Times New Roman" w:hAnsi="Times New Roman"/>
          <w:sz w:val="24"/>
          <w:szCs w:val="24"/>
        </w:rPr>
        <w:t xml:space="preserve">CO-4: </w:t>
      </w:r>
      <w:r w:rsidR="00C9336A">
        <w:rPr>
          <w:rFonts w:ascii="Times New Roman" w:hAnsi="Times New Roman"/>
          <w:sz w:val="24"/>
          <w:szCs w:val="24"/>
        </w:rPr>
        <w:t>Understand ‘theory of radiation quantization’ to the students.</w:t>
      </w:r>
    </w:p>
    <w:p w:rsidR="00C9336A" w:rsidRPr="0098305D" w:rsidRDefault="0098305D" w:rsidP="0098305D">
      <w:pPr>
        <w:pStyle w:val="ListParagraph"/>
        <w:spacing w:before="120" w:after="120" w:line="240" w:lineRule="auto"/>
        <w:ind w:left="0"/>
        <w:contextualSpacing/>
        <w:jc w:val="both"/>
        <w:rPr>
          <w:rFonts w:ascii="Times New Roman" w:hAnsi="Times New Roman"/>
          <w:sz w:val="24"/>
          <w:szCs w:val="24"/>
        </w:rPr>
      </w:pPr>
      <w:r>
        <w:rPr>
          <w:rFonts w:ascii="Times New Roman" w:hAnsi="Times New Roman"/>
          <w:sz w:val="24"/>
          <w:szCs w:val="24"/>
        </w:rPr>
        <w:t xml:space="preserve">CO-5: </w:t>
      </w:r>
      <w:r w:rsidR="00C9336A">
        <w:rPr>
          <w:rFonts w:ascii="Times New Roman" w:hAnsi="Times New Roman"/>
          <w:sz w:val="24"/>
          <w:szCs w:val="24"/>
        </w:rPr>
        <w:t>Understand techniques of ‘quantization of identical Bosons’.</w:t>
      </w:r>
    </w:p>
    <w:p w:rsidR="0098305D" w:rsidRPr="00F35A1C" w:rsidRDefault="0098305D" w:rsidP="0098305D">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98305D" w:rsidRDefault="0098305D" w:rsidP="0098305D">
      <w:pPr>
        <w:autoSpaceDE w:val="0"/>
        <w:autoSpaceDN w:val="0"/>
        <w:adjustRightInd w:val="0"/>
        <w:spacing w:after="0" w:line="240" w:lineRule="auto"/>
        <w:jc w:val="both"/>
        <w:rPr>
          <w:rFonts w:ascii="Times New Roman" w:eastAsiaTheme="minorHAnsi"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34"/>
        <w:gridCol w:w="833"/>
        <w:gridCol w:w="835"/>
        <w:gridCol w:w="836"/>
        <w:gridCol w:w="836"/>
        <w:gridCol w:w="767"/>
        <w:gridCol w:w="836"/>
        <w:gridCol w:w="785"/>
        <w:gridCol w:w="785"/>
        <w:gridCol w:w="785"/>
      </w:tblGrid>
      <w:tr w:rsidR="0098305D" w:rsidTr="00E16DBB">
        <w:tc>
          <w:tcPr>
            <w:tcW w:w="1110"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b/>
                <w:i/>
                <w:sz w:val="24"/>
                <w:szCs w:val="24"/>
                <w:lang w:bidi="hi-IN"/>
              </w:rPr>
              <w:t>Course Outcome</w:t>
            </w:r>
          </w:p>
        </w:tc>
        <w:tc>
          <w:tcPr>
            <w:tcW w:w="5777" w:type="dxa"/>
            <w:gridSpan w:val="7"/>
          </w:tcPr>
          <w:p w:rsidR="0098305D" w:rsidRPr="00EC0AB9" w:rsidRDefault="0098305D" w:rsidP="00E16DBB">
            <w:pPr>
              <w:autoSpaceDE w:val="0"/>
              <w:autoSpaceDN w:val="0"/>
              <w:adjustRightInd w:val="0"/>
              <w:jc w:val="center"/>
              <w:rPr>
                <w:rFonts w:ascii="Times New Roman" w:hAnsi="Times New Roman"/>
                <w:sz w:val="24"/>
                <w:szCs w:val="24"/>
                <w:lang w:bidi="hi-IN"/>
              </w:rPr>
            </w:pPr>
            <w:r w:rsidRPr="00EC0AB9">
              <w:rPr>
                <w:rFonts w:ascii="Times New Roman" w:hAnsi="Times New Roman"/>
                <w:b/>
                <w:i/>
                <w:sz w:val="24"/>
                <w:szCs w:val="24"/>
                <w:lang w:bidi="hi-IN"/>
              </w:rPr>
              <w:t>Program Outcome</w:t>
            </w:r>
          </w:p>
        </w:tc>
        <w:tc>
          <w:tcPr>
            <w:tcW w:w="2355" w:type="dxa"/>
            <w:gridSpan w:val="3"/>
          </w:tcPr>
          <w:p w:rsidR="0098305D" w:rsidRPr="00EC0AB9" w:rsidRDefault="0098305D" w:rsidP="00E16DBB">
            <w:pPr>
              <w:autoSpaceDE w:val="0"/>
              <w:autoSpaceDN w:val="0"/>
              <w:adjustRightInd w:val="0"/>
              <w:jc w:val="center"/>
              <w:rPr>
                <w:rFonts w:ascii="Times New Roman" w:hAnsi="Times New Roman"/>
                <w:sz w:val="24"/>
                <w:szCs w:val="24"/>
                <w:lang w:bidi="hi-IN"/>
              </w:rPr>
            </w:pPr>
            <w:r w:rsidRPr="00EC0AB9">
              <w:rPr>
                <w:rFonts w:ascii="Times New Roman" w:hAnsi="Times New Roman"/>
                <w:b/>
                <w:i/>
                <w:sz w:val="24"/>
                <w:szCs w:val="24"/>
                <w:lang w:bidi="hi-IN"/>
              </w:rPr>
              <w:t>Program Specific Outcome</w:t>
            </w:r>
          </w:p>
        </w:tc>
      </w:tr>
      <w:tr w:rsidR="0098305D" w:rsidTr="00E16DBB">
        <w:tc>
          <w:tcPr>
            <w:tcW w:w="1110" w:type="dxa"/>
          </w:tcPr>
          <w:p w:rsidR="0098305D" w:rsidRPr="00EC0AB9" w:rsidRDefault="0098305D" w:rsidP="00E16DBB">
            <w:pPr>
              <w:autoSpaceDE w:val="0"/>
              <w:autoSpaceDN w:val="0"/>
              <w:adjustRightInd w:val="0"/>
              <w:jc w:val="both"/>
              <w:rPr>
                <w:rFonts w:ascii="Times New Roman" w:hAnsi="Times New Roman"/>
                <w:sz w:val="24"/>
                <w:szCs w:val="24"/>
                <w:lang w:bidi="hi-IN"/>
              </w:rPr>
            </w:pPr>
          </w:p>
        </w:tc>
        <w:tc>
          <w:tcPr>
            <w:tcW w:w="834"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PO1</w:t>
            </w:r>
          </w:p>
        </w:tc>
        <w:tc>
          <w:tcPr>
            <w:tcW w:w="833"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PO2</w:t>
            </w:r>
          </w:p>
        </w:tc>
        <w:tc>
          <w:tcPr>
            <w:tcW w:w="835"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PO3</w:t>
            </w:r>
          </w:p>
        </w:tc>
        <w:tc>
          <w:tcPr>
            <w:tcW w:w="836"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PO4</w:t>
            </w:r>
          </w:p>
        </w:tc>
        <w:tc>
          <w:tcPr>
            <w:tcW w:w="836"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PO5</w:t>
            </w:r>
          </w:p>
        </w:tc>
        <w:tc>
          <w:tcPr>
            <w:tcW w:w="767"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PO6</w:t>
            </w:r>
          </w:p>
        </w:tc>
        <w:tc>
          <w:tcPr>
            <w:tcW w:w="836"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PO7</w:t>
            </w:r>
          </w:p>
        </w:tc>
        <w:tc>
          <w:tcPr>
            <w:tcW w:w="785"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PSO1</w:t>
            </w:r>
          </w:p>
        </w:tc>
        <w:tc>
          <w:tcPr>
            <w:tcW w:w="785"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PSO2</w:t>
            </w:r>
          </w:p>
        </w:tc>
        <w:tc>
          <w:tcPr>
            <w:tcW w:w="785"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PSO3</w:t>
            </w:r>
          </w:p>
        </w:tc>
      </w:tr>
      <w:tr w:rsidR="0098305D" w:rsidTr="00E16DBB">
        <w:tc>
          <w:tcPr>
            <w:tcW w:w="1110"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lastRenderedPageBreak/>
              <w:t>CO1</w:t>
            </w:r>
          </w:p>
        </w:tc>
        <w:tc>
          <w:tcPr>
            <w:tcW w:w="834" w:type="dxa"/>
          </w:tcPr>
          <w:p w:rsidR="0098305D" w:rsidRPr="00EC0AB9" w:rsidRDefault="0098305D" w:rsidP="00E16DBB">
            <w:pPr>
              <w:autoSpaceDE w:val="0"/>
              <w:autoSpaceDN w:val="0"/>
              <w:adjustRightInd w:val="0"/>
              <w:jc w:val="center"/>
              <w:rPr>
                <w:rFonts w:ascii="Times New Roman" w:hAnsi="Times New Roman"/>
                <w:color w:val="000000"/>
              </w:rPr>
            </w:pPr>
          </w:p>
        </w:tc>
        <w:tc>
          <w:tcPr>
            <w:tcW w:w="833"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835" w:type="dxa"/>
          </w:tcPr>
          <w:p w:rsidR="0098305D" w:rsidRPr="00EC0AB9" w:rsidRDefault="0098305D" w:rsidP="00E16DBB">
            <w:pPr>
              <w:autoSpaceDE w:val="0"/>
              <w:autoSpaceDN w:val="0"/>
              <w:adjustRightInd w:val="0"/>
              <w:jc w:val="center"/>
              <w:rPr>
                <w:rFonts w:ascii="Times New Roman" w:hAnsi="Times New Roman"/>
                <w:color w:val="000000"/>
              </w:rPr>
            </w:pP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p>
        </w:tc>
        <w:tc>
          <w:tcPr>
            <w:tcW w:w="767" w:type="dxa"/>
          </w:tcPr>
          <w:p w:rsidR="0098305D" w:rsidRPr="00EC0AB9" w:rsidRDefault="0098305D" w:rsidP="00E16DBB">
            <w:pPr>
              <w:autoSpaceDE w:val="0"/>
              <w:autoSpaceDN w:val="0"/>
              <w:adjustRightInd w:val="0"/>
              <w:jc w:val="center"/>
              <w:rPr>
                <w:rFonts w:ascii="Times New Roman" w:hAnsi="Times New Roman"/>
                <w:color w:val="000000"/>
              </w:rPr>
            </w:pP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p>
        </w:tc>
      </w:tr>
      <w:tr w:rsidR="0098305D" w:rsidTr="00E16DBB">
        <w:tc>
          <w:tcPr>
            <w:tcW w:w="1110"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CO2</w:t>
            </w:r>
          </w:p>
        </w:tc>
        <w:tc>
          <w:tcPr>
            <w:tcW w:w="834" w:type="dxa"/>
          </w:tcPr>
          <w:p w:rsidR="0098305D" w:rsidRPr="00EC0AB9" w:rsidRDefault="0098305D" w:rsidP="00E16DBB">
            <w:pPr>
              <w:autoSpaceDE w:val="0"/>
              <w:autoSpaceDN w:val="0"/>
              <w:adjustRightInd w:val="0"/>
              <w:jc w:val="center"/>
              <w:rPr>
                <w:rFonts w:ascii="Times New Roman" w:hAnsi="Times New Roman"/>
                <w:color w:val="000000"/>
              </w:rPr>
            </w:pPr>
          </w:p>
        </w:tc>
        <w:tc>
          <w:tcPr>
            <w:tcW w:w="833" w:type="dxa"/>
          </w:tcPr>
          <w:p w:rsidR="0098305D" w:rsidRPr="00EC0AB9" w:rsidRDefault="0098305D" w:rsidP="00E16DBB">
            <w:pPr>
              <w:autoSpaceDE w:val="0"/>
              <w:autoSpaceDN w:val="0"/>
              <w:adjustRightInd w:val="0"/>
              <w:jc w:val="center"/>
              <w:rPr>
                <w:rFonts w:ascii="Times New Roman" w:hAnsi="Times New Roman"/>
                <w:color w:val="000000"/>
              </w:rPr>
            </w:pPr>
          </w:p>
        </w:tc>
        <w:tc>
          <w:tcPr>
            <w:tcW w:w="835"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L</w:t>
            </w: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p>
        </w:tc>
        <w:tc>
          <w:tcPr>
            <w:tcW w:w="767"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p>
        </w:tc>
      </w:tr>
      <w:tr w:rsidR="0098305D" w:rsidTr="00E16DBB">
        <w:tc>
          <w:tcPr>
            <w:tcW w:w="1110"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CO3</w:t>
            </w:r>
          </w:p>
        </w:tc>
        <w:tc>
          <w:tcPr>
            <w:tcW w:w="834"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833" w:type="dxa"/>
          </w:tcPr>
          <w:p w:rsidR="0098305D" w:rsidRPr="00EC0AB9" w:rsidRDefault="0098305D" w:rsidP="00E16DBB">
            <w:pPr>
              <w:autoSpaceDE w:val="0"/>
              <w:autoSpaceDN w:val="0"/>
              <w:adjustRightInd w:val="0"/>
              <w:jc w:val="center"/>
              <w:rPr>
                <w:rFonts w:ascii="Times New Roman" w:hAnsi="Times New Roman"/>
                <w:color w:val="000000"/>
              </w:rPr>
            </w:pPr>
          </w:p>
        </w:tc>
        <w:tc>
          <w:tcPr>
            <w:tcW w:w="835"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L</w:t>
            </w: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p>
        </w:tc>
        <w:tc>
          <w:tcPr>
            <w:tcW w:w="767" w:type="dxa"/>
          </w:tcPr>
          <w:p w:rsidR="0098305D" w:rsidRPr="00EC0AB9" w:rsidRDefault="0098305D" w:rsidP="00E16DBB">
            <w:pPr>
              <w:autoSpaceDE w:val="0"/>
              <w:autoSpaceDN w:val="0"/>
              <w:adjustRightInd w:val="0"/>
              <w:jc w:val="center"/>
              <w:rPr>
                <w:rFonts w:ascii="Times New Roman" w:hAnsi="Times New Roman"/>
                <w:color w:val="000000"/>
              </w:rPr>
            </w:pP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L</w:t>
            </w: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p>
        </w:tc>
      </w:tr>
      <w:tr w:rsidR="0098305D" w:rsidTr="00E16DBB">
        <w:tc>
          <w:tcPr>
            <w:tcW w:w="1110"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CO4</w:t>
            </w:r>
          </w:p>
        </w:tc>
        <w:tc>
          <w:tcPr>
            <w:tcW w:w="834" w:type="dxa"/>
          </w:tcPr>
          <w:p w:rsidR="0098305D" w:rsidRPr="00EC0AB9" w:rsidRDefault="0098305D" w:rsidP="00E16DBB">
            <w:pPr>
              <w:autoSpaceDE w:val="0"/>
              <w:autoSpaceDN w:val="0"/>
              <w:adjustRightInd w:val="0"/>
              <w:jc w:val="center"/>
              <w:rPr>
                <w:rFonts w:ascii="Times New Roman" w:hAnsi="Times New Roman"/>
                <w:color w:val="000000"/>
              </w:rPr>
            </w:pPr>
          </w:p>
        </w:tc>
        <w:tc>
          <w:tcPr>
            <w:tcW w:w="833" w:type="dxa"/>
          </w:tcPr>
          <w:p w:rsidR="0098305D" w:rsidRPr="00EC0AB9" w:rsidRDefault="0098305D" w:rsidP="00E16DBB">
            <w:pPr>
              <w:autoSpaceDE w:val="0"/>
              <w:autoSpaceDN w:val="0"/>
              <w:adjustRightInd w:val="0"/>
              <w:jc w:val="center"/>
              <w:rPr>
                <w:rFonts w:ascii="Times New Roman" w:hAnsi="Times New Roman"/>
                <w:color w:val="000000"/>
              </w:rPr>
            </w:pPr>
          </w:p>
        </w:tc>
        <w:tc>
          <w:tcPr>
            <w:tcW w:w="835" w:type="dxa"/>
          </w:tcPr>
          <w:p w:rsidR="0098305D" w:rsidRPr="00EC0AB9" w:rsidRDefault="0098305D" w:rsidP="00E16DBB">
            <w:pPr>
              <w:autoSpaceDE w:val="0"/>
              <w:autoSpaceDN w:val="0"/>
              <w:adjustRightInd w:val="0"/>
              <w:jc w:val="center"/>
              <w:rPr>
                <w:rFonts w:ascii="Times New Roman" w:hAnsi="Times New Roman"/>
                <w:color w:val="000000"/>
              </w:rPr>
            </w:pP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c>
          <w:tcPr>
            <w:tcW w:w="767" w:type="dxa"/>
          </w:tcPr>
          <w:p w:rsidR="0098305D" w:rsidRPr="00EC0AB9" w:rsidRDefault="0098305D" w:rsidP="00E16DBB">
            <w:pPr>
              <w:autoSpaceDE w:val="0"/>
              <w:autoSpaceDN w:val="0"/>
              <w:adjustRightInd w:val="0"/>
              <w:jc w:val="center"/>
              <w:rPr>
                <w:rFonts w:ascii="Times New Roman" w:hAnsi="Times New Roman"/>
                <w:color w:val="000000"/>
              </w:rPr>
            </w:pP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M</w:t>
            </w:r>
          </w:p>
        </w:tc>
      </w:tr>
      <w:tr w:rsidR="0098305D" w:rsidTr="00E16DBB">
        <w:tc>
          <w:tcPr>
            <w:tcW w:w="1110" w:type="dxa"/>
          </w:tcPr>
          <w:p w:rsidR="0098305D" w:rsidRPr="00EC0AB9" w:rsidRDefault="0098305D" w:rsidP="00E16DBB">
            <w:pPr>
              <w:autoSpaceDE w:val="0"/>
              <w:autoSpaceDN w:val="0"/>
              <w:adjustRightInd w:val="0"/>
              <w:jc w:val="both"/>
              <w:rPr>
                <w:rFonts w:ascii="Times New Roman" w:hAnsi="Times New Roman"/>
                <w:sz w:val="24"/>
                <w:szCs w:val="24"/>
                <w:lang w:bidi="hi-IN"/>
              </w:rPr>
            </w:pPr>
            <w:r w:rsidRPr="00EC0AB9">
              <w:rPr>
                <w:rFonts w:ascii="Times New Roman" w:hAnsi="Times New Roman"/>
                <w:sz w:val="24"/>
                <w:szCs w:val="24"/>
                <w:lang w:bidi="hi-IN"/>
              </w:rPr>
              <w:t>CO5</w:t>
            </w:r>
          </w:p>
        </w:tc>
        <w:tc>
          <w:tcPr>
            <w:tcW w:w="834" w:type="dxa"/>
          </w:tcPr>
          <w:p w:rsidR="0098305D" w:rsidRPr="00EC0AB9" w:rsidRDefault="0098305D" w:rsidP="00E16DBB">
            <w:pPr>
              <w:autoSpaceDE w:val="0"/>
              <w:autoSpaceDN w:val="0"/>
              <w:adjustRightInd w:val="0"/>
              <w:jc w:val="center"/>
              <w:rPr>
                <w:rFonts w:ascii="Times New Roman" w:hAnsi="Times New Roman"/>
                <w:color w:val="000000"/>
              </w:rPr>
            </w:pPr>
          </w:p>
        </w:tc>
        <w:tc>
          <w:tcPr>
            <w:tcW w:w="833"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L</w:t>
            </w:r>
          </w:p>
        </w:tc>
        <w:tc>
          <w:tcPr>
            <w:tcW w:w="835" w:type="dxa"/>
          </w:tcPr>
          <w:p w:rsidR="0098305D" w:rsidRPr="00EC0AB9" w:rsidRDefault="0098305D" w:rsidP="00E16DBB">
            <w:pPr>
              <w:autoSpaceDE w:val="0"/>
              <w:autoSpaceDN w:val="0"/>
              <w:adjustRightInd w:val="0"/>
              <w:jc w:val="center"/>
              <w:rPr>
                <w:rFonts w:ascii="Times New Roman" w:hAnsi="Times New Roman"/>
                <w:color w:val="000000"/>
              </w:rPr>
            </w:pP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767" w:type="dxa"/>
          </w:tcPr>
          <w:p w:rsidR="0098305D" w:rsidRPr="00EC0AB9" w:rsidRDefault="0098305D" w:rsidP="00E16DBB">
            <w:pPr>
              <w:autoSpaceDE w:val="0"/>
              <w:autoSpaceDN w:val="0"/>
              <w:adjustRightInd w:val="0"/>
              <w:jc w:val="center"/>
              <w:rPr>
                <w:rFonts w:ascii="Times New Roman" w:hAnsi="Times New Roman"/>
                <w:color w:val="000000"/>
              </w:rPr>
            </w:pPr>
          </w:p>
        </w:tc>
        <w:tc>
          <w:tcPr>
            <w:tcW w:w="836" w:type="dxa"/>
          </w:tcPr>
          <w:p w:rsidR="0098305D" w:rsidRPr="00EC0AB9" w:rsidRDefault="0098305D" w:rsidP="00E16DBB">
            <w:pPr>
              <w:autoSpaceDE w:val="0"/>
              <w:autoSpaceDN w:val="0"/>
              <w:adjustRightInd w:val="0"/>
              <w:jc w:val="center"/>
              <w:rPr>
                <w:rFonts w:ascii="Times New Roman" w:hAnsi="Times New Roman"/>
                <w:color w:val="000000"/>
              </w:rPr>
            </w:pP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r w:rsidRPr="00EC0AB9">
              <w:rPr>
                <w:rFonts w:ascii="Times New Roman" w:hAnsi="Times New Roman"/>
                <w:color w:val="000000"/>
              </w:rPr>
              <w:t>H</w:t>
            </w:r>
          </w:p>
        </w:tc>
        <w:tc>
          <w:tcPr>
            <w:tcW w:w="785" w:type="dxa"/>
          </w:tcPr>
          <w:p w:rsidR="0098305D" w:rsidRPr="00EC0AB9" w:rsidRDefault="0098305D" w:rsidP="00E16DBB">
            <w:pPr>
              <w:autoSpaceDE w:val="0"/>
              <w:autoSpaceDN w:val="0"/>
              <w:adjustRightInd w:val="0"/>
              <w:jc w:val="center"/>
              <w:rPr>
                <w:rFonts w:ascii="Times New Roman" w:hAnsi="Times New Roman"/>
                <w:color w:val="000000"/>
              </w:rPr>
            </w:pPr>
          </w:p>
        </w:tc>
      </w:tr>
    </w:tbl>
    <w:p w:rsidR="0098305D" w:rsidRPr="004441DD" w:rsidRDefault="0098305D" w:rsidP="0098305D">
      <w:pPr>
        <w:autoSpaceDE w:val="0"/>
        <w:autoSpaceDN w:val="0"/>
        <w:adjustRightInd w:val="0"/>
        <w:spacing w:after="0" w:line="240" w:lineRule="auto"/>
        <w:jc w:val="both"/>
        <w:rPr>
          <w:rFonts w:ascii="Times New Roman" w:eastAsiaTheme="minorHAnsi" w:hAnsi="Times New Roman"/>
          <w:sz w:val="24"/>
          <w:szCs w:val="24"/>
          <w:lang w:bidi="hi-IN"/>
        </w:rPr>
      </w:pPr>
    </w:p>
    <w:p w:rsidR="0098305D" w:rsidRDefault="0098305D" w:rsidP="0098305D">
      <w:pPr>
        <w:spacing w:before="100" w:beforeAutospacing="1" w:after="100" w:afterAutospacing="1"/>
        <w:rPr>
          <w:rFonts w:ascii="Times New Roman" w:eastAsia="Calibri" w:hAnsi="Times New Roman"/>
          <w:b/>
          <w:sz w:val="24"/>
          <w:szCs w:val="24"/>
        </w:rPr>
      </w:pPr>
      <w:r w:rsidRPr="00ED5F76">
        <w:t xml:space="preserve">H = Highly Related; </w:t>
      </w:r>
      <w:r>
        <w:t>M</w:t>
      </w:r>
      <w:r w:rsidRPr="00ED5F76">
        <w:t xml:space="preserve"> = </w:t>
      </w:r>
      <w:r>
        <w:t>Medium; L = Low</w:t>
      </w:r>
    </w:p>
    <w:p w:rsidR="00540A84" w:rsidRPr="00030B77" w:rsidRDefault="00B63A1D" w:rsidP="00030B77">
      <w:pPr>
        <w:spacing w:before="100" w:beforeAutospacing="1" w:after="100" w:afterAutospacing="1"/>
        <w:rPr>
          <w:rFonts w:ascii="Times New Roman" w:hAnsi="Times New Roman"/>
          <w:b/>
          <w:bCs/>
          <w:sz w:val="24"/>
          <w:szCs w:val="24"/>
          <w:lang w:val="en-CA" w:eastAsia="en-CA"/>
        </w:rPr>
      </w:pPr>
      <w:r>
        <w:rPr>
          <w:rFonts w:ascii="Times New Roman" w:eastAsia="Calibri" w:hAnsi="Times New Roman"/>
          <w:b/>
          <w:sz w:val="24"/>
          <w:szCs w:val="24"/>
        </w:rPr>
        <w:t>MPH013</w:t>
      </w:r>
      <w:r w:rsidR="000A7810">
        <w:rPr>
          <w:rFonts w:ascii="Times New Roman" w:eastAsia="Calibri" w:hAnsi="Times New Roman"/>
          <w:b/>
          <w:sz w:val="24"/>
          <w:szCs w:val="24"/>
        </w:rPr>
        <w:t>B</w:t>
      </w:r>
      <w:r w:rsidR="00540A84" w:rsidRPr="00030B77">
        <w:rPr>
          <w:rStyle w:val="Strong"/>
          <w:rFonts w:ascii="Times New Roman" w:hAnsi="Times New Roman"/>
          <w:sz w:val="24"/>
          <w:szCs w:val="24"/>
        </w:rPr>
        <w:t xml:space="preserve">: </w:t>
      </w:r>
      <w:r w:rsidR="00540A84" w:rsidRPr="00030B77">
        <w:rPr>
          <w:rFonts w:ascii="Times New Roman" w:hAnsi="Times New Roman"/>
          <w:b/>
          <w:sz w:val="24"/>
          <w:szCs w:val="24"/>
        </w:rPr>
        <w:t>Advanced</w:t>
      </w:r>
      <w:r w:rsidR="00540A84" w:rsidRPr="00030B77">
        <w:rPr>
          <w:rFonts w:ascii="Times New Roman" w:hAnsi="Times New Roman"/>
          <w:b/>
          <w:bCs/>
          <w:sz w:val="24"/>
          <w:szCs w:val="24"/>
          <w:lang w:val="en-CA" w:eastAsia="en-CA"/>
        </w:rPr>
        <w:t xml:space="preserve"> Solid State Physics</w:t>
      </w:r>
      <w:r>
        <w:rPr>
          <w:rFonts w:ascii="Times New Roman" w:hAnsi="Times New Roman"/>
          <w:b/>
          <w:bCs/>
          <w:sz w:val="24"/>
          <w:szCs w:val="24"/>
          <w:lang w:val="en-CA" w:eastAsia="en-CA"/>
        </w:rPr>
        <w:t xml:space="preserve">         </w:t>
      </w:r>
      <w:r w:rsidR="00030B77">
        <w:rPr>
          <w:rFonts w:ascii="Times New Roman" w:hAnsi="Times New Roman"/>
          <w:b/>
          <w:bCs/>
          <w:sz w:val="24"/>
          <w:szCs w:val="24"/>
          <w:lang w:val="en-CA" w:eastAsia="en-CA"/>
        </w:rPr>
        <w:t xml:space="preserve">                                       </w:t>
      </w:r>
      <w:r w:rsidR="00FA0169">
        <w:rPr>
          <w:rFonts w:ascii="Times New Roman" w:hAnsi="Times New Roman"/>
          <w:b/>
          <w:bCs/>
          <w:sz w:val="24"/>
          <w:szCs w:val="24"/>
          <w:lang w:val="en-CA" w:eastAsia="en-CA"/>
        </w:rPr>
        <w:t xml:space="preserve">  </w:t>
      </w:r>
      <w:r w:rsidR="00030B77">
        <w:rPr>
          <w:rFonts w:ascii="Times New Roman" w:hAnsi="Times New Roman"/>
          <w:b/>
          <w:bCs/>
          <w:sz w:val="24"/>
          <w:szCs w:val="24"/>
          <w:lang w:val="en-CA" w:eastAsia="en-CA"/>
        </w:rPr>
        <w:t xml:space="preserve">              Credit(s): 4</w:t>
      </w:r>
    </w:p>
    <w:p w:rsidR="00A00D4C" w:rsidRDefault="00A00D4C" w:rsidP="00540A84">
      <w:pPr>
        <w:spacing w:beforeAutospacing="1" w:afterAutospacing="1"/>
        <w:jc w:val="both"/>
        <w:rPr>
          <w:rFonts w:ascii="Times New Roman" w:hAnsi="Times New Roman"/>
          <w:b/>
          <w:bCs/>
          <w:sz w:val="24"/>
          <w:szCs w:val="24"/>
          <w:lang w:val="en-CA" w:eastAsia="en-CA"/>
        </w:rPr>
      </w:pPr>
      <w:r>
        <w:rPr>
          <w:rFonts w:ascii="Times New Roman" w:hAnsi="Times New Roman"/>
          <w:b/>
          <w:bCs/>
          <w:sz w:val="24"/>
          <w:szCs w:val="24"/>
          <w:lang w:val="en-CA" w:eastAsia="en-CA"/>
        </w:rPr>
        <w:t>Unit-I</w:t>
      </w:r>
    </w:p>
    <w:p w:rsidR="00115DF4" w:rsidRPr="00115DF4" w:rsidRDefault="00115DF4" w:rsidP="00540A84">
      <w:pPr>
        <w:spacing w:beforeAutospacing="1" w:afterAutospacing="1"/>
        <w:jc w:val="both"/>
        <w:rPr>
          <w:rFonts w:ascii="Times New Roman" w:hAnsi="Times New Roman"/>
          <w:sz w:val="24"/>
          <w:szCs w:val="24"/>
          <w:lang w:val="en-CA" w:eastAsia="en-CA"/>
        </w:rPr>
      </w:pPr>
      <w:r w:rsidRPr="005E5CA5">
        <w:rPr>
          <w:rFonts w:ascii="Times New Roman" w:hAnsi="Times New Roman"/>
          <w:b/>
          <w:bCs/>
          <w:sz w:val="24"/>
          <w:szCs w:val="24"/>
          <w:lang w:val="en-CA" w:eastAsia="en-CA"/>
        </w:rPr>
        <w:t>Lattice Vibrat</w:t>
      </w:r>
      <w:r>
        <w:rPr>
          <w:rFonts w:ascii="Times New Roman" w:hAnsi="Times New Roman"/>
          <w:b/>
          <w:bCs/>
          <w:sz w:val="24"/>
          <w:szCs w:val="24"/>
          <w:lang w:val="en-CA" w:eastAsia="en-CA"/>
        </w:rPr>
        <w:t>ions</w:t>
      </w:r>
      <w:r w:rsidRPr="005E5CA5">
        <w:rPr>
          <w:rFonts w:ascii="Times New Roman" w:hAnsi="Times New Roman"/>
          <w:b/>
          <w:bCs/>
          <w:sz w:val="24"/>
          <w:szCs w:val="24"/>
          <w:lang w:val="en-CA" w:eastAsia="en-CA"/>
        </w:rPr>
        <w:t xml:space="preserve"> and Thermal Properties: </w:t>
      </w:r>
      <w:r w:rsidRPr="005E5CA5">
        <w:rPr>
          <w:rFonts w:ascii="Times New Roman" w:hAnsi="Times New Roman"/>
          <w:sz w:val="24"/>
          <w:szCs w:val="24"/>
          <w:lang w:val="en-CA" w:eastAsia="en-CA"/>
        </w:rPr>
        <w:t>Interrelations between elastic constants C11, C12 and C44 wave propagation and exp</w:t>
      </w:r>
      <w:r>
        <w:rPr>
          <w:rFonts w:ascii="Times New Roman" w:hAnsi="Times New Roman"/>
          <w:sz w:val="24"/>
          <w:szCs w:val="24"/>
          <w:lang w:val="en-CA" w:eastAsia="en-CA"/>
        </w:rPr>
        <w:t>e</w:t>
      </w:r>
      <w:r w:rsidRPr="005E5CA5">
        <w:rPr>
          <w:rFonts w:ascii="Times New Roman" w:hAnsi="Times New Roman"/>
          <w:sz w:val="24"/>
          <w:szCs w:val="24"/>
          <w:lang w:val="en-CA" w:eastAsia="en-CA"/>
        </w:rPr>
        <w:t>rimental determination of elastic constant of cubic crystal, vibrations of linear</w:t>
      </w:r>
      <w:r>
        <w:rPr>
          <w:rFonts w:ascii="Times New Roman" w:hAnsi="Times New Roman"/>
          <w:sz w:val="24"/>
          <w:szCs w:val="24"/>
          <w:lang w:val="en-CA" w:eastAsia="en-CA"/>
        </w:rPr>
        <w:t xml:space="preserve"> </w:t>
      </w:r>
      <w:r w:rsidRPr="005E5CA5">
        <w:rPr>
          <w:rFonts w:ascii="Times New Roman" w:hAnsi="Times New Roman"/>
          <w:sz w:val="24"/>
          <w:szCs w:val="24"/>
          <w:lang w:val="en-CA" w:eastAsia="en-CA"/>
        </w:rPr>
        <w:t>mono and diatomic lattices, Dete</w:t>
      </w:r>
      <w:r>
        <w:rPr>
          <w:rFonts w:ascii="Times New Roman" w:hAnsi="Times New Roman"/>
          <w:sz w:val="24"/>
          <w:szCs w:val="24"/>
          <w:lang w:val="en-CA" w:eastAsia="en-CA"/>
        </w:rPr>
        <w:t>rmina</w:t>
      </w:r>
      <w:r w:rsidRPr="005E5CA5">
        <w:rPr>
          <w:rFonts w:ascii="Times New Roman" w:hAnsi="Times New Roman"/>
          <w:sz w:val="24"/>
          <w:szCs w:val="24"/>
          <w:lang w:val="en-CA" w:eastAsia="en-CA"/>
        </w:rPr>
        <w:t>tion of phonon dispersion by inelastic scattering of neutrons.</w:t>
      </w:r>
    </w:p>
    <w:p w:rsidR="00115DF4" w:rsidRDefault="00A00D4C" w:rsidP="00115DF4">
      <w:pPr>
        <w:spacing w:beforeAutospacing="1" w:afterAutospacing="1"/>
        <w:jc w:val="both"/>
        <w:rPr>
          <w:rFonts w:ascii="Times New Roman" w:hAnsi="Times New Roman"/>
          <w:b/>
          <w:bCs/>
          <w:sz w:val="24"/>
          <w:szCs w:val="24"/>
          <w:lang w:val="en-CA" w:eastAsia="en-CA"/>
        </w:rPr>
      </w:pPr>
      <w:r>
        <w:rPr>
          <w:rFonts w:ascii="Times New Roman" w:hAnsi="Times New Roman"/>
          <w:b/>
          <w:bCs/>
          <w:sz w:val="24"/>
          <w:szCs w:val="24"/>
          <w:lang w:val="en-CA" w:eastAsia="en-CA"/>
        </w:rPr>
        <w:t>Unit-II</w:t>
      </w:r>
    </w:p>
    <w:p w:rsidR="00115DF4" w:rsidRPr="00115DF4" w:rsidRDefault="00115DF4" w:rsidP="00115DF4">
      <w:pPr>
        <w:spacing w:beforeAutospacing="1" w:afterAutospacing="1"/>
        <w:jc w:val="both"/>
        <w:rPr>
          <w:rFonts w:ascii="Times New Roman" w:hAnsi="Times New Roman"/>
          <w:b/>
          <w:bCs/>
          <w:sz w:val="24"/>
          <w:szCs w:val="24"/>
          <w:lang w:val="en-CA" w:eastAsia="en-CA"/>
        </w:rPr>
      </w:pPr>
      <w:r w:rsidRPr="005E5CA5">
        <w:rPr>
          <w:rFonts w:ascii="Times New Roman" w:hAnsi="Times New Roman"/>
          <w:b/>
          <w:bCs/>
          <w:sz w:val="24"/>
          <w:szCs w:val="24"/>
          <w:lang w:val="en-CA" w:eastAsia="en-CA"/>
        </w:rPr>
        <w:t xml:space="preserve">Band Theory: </w:t>
      </w:r>
      <w:r w:rsidRPr="005E5CA5">
        <w:rPr>
          <w:rFonts w:ascii="Times New Roman" w:hAnsi="Times New Roman"/>
          <w:sz w:val="24"/>
          <w:szCs w:val="24"/>
          <w:lang w:val="en-CA" w:eastAsia="en-CA"/>
        </w:rPr>
        <w:t xml:space="preserve">Block theorem, </w:t>
      </w:r>
      <w:proofErr w:type="spellStart"/>
      <w:r w:rsidRPr="005E5CA5">
        <w:rPr>
          <w:rFonts w:ascii="Times New Roman" w:hAnsi="Times New Roman"/>
          <w:sz w:val="24"/>
          <w:szCs w:val="24"/>
          <w:lang w:val="en-CA" w:eastAsia="en-CA"/>
        </w:rPr>
        <w:t>Kronig</w:t>
      </w:r>
      <w:proofErr w:type="spellEnd"/>
      <w:r w:rsidRPr="005E5CA5">
        <w:rPr>
          <w:rFonts w:ascii="Times New Roman" w:hAnsi="Times New Roman"/>
          <w:sz w:val="24"/>
          <w:szCs w:val="24"/>
          <w:lang w:val="en-CA" w:eastAsia="en-CA"/>
        </w:rPr>
        <w:t xml:space="preserve"> Penny model, effective mass of electrons, Wigner-Seitz approximation, NFE model, tight binding method and calculation of density for a band in simple cubic lattice, pseudo potential method. </w:t>
      </w:r>
    </w:p>
    <w:p w:rsidR="00115DF4" w:rsidRDefault="00A00D4C" w:rsidP="00540A84">
      <w:pPr>
        <w:spacing w:beforeAutospacing="1" w:afterAutospacing="1"/>
        <w:jc w:val="both"/>
        <w:rPr>
          <w:rFonts w:ascii="Times New Roman" w:hAnsi="Times New Roman"/>
          <w:b/>
          <w:sz w:val="24"/>
          <w:szCs w:val="24"/>
          <w:lang w:val="en-CA" w:eastAsia="en-CA"/>
        </w:rPr>
      </w:pPr>
      <w:r w:rsidRPr="00A00D4C">
        <w:rPr>
          <w:rFonts w:ascii="Times New Roman" w:hAnsi="Times New Roman"/>
          <w:b/>
          <w:sz w:val="24"/>
          <w:szCs w:val="24"/>
          <w:lang w:val="en-CA" w:eastAsia="en-CA"/>
        </w:rPr>
        <w:t>Unit-III</w:t>
      </w:r>
    </w:p>
    <w:p w:rsidR="00115DF4" w:rsidRPr="00115DF4" w:rsidRDefault="00115DF4" w:rsidP="00540A84">
      <w:pPr>
        <w:spacing w:beforeAutospacing="1" w:afterAutospacing="1"/>
        <w:jc w:val="both"/>
        <w:rPr>
          <w:rFonts w:ascii="Times New Roman" w:hAnsi="Times New Roman"/>
          <w:b/>
          <w:sz w:val="24"/>
          <w:szCs w:val="24"/>
          <w:lang w:val="en-CA" w:eastAsia="en-CA"/>
        </w:rPr>
      </w:pPr>
      <w:r w:rsidRPr="005E5CA5">
        <w:rPr>
          <w:rFonts w:ascii="Times New Roman" w:hAnsi="Times New Roman"/>
          <w:b/>
          <w:bCs/>
          <w:sz w:val="24"/>
          <w:szCs w:val="24"/>
          <w:lang w:val="en-CA" w:eastAsia="en-CA"/>
        </w:rPr>
        <w:t xml:space="preserve">Semiconductors: </w:t>
      </w:r>
      <w:r w:rsidRPr="005E5CA5">
        <w:rPr>
          <w:rFonts w:ascii="Times New Roman" w:hAnsi="Times New Roman"/>
          <w:sz w:val="24"/>
          <w:szCs w:val="24"/>
          <w:lang w:val="en-CA" w:eastAsia="en-CA"/>
        </w:rPr>
        <w:t>law of mass action, calculation of impurity conductivity,</w:t>
      </w:r>
      <w:r>
        <w:rPr>
          <w:rFonts w:ascii="Times New Roman" w:hAnsi="Times New Roman"/>
          <w:sz w:val="24"/>
          <w:szCs w:val="24"/>
          <w:lang w:val="en-CA" w:eastAsia="en-CA"/>
        </w:rPr>
        <w:t xml:space="preserve"> </w:t>
      </w:r>
      <w:r w:rsidRPr="005E5CA5">
        <w:rPr>
          <w:rFonts w:ascii="Times New Roman" w:hAnsi="Times New Roman"/>
          <w:sz w:val="24"/>
          <w:szCs w:val="24"/>
          <w:lang w:val="en-CA" w:eastAsia="en-CA"/>
        </w:rPr>
        <w:t xml:space="preserve">ellipsoidal energy surfaces in Si and </w:t>
      </w:r>
      <w:proofErr w:type="spellStart"/>
      <w:r w:rsidRPr="005E5CA5">
        <w:rPr>
          <w:rFonts w:ascii="Times New Roman" w:hAnsi="Times New Roman"/>
          <w:sz w:val="24"/>
          <w:szCs w:val="24"/>
          <w:lang w:val="en-CA" w:eastAsia="en-CA"/>
        </w:rPr>
        <w:t>Ge</w:t>
      </w:r>
      <w:proofErr w:type="spellEnd"/>
      <w:r w:rsidRPr="005E5CA5">
        <w:rPr>
          <w:rFonts w:ascii="Times New Roman" w:hAnsi="Times New Roman"/>
          <w:sz w:val="24"/>
          <w:szCs w:val="24"/>
          <w:lang w:val="en-CA" w:eastAsia="en-CA"/>
        </w:rPr>
        <w:t xml:space="preserve">, Hall effect, recombination mechanism, optical transitions and </w:t>
      </w:r>
      <w:proofErr w:type="spellStart"/>
      <w:r w:rsidRPr="005E5CA5">
        <w:rPr>
          <w:rFonts w:ascii="Times New Roman" w:hAnsi="Times New Roman"/>
          <w:sz w:val="24"/>
          <w:szCs w:val="24"/>
          <w:lang w:val="en-CA" w:eastAsia="en-CA"/>
        </w:rPr>
        <w:t>Schockely</w:t>
      </w:r>
      <w:proofErr w:type="spellEnd"/>
      <w:r w:rsidRPr="005E5CA5">
        <w:rPr>
          <w:rFonts w:ascii="Times New Roman" w:hAnsi="Times New Roman"/>
          <w:sz w:val="24"/>
          <w:szCs w:val="24"/>
          <w:lang w:val="en-CA" w:eastAsia="en-CA"/>
        </w:rPr>
        <w:t xml:space="preserve">-Read theory </w:t>
      </w:r>
      <w:proofErr w:type="spellStart"/>
      <w:r w:rsidRPr="005E5CA5">
        <w:rPr>
          <w:rFonts w:ascii="Times New Roman" w:hAnsi="Times New Roman"/>
          <w:sz w:val="24"/>
          <w:szCs w:val="24"/>
          <w:lang w:val="en-CA" w:eastAsia="en-CA"/>
        </w:rPr>
        <w:t>excitons</w:t>
      </w:r>
      <w:proofErr w:type="spellEnd"/>
      <w:r w:rsidRPr="005E5CA5">
        <w:rPr>
          <w:rFonts w:ascii="Times New Roman" w:hAnsi="Times New Roman"/>
          <w:sz w:val="24"/>
          <w:szCs w:val="24"/>
          <w:lang w:val="en-CA" w:eastAsia="en-CA"/>
        </w:rPr>
        <w:t>, photoconductivity, photo-Luminescence.</w:t>
      </w:r>
      <w:r>
        <w:rPr>
          <w:rFonts w:ascii="Times New Roman" w:hAnsi="Times New Roman"/>
          <w:sz w:val="24"/>
          <w:szCs w:val="24"/>
          <w:lang w:val="en-CA" w:eastAsia="en-CA"/>
        </w:rPr>
        <w:t xml:space="preserve"> </w:t>
      </w:r>
      <w:proofErr w:type="gramStart"/>
      <w:r w:rsidRPr="005E5CA5">
        <w:rPr>
          <w:rFonts w:ascii="Times New Roman" w:hAnsi="Times New Roman"/>
          <w:sz w:val="24"/>
          <w:szCs w:val="24"/>
          <w:lang w:val="en-CA" w:eastAsia="en-CA"/>
        </w:rPr>
        <w:t>Points</w:t>
      </w:r>
      <w:proofErr w:type="gramEnd"/>
      <w:r w:rsidRPr="005E5CA5">
        <w:rPr>
          <w:rFonts w:ascii="Times New Roman" w:hAnsi="Times New Roman"/>
          <w:sz w:val="24"/>
          <w:szCs w:val="24"/>
          <w:lang w:val="en-CA" w:eastAsia="en-CA"/>
        </w:rPr>
        <w:t xml:space="preserve"> line, planar and bulk defects, colour centres, F-centre and aggregate centres</w:t>
      </w:r>
      <w:r>
        <w:rPr>
          <w:rFonts w:ascii="Times New Roman" w:hAnsi="Times New Roman"/>
          <w:sz w:val="24"/>
          <w:szCs w:val="24"/>
          <w:lang w:val="en-CA" w:eastAsia="en-CA"/>
        </w:rPr>
        <w:t xml:space="preserve"> </w:t>
      </w:r>
      <w:r w:rsidRPr="005E5CA5">
        <w:rPr>
          <w:rFonts w:ascii="Times New Roman" w:hAnsi="Times New Roman"/>
          <w:sz w:val="24"/>
          <w:szCs w:val="24"/>
          <w:lang w:val="en-CA" w:eastAsia="en-CA"/>
        </w:rPr>
        <w:t xml:space="preserve">in alkali halides. </w:t>
      </w:r>
      <w:r>
        <w:rPr>
          <w:rFonts w:ascii="Times New Roman" w:hAnsi="Times New Roman"/>
          <w:sz w:val="24"/>
          <w:szCs w:val="24"/>
          <w:lang w:val="en-CA" w:eastAsia="en-CA"/>
        </w:rPr>
        <w:t xml:space="preserve">                              </w:t>
      </w:r>
      <w:r w:rsidRPr="005E5CA5">
        <w:rPr>
          <w:rFonts w:ascii="Times New Roman" w:hAnsi="Times New Roman"/>
          <w:b/>
          <w:bCs/>
          <w:sz w:val="24"/>
          <w:szCs w:val="24"/>
          <w:lang w:val="en-CA" w:eastAsia="en-CA"/>
        </w:rPr>
        <w:t>Theory of Metals:</w:t>
      </w:r>
      <w:r w:rsidRPr="005E5CA5">
        <w:rPr>
          <w:rFonts w:ascii="Times New Roman" w:hAnsi="Times New Roman"/>
          <w:sz w:val="24"/>
          <w:szCs w:val="24"/>
          <w:lang w:val="en-CA" w:eastAsia="en-CA"/>
        </w:rPr>
        <w:t xml:space="preserve"> Fermi- Dirac distribution function, density of states, temperature dependence of Fermi energy, specific heat, use of Fermi.</w:t>
      </w:r>
      <w:r>
        <w:rPr>
          <w:rFonts w:ascii="Times New Roman" w:hAnsi="Times New Roman"/>
          <w:sz w:val="24"/>
          <w:szCs w:val="24"/>
          <w:lang w:val="en-CA" w:eastAsia="en-CA"/>
        </w:rPr>
        <w:t xml:space="preserve"> </w:t>
      </w:r>
      <w:r w:rsidRPr="005E5CA5">
        <w:rPr>
          <w:rFonts w:ascii="Times New Roman" w:hAnsi="Times New Roman"/>
          <w:sz w:val="24"/>
          <w:szCs w:val="24"/>
          <w:lang w:val="en-CA" w:eastAsia="en-CA"/>
        </w:rPr>
        <w:t>Dirac statistics in the calculation of the</w:t>
      </w:r>
      <w:r>
        <w:rPr>
          <w:rFonts w:ascii="Times New Roman" w:hAnsi="Times New Roman"/>
          <w:sz w:val="24"/>
          <w:szCs w:val="24"/>
          <w:lang w:val="en-CA" w:eastAsia="en-CA"/>
        </w:rPr>
        <w:t>rm</w:t>
      </w:r>
      <w:r w:rsidRPr="005E5CA5">
        <w:rPr>
          <w:rFonts w:ascii="Times New Roman" w:hAnsi="Times New Roman"/>
          <w:sz w:val="24"/>
          <w:szCs w:val="24"/>
          <w:lang w:val="en-CA" w:eastAsia="en-CA"/>
        </w:rPr>
        <w:t xml:space="preserve">al conductivity and electrical conductivity, </w:t>
      </w:r>
      <w:proofErr w:type="spellStart"/>
      <w:r w:rsidRPr="005E5CA5">
        <w:rPr>
          <w:rFonts w:ascii="Times New Roman" w:hAnsi="Times New Roman"/>
          <w:sz w:val="24"/>
          <w:szCs w:val="24"/>
          <w:lang w:val="en-CA" w:eastAsia="en-CA"/>
        </w:rPr>
        <w:t>Widemann</w:t>
      </w:r>
      <w:proofErr w:type="spellEnd"/>
      <w:r w:rsidRPr="005E5CA5">
        <w:rPr>
          <w:rFonts w:ascii="Times New Roman" w:hAnsi="Times New Roman"/>
          <w:sz w:val="24"/>
          <w:szCs w:val="24"/>
          <w:lang w:val="en-CA" w:eastAsia="en-CA"/>
        </w:rPr>
        <w:t>-</w:t>
      </w:r>
      <w:r>
        <w:rPr>
          <w:rFonts w:ascii="Times New Roman" w:hAnsi="Times New Roman"/>
          <w:sz w:val="24"/>
          <w:szCs w:val="24"/>
          <w:lang w:val="en-CA" w:eastAsia="en-CA"/>
        </w:rPr>
        <w:t xml:space="preserve"> </w:t>
      </w:r>
      <w:r w:rsidRPr="005E5CA5">
        <w:rPr>
          <w:rFonts w:ascii="Times New Roman" w:hAnsi="Times New Roman"/>
          <w:sz w:val="24"/>
          <w:szCs w:val="24"/>
          <w:lang w:val="en-CA" w:eastAsia="en-CA"/>
        </w:rPr>
        <w:t xml:space="preserve">Franz ratio, susceptibility, width of conduction band, </w:t>
      </w:r>
      <w:proofErr w:type="spellStart"/>
      <w:r w:rsidRPr="005E5CA5">
        <w:rPr>
          <w:rFonts w:ascii="Times New Roman" w:hAnsi="Times New Roman"/>
          <w:sz w:val="24"/>
          <w:szCs w:val="24"/>
          <w:lang w:val="en-CA" w:eastAsia="en-CA"/>
        </w:rPr>
        <w:t>Drude</w:t>
      </w:r>
      <w:proofErr w:type="spellEnd"/>
      <w:r w:rsidRPr="005E5CA5">
        <w:rPr>
          <w:rFonts w:ascii="Times New Roman" w:hAnsi="Times New Roman"/>
          <w:sz w:val="24"/>
          <w:szCs w:val="24"/>
          <w:lang w:val="en-CA" w:eastAsia="en-CA"/>
        </w:rPr>
        <w:t xml:space="preserve"> theory of light, absorption in metals.</w:t>
      </w:r>
      <w:r>
        <w:rPr>
          <w:rFonts w:ascii="Times New Roman" w:hAnsi="Times New Roman"/>
          <w:sz w:val="24"/>
          <w:szCs w:val="24"/>
          <w:lang w:val="en-CA" w:eastAsia="en-CA"/>
        </w:rPr>
        <w:t xml:space="preserve">                                              </w:t>
      </w:r>
    </w:p>
    <w:p w:rsidR="00A00D4C" w:rsidRDefault="00A00D4C" w:rsidP="00540A84">
      <w:pPr>
        <w:spacing w:beforeAutospacing="1" w:afterAutospacing="1"/>
        <w:jc w:val="both"/>
        <w:rPr>
          <w:rFonts w:ascii="Times New Roman" w:hAnsi="Times New Roman"/>
          <w:b/>
          <w:bCs/>
          <w:sz w:val="24"/>
          <w:szCs w:val="24"/>
          <w:lang w:val="en-CA" w:eastAsia="en-CA"/>
        </w:rPr>
      </w:pPr>
      <w:r>
        <w:rPr>
          <w:rFonts w:ascii="Times New Roman" w:hAnsi="Times New Roman"/>
          <w:b/>
          <w:bCs/>
          <w:sz w:val="24"/>
          <w:szCs w:val="24"/>
          <w:lang w:val="en-CA" w:eastAsia="en-CA"/>
        </w:rPr>
        <w:t>Unit-IV</w:t>
      </w:r>
    </w:p>
    <w:p w:rsidR="00BE79B1" w:rsidRDefault="00540A84" w:rsidP="00540A84">
      <w:pPr>
        <w:spacing w:beforeAutospacing="1" w:afterAutospacing="1"/>
        <w:jc w:val="both"/>
        <w:rPr>
          <w:rFonts w:ascii="Times New Roman" w:hAnsi="Times New Roman"/>
          <w:sz w:val="24"/>
          <w:szCs w:val="24"/>
          <w:lang w:val="en-CA" w:eastAsia="en-CA"/>
        </w:rPr>
      </w:pPr>
      <w:r w:rsidRPr="005E5CA5">
        <w:rPr>
          <w:rFonts w:ascii="Times New Roman" w:hAnsi="Times New Roman"/>
          <w:b/>
          <w:bCs/>
          <w:sz w:val="24"/>
          <w:szCs w:val="24"/>
          <w:lang w:val="en-CA" w:eastAsia="en-CA"/>
        </w:rPr>
        <w:lastRenderedPageBreak/>
        <w:t>Magnetism:</w:t>
      </w:r>
      <w:r w:rsidRPr="005E5CA5">
        <w:rPr>
          <w:rFonts w:ascii="Times New Roman" w:hAnsi="Times New Roman"/>
          <w:sz w:val="24"/>
          <w:szCs w:val="24"/>
          <w:lang w:val="en-CA" w:eastAsia="en-CA"/>
        </w:rPr>
        <w:t xml:space="preserve"> </w:t>
      </w:r>
      <w:proofErr w:type="spellStart"/>
      <w:r w:rsidRPr="005E5CA5">
        <w:rPr>
          <w:rFonts w:ascii="Times New Roman" w:hAnsi="Times New Roman"/>
          <w:sz w:val="24"/>
          <w:szCs w:val="24"/>
          <w:lang w:val="en-CA" w:eastAsia="en-CA"/>
        </w:rPr>
        <w:t>Larmor</w:t>
      </w:r>
      <w:proofErr w:type="spellEnd"/>
      <w:r w:rsidRPr="005E5CA5">
        <w:rPr>
          <w:rFonts w:ascii="Times New Roman" w:hAnsi="Times New Roman"/>
          <w:sz w:val="24"/>
          <w:szCs w:val="24"/>
          <w:lang w:val="en-CA" w:eastAsia="en-CA"/>
        </w:rPr>
        <w:t xml:space="preserve"> </w:t>
      </w:r>
      <w:proofErr w:type="spellStart"/>
      <w:r w:rsidRPr="005E5CA5">
        <w:rPr>
          <w:rFonts w:ascii="Times New Roman" w:hAnsi="Times New Roman"/>
          <w:sz w:val="24"/>
          <w:szCs w:val="24"/>
          <w:lang w:val="en-CA" w:eastAsia="en-CA"/>
        </w:rPr>
        <w:t>diamagnetism.Paramagnetism</w:t>
      </w:r>
      <w:proofErr w:type="spellEnd"/>
      <w:r w:rsidRPr="005E5CA5">
        <w:rPr>
          <w:rFonts w:ascii="Times New Roman" w:hAnsi="Times New Roman"/>
          <w:sz w:val="24"/>
          <w:szCs w:val="24"/>
          <w:lang w:val="en-CA" w:eastAsia="en-CA"/>
        </w:rPr>
        <w:t>,</w:t>
      </w:r>
      <w:r>
        <w:rPr>
          <w:rFonts w:ascii="Times New Roman" w:hAnsi="Times New Roman"/>
          <w:sz w:val="24"/>
          <w:szCs w:val="24"/>
          <w:lang w:val="en-CA" w:eastAsia="en-CA"/>
        </w:rPr>
        <w:t xml:space="preserve"> </w:t>
      </w:r>
      <w:r w:rsidRPr="005E5CA5">
        <w:rPr>
          <w:rFonts w:ascii="Times New Roman" w:hAnsi="Times New Roman"/>
          <w:sz w:val="24"/>
          <w:szCs w:val="24"/>
          <w:lang w:val="en-CA" w:eastAsia="en-CA"/>
        </w:rPr>
        <w:t xml:space="preserve">Curie </w:t>
      </w:r>
      <w:proofErr w:type="spellStart"/>
      <w:r w:rsidRPr="005E5CA5">
        <w:rPr>
          <w:rFonts w:ascii="Times New Roman" w:hAnsi="Times New Roman"/>
          <w:sz w:val="24"/>
          <w:szCs w:val="24"/>
          <w:lang w:val="en-CA" w:eastAsia="en-CA"/>
        </w:rPr>
        <w:t>Langevin</w:t>
      </w:r>
      <w:proofErr w:type="spellEnd"/>
      <w:r w:rsidRPr="005E5CA5">
        <w:rPr>
          <w:rFonts w:ascii="Times New Roman" w:hAnsi="Times New Roman"/>
          <w:sz w:val="24"/>
          <w:szCs w:val="24"/>
          <w:lang w:val="en-CA" w:eastAsia="en-CA"/>
        </w:rPr>
        <w:t xml:space="preserve"> and Quantum theories. </w:t>
      </w:r>
      <w:proofErr w:type="gramStart"/>
      <w:r w:rsidRPr="005E5CA5">
        <w:rPr>
          <w:rFonts w:ascii="Times New Roman" w:hAnsi="Times New Roman"/>
          <w:sz w:val="24"/>
          <w:szCs w:val="24"/>
          <w:lang w:val="en-CA" w:eastAsia="en-CA"/>
        </w:rPr>
        <w:t>Susceptibility of rare earth and transition metals.</w:t>
      </w:r>
      <w:proofErr w:type="gramEnd"/>
      <w:r w:rsidRPr="005E5CA5">
        <w:rPr>
          <w:rFonts w:ascii="Times New Roman" w:hAnsi="Times New Roman"/>
          <w:sz w:val="24"/>
          <w:szCs w:val="24"/>
          <w:lang w:val="en-CA" w:eastAsia="en-CA"/>
        </w:rPr>
        <w:t xml:space="preserve"> Ferromagnetism: Domain theory, </w:t>
      </w:r>
      <w:proofErr w:type="spellStart"/>
      <w:r w:rsidRPr="005E5CA5">
        <w:rPr>
          <w:rFonts w:ascii="Times New Roman" w:hAnsi="Times New Roman"/>
          <w:sz w:val="24"/>
          <w:szCs w:val="24"/>
          <w:lang w:val="en-CA" w:eastAsia="en-CA"/>
        </w:rPr>
        <w:t>Veiss</w:t>
      </w:r>
      <w:proofErr w:type="spellEnd"/>
      <w:r w:rsidRPr="005E5CA5">
        <w:rPr>
          <w:rFonts w:ascii="Times New Roman" w:hAnsi="Times New Roman"/>
          <w:sz w:val="24"/>
          <w:szCs w:val="24"/>
          <w:lang w:val="en-CA" w:eastAsia="en-CA"/>
        </w:rPr>
        <w:t xml:space="preserve"> molecular field and exchange,</w:t>
      </w:r>
      <w:r>
        <w:rPr>
          <w:rFonts w:ascii="Times New Roman" w:hAnsi="Times New Roman"/>
          <w:sz w:val="24"/>
          <w:szCs w:val="24"/>
          <w:lang w:val="en-CA" w:eastAsia="en-CA"/>
        </w:rPr>
        <w:t xml:space="preserve"> </w:t>
      </w:r>
      <w:r w:rsidRPr="005E5CA5">
        <w:rPr>
          <w:rFonts w:ascii="Times New Roman" w:hAnsi="Times New Roman"/>
          <w:sz w:val="24"/>
          <w:szCs w:val="24"/>
          <w:lang w:val="en-CA" w:eastAsia="en-CA"/>
        </w:rPr>
        <w:t xml:space="preserve">spin waves: dispersion relation and its experimental determination by inelastic neutrons scattering, heat capacity. Nuclear Magnetic resonance: Conditions of resonance, Black equations. </w:t>
      </w:r>
      <w:proofErr w:type="gramStart"/>
      <w:r w:rsidRPr="005E5CA5">
        <w:rPr>
          <w:rFonts w:ascii="Times New Roman" w:hAnsi="Times New Roman"/>
          <w:sz w:val="24"/>
          <w:szCs w:val="24"/>
          <w:lang w:val="en-CA" w:eastAsia="en-CA"/>
        </w:rPr>
        <w:t>NMR-experiment and characteristics of an absorption line.</w:t>
      </w:r>
      <w:proofErr w:type="gramEnd"/>
      <w:r>
        <w:rPr>
          <w:rFonts w:ascii="Times New Roman" w:hAnsi="Times New Roman"/>
          <w:sz w:val="24"/>
          <w:szCs w:val="24"/>
          <w:lang w:val="en-CA" w:eastAsia="en-CA"/>
        </w:rPr>
        <w:t xml:space="preserve"> </w:t>
      </w:r>
    </w:p>
    <w:p w:rsidR="00A00D4C" w:rsidRDefault="00A00D4C" w:rsidP="0046371F">
      <w:pPr>
        <w:spacing w:beforeAutospacing="1" w:afterAutospacing="1"/>
        <w:jc w:val="both"/>
        <w:rPr>
          <w:rFonts w:ascii="Times New Roman" w:hAnsi="Times New Roman"/>
          <w:b/>
          <w:bCs/>
          <w:sz w:val="24"/>
          <w:szCs w:val="24"/>
          <w:lang w:val="en-CA" w:eastAsia="en-CA"/>
        </w:rPr>
      </w:pPr>
      <w:r>
        <w:rPr>
          <w:rFonts w:ascii="Times New Roman" w:hAnsi="Times New Roman"/>
          <w:b/>
          <w:bCs/>
          <w:sz w:val="24"/>
          <w:szCs w:val="24"/>
          <w:lang w:val="en-CA" w:eastAsia="en-CA"/>
        </w:rPr>
        <w:t>Unit-V</w:t>
      </w:r>
    </w:p>
    <w:p w:rsidR="00540A84" w:rsidRPr="00BE79B1" w:rsidRDefault="00540A84" w:rsidP="0046371F">
      <w:pPr>
        <w:spacing w:beforeAutospacing="1" w:afterAutospacing="1"/>
        <w:jc w:val="both"/>
        <w:rPr>
          <w:rFonts w:ascii="Times New Roman" w:hAnsi="Times New Roman"/>
          <w:bCs/>
          <w:lang w:val="en-CA" w:eastAsia="en-CA"/>
        </w:rPr>
      </w:pPr>
      <w:r w:rsidRPr="005E5CA5">
        <w:rPr>
          <w:rFonts w:ascii="Times New Roman" w:hAnsi="Times New Roman"/>
          <w:b/>
          <w:bCs/>
          <w:sz w:val="24"/>
          <w:szCs w:val="24"/>
          <w:lang w:val="en-CA" w:eastAsia="en-CA"/>
        </w:rPr>
        <w:t xml:space="preserve">Superconductivity: </w:t>
      </w:r>
      <w:r w:rsidRPr="005E5CA5">
        <w:rPr>
          <w:rFonts w:ascii="Times New Roman" w:hAnsi="Times New Roman"/>
          <w:sz w:val="24"/>
          <w:szCs w:val="24"/>
          <w:lang w:val="en-CA" w:eastAsia="en-CA"/>
        </w:rPr>
        <w:t xml:space="preserve">(a) Experimental results: </w:t>
      </w:r>
      <w:proofErr w:type="spellStart"/>
      <w:r w:rsidRPr="005E5CA5">
        <w:rPr>
          <w:rFonts w:ascii="Times New Roman" w:hAnsi="Times New Roman"/>
          <w:sz w:val="24"/>
          <w:szCs w:val="24"/>
          <w:lang w:val="en-CA" w:eastAsia="en-CA"/>
        </w:rPr>
        <w:t>Meissner</w:t>
      </w:r>
      <w:proofErr w:type="spellEnd"/>
      <w:r w:rsidRPr="005E5CA5">
        <w:rPr>
          <w:rFonts w:ascii="Times New Roman" w:hAnsi="Times New Roman"/>
          <w:sz w:val="24"/>
          <w:szCs w:val="24"/>
          <w:lang w:val="en-CA" w:eastAsia="en-CA"/>
        </w:rPr>
        <w:t xml:space="preserve"> effect, heat capacity, microwave and infrared properties, isotope effect, flux quantization, ultrasonic attenuation, density of states, nuclear spin relaxation, Giver and AC and DC, Josephson tunne</w:t>
      </w:r>
      <w:r>
        <w:rPr>
          <w:rFonts w:ascii="Times New Roman" w:hAnsi="Times New Roman"/>
          <w:sz w:val="24"/>
          <w:szCs w:val="24"/>
          <w:lang w:val="en-CA" w:eastAsia="en-CA"/>
        </w:rPr>
        <w:t>l</w:t>
      </w:r>
      <w:r w:rsidRPr="005E5CA5">
        <w:rPr>
          <w:rFonts w:ascii="Times New Roman" w:hAnsi="Times New Roman"/>
          <w:sz w:val="24"/>
          <w:szCs w:val="24"/>
          <w:lang w:val="en-CA" w:eastAsia="en-CA"/>
        </w:rPr>
        <w:t>ling. (b) Cooper pairs and derivation of BCS Hamiltonian</w:t>
      </w:r>
      <w:r w:rsidR="0046371F">
        <w:rPr>
          <w:rFonts w:ascii="Times New Roman" w:hAnsi="Times New Roman"/>
          <w:sz w:val="24"/>
          <w:szCs w:val="24"/>
          <w:lang w:val="en-CA" w:eastAsia="en-CA"/>
        </w:rPr>
        <w:t xml:space="preserve">. </w:t>
      </w:r>
      <w:proofErr w:type="gramStart"/>
      <w:r w:rsidR="0046371F">
        <w:rPr>
          <w:rFonts w:ascii="Times New Roman" w:hAnsi="Times New Roman"/>
          <w:sz w:val="24"/>
          <w:szCs w:val="24"/>
          <w:lang w:val="en-CA" w:eastAsia="en-CA"/>
        </w:rPr>
        <w:t>R</w:t>
      </w:r>
      <w:r w:rsidRPr="005E5CA5">
        <w:rPr>
          <w:rFonts w:ascii="Times New Roman" w:hAnsi="Times New Roman"/>
          <w:sz w:val="24"/>
          <w:szCs w:val="24"/>
          <w:lang w:val="en-CA" w:eastAsia="en-CA"/>
        </w:rPr>
        <w:t>esults of BCS theory.</w:t>
      </w:r>
      <w:proofErr w:type="gramEnd"/>
      <w:r w:rsidRPr="005E5CA5">
        <w:rPr>
          <w:rFonts w:ascii="Times New Roman" w:hAnsi="Times New Roman"/>
          <w:sz w:val="24"/>
          <w:szCs w:val="24"/>
          <w:lang w:val="en-CA" w:eastAsia="en-CA"/>
        </w:rPr>
        <w:t xml:space="preserve"> </w:t>
      </w:r>
      <w:proofErr w:type="gramStart"/>
      <w:r w:rsidR="0046371F">
        <w:rPr>
          <w:rFonts w:ascii="Times New Roman" w:hAnsi="Times New Roman"/>
          <w:sz w:val="24"/>
          <w:szCs w:val="24"/>
          <w:lang w:val="en-CA" w:eastAsia="en-CA"/>
        </w:rPr>
        <w:t xml:space="preserve">High </w:t>
      </w:r>
      <w:r w:rsidR="0046371F" w:rsidRPr="0046371F">
        <w:rPr>
          <w:rFonts w:ascii="Times New Roman" w:hAnsi="Times New Roman"/>
          <w:position w:val="-12"/>
          <w:sz w:val="24"/>
          <w:szCs w:val="24"/>
          <w:lang w:val="en-CA" w:eastAsia="en-CA"/>
        </w:rPr>
        <w:object w:dxaOrig="300" w:dyaOrig="360">
          <v:shape id="_x0000_i1029" type="#_x0000_t75" style="width:15pt;height:18pt" o:ole="">
            <v:imagedata r:id="rId35" o:title=""/>
          </v:shape>
          <o:OLEObject Type="Embed" ProgID="Equation.3" ShapeID="_x0000_i1029" DrawAspect="Content" ObjectID="_1586158563" r:id="rId36"/>
        </w:object>
      </w:r>
      <w:r w:rsidR="0046371F">
        <w:rPr>
          <w:rFonts w:ascii="Times New Roman" w:hAnsi="Times New Roman"/>
          <w:sz w:val="24"/>
          <w:szCs w:val="24"/>
          <w:lang w:val="en-CA" w:eastAsia="en-CA"/>
        </w:rPr>
        <w:t xml:space="preserve"> superconductors.</w:t>
      </w:r>
      <w:proofErr w:type="gramEnd"/>
      <w:r w:rsidR="0046371F">
        <w:rPr>
          <w:rFonts w:ascii="Times New Roman" w:hAnsi="Times New Roman"/>
          <w:sz w:val="24"/>
          <w:szCs w:val="24"/>
          <w:lang w:val="en-CA" w:eastAsia="en-CA"/>
        </w:rPr>
        <w:t xml:space="preserve"> </w:t>
      </w:r>
      <w:proofErr w:type="gramStart"/>
      <w:r w:rsidR="0046371F">
        <w:rPr>
          <w:rFonts w:ascii="Times New Roman" w:hAnsi="Times New Roman"/>
          <w:sz w:val="24"/>
          <w:szCs w:val="24"/>
          <w:lang w:val="en-CA" w:eastAsia="en-CA"/>
        </w:rPr>
        <w:t>Superconductivity at room temperature.</w:t>
      </w:r>
      <w:proofErr w:type="gramEnd"/>
      <w:r w:rsidR="0046371F">
        <w:rPr>
          <w:rFonts w:ascii="Times New Roman" w:hAnsi="Times New Roman"/>
          <w:sz w:val="24"/>
          <w:szCs w:val="24"/>
          <w:lang w:val="en-CA" w:eastAsia="en-CA"/>
        </w:rPr>
        <w:t xml:space="preserve"> Applications of Superconductors: SQUIDS. </w:t>
      </w:r>
      <w:proofErr w:type="gramStart"/>
      <w:r w:rsidR="0046371F">
        <w:rPr>
          <w:rFonts w:ascii="Times New Roman" w:hAnsi="Times New Roman"/>
          <w:sz w:val="24"/>
          <w:szCs w:val="24"/>
          <w:lang w:val="en-CA" w:eastAsia="en-CA"/>
        </w:rPr>
        <w:t>Cryotrons.</w:t>
      </w:r>
      <w:proofErr w:type="gramEnd"/>
      <w:r w:rsidR="0046371F">
        <w:rPr>
          <w:rFonts w:ascii="Times New Roman" w:hAnsi="Times New Roman"/>
          <w:sz w:val="24"/>
          <w:szCs w:val="24"/>
          <w:lang w:val="en-CA" w:eastAsia="en-CA"/>
        </w:rPr>
        <w:t xml:space="preserve"> </w:t>
      </w:r>
      <w:proofErr w:type="gramStart"/>
      <w:r w:rsidR="0046371F">
        <w:rPr>
          <w:rFonts w:ascii="Times New Roman" w:hAnsi="Times New Roman"/>
          <w:sz w:val="24"/>
          <w:szCs w:val="24"/>
          <w:lang w:val="en-CA" w:eastAsia="en-CA"/>
        </w:rPr>
        <w:t>Magnetic-Levitation.</w:t>
      </w:r>
      <w:proofErr w:type="gramEnd"/>
      <w:r w:rsidR="0046371F">
        <w:rPr>
          <w:rFonts w:ascii="Times New Roman" w:hAnsi="Times New Roman"/>
          <w:sz w:val="24"/>
          <w:szCs w:val="24"/>
          <w:lang w:val="en-CA" w:eastAsia="en-CA"/>
        </w:rPr>
        <w:t xml:space="preserve">                                                                                                                            </w:t>
      </w:r>
      <w:r>
        <w:rPr>
          <w:rFonts w:ascii="Times New Roman" w:hAnsi="Times New Roman"/>
          <w:b/>
          <w:bCs/>
          <w:lang w:val="en-CA" w:eastAsia="en-CA"/>
        </w:rPr>
        <w:t>Spin Waves and Plasma</w:t>
      </w:r>
      <w:r w:rsidR="00BE79B1" w:rsidRPr="00BE79B1">
        <w:rPr>
          <w:rFonts w:ascii="Times New Roman" w:hAnsi="Times New Roman"/>
          <w:bCs/>
          <w:lang w:val="en-CA" w:eastAsia="en-CA"/>
        </w:rPr>
        <w:t xml:space="preserve">: The idea of </w:t>
      </w:r>
      <w:proofErr w:type="spellStart"/>
      <w:r w:rsidR="00BE79B1" w:rsidRPr="00BE79B1">
        <w:rPr>
          <w:rFonts w:ascii="Times New Roman" w:hAnsi="Times New Roman"/>
          <w:bCs/>
          <w:lang w:val="en-CA" w:eastAsia="en-CA"/>
        </w:rPr>
        <w:t>plasmons</w:t>
      </w:r>
      <w:proofErr w:type="spellEnd"/>
      <w:r w:rsidR="00BE79B1" w:rsidRPr="00BE79B1">
        <w:rPr>
          <w:rFonts w:ascii="Times New Roman" w:hAnsi="Times New Roman"/>
          <w:bCs/>
          <w:lang w:val="en-CA" w:eastAsia="en-CA"/>
        </w:rPr>
        <w:t>.</w:t>
      </w:r>
    </w:p>
    <w:p w:rsidR="00540A84" w:rsidRPr="00030B77" w:rsidRDefault="00030B77" w:rsidP="0046371F">
      <w:pPr>
        <w:autoSpaceDE w:val="0"/>
        <w:autoSpaceDN w:val="0"/>
        <w:adjustRightInd w:val="0"/>
        <w:spacing w:line="240" w:lineRule="auto"/>
        <w:jc w:val="both"/>
        <w:rPr>
          <w:rFonts w:ascii="Times New Roman" w:hAnsi="Times New Roman"/>
          <w:b/>
          <w:bCs/>
          <w:i/>
          <w:lang w:val="en-CA" w:eastAsia="en-CA"/>
        </w:rPr>
      </w:pPr>
      <w:r w:rsidRPr="00030B77">
        <w:rPr>
          <w:rFonts w:ascii="Times New Roman" w:hAnsi="Times New Roman"/>
          <w:b/>
          <w:bCs/>
          <w:i/>
          <w:lang w:val="en-CA" w:eastAsia="en-CA"/>
        </w:rPr>
        <w:t>Suggested Readings</w:t>
      </w:r>
    </w:p>
    <w:p w:rsidR="00540A84" w:rsidRPr="00030B77" w:rsidRDefault="00540A84" w:rsidP="00540A84">
      <w:pPr>
        <w:autoSpaceDE w:val="0"/>
        <w:autoSpaceDN w:val="0"/>
        <w:adjustRightInd w:val="0"/>
        <w:spacing w:line="240" w:lineRule="auto"/>
        <w:jc w:val="both"/>
        <w:rPr>
          <w:rFonts w:ascii="Times New Roman" w:hAnsi="Times New Roman"/>
          <w:color w:val="000000"/>
          <w:lang w:val="en-CA" w:eastAsia="en-CA"/>
        </w:rPr>
      </w:pPr>
      <w:r w:rsidRPr="00FF7A70">
        <w:rPr>
          <w:rFonts w:ascii="Times New Roman" w:hAnsi="Times New Roman"/>
          <w:color w:val="000000"/>
          <w:lang w:val="en-CA" w:eastAsia="en-CA"/>
        </w:rPr>
        <w:t>1</w:t>
      </w:r>
      <w:r w:rsidRPr="00030B77">
        <w:rPr>
          <w:rFonts w:ascii="Times New Roman" w:hAnsi="Times New Roman"/>
          <w:color w:val="000000"/>
          <w:lang w:val="en-CA" w:eastAsia="en-CA"/>
        </w:rPr>
        <w:t xml:space="preserve">. Charles </w:t>
      </w:r>
      <w:proofErr w:type="spellStart"/>
      <w:r w:rsidRPr="00030B77">
        <w:rPr>
          <w:rFonts w:ascii="Times New Roman" w:hAnsi="Times New Roman"/>
          <w:color w:val="000000"/>
          <w:lang w:val="en-CA" w:eastAsia="en-CA"/>
        </w:rPr>
        <w:t>Kittel</w:t>
      </w:r>
      <w:proofErr w:type="spellEnd"/>
      <w:r w:rsidRPr="00030B77">
        <w:rPr>
          <w:rFonts w:ascii="Times New Roman" w:hAnsi="Times New Roman"/>
          <w:color w:val="000000"/>
          <w:lang w:val="en-CA" w:eastAsia="en-CA"/>
        </w:rPr>
        <w:t>, Introduction to Solid State Physics, 7</w:t>
      </w:r>
      <w:r w:rsidRPr="00030B77">
        <w:rPr>
          <w:rFonts w:ascii="Times New Roman" w:hAnsi="Times New Roman"/>
          <w:color w:val="000000"/>
          <w:sz w:val="16"/>
          <w:szCs w:val="16"/>
          <w:lang w:val="en-CA" w:eastAsia="en-CA"/>
        </w:rPr>
        <w:t xml:space="preserve">th </w:t>
      </w:r>
      <w:r w:rsidRPr="00030B77">
        <w:rPr>
          <w:rFonts w:ascii="Times New Roman" w:hAnsi="Times New Roman"/>
          <w:color w:val="000000"/>
          <w:lang w:val="en-CA" w:eastAsia="en-CA"/>
        </w:rPr>
        <w:t>Edition, John Wiley and Sons, Inc.</w:t>
      </w:r>
    </w:p>
    <w:p w:rsidR="00540A84" w:rsidRPr="00030B77" w:rsidRDefault="00540A84" w:rsidP="00540A84">
      <w:pPr>
        <w:autoSpaceDE w:val="0"/>
        <w:autoSpaceDN w:val="0"/>
        <w:adjustRightInd w:val="0"/>
        <w:spacing w:line="240" w:lineRule="auto"/>
        <w:jc w:val="both"/>
        <w:rPr>
          <w:rFonts w:ascii="Times New Roman" w:hAnsi="Times New Roman"/>
          <w:color w:val="000000"/>
          <w:lang w:val="en-CA" w:eastAsia="en-CA"/>
        </w:rPr>
      </w:pPr>
      <w:r w:rsidRPr="00030B77">
        <w:rPr>
          <w:rFonts w:ascii="Times New Roman" w:hAnsi="Times New Roman"/>
          <w:color w:val="000000"/>
          <w:lang w:val="en-CA" w:eastAsia="en-CA"/>
        </w:rPr>
        <w:t xml:space="preserve">2. A. J. </w:t>
      </w:r>
      <w:proofErr w:type="spellStart"/>
      <w:r w:rsidRPr="00030B77">
        <w:rPr>
          <w:rFonts w:ascii="Times New Roman" w:hAnsi="Times New Roman"/>
          <w:color w:val="000000"/>
          <w:lang w:val="en-CA" w:eastAsia="en-CA"/>
        </w:rPr>
        <w:t>Dekkar</w:t>
      </w:r>
      <w:proofErr w:type="spellEnd"/>
      <w:r w:rsidRPr="00030B77">
        <w:rPr>
          <w:rFonts w:ascii="Times New Roman" w:hAnsi="Times New Roman"/>
          <w:color w:val="000000"/>
          <w:lang w:val="en-CA" w:eastAsia="en-CA"/>
        </w:rPr>
        <w:t>, Solid State Physics, Macmillan India Limited, 2000.</w:t>
      </w:r>
    </w:p>
    <w:p w:rsidR="00540A84" w:rsidRPr="00030B77" w:rsidRDefault="00540A84" w:rsidP="00540A84">
      <w:pPr>
        <w:autoSpaceDE w:val="0"/>
        <w:autoSpaceDN w:val="0"/>
        <w:adjustRightInd w:val="0"/>
        <w:spacing w:line="240" w:lineRule="auto"/>
        <w:jc w:val="both"/>
        <w:rPr>
          <w:rFonts w:ascii="Times New Roman" w:hAnsi="Times New Roman"/>
          <w:color w:val="000000"/>
          <w:lang w:val="en-CA" w:eastAsia="en-CA"/>
        </w:rPr>
      </w:pPr>
      <w:r w:rsidRPr="00030B77">
        <w:rPr>
          <w:rFonts w:ascii="Times New Roman" w:hAnsi="Times New Roman"/>
          <w:color w:val="000000"/>
          <w:lang w:val="en-CA" w:eastAsia="en-CA"/>
        </w:rPr>
        <w:t>3. J. S. Blackmore, Solid State Physics, Cambridge University Press, Cambridge.</w:t>
      </w:r>
    </w:p>
    <w:p w:rsidR="00540A84" w:rsidRPr="00030B77" w:rsidRDefault="00540A84" w:rsidP="00540A84">
      <w:pPr>
        <w:autoSpaceDE w:val="0"/>
        <w:autoSpaceDN w:val="0"/>
        <w:adjustRightInd w:val="0"/>
        <w:spacing w:line="240" w:lineRule="auto"/>
        <w:jc w:val="both"/>
        <w:rPr>
          <w:rFonts w:ascii="Times New Roman" w:hAnsi="Times New Roman"/>
          <w:color w:val="000000"/>
          <w:lang w:val="en-CA" w:eastAsia="en-CA"/>
        </w:rPr>
      </w:pPr>
      <w:proofErr w:type="gramStart"/>
      <w:r w:rsidRPr="00030B77">
        <w:rPr>
          <w:rFonts w:ascii="Times New Roman" w:hAnsi="Times New Roman"/>
          <w:color w:val="000000"/>
          <w:lang w:val="en-CA" w:eastAsia="en-CA"/>
        </w:rPr>
        <w:t xml:space="preserve">4. N. W. </w:t>
      </w:r>
      <w:proofErr w:type="spellStart"/>
      <w:r w:rsidRPr="00030B77">
        <w:rPr>
          <w:rFonts w:ascii="Times New Roman" w:hAnsi="Times New Roman"/>
          <w:color w:val="000000"/>
          <w:lang w:val="en-CA" w:eastAsia="en-CA"/>
        </w:rPr>
        <w:t>Ascroft</w:t>
      </w:r>
      <w:proofErr w:type="spellEnd"/>
      <w:r w:rsidRPr="00030B77">
        <w:rPr>
          <w:rFonts w:ascii="Times New Roman" w:hAnsi="Times New Roman"/>
          <w:color w:val="000000"/>
          <w:lang w:val="en-CA" w:eastAsia="en-CA"/>
        </w:rPr>
        <w:t xml:space="preserve"> and N. D. </w:t>
      </w:r>
      <w:proofErr w:type="spellStart"/>
      <w:r w:rsidRPr="00030B77">
        <w:rPr>
          <w:rFonts w:ascii="Times New Roman" w:hAnsi="Times New Roman"/>
          <w:color w:val="000000"/>
          <w:lang w:val="en-CA" w:eastAsia="en-CA"/>
        </w:rPr>
        <w:t>Mermin</w:t>
      </w:r>
      <w:proofErr w:type="spellEnd"/>
      <w:r w:rsidRPr="00030B77">
        <w:rPr>
          <w:rFonts w:ascii="Times New Roman" w:hAnsi="Times New Roman"/>
          <w:color w:val="000000"/>
          <w:lang w:val="en-CA" w:eastAsia="en-CA"/>
        </w:rPr>
        <w:t>, Solid State Physics, (Harcourt Asia, Singapore 2003).</w:t>
      </w:r>
      <w:proofErr w:type="gramEnd"/>
    </w:p>
    <w:p w:rsidR="00540A84" w:rsidRPr="00030B77" w:rsidRDefault="00540A84" w:rsidP="00540A84">
      <w:pPr>
        <w:autoSpaceDE w:val="0"/>
        <w:autoSpaceDN w:val="0"/>
        <w:adjustRightInd w:val="0"/>
        <w:spacing w:line="240" w:lineRule="auto"/>
        <w:jc w:val="both"/>
        <w:rPr>
          <w:rFonts w:ascii="Times New Roman" w:hAnsi="Times New Roman"/>
          <w:color w:val="000000"/>
          <w:lang w:val="en-CA" w:eastAsia="en-CA"/>
        </w:rPr>
      </w:pPr>
      <w:proofErr w:type="gramStart"/>
      <w:r w:rsidRPr="00030B77">
        <w:rPr>
          <w:rFonts w:ascii="Times New Roman" w:hAnsi="Times New Roman"/>
          <w:color w:val="000000"/>
          <w:lang w:val="en-CA" w:eastAsia="en-CA"/>
        </w:rPr>
        <w:t xml:space="preserve">5. S. O. </w:t>
      </w:r>
      <w:proofErr w:type="spellStart"/>
      <w:r w:rsidRPr="00030B77">
        <w:rPr>
          <w:rFonts w:ascii="Times New Roman" w:hAnsi="Times New Roman"/>
          <w:color w:val="000000"/>
          <w:lang w:val="en-CA" w:eastAsia="en-CA"/>
        </w:rPr>
        <w:t>Pillai</w:t>
      </w:r>
      <w:proofErr w:type="spellEnd"/>
      <w:r w:rsidRPr="00030B77">
        <w:rPr>
          <w:rFonts w:ascii="Times New Roman" w:hAnsi="Times New Roman"/>
          <w:color w:val="000000"/>
          <w:lang w:val="en-CA" w:eastAsia="en-CA"/>
        </w:rPr>
        <w:t>, Solid State Physics, Wiley Eastern.</w:t>
      </w:r>
      <w:proofErr w:type="gramEnd"/>
    </w:p>
    <w:p w:rsidR="00555747" w:rsidRDefault="00555747" w:rsidP="00555747">
      <w:pPr>
        <w:autoSpaceDE w:val="0"/>
        <w:autoSpaceDN w:val="0"/>
        <w:adjustRightInd w:val="0"/>
        <w:spacing w:line="240" w:lineRule="auto"/>
        <w:jc w:val="both"/>
        <w:rPr>
          <w:rFonts w:ascii="Times New Roman" w:hAnsi="Times New Roman"/>
          <w:color w:val="000000"/>
          <w:sz w:val="24"/>
          <w:szCs w:val="24"/>
          <w:lang w:val="en-CA" w:eastAsia="en-CA"/>
        </w:rPr>
      </w:pPr>
      <w:r>
        <w:rPr>
          <w:rFonts w:ascii="Times New Roman" w:hAnsi="Times New Roman"/>
          <w:color w:val="000000"/>
          <w:sz w:val="24"/>
          <w:szCs w:val="24"/>
          <w:lang w:val="en-CA" w:eastAsia="en-CA"/>
        </w:rPr>
        <w:t xml:space="preserve">CO1. </w:t>
      </w:r>
      <w:r w:rsidRPr="00802A70">
        <w:rPr>
          <w:rFonts w:ascii="Times New Roman" w:hAnsi="Times New Roman"/>
          <w:color w:val="000000"/>
          <w:sz w:val="24"/>
          <w:szCs w:val="24"/>
          <w:lang w:val="en-CA" w:eastAsia="en-CA"/>
        </w:rPr>
        <w:t xml:space="preserve"> </w:t>
      </w:r>
      <w:proofErr w:type="gramStart"/>
      <w:r w:rsidRPr="00802A70">
        <w:rPr>
          <w:rFonts w:ascii="Times New Roman" w:hAnsi="Times New Roman"/>
          <w:color w:val="000000"/>
          <w:sz w:val="24"/>
          <w:szCs w:val="24"/>
          <w:lang w:val="en-CA" w:eastAsia="en-CA"/>
        </w:rPr>
        <w:t>have</w:t>
      </w:r>
      <w:proofErr w:type="gramEnd"/>
      <w:r w:rsidRPr="00802A70">
        <w:rPr>
          <w:rFonts w:ascii="Times New Roman" w:hAnsi="Times New Roman"/>
          <w:color w:val="000000"/>
          <w:sz w:val="24"/>
          <w:szCs w:val="24"/>
          <w:lang w:val="en-CA" w:eastAsia="en-CA"/>
        </w:rPr>
        <w:t xml:space="preserve"> an understanding </w:t>
      </w:r>
      <w:r>
        <w:rPr>
          <w:rFonts w:ascii="Times New Roman" w:hAnsi="Times New Roman"/>
          <w:color w:val="000000"/>
          <w:sz w:val="24"/>
          <w:szCs w:val="24"/>
          <w:lang w:val="en-CA" w:eastAsia="en-CA"/>
        </w:rPr>
        <w:t xml:space="preserve">in </w:t>
      </w:r>
      <w:r w:rsidRPr="002D2D0D">
        <w:rPr>
          <w:rFonts w:ascii="Times New Roman" w:hAnsi="Times New Roman"/>
          <w:color w:val="000000"/>
          <w:sz w:val="24"/>
          <w:szCs w:val="24"/>
          <w:lang w:val="en-CA" w:eastAsia="en-CA"/>
        </w:rPr>
        <w:t>different approaches to study band structures</w:t>
      </w:r>
      <w:r w:rsidRPr="00802A70">
        <w:rPr>
          <w:rFonts w:ascii="Times New Roman" w:hAnsi="Times New Roman"/>
          <w:color w:val="000000"/>
          <w:sz w:val="24"/>
          <w:szCs w:val="24"/>
          <w:lang w:val="en-CA" w:eastAsia="en-CA"/>
        </w:rPr>
        <w:t xml:space="preserve"> of solids </w:t>
      </w:r>
    </w:p>
    <w:p w:rsidR="00555747" w:rsidRDefault="00555747" w:rsidP="00555747">
      <w:pPr>
        <w:autoSpaceDE w:val="0"/>
        <w:autoSpaceDN w:val="0"/>
        <w:adjustRightInd w:val="0"/>
        <w:spacing w:line="240" w:lineRule="auto"/>
        <w:jc w:val="both"/>
        <w:rPr>
          <w:rFonts w:ascii="Times New Roman" w:hAnsi="Times New Roman"/>
          <w:color w:val="000000"/>
          <w:sz w:val="24"/>
          <w:szCs w:val="24"/>
          <w:lang w:val="en-CA" w:eastAsia="en-CA"/>
        </w:rPr>
      </w:pPr>
      <w:r>
        <w:rPr>
          <w:rFonts w:ascii="Times New Roman" w:hAnsi="Times New Roman"/>
          <w:color w:val="000000"/>
          <w:sz w:val="24"/>
          <w:szCs w:val="24"/>
          <w:lang w:val="en-CA" w:eastAsia="en-CA"/>
        </w:rPr>
        <w:t>CO2.</w:t>
      </w:r>
      <w:r w:rsidRPr="00802A70">
        <w:rPr>
          <w:rFonts w:ascii="Times New Roman" w:hAnsi="Times New Roman"/>
          <w:color w:val="000000"/>
          <w:sz w:val="24"/>
          <w:szCs w:val="24"/>
          <w:lang w:val="en-CA" w:eastAsia="en-CA"/>
        </w:rPr>
        <w:t xml:space="preserve"> </w:t>
      </w:r>
      <w:proofErr w:type="gramStart"/>
      <w:r w:rsidRPr="00802A70">
        <w:rPr>
          <w:rFonts w:ascii="Times New Roman" w:hAnsi="Times New Roman"/>
          <w:color w:val="000000"/>
          <w:sz w:val="24"/>
          <w:szCs w:val="24"/>
          <w:lang w:val="en-CA" w:eastAsia="en-CA"/>
        </w:rPr>
        <w:t>have</w:t>
      </w:r>
      <w:proofErr w:type="gramEnd"/>
      <w:r w:rsidRPr="00802A70">
        <w:rPr>
          <w:rFonts w:ascii="Times New Roman" w:hAnsi="Times New Roman"/>
          <w:color w:val="000000"/>
          <w:sz w:val="24"/>
          <w:szCs w:val="24"/>
          <w:lang w:val="en-CA" w:eastAsia="en-CA"/>
        </w:rPr>
        <w:t xml:space="preserve"> an understanding of the properties of metals on the basis of the free electron</w:t>
      </w:r>
      <w:r>
        <w:rPr>
          <w:rFonts w:ascii="Times New Roman" w:hAnsi="Times New Roman"/>
          <w:color w:val="000000"/>
          <w:sz w:val="24"/>
          <w:szCs w:val="24"/>
          <w:lang w:val="en-CA" w:eastAsia="en-CA"/>
        </w:rPr>
        <w:t xml:space="preserve"> gas models.</w:t>
      </w:r>
    </w:p>
    <w:p w:rsidR="00555747" w:rsidRDefault="00555747" w:rsidP="00555747">
      <w:pPr>
        <w:autoSpaceDE w:val="0"/>
        <w:autoSpaceDN w:val="0"/>
        <w:adjustRightInd w:val="0"/>
        <w:spacing w:line="240" w:lineRule="auto"/>
        <w:jc w:val="both"/>
        <w:rPr>
          <w:rFonts w:ascii="Times New Roman" w:hAnsi="Times New Roman"/>
          <w:color w:val="000000"/>
          <w:sz w:val="24"/>
          <w:szCs w:val="24"/>
          <w:lang w:val="en-CA" w:eastAsia="en-CA"/>
        </w:rPr>
      </w:pPr>
      <w:r>
        <w:rPr>
          <w:rFonts w:ascii="Times New Roman" w:hAnsi="Times New Roman"/>
          <w:color w:val="000000"/>
          <w:sz w:val="24"/>
          <w:szCs w:val="24"/>
          <w:lang w:val="en-CA" w:eastAsia="en-CA"/>
        </w:rPr>
        <w:t>CO3.</w:t>
      </w:r>
      <w:r w:rsidRPr="00802A70">
        <w:rPr>
          <w:rFonts w:ascii="Times New Roman" w:hAnsi="Times New Roman"/>
          <w:color w:val="000000"/>
          <w:sz w:val="24"/>
          <w:szCs w:val="24"/>
          <w:lang w:val="en-CA" w:eastAsia="en-CA"/>
        </w:rPr>
        <w:t xml:space="preserve"> </w:t>
      </w:r>
      <w:proofErr w:type="gramStart"/>
      <w:r w:rsidRPr="00802A70">
        <w:rPr>
          <w:rFonts w:ascii="Times New Roman" w:hAnsi="Times New Roman"/>
          <w:color w:val="000000"/>
          <w:sz w:val="24"/>
          <w:szCs w:val="24"/>
          <w:lang w:val="en-CA" w:eastAsia="en-CA"/>
        </w:rPr>
        <w:t>have</w:t>
      </w:r>
      <w:proofErr w:type="gramEnd"/>
      <w:r w:rsidRPr="00802A70">
        <w:rPr>
          <w:rFonts w:ascii="Times New Roman" w:hAnsi="Times New Roman"/>
          <w:color w:val="000000"/>
          <w:sz w:val="24"/>
          <w:szCs w:val="24"/>
          <w:lang w:val="en-CA" w:eastAsia="en-CA"/>
        </w:rPr>
        <w:t xml:space="preserve"> an understanding of the essence of </w:t>
      </w:r>
      <w:r>
        <w:rPr>
          <w:rFonts w:ascii="Times New Roman" w:hAnsi="Times New Roman"/>
          <w:color w:val="000000"/>
          <w:sz w:val="24"/>
          <w:szCs w:val="24"/>
          <w:lang w:val="en-CA" w:eastAsia="en-CA"/>
        </w:rPr>
        <w:t>l</w:t>
      </w:r>
      <w:r w:rsidRPr="002D2D0D">
        <w:rPr>
          <w:rFonts w:ascii="Times New Roman" w:hAnsi="Times New Roman"/>
          <w:color w:val="000000"/>
          <w:sz w:val="24"/>
          <w:szCs w:val="24"/>
          <w:lang w:val="en-CA" w:eastAsia="en-CA"/>
        </w:rPr>
        <w:t xml:space="preserve">attice </w:t>
      </w:r>
      <w:r>
        <w:rPr>
          <w:rFonts w:ascii="Times New Roman" w:hAnsi="Times New Roman"/>
          <w:color w:val="000000"/>
          <w:sz w:val="24"/>
          <w:szCs w:val="24"/>
          <w:lang w:val="en-CA" w:eastAsia="en-CA"/>
        </w:rPr>
        <w:t>v</w:t>
      </w:r>
      <w:r w:rsidRPr="002D2D0D">
        <w:rPr>
          <w:rFonts w:ascii="Times New Roman" w:hAnsi="Times New Roman"/>
          <w:color w:val="000000"/>
          <w:sz w:val="24"/>
          <w:szCs w:val="24"/>
          <w:lang w:val="en-CA" w:eastAsia="en-CA"/>
        </w:rPr>
        <w:t xml:space="preserve">ibrations and </w:t>
      </w:r>
      <w:r>
        <w:rPr>
          <w:rFonts w:ascii="Times New Roman" w:hAnsi="Times New Roman"/>
          <w:color w:val="000000"/>
          <w:sz w:val="24"/>
          <w:szCs w:val="24"/>
          <w:lang w:val="en-CA" w:eastAsia="en-CA"/>
        </w:rPr>
        <w:t>t</w:t>
      </w:r>
      <w:r w:rsidRPr="002D2D0D">
        <w:rPr>
          <w:rFonts w:ascii="Times New Roman" w:hAnsi="Times New Roman"/>
          <w:color w:val="000000"/>
          <w:sz w:val="24"/>
          <w:szCs w:val="24"/>
          <w:lang w:val="en-CA" w:eastAsia="en-CA"/>
        </w:rPr>
        <w:t xml:space="preserve">hermal </w:t>
      </w:r>
      <w:r>
        <w:rPr>
          <w:rFonts w:ascii="Times New Roman" w:hAnsi="Times New Roman"/>
          <w:color w:val="000000"/>
          <w:sz w:val="24"/>
          <w:szCs w:val="24"/>
          <w:lang w:val="en-CA" w:eastAsia="en-CA"/>
        </w:rPr>
        <w:t>p</w:t>
      </w:r>
      <w:r w:rsidRPr="002D2D0D">
        <w:rPr>
          <w:rFonts w:ascii="Times New Roman" w:hAnsi="Times New Roman"/>
          <w:color w:val="000000"/>
          <w:sz w:val="24"/>
          <w:szCs w:val="24"/>
          <w:lang w:val="en-CA" w:eastAsia="en-CA"/>
        </w:rPr>
        <w:t>roperties</w:t>
      </w:r>
      <w:r>
        <w:rPr>
          <w:rFonts w:ascii="Times New Roman" w:hAnsi="Times New Roman"/>
          <w:color w:val="000000"/>
          <w:sz w:val="24"/>
          <w:szCs w:val="24"/>
          <w:lang w:val="en-CA" w:eastAsia="en-CA"/>
        </w:rPr>
        <w:t>.</w:t>
      </w:r>
    </w:p>
    <w:p w:rsidR="00555747" w:rsidRDefault="00555747" w:rsidP="00555747">
      <w:pPr>
        <w:autoSpaceDE w:val="0"/>
        <w:autoSpaceDN w:val="0"/>
        <w:adjustRightInd w:val="0"/>
        <w:spacing w:line="240" w:lineRule="auto"/>
        <w:jc w:val="both"/>
        <w:rPr>
          <w:rFonts w:ascii="Times New Roman" w:hAnsi="Times New Roman"/>
          <w:color w:val="000000"/>
          <w:sz w:val="24"/>
          <w:szCs w:val="24"/>
          <w:lang w:val="en-CA" w:eastAsia="en-CA"/>
        </w:rPr>
      </w:pPr>
      <w:r>
        <w:rPr>
          <w:rFonts w:ascii="Times New Roman" w:hAnsi="Times New Roman"/>
          <w:color w:val="000000"/>
          <w:sz w:val="24"/>
          <w:szCs w:val="24"/>
          <w:lang w:val="en-CA" w:eastAsia="en-CA"/>
        </w:rPr>
        <w:t xml:space="preserve">CO4. </w:t>
      </w:r>
      <w:proofErr w:type="gramStart"/>
      <w:r w:rsidRPr="00802A70">
        <w:rPr>
          <w:rFonts w:ascii="Times New Roman" w:hAnsi="Times New Roman"/>
          <w:color w:val="000000"/>
          <w:sz w:val="24"/>
          <w:szCs w:val="24"/>
          <w:lang w:val="en-CA" w:eastAsia="en-CA"/>
        </w:rPr>
        <w:t>have</w:t>
      </w:r>
      <w:proofErr w:type="gramEnd"/>
      <w:r w:rsidRPr="00802A70">
        <w:rPr>
          <w:rFonts w:ascii="Times New Roman" w:hAnsi="Times New Roman"/>
          <w:color w:val="000000"/>
          <w:sz w:val="24"/>
          <w:szCs w:val="24"/>
          <w:lang w:val="en-CA" w:eastAsia="en-CA"/>
        </w:rPr>
        <w:t xml:space="preserve"> an understanding of </w:t>
      </w:r>
      <w:r w:rsidRPr="002D2D0D">
        <w:rPr>
          <w:rFonts w:ascii="Times New Roman" w:hAnsi="Times New Roman"/>
          <w:color w:val="000000"/>
          <w:sz w:val="24"/>
          <w:szCs w:val="24"/>
          <w:lang w:val="en-CA" w:eastAsia="en-CA"/>
        </w:rPr>
        <w:t>magnetic phase transitions and magnetic structure properties</w:t>
      </w:r>
      <w:r>
        <w:rPr>
          <w:rFonts w:ascii="Times New Roman" w:hAnsi="Times New Roman"/>
          <w:color w:val="000000"/>
          <w:sz w:val="24"/>
          <w:szCs w:val="24"/>
          <w:lang w:val="en-CA" w:eastAsia="en-CA"/>
        </w:rPr>
        <w:t xml:space="preserve"> and g</w:t>
      </w:r>
      <w:r w:rsidRPr="002D2D0D">
        <w:rPr>
          <w:rFonts w:ascii="Times New Roman" w:hAnsi="Times New Roman"/>
          <w:color w:val="000000"/>
          <w:sz w:val="24"/>
          <w:szCs w:val="24"/>
          <w:lang w:val="en-CA" w:eastAsia="en-CA"/>
        </w:rPr>
        <w:t>ain basic understanding on magnetic resonance (NMR).</w:t>
      </w:r>
      <w:r w:rsidRPr="00802A70">
        <w:rPr>
          <w:rFonts w:ascii="Times New Roman" w:hAnsi="Times New Roman"/>
          <w:color w:val="000000"/>
          <w:sz w:val="24"/>
          <w:szCs w:val="24"/>
          <w:lang w:val="en-CA" w:eastAsia="en-CA"/>
        </w:rPr>
        <w:t xml:space="preserve"> </w:t>
      </w:r>
    </w:p>
    <w:p w:rsidR="00555747" w:rsidRDefault="00555747" w:rsidP="00555747">
      <w:pPr>
        <w:autoSpaceDE w:val="0"/>
        <w:autoSpaceDN w:val="0"/>
        <w:adjustRightInd w:val="0"/>
        <w:spacing w:line="240" w:lineRule="auto"/>
        <w:jc w:val="both"/>
        <w:rPr>
          <w:rFonts w:ascii="Times New Roman" w:hAnsi="Times New Roman"/>
          <w:color w:val="000000"/>
          <w:sz w:val="24"/>
          <w:szCs w:val="24"/>
          <w:lang w:val="en-CA" w:eastAsia="en-CA"/>
        </w:rPr>
      </w:pPr>
      <w:r>
        <w:rPr>
          <w:rFonts w:ascii="Times New Roman" w:hAnsi="Times New Roman"/>
          <w:color w:val="000000"/>
          <w:sz w:val="24"/>
          <w:szCs w:val="24"/>
          <w:lang w:val="en-CA" w:eastAsia="en-CA"/>
        </w:rPr>
        <w:t>CO5.</w:t>
      </w:r>
      <w:r w:rsidRPr="00802A70">
        <w:rPr>
          <w:rFonts w:ascii="Times New Roman" w:hAnsi="Times New Roman"/>
          <w:color w:val="000000"/>
          <w:sz w:val="24"/>
          <w:szCs w:val="24"/>
          <w:lang w:val="en-CA" w:eastAsia="en-CA"/>
        </w:rPr>
        <w:t xml:space="preserve"> </w:t>
      </w:r>
      <w:proofErr w:type="gramStart"/>
      <w:r w:rsidRPr="00802A70">
        <w:rPr>
          <w:rFonts w:ascii="Times New Roman" w:hAnsi="Times New Roman"/>
          <w:color w:val="000000"/>
          <w:sz w:val="24"/>
          <w:szCs w:val="24"/>
          <w:lang w:val="en-CA" w:eastAsia="en-CA"/>
        </w:rPr>
        <w:t>have</w:t>
      </w:r>
      <w:proofErr w:type="gramEnd"/>
      <w:r w:rsidRPr="00802A70">
        <w:rPr>
          <w:rFonts w:ascii="Times New Roman" w:hAnsi="Times New Roman"/>
          <w:color w:val="000000"/>
          <w:sz w:val="24"/>
          <w:szCs w:val="24"/>
          <w:lang w:val="en-CA" w:eastAsia="en-CA"/>
        </w:rPr>
        <w:t xml:space="preserve"> an understanding of the </w:t>
      </w:r>
      <w:r w:rsidRPr="002D2D0D">
        <w:rPr>
          <w:rFonts w:ascii="Times New Roman" w:hAnsi="Times New Roman"/>
          <w:color w:val="000000"/>
          <w:sz w:val="24"/>
          <w:szCs w:val="24"/>
          <w:lang w:val="en-CA" w:eastAsia="en-CA"/>
        </w:rPr>
        <w:t>basic knowledge on (low temperature) superconductivity in type I and type II super conductors</w:t>
      </w:r>
      <w:r>
        <w:rPr>
          <w:rFonts w:ascii="Times New Roman" w:hAnsi="Times New Roman"/>
          <w:color w:val="000000"/>
          <w:sz w:val="24"/>
          <w:szCs w:val="24"/>
          <w:lang w:val="en-CA" w:eastAsia="en-CA"/>
        </w:rPr>
        <w:t>.</w:t>
      </w:r>
    </w:p>
    <w:p w:rsidR="00555747" w:rsidRPr="00F35A1C" w:rsidRDefault="00555747" w:rsidP="00555747">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555747" w:rsidRDefault="00555747" w:rsidP="00555747">
      <w:pPr>
        <w:autoSpaceDE w:val="0"/>
        <w:autoSpaceDN w:val="0"/>
        <w:adjustRightInd w:val="0"/>
        <w:spacing w:after="0" w:line="240" w:lineRule="auto"/>
        <w:jc w:val="both"/>
        <w:rPr>
          <w:rFonts w:ascii="Times New Roman" w:eastAsiaTheme="minorHAnsi"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34"/>
        <w:gridCol w:w="833"/>
        <w:gridCol w:w="835"/>
        <w:gridCol w:w="836"/>
        <w:gridCol w:w="836"/>
        <w:gridCol w:w="767"/>
        <w:gridCol w:w="836"/>
        <w:gridCol w:w="785"/>
        <w:gridCol w:w="785"/>
        <w:gridCol w:w="785"/>
      </w:tblGrid>
      <w:tr w:rsidR="00555747" w:rsidTr="00555747">
        <w:tc>
          <w:tcPr>
            <w:tcW w:w="1110"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b/>
                <w:i/>
                <w:sz w:val="24"/>
                <w:szCs w:val="24"/>
                <w:lang w:bidi="hi-IN"/>
              </w:rPr>
              <w:t>Course Outcome</w:t>
            </w:r>
          </w:p>
        </w:tc>
        <w:tc>
          <w:tcPr>
            <w:tcW w:w="5777" w:type="dxa"/>
            <w:gridSpan w:val="7"/>
          </w:tcPr>
          <w:p w:rsidR="00555747" w:rsidRPr="00555747" w:rsidRDefault="00555747" w:rsidP="00555747">
            <w:pPr>
              <w:autoSpaceDE w:val="0"/>
              <w:autoSpaceDN w:val="0"/>
              <w:adjustRightInd w:val="0"/>
              <w:jc w:val="center"/>
              <w:rPr>
                <w:rFonts w:ascii="Times New Roman" w:hAnsi="Times New Roman"/>
                <w:sz w:val="24"/>
                <w:szCs w:val="24"/>
                <w:lang w:bidi="hi-IN"/>
              </w:rPr>
            </w:pPr>
            <w:r w:rsidRPr="00555747">
              <w:rPr>
                <w:rFonts w:ascii="Times New Roman" w:hAnsi="Times New Roman"/>
                <w:b/>
                <w:i/>
                <w:sz w:val="24"/>
                <w:szCs w:val="24"/>
                <w:lang w:bidi="hi-IN"/>
              </w:rPr>
              <w:t>Program Outcome</w:t>
            </w:r>
          </w:p>
        </w:tc>
        <w:tc>
          <w:tcPr>
            <w:tcW w:w="2355" w:type="dxa"/>
            <w:gridSpan w:val="3"/>
          </w:tcPr>
          <w:p w:rsidR="00555747" w:rsidRPr="00555747" w:rsidRDefault="00555747" w:rsidP="00555747">
            <w:pPr>
              <w:autoSpaceDE w:val="0"/>
              <w:autoSpaceDN w:val="0"/>
              <w:adjustRightInd w:val="0"/>
              <w:jc w:val="center"/>
              <w:rPr>
                <w:rFonts w:ascii="Times New Roman" w:hAnsi="Times New Roman"/>
                <w:sz w:val="24"/>
                <w:szCs w:val="24"/>
                <w:lang w:bidi="hi-IN"/>
              </w:rPr>
            </w:pPr>
            <w:r w:rsidRPr="00555747">
              <w:rPr>
                <w:rFonts w:ascii="Times New Roman" w:hAnsi="Times New Roman"/>
                <w:b/>
                <w:i/>
                <w:sz w:val="24"/>
                <w:szCs w:val="24"/>
                <w:lang w:bidi="hi-IN"/>
              </w:rPr>
              <w:t>Program Specific Outcome</w:t>
            </w:r>
          </w:p>
        </w:tc>
      </w:tr>
      <w:tr w:rsidR="00555747" w:rsidTr="00555747">
        <w:tc>
          <w:tcPr>
            <w:tcW w:w="1110" w:type="dxa"/>
          </w:tcPr>
          <w:p w:rsidR="00555747" w:rsidRPr="00555747" w:rsidRDefault="00555747" w:rsidP="00555747">
            <w:pPr>
              <w:autoSpaceDE w:val="0"/>
              <w:autoSpaceDN w:val="0"/>
              <w:adjustRightInd w:val="0"/>
              <w:jc w:val="both"/>
              <w:rPr>
                <w:rFonts w:ascii="Times New Roman" w:hAnsi="Times New Roman"/>
                <w:sz w:val="24"/>
                <w:szCs w:val="24"/>
                <w:lang w:bidi="hi-IN"/>
              </w:rPr>
            </w:pPr>
          </w:p>
        </w:tc>
        <w:tc>
          <w:tcPr>
            <w:tcW w:w="834"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PO1</w:t>
            </w:r>
          </w:p>
        </w:tc>
        <w:tc>
          <w:tcPr>
            <w:tcW w:w="833"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PO2</w:t>
            </w:r>
          </w:p>
        </w:tc>
        <w:tc>
          <w:tcPr>
            <w:tcW w:w="835"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PO3</w:t>
            </w:r>
          </w:p>
        </w:tc>
        <w:tc>
          <w:tcPr>
            <w:tcW w:w="836"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PO4</w:t>
            </w:r>
          </w:p>
        </w:tc>
        <w:tc>
          <w:tcPr>
            <w:tcW w:w="836"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PO5</w:t>
            </w:r>
          </w:p>
        </w:tc>
        <w:tc>
          <w:tcPr>
            <w:tcW w:w="767"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PO6</w:t>
            </w:r>
          </w:p>
        </w:tc>
        <w:tc>
          <w:tcPr>
            <w:tcW w:w="836"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PO7</w:t>
            </w:r>
          </w:p>
        </w:tc>
        <w:tc>
          <w:tcPr>
            <w:tcW w:w="785"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PSO1</w:t>
            </w:r>
          </w:p>
        </w:tc>
        <w:tc>
          <w:tcPr>
            <w:tcW w:w="785"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PSO2</w:t>
            </w:r>
          </w:p>
        </w:tc>
        <w:tc>
          <w:tcPr>
            <w:tcW w:w="785"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PSO3</w:t>
            </w:r>
          </w:p>
        </w:tc>
      </w:tr>
      <w:tr w:rsidR="00555747" w:rsidTr="00555747">
        <w:tc>
          <w:tcPr>
            <w:tcW w:w="1110"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CO1</w:t>
            </w:r>
          </w:p>
        </w:tc>
        <w:tc>
          <w:tcPr>
            <w:tcW w:w="834" w:type="dxa"/>
          </w:tcPr>
          <w:p w:rsidR="00555747" w:rsidRPr="00555747" w:rsidRDefault="00555747" w:rsidP="00555747">
            <w:pPr>
              <w:autoSpaceDE w:val="0"/>
              <w:autoSpaceDN w:val="0"/>
              <w:adjustRightInd w:val="0"/>
              <w:jc w:val="center"/>
              <w:rPr>
                <w:rFonts w:ascii="Times New Roman" w:hAnsi="Times New Roman"/>
                <w:color w:val="000000"/>
              </w:rPr>
            </w:pPr>
          </w:p>
        </w:tc>
        <w:tc>
          <w:tcPr>
            <w:tcW w:w="833"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H</w:t>
            </w:r>
          </w:p>
        </w:tc>
        <w:tc>
          <w:tcPr>
            <w:tcW w:w="835"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H</w:t>
            </w: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767" w:type="dxa"/>
          </w:tcPr>
          <w:p w:rsidR="00555747" w:rsidRPr="00555747" w:rsidRDefault="00555747" w:rsidP="00555747">
            <w:pPr>
              <w:autoSpaceDE w:val="0"/>
              <w:autoSpaceDN w:val="0"/>
              <w:adjustRightInd w:val="0"/>
              <w:jc w:val="center"/>
              <w:rPr>
                <w:rFonts w:ascii="Times New Roman" w:hAnsi="Times New Roman"/>
                <w:color w:val="000000"/>
              </w:rPr>
            </w:pP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H</w:t>
            </w: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p>
        </w:tc>
      </w:tr>
      <w:tr w:rsidR="00555747" w:rsidTr="00555747">
        <w:tc>
          <w:tcPr>
            <w:tcW w:w="1110"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CO2</w:t>
            </w:r>
          </w:p>
        </w:tc>
        <w:tc>
          <w:tcPr>
            <w:tcW w:w="834" w:type="dxa"/>
          </w:tcPr>
          <w:p w:rsidR="00555747" w:rsidRPr="00555747" w:rsidRDefault="00555747" w:rsidP="00555747">
            <w:pPr>
              <w:autoSpaceDE w:val="0"/>
              <w:autoSpaceDN w:val="0"/>
              <w:adjustRightInd w:val="0"/>
              <w:jc w:val="center"/>
              <w:rPr>
                <w:rFonts w:ascii="Times New Roman" w:hAnsi="Times New Roman"/>
                <w:color w:val="000000"/>
              </w:rPr>
            </w:pPr>
          </w:p>
        </w:tc>
        <w:tc>
          <w:tcPr>
            <w:tcW w:w="833" w:type="dxa"/>
          </w:tcPr>
          <w:p w:rsidR="00555747" w:rsidRPr="00555747" w:rsidRDefault="00555747" w:rsidP="00555747">
            <w:pPr>
              <w:autoSpaceDE w:val="0"/>
              <w:autoSpaceDN w:val="0"/>
              <w:adjustRightInd w:val="0"/>
              <w:jc w:val="center"/>
              <w:rPr>
                <w:rFonts w:ascii="Times New Roman" w:hAnsi="Times New Roman"/>
                <w:color w:val="000000"/>
              </w:rPr>
            </w:pPr>
          </w:p>
        </w:tc>
        <w:tc>
          <w:tcPr>
            <w:tcW w:w="835" w:type="dxa"/>
          </w:tcPr>
          <w:p w:rsidR="00555747" w:rsidRPr="00555747" w:rsidRDefault="00555747" w:rsidP="00555747">
            <w:pPr>
              <w:autoSpaceDE w:val="0"/>
              <w:autoSpaceDN w:val="0"/>
              <w:adjustRightInd w:val="0"/>
              <w:jc w:val="center"/>
              <w:rPr>
                <w:rFonts w:ascii="Times New Roman" w:hAnsi="Times New Roman"/>
                <w:color w:val="000000"/>
              </w:rPr>
            </w:pP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L</w:t>
            </w: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p>
        </w:tc>
        <w:tc>
          <w:tcPr>
            <w:tcW w:w="767" w:type="dxa"/>
          </w:tcPr>
          <w:p w:rsidR="00555747" w:rsidRPr="00555747" w:rsidRDefault="00555747" w:rsidP="00555747">
            <w:pPr>
              <w:autoSpaceDE w:val="0"/>
              <w:autoSpaceDN w:val="0"/>
              <w:adjustRightInd w:val="0"/>
              <w:jc w:val="center"/>
              <w:rPr>
                <w:rFonts w:ascii="Times New Roman" w:hAnsi="Times New Roman"/>
                <w:color w:val="000000"/>
              </w:rPr>
            </w:pP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p>
        </w:tc>
      </w:tr>
      <w:tr w:rsidR="00555747" w:rsidTr="00555747">
        <w:tc>
          <w:tcPr>
            <w:tcW w:w="1110"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CO3</w:t>
            </w:r>
          </w:p>
        </w:tc>
        <w:tc>
          <w:tcPr>
            <w:tcW w:w="834"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833" w:type="dxa"/>
          </w:tcPr>
          <w:p w:rsidR="00555747" w:rsidRPr="00555747" w:rsidRDefault="00555747" w:rsidP="00555747">
            <w:pPr>
              <w:autoSpaceDE w:val="0"/>
              <w:autoSpaceDN w:val="0"/>
              <w:adjustRightInd w:val="0"/>
              <w:jc w:val="center"/>
              <w:rPr>
                <w:rFonts w:ascii="Times New Roman" w:hAnsi="Times New Roman"/>
                <w:color w:val="000000"/>
              </w:rPr>
            </w:pPr>
          </w:p>
        </w:tc>
        <w:tc>
          <w:tcPr>
            <w:tcW w:w="835" w:type="dxa"/>
          </w:tcPr>
          <w:p w:rsidR="00555747" w:rsidRPr="00555747" w:rsidRDefault="00555747" w:rsidP="00555747">
            <w:pPr>
              <w:autoSpaceDE w:val="0"/>
              <w:autoSpaceDN w:val="0"/>
              <w:adjustRightInd w:val="0"/>
              <w:jc w:val="center"/>
              <w:rPr>
                <w:rFonts w:ascii="Times New Roman" w:hAnsi="Times New Roman"/>
                <w:color w:val="000000"/>
              </w:rPr>
            </w:pP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L</w:t>
            </w: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p>
        </w:tc>
        <w:tc>
          <w:tcPr>
            <w:tcW w:w="767" w:type="dxa"/>
          </w:tcPr>
          <w:p w:rsidR="00555747" w:rsidRPr="00555747" w:rsidRDefault="00555747" w:rsidP="00555747">
            <w:pPr>
              <w:autoSpaceDE w:val="0"/>
              <w:autoSpaceDN w:val="0"/>
              <w:adjustRightInd w:val="0"/>
              <w:jc w:val="center"/>
              <w:rPr>
                <w:rFonts w:ascii="Times New Roman" w:hAnsi="Times New Roman"/>
                <w:color w:val="000000"/>
              </w:rPr>
            </w:pP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L</w:t>
            </w: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p>
        </w:tc>
      </w:tr>
      <w:tr w:rsidR="00555747" w:rsidTr="00555747">
        <w:tc>
          <w:tcPr>
            <w:tcW w:w="1110"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CO4</w:t>
            </w:r>
          </w:p>
        </w:tc>
        <w:tc>
          <w:tcPr>
            <w:tcW w:w="834" w:type="dxa"/>
          </w:tcPr>
          <w:p w:rsidR="00555747" w:rsidRPr="00555747" w:rsidRDefault="00555747" w:rsidP="00555747">
            <w:pPr>
              <w:autoSpaceDE w:val="0"/>
              <w:autoSpaceDN w:val="0"/>
              <w:adjustRightInd w:val="0"/>
              <w:jc w:val="center"/>
              <w:rPr>
                <w:rFonts w:ascii="Times New Roman" w:hAnsi="Times New Roman"/>
                <w:color w:val="000000"/>
              </w:rPr>
            </w:pPr>
          </w:p>
        </w:tc>
        <w:tc>
          <w:tcPr>
            <w:tcW w:w="833" w:type="dxa"/>
          </w:tcPr>
          <w:p w:rsidR="00555747" w:rsidRPr="00555747" w:rsidRDefault="00555747" w:rsidP="00555747">
            <w:pPr>
              <w:autoSpaceDE w:val="0"/>
              <w:autoSpaceDN w:val="0"/>
              <w:adjustRightInd w:val="0"/>
              <w:jc w:val="center"/>
              <w:rPr>
                <w:rFonts w:ascii="Times New Roman" w:hAnsi="Times New Roman"/>
                <w:color w:val="000000"/>
              </w:rPr>
            </w:pPr>
          </w:p>
        </w:tc>
        <w:tc>
          <w:tcPr>
            <w:tcW w:w="835" w:type="dxa"/>
          </w:tcPr>
          <w:p w:rsidR="00555747" w:rsidRPr="00555747" w:rsidRDefault="00555747" w:rsidP="00555747">
            <w:pPr>
              <w:autoSpaceDE w:val="0"/>
              <w:autoSpaceDN w:val="0"/>
              <w:adjustRightInd w:val="0"/>
              <w:jc w:val="center"/>
              <w:rPr>
                <w:rFonts w:ascii="Times New Roman" w:hAnsi="Times New Roman"/>
                <w:color w:val="000000"/>
              </w:rPr>
            </w:pP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p>
        </w:tc>
        <w:tc>
          <w:tcPr>
            <w:tcW w:w="767"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r>
      <w:tr w:rsidR="00555747" w:rsidTr="00555747">
        <w:tc>
          <w:tcPr>
            <w:tcW w:w="1110" w:type="dxa"/>
          </w:tcPr>
          <w:p w:rsidR="00555747" w:rsidRPr="00555747" w:rsidRDefault="00555747" w:rsidP="00555747">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CO5</w:t>
            </w:r>
          </w:p>
        </w:tc>
        <w:tc>
          <w:tcPr>
            <w:tcW w:w="834" w:type="dxa"/>
          </w:tcPr>
          <w:p w:rsidR="00555747" w:rsidRPr="00555747" w:rsidRDefault="00555747" w:rsidP="00555747">
            <w:pPr>
              <w:autoSpaceDE w:val="0"/>
              <w:autoSpaceDN w:val="0"/>
              <w:adjustRightInd w:val="0"/>
              <w:jc w:val="center"/>
              <w:rPr>
                <w:rFonts w:ascii="Times New Roman" w:hAnsi="Times New Roman"/>
                <w:color w:val="000000"/>
              </w:rPr>
            </w:pPr>
          </w:p>
        </w:tc>
        <w:tc>
          <w:tcPr>
            <w:tcW w:w="833"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L</w:t>
            </w:r>
          </w:p>
        </w:tc>
        <w:tc>
          <w:tcPr>
            <w:tcW w:w="835"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L</w:t>
            </w: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p>
        </w:tc>
        <w:tc>
          <w:tcPr>
            <w:tcW w:w="767"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H</w:t>
            </w:r>
          </w:p>
        </w:tc>
        <w:tc>
          <w:tcPr>
            <w:tcW w:w="836" w:type="dxa"/>
          </w:tcPr>
          <w:p w:rsidR="00555747" w:rsidRPr="00555747" w:rsidRDefault="00555747" w:rsidP="00555747">
            <w:pPr>
              <w:autoSpaceDE w:val="0"/>
              <w:autoSpaceDN w:val="0"/>
              <w:adjustRightInd w:val="0"/>
              <w:jc w:val="center"/>
              <w:rPr>
                <w:rFonts w:ascii="Times New Roman" w:hAnsi="Times New Roman"/>
                <w:color w:val="000000"/>
              </w:rPr>
            </w:pP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r w:rsidRPr="00555747">
              <w:rPr>
                <w:rFonts w:ascii="Times New Roman" w:hAnsi="Times New Roman"/>
                <w:color w:val="000000"/>
              </w:rPr>
              <w:t>H</w:t>
            </w:r>
          </w:p>
        </w:tc>
        <w:tc>
          <w:tcPr>
            <w:tcW w:w="785" w:type="dxa"/>
          </w:tcPr>
          <w:p w:rsidR="00555747" w:rsidRPr="00555747" w:rsidRDefault="00555747" w:rsidP="00555747">
            <w:pPr>
              <w:autoSpaceDE w:val="0"/>
              <w:autoSpaceDN w:val="0"/>
              <w:adjustRightInd w:val="0"/>
              <w:jc w:val="center"/>
              <w:rPr>
                <w:rFonts w:ascii="Times New Roman" w:hAnsi="Times New Roman"/>
                <w:color w:val="000000"/>
              </w:rPr>
            </w:pPr>
          </w:p>
        </w:tc>
      </w:tr>
    </w:tbl>
    <w:p w:rsidR="00555747" w:rsidRPr="004441DD" w:rsidRDefault="00555747" w:rsidP="00555747">
      <w:pPr>
        <w:autoSpaceDE w:val="0"/>
        <w:autoSpaceDN w:val="0"/>
        <w:adjustRightInd w:val="0"/>
        <w:spacing w:after="0" w:line="240" w:lineRule="auto"/>
        <w:jc w:val="both"/>
        <w:rPr>
          <w:rFonts w:ascii="Times New Roman" w:eastAsiaTheme="minorHAnsi" w:hAnsi="Times New Roman"/>
          <w:sz w:val="24"/>
          <w:szCs w:val="24"/>
          <w:lang w:bidi="hi-IN"/>
        </w:rPr>
      </w:pPr>
    </w:p>
    <w:p w:rsidR="00ED7FBC" w:rsidRDefault="00555747" w:rsidP="00555747">
      <w:pPr>
        <w:spacing w:before="100" w:beforeAutospacing="1" w:after="100" w:afterAutospacing="1"/>
        <w:rPr>
          <w:rFonts w:ascii="Times New Roman" w:hAnsi="Times New Roman"/>
          <w:b/>
          <w:bCs/>
          <w:color w:val="000000"/>
          <w:sz w:val="24"/>
          <w:szCs w:val="24"/>
          <w:lang w:val="en-CA" w:eastAsia="en-CA"/>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540A84" w:rsidRPr="00030B77" w:rsidRDefault="00FA0169" w:rsidP="00030B77">
      <w:pPr>
        <w:spacing w:before="100" w:beforeAutospacing="1" w:after="100" w:afterAutospacing="1"/>
        <w:rPr>
          <w:rFonts w:ascii="Times New Roman" w:hAnsi="Times New Roman"/>
          <w:b/>
          <w:bCs/>
          <w:sz w:val="24"/>
          <w:szCs w:val="24"/>
          <w:lang w:val="en-CA" w:eastAsia="en-CA"/>
        </w:rPr>
      </w:pPr>
      <w:r>
        <w:rPr>
          <w:rFonts w:ascii="Times New Roman" w:eastAsia="Calibri" w:hAnsi="Times New Roman"/>
          <w:b/>
          <w:sz w:val="24"/>
          <w:szCs w:val="24"/>
        </w:rPr>
        <w:t>MPH014</w:t>
      </w:r>
      <w:r w:rsidR="000A7810">
        <w:rPr>
          <w:rFonts w:ascii="Times New Roman" w:eastAsia="Calibri" w:hAnsi="Times New Roman"/>
          <w:b/>
          <w:sz w:val="24"/>
          <w:szCs w:val="24"/>
        </w:rPr>
        <w:t>B</w:t>
      </w:r>
      <w:r w:rsidR="00540A84" w:rsidRPr="00030B77">
        <w:rPr>
          <w:rFonts w:ascii="Times New Roman" w:hAnsi="Times New Roman"/>
          <w:b/>
          <w:bCs/>
          <w:color w:val="000000"/>
          <w:sz w:val="24"/>
          <w:szCs w:val="24"/>
          <w:lang w:val="en-CA" w:eastAsia="en-CA"/>
        </w:rPr>
        <w:t xml:space="preserve">: </w:t>
      </w:r>
      <w:bookmarkStart w:id="0" w:name="Z"/>
      <w:r w:rsidR="00540A84" w:rsidRPr="00030B77">
        <w:rPr>
          <w:rFonts w:ascii="Times New Roman" w:hAnsi="Times New Roman"/>
          <w:b/>
          <w:bCs/>
          <w:sz w:val="24"/>
          <w:szCs w:val="24"/>
          <w:lang w:val="en-CA" w:eastAsia="en-CA"/>
        </w:rPr>
        <w:t>Solar Energy</w:t>
      </w:r>
      <w:bookmarkEnd w:id="0"/>
      <w:r w:rsidR="00540A84" w:rsidRPr="00030B77">
        <w:rPr>
          <w:rFonts w:ascii="Times New Roman" w:hAnsi="Times New Roman"/>
          <w:b/>
          <w:bCs/>
          <w:sz w:val="24"/>
          <w:szCs w:val="24"/>
          <w:lang w:val="en-CA" w:eastAsia="en-CA"/>
        </w:rPr>
        <w:t xml:space="preserve"> and Energy Studies</w:t>
      </w:r>
      <w:r w:rsidR="00B63A1D">
        <w:rPr>
          <w:rFonts w:ascii="Times New Roman" w:hAnsi="Times New Roman"/>
          <w:b/>
          <w:bCs/>
          <w:sz w:val="24"/>
          <w:szCs w:val="24"/>
          <w:lang w:val="en-CA" w:eastAsia="en-CA"/>
        </w:rPr>
        <w:t xml:space="preserve">       </w:t>
      </w:r>
      <w:r w:rsidR="00030B77">
        <w:rPr>
          <w:rFonts w:ascii="Times New Roman" w:hAnsi="Times New Roman"/>
          <w:b/>
          <w:bCs/>
          <w:sz w:val="24"/>
          <w:szCs w:val="24"/>
          <w:lang w:val="en-CA" w:eastAsia="en-CA"/>
        </w:rPr>
        <w:t xml:space="preserve">                                  </w:t>
      </w:r>
      <w:r>
        <w:rPr>
          <w:rFonts w:ascii="Times New Roman" w:hAnsi="Times New Roman"/>
          <w:b/>
          <w:bCs/>
          <w:sz w:val="24"/>
          <w:szCs w:val="24"/>
          <w:lang w:val="en-CA" w:eastAsia="en-CA"/>
        </w:rPr>
        <w:t xml:space="preserve">  </w:t>
      </w:r>
      <w:r w:rsidR="00030B77">
        <w:rPr>
          <w:rFonts w:ascii="Times New Roman" w:hAnsi="Times New Roman"/>
          <w:b/>
          <w:bCs/>
          <w:sz w:val="24"/>
          <w:szCs w:val="24"/>
          <w:lang w:val="en-CA" w:eastAsia="en-CA"/>
        </w:rPr>
        <w:t xml:space="preserve">              Credit(s): 4</w:t>
      </w:r>
    </w:p>
    <w:p w:rsidR="00A00D4C" w:rsidRDefault="00A00D4C" w:rsidP="00540A84">
      <w:pPr>
        <w:spacing w:before="100" w:beforeAutospacing="1" w:after="100" w:afterAutospacing="1" w:line="240" w:lineRule="auto"/>
        <w:jc w:val="both"/>
        <w:rPr>
          <w:rFonts w:ascii="Times New Roman" w:hAnsi="Times New Roman"/>
          <w:b/>
          <w:bCs/>
          <w:sz w:val="24"/>
          <w:szCs w:val="24"/>
          <w:lang w:val="en-CA" w:eastAsia="en-CA"/>
        </w:rPr>
      </w:pPr>
      <w:r>
        <w:rPr>
          <w:rFonts w:ascii="Times New Roman" w:hAnsi="Times New Roman"/>
          <w:b/>
          <w:bCs/>
          <w:sz w:val="24"/>
          <w:szCs w:val="24"/>
          <w:lang w:val="en-CA" w:eastAsia="en-CA"/>
        </w:rPr>
        <w:t>Unit-I</w:t>
      </w:r>
    </w:p>
    <w:p w:rsidR="00540A84" w:rsidRPr="009D5E57" w:rsidRDefault="00540A84" w:rsidP="00540A84">
      <w:pPr>
        <w:spacing w:before="100" w:beforeAutospacing="1" w:after="100" w:afterAutospacing="1" w:line="240" w:lineRule="auto"/>
        <w:jc w:val="both"/>
        <w:rPr>
          <w:rFonts w:ascii="Times New Roman" w:hAnsi="Times New Roman"/>
          <w:sz w:val="24"/>
          <w:szCs w:val="24"/>
          <w:lang w:val="en-CA" w:eastAsia="en-CA"/>
        </w:rPr>
      </w:pPr>
      <w:r w:rsidRPr="009D5E57">
        <w:rPr>
          <w:rFonts w:ascii="Times New Roman" w:hAnsi="Times New Roman"/>
          <w:b/>
          <w:bCs/>
          <w:sz w:val="24"/>
          <w:szCs w:val="24"/>
          <w:lang w:val="en-CA" w:eastAsia="en-CA"/>
        </w:rPr>
        <w:t>Heat conduction:</w:t>
      </w:r>
      <w:r w:rsidRPr="009D5E57">
        <w:rPr>
          <w:rFonts w:ascii="Times New Roman" w:hAnsi="Times New Roman"/>
          <w:sz w:val="24"/>
          <w:szCs w:val="24"/>
          <w:lang w:val="en-CA" w:eastAsia="en-CA"/>
        </w:rPr>
        <w:t xml:space="preserve"> Differential equation of heat conduction, Initial and boundary conditions. </w:t>
      </w:r>
      <w:proofErr w:type="gramStart"/>
      <w:r w:rsidRPr="009D5E57">
        <w:rPr>
          <w:rFonts w:ascii="Times New Roman" w:hAnsi="Times New Roman"/>
          <w:sz w:val="24"/>
          <w:szCs w:val="24"/>
          <w:lang w:val="en-CA" w:eastAsia="en-CA"/>
        </w:rPr>
        <w:t>methods</w:t>
      </w:r>
      <w:proofErr w:type="gramEnd"/>
      <w:r w:rsidRPr="009D5E57">
        <w:rPr>
          <w:rFonts w:ascii="Times New Roman" w:hAnsi="Times New Roman"/>
          <w:sz w:val="24"/>
          <w:szCs w:val="24"/>
          <w:lang w:val="en-CA" w:eastAsia="en-CA"/>
        </w:rPr>
        <w:t xml:space="preserve"> of solving heat conduction problems : separation of variable method for one dimension,</w:t>
      </w:r>
      <w:r>
        <w:rPr>
          <w:rFonts w:ascii="Times New Roman" w:hAnsi="Times New Roman"/>
          <w:sz w:val="24"/>
          <w:szCs w:val="24"/>
          <w:lang w:val="en-CA" w:eastAsia="en-CA"/>
        </w:rPr>
        <w:t xml:space="preserve"> </w:t>
      </w:r>
      <w:r w:rsidRPr="009D5E57">
        <w:rPr>
          <w:rFonts w:ascii="Times New Roman" w:hAnsi="Times New Roman"/>
          <w:sz w:val="24"/>
          <w:szCs w:val="24"/>
          <w:lang w:val="en-CA" w:eastAsia="en-CA"/>
        </w:rPr>
        <w:t>steady and non steady state method:</w:t>
      </w:r>
      <w:r>
        <w:rPr>
          <w:rFonts w:ascii="Times New Roman" w:hAnsi="Times New Roman"/>
          <w:sz w:val="24"/>
          <w:szCs w:val="24"/>
          <w:lang w:val="en-CA" w:eastAsia="en-CA"/>
        </w:rPr>
        <w:t xml:space="preserve"> </w:t>
      </w:r>
      <w:r w:rsidRPr="009D5E57">
        <w:rPr>
          <w:rFonts w:ascii="Times New Roman" w:hAnsi="Times New Roman"/>
          <w:sz w:val="24"/>
          <w:szCs w:val="24"/>
          <w:lang w:val="en-CA" w:eastAsia="en-CA"/>
        </w:rPr>
        <w:t xml:space="preserve">Theory and measurement of thermal conductivity and thermal diffusivity by transient plane source techniques. </w:t>
      </w:r>
    </w:p>
    <w:p w:rsidR="00A00D4C" w:rsidRDefault="00A00D4C" w:rsidP="00540A84">
      <w:pPr>
        <w:spacing w:before="100" w:beforeAutospacing="1" w:after="100" w:afterAutospacing="1" w:line="240" w:lineRule="auto"/>
        <w:jc w:val="both"/>
        <w:rPr>
          <w:rFonts w:ascii="Times New Roman" w:hAnsi="Times New Roman"/>
          <w:b/>
          <w:bCs/>
          <w:sz w:val="24"/>
          <w:szCs w:val="24"/>
          <w:lang w:val="en-CA" w:eastAsia="en-CA"/>
        </w:rPr>
      </w:pPr>
      <w:r>
        <w:rPr>
          <w:rFonts w:ascii="Times New Roman" w:hAnsi="Times New Roman"/>
          <w:b/>
          <w:bCs/>
          <w:sz w:val="24"/>
          <w:szCs w:val="24"/>
          <w:lang w:val="en-CA" w:eastAsia="en-CA"/>
        </w:rPr>
        <w:t>Unit-II</w:t>
      </w:r>
    </w:p>
    <w:p w:rsidR="00540A84" w:rsidRPr="009D5E57" w:rsidRDefault="00540A84" w:rsidP="00540A84">
      <w:pPr>
        <w:spacing w:before="100" w:beforeAutospacing="1" w:after="100" w:afterAutospacing="1" w:line="240" w:lineRule="auto"/>
        <w:jc w:val="both"/>
        <w:rPr>
          <w:rFonts w:ascii="Times New Roman" w:hAnsi="Times New Roman"/>
          <w:sz w:val="24"/>
          <w:szCs w:val="24"/>
          <w:lang w:val="en-CA" w:eastAsia="en-CA"/>
        </w:rPr>
      </w:pPr>
      <w:r w:rsidRPr="009D5E57">
        <w:rPr>
          <w:rFonts w:ascii="Times New Roman" w:hAnsi="Times New Roman"/>
          <w:b/>
          <w:bCs/>
          <w:sz w:val="24"/>
          <w:szCs w:val="24"/>
          <w:lang w:val="en-CA" w:eastAsia="en-CA"/>
        </w:rPr>
        <w:t>Convective Heat Transfer:</w:t>
      </w:r>
      <w:r w:rsidRPr="009D5E57">
        <w:rPr>
          <w:rFonts w:ascii="Times New Roman" w:hAnsi="Times New Roman"/>
          <w:sz w:val="24"/>
          <w:szCs w:val="24"/>
          <w:lang w:val="en-CA" w:eastAsia="en-CA"/>
        </w:rPr>
        <w:t xml:space="preserve"> Theory of convective heat transfer, Laminar and turbulent flow, Boundary layer theory. Heat transfer in duct. </w:t>
      </w:r>
    </w:p>
    <w:p w:rsidR="00540A84" w:rsidRPr="009D5E57" w:rsidRDefault="00540A84" w:rsidP="00540A84">
      <w:pPr>
        <w:spacing w:before="100" w:beforeAutospacing="1" w:after="100" w:afterAutospacing="1" w:line="240" w:lineRule="auto"/>
        <w:jc w:val="both"/>
        <w:rPr>
          <w:rFonts w:ascii="Times New Roman" w:hAnsi="Times New Roman"/>
          <w:sz w:val="24"/>
          <w:szCs w:val="24"/>
          <w:lang w:val="en-CA" w:eastAsia="en-CA"/>
        </w:rPr>
      </w:pPr>
      <w:r w:rsidRPr="009D5E57">
        <w:rPr>
          <w:rFonts w:ascii="Times New Roman" w:hAnsi="Times New Roman"/>
          <w:b/>
          <w:bCs/>
          <w:sz w:val="24"/>
          <w:szCs w:val="24"/>
          <w:lang w:val="en-CA" w:eastAsia="en-CA"/>
        </w:rPr>
        <w:t>Characteristics of solar Radiation:</w:t>
      </w:r>
      <w:r w:rsidRPr="009D5E57">
        <w:rPr>
          <w:rFonts w:ascii="Times New Roman" w:hAnsi="Times New Roman"/>
          <w:sz w:val="24"/>
          <w:szCs w:val="24"/>
          <w:lang w:val="en-CA" w:eastAsia="en-CA"/>
        </w:rPr>
        <w:t xml:space="preserve"> Solar radiation at the earth surface, </w:t>
      </w:r>
      <w:r>
        <w:rPr>
          <w:rFonts w:ascii="Times New Roman" w:hAnsi="Times New Roman"/>
          <w:sz w:val="24"/>
          <w:szCs w:val="24"/>
          <w:lang w:val="en-CA" w:eastAsia="en-CA"/>
        </w:rPr>
        <w:t>d</w:t>
      </w:r>
      <w:r w:rsidRPr="009D5E57">
        <w:rPr>
          <w:rFonts w:ascii="Times New Roman" w:hAnsi="Times New Roman"/>
          <w:sz w:val="24"/>
          <w:szCs w:val="24"/>
          <w:lang w:val="en-CA" w:eastAsia="en-CA"/>
        </w:rPr>
        <w:t xml:space="preserve">irect, diffuse and global radiation, Elements of solar radiations </w:t>
      </w:r>
      <w:proofErr w:type="spellStart"/>
      <w:r w:rsidRPr="009D5E57">
        <w:rPr>
          <w:rFonts w:ascii="Times New Roman" w:hAnsi="Times New Roman"/>
          <w:sz w:val="24"/>
          <w:szCs w:val="24"/>
          <w:lang w:val="en-CA" w:eastAsia="en-CA"/>
        </w:rPr>
        <w:t>geomatary</w:t>
      </w:r>
      <w:proofErr w:type="spellEnd"/>
      <w:r w:rsidRPr="009D5E57">
        <w:rPr>
          <w:rFonts w:ascii="Times New Roman" w:hAnsi="Times New Roman"/>
          <w:sz w:val="24"/>
          <w:szCs w:val="24"/>
          <w:lang w:val="en-CA" w:eastAsia="en-CA"/>
        </w:rPr>
        <w:t xml:space="preserve">, empirical equations for predicting the availability of solar radiations, computation of </w:t>
      </w:r>
      <w:proofErr w:type="spellStart"/>
      <w:r w:rsidRPr="009D5E57">
        <w:rPr>
          <w:rFonts w:ascii="Times New Roman" w:hAnsi="Times New Roman"/>
          <w:sz w:val="24"/>
          <w:szCs w:val="24"/>
          <w:lang w:val="en-CA" w:eastAsia="en-CA"/>
        </w:rPr>
        <w:t>insolations</w:t>
      </w:r>
      <w:proofErr w:type="spellEnd"/>
      <w:r w:rsidRPr="009D5E57">
        <w:rPr>
          <w:rFonts w:ascii="Times New Roman" w:hAnsi="Times New Roman"/>
          <w:sz w:val="24"/>
          <w:szCs w:val="24"/>
          <w:lang w:val="en-CA" w:eastAsia="en-CA"/>
        </w:rPr>
        <w:t xml:space="preserve"> on a tilted surface. </w:t>
      </w:r>
      <w:proofErr w:type="gramStart"/>
      <w:r w:rsidRPr="009D5E57">
        <w:rPr>
          <w:rFonts w:ascii="Times New Roman" w:hAnsi="Times New Roman"/>
          <w:sz w:val="24"/>
          <w:szCs w:val="24"/>
          <w:lang w:val="en-CA" w:eastAsia="en-CA"/>
        </w:rPr>
        <w:t>Atmospheric attenuation, solar radiation measurements.</w:t>
      </w:r>
      <w:proofErr w:type="gramEnd"/>
    </w:p>
    <w:p w:rsidR="00A00D4C" w:rsidRDefault="00A00D4C" w:rsidP="00540A84">
      <w:pPr>
        <w:spacing w:before="100" w:beforeAutospacing="1" w:after="100" w:afterAutospacing="1" w:line="240" w:lineRule="auto"/>
        <w:jc w:val="both"/>
        <w:rPr>
          <w:rFonts w:ascii="Times New Roman" w:hAnsi="Times New Roman"/>
          <w:b/>
          <w:bCs/>
          <w:sz w:val="24"/>
          <w:szCs w:val="24"/>
          <w:lang w:val="en-CA" w:eastAsia="en-CA"/>
        </w:rPr>
      </w:pPr>
      <w:r>
        <w:rPr>
          <w:rFonts w:ascii="Times New Roman" w:hAnsi="Times New Roman"/>
          <w:b/>
          <w:bCs/>
          <w:sz w:val="24"/>
          <w:szCs w:val="24"/>
          <w:lang w:val="en-CA" w:eastAsia="en-CA"/>
        </w:rPr>
        <w:t>Unit-III</w:t>
      </w:r>
    </w:p>
    <w:p w:rsidR="00540A84" w:rsidRPr="009D5E57" w:rsidRDefault="00540A84" w:rsidP="00540A84">
      <w:pPr>
        <w:spacing w:before="100" w:beforeAutospacing="1" w:after="100" w:afterAutospacing="1" w:line="240" w:lineRule="auto"/>
        <w:jc w:val="both"/>
        <w:rPr>
          <w:rFonts w:ascii="Times New Roman" w:hAnsi="Times New Roman"/>
          <w:sz w:val="24"/>
          <w:szCs w:val="24"/>
          <w:lang w:val="en-CA" w:eastAsia="en-CA"/>
        </w:rPr>
      </w:pPr>
      <w:r w:rsidRPr="009D5E57">
        <w:rPr>
          <w:rFonts w:ascii="Times New Roman" w:hAnsi="Times New Roman"/>
          <w:b/>
          <w:bCs/>
          <w:sz w:val="24"/>
          <w:szCs w:val="24"/>
          <w:lang w:val="en-CA" w:eastAsia="en-CA"/>
        </w:rPr>
        <w:t>Flat Plate solar collectors:</w:t>
      </w:r>
      <w:r w:rsidRPr="009D5E57">
        <w:rPr>
          <w:rFonts w:ascii="Times New Roman" w:hAnsi="Times New Roman"/>
          <w:sz w:val="24"/>
          <w:szCs w:val="24"/>
          <w:lang w:val="en-CA" w:eastAsia="en-CA"/>
        </w:rPr>
        <w:t xml:space="preserve"> Selective absorber surfaces. </w:t>
      </w:r>
      <w:proofErr w:type="spellStart"/>
      <w:proofErr w:type="gramStart"/>
      <w:r w:rsidRPr="009D5E57">
        <w:rPr>
          <w:rFonts w:ascii="Times New Roman" w:hAnsi="Times New Roman"/>
          <w:sz w:val="24"/>
          <w:szCs w:val="24"/>
          <w:lang w:val="en-CA" w:eastAsia="en-CA"/>
        </w:rPr>
        <w:t>Transparatent</w:t>
      </w:r>
      <w:proofErr w:type="spellEnd"/>
      <w:r w:rsidRPr="009D5E57">
        <w:rPr>
          <w:rFonts w:ascii="Times New Roman" w:hAnsi="Times New Roman"/>
          <w:sz w:val="24"/>
          <w:szCs w:val="24"/>
          <w:lang w:val="en-CA" w:eastAsia="en-CA"/>
        </w:rPr>
        <w:t xml:space="preserve"> plates.</w:t>
      </w:r>
      <w:proofErr w:type="gramEnd"/>
      <w:r w:rsidRPr="009D5E57">
        <w:rPr>
          <w:rFonts w:ascii="Times New Roman" w:hAnsi="Times New Roman"/>
          <w:sz w:val="24"/>
          <w:szCs w:val="24"/>
          <w:lang w:val="en-CA" w:eastAsia="en-CA"/>
        </w:rPr>
        <w:t xml:space="preserve"> </w:t>
      </w:r>
      <w:proofErr w:type="gramStart"/>
      <w:r w:rsidRPr="009D5E57">
        <w:rPr>
          <w:rFonts w:ascii="Times New Roman" w:hAnsi="Times New Roman"/>
          <w:sz w:val="24"/>
          <w:szCs w:val="24"/>
          <w:lang w:val="en-CA" w:eastAsia="en-CA"/>
        </w:rPr>
        <w:t>Collector energy losses.</w:t>
      </w:r>
      <w:proofErr w:type="gramEnd"/>
      <w:r w:rsidRPr="009D5E57">
        <w:rPr>
          <w:rFonts w:ascii="Times New Roman" w:hAnsi="Times New Roman"/>
          <w:sz w:val="24"/>
          <w:szCs w:val="24"/>
          <w:lang w:val="en-CA" w:eastAsia="en-CA"/>
        </w:rPr>
        <w:t xml:space="preserve"> </w:t>
      </w:r>
      <w:proofErr w:type="gramStart"/>
      <w:r w:rsidRPr="009D5E57">
        <w:rPr>
          <w:rFonts w:ascii="Times New Roman" w:hAnsi="Times New Roman"/>
          <w:sz w:val="24"/>
          <w:szCs w:val="24"/>
          <w:lang w:val="en-CA" w:eastAsia="en-CA"/>
        </w:rPr>
        <w:t>Thermal analysis of flat plate water and air heating collectors.</w:t>
      </w:r>
      <w:proofErr w:type="gramEnd"/>
      <w:r w:rsidRPr="009D5E57">
        <w:rPr>
          <w:rFonts w:ascii="Times New Roman" w:hAnsi="Times New Roman"/>
          <w:sz w:val="24"/>
          <w:szCs w:val="24"/>
          <w:lang w:val="en-CA" w:eastAsia="en-CA"/>
        </w:rPr>
        <w:t xml:space="preserve"> </w:t>
      </w:r>
      <w:proofErr w:type="gramStart"/>
      <w:r w:rsidRPr="009D5E57">
        <w:rPr>
          <w:rFonts w:ascii="Times New Roman" w:hAnsi="Times New Roman"/>
          <w:sz w:val="24"/>
          <w:szCs w:val="24"/>
          <w:lang w:val="en-CA" w:eastAsia="en-CA"/>
        </w:rPr>
        <w:t>Collector performance testing.</w:t>
      </w:r>
      <w:proofErr w:type="gramEnd"/>
      <w:r w:rsidRPr="009D5E57">
        <w:rPr>
          <w:rFonts w:ascii="Times New Roman" w:hAnsi="Times New Roman"/>
          <w:sz w:val="24"/>
          <w:szCs w:val="24"/>
          <w:lang w:val="en-CA" w:eastAsia="en-CA"/>
        </w:rPr>
        <w:t xml:space="preserve"> Simple appliances working with flat plate collectors: solar cooker; water heater, </w:t>
      </w:r>
      <w:proofErr w:type="spellStart"/>
      <w:r w:rsidRPr="009D5E57">
        <w:rPr>
          <w:rFonts w:ascii="Times New Roman" w:hAnsi="Times New Roman"/>
          <w:sz w:val="24"/>
          <w:szCs w:val="24"/>
          <w:lang w:val="en-CA" w:eastAsia="en-CA"/>
        </w:rPr>
        <w:t>air</w:t>
      </w:r>
      <w:proofErr w:type="spellEnd"/>
      <w:r w:rsidRPr="009D5E57">
        <w:rPr>
          <w:rFonts w:ascii="Times New Roman" w:hAnsi="Times New Roman"/>
          <w:sz w:val="24"/>
          <w:szCs w:val="24"/>
          <w:lang w:val="en-CA" w:eastAsia="en-CA"/>
        </w:rPr>
        <w:t xml:space="preserve"> dryer and stills. </w:t>
      </w:r>
    </w:p>
    <w:p w:rsidR="00A00D4C" w:rsidRDefault="00A00D4C" w:rsidP="00540A84">
      <w:pPr>
        <w:spacing w:before="100" w:beforeAutospacing="1" w:after="100" w:afterAutospacing="1" w:line="240" w:lineRule="auto"/>
        <w:jc w:val="both"/>
        <w:rPr>
          <w:rFonts w:ascii="Times New Roman" w:hAnsi="Times New Roman"/>
          <w:b/>
          <w:bCs/>
          <w:sz w:val="24"/>
          <w:szCs w:val="24"/>
          <w:lang w:val="en-CA" w:eastAsia="en-CA"/>
        </w:rPr>
      </w:pPr>
      <w:r>
        <w:rPr>
          <w:rFonts w:ascii="Times New Roman" w:hAnsi="Times New Roman"/>
          <w:b/>
          <w:bCs/>
          <w:sz w:val="24"/>
          <w:szCs w:val="24"/>
          <w:lang w:val="en-CA" w:eastAsia="en-CA"/>
        </w:rPr>
        <w:t>Unit-IV</w:t>
      </w:r>
    </w:p>
    <w:p w:rsidR="00540A84" w:rsidRPr="009D5E57" w:rsidRDefault="00540A84" w:rsidP="00540A84">
      <w:pPr>
        <w:spacing w:before="100" w:beforeAutospacing="1" w:after="100" w:afterAutospacing="1" w:line="240" w:lineRule="auto"/>
        <w:jc w:val="both"/>
        <w:rPr>
          <w:rFonts w:ascii="Times New Roman" w:hAnsi="Times New Roman"/>
          <w:sz w:val="24"/>
          <w:szCs w:val="24"/>
          <w:lang w:val="en-CA" w:eastAsia="en-CA"/>
        </w:rPr>
      </w:pPr>
      <w:proofErr w:type="gramStart"/>
      <w:r w:rsidRPr="009D5E57">
        <w:rPr>
          <w:rFonts w:ascii="Times New Roman" w:hAnsi="Times New Roman"/>
          <w:b/>
          <w:bCs/>
          <w:sz w:val="24"/>
          <w:szCs w:val="24"/>
          <w:lang w:val="en-CA" w:eastAsia="en-CA"/>
        </w:rPr>
        <w:t>Concentrating collectors:</w:t>
      </w:r>
      <w:r w:rsidRPr="009D5E57">
        <w:rPr>
          <w:rFonts w:ascii="Times New Roman" w:hAnsi="Times New Roman"/>
          <w:sz w:val="24"/>
          <w:szCs w:val="24"/>
          <w:lang w:val="en-CA" w:eastAsia="en-CA"/>
        </w:rPr>
        <w:t xml:space="preserve"> Optical concentration, flat plate col</w:t>
      </w:r>
      <w:r w:rsidR="00421404">
        <w:rPr>
          <w:rFonts w:ascii="Times New Roman" w:hAnsi="Times New Roman"/>
          <w:sz w:val="24"/>
          <w:szCs w:val="24"/>
          <w:lang w:val="en-CA" w:eastAsia="en-CA"/>
        </w:rPr>
        <w:t>l</w:t>
      </w:r>
      <w:r w:rsidRPr="009D5E57">
        <w:rPr>
          <w:rFonts w:ascii="Times New Roman" w:hAnsi="Times New Roman"/>
          <w:sz w:val="24"/>
          <w:szCs w:val="24"/>
          <w:lang w:val="en-CA" w:eastAsia="en-CA"/>
        </w:rPr>
        <w:t>ectors with plane reflectors, cylindrical parabolic concentrating collectors.</w:t>
      </w:r>
      <w:proofErr w:type="gramEnd"/>
      <w:r w:rsidRPr="009D5E57">
        <w:rPr>
          <w:rFonts w:ascii="Times New Roman" w:hAnsi="Times New Roman"/>
          <w:sz w:val="24"/>
          <w:szCs w:val="24"/>
          <w:lang w:val="en-CA" w:eastAsia="en-CA"/>
        </w:rPr>
        <w:t xml:space="preserve"> </w:t>
      </w:r>
      <w:proofErr w:type="gramStart"/>
      <w:r w:rsidRPr="009D5E57">
        <w:rPr>
          <w:rFonts w:ascii="Times New Roman" w:hAnsi="Times New Roman"/>
          <w:sz w:val="24"/>
          <w:szCs w:val="24"/>
          <w:lang w:val="en-CA" w:eastAsia="en-CA"/>
        </w:rPr>
        <w:t>Tracking requirements.</w:t>
      </w:r>
      <w:proofErr w:type="gramEnd"/>
      <w:r w:rsidRPr="009D5E57">
        <w:rPr>
          <w:rFonts w:ascii="Times New Roman" w:hAnsi="Times New Roman"/>
          <w:sz w:val="24"/>
          <w:szCs w:val="24"/>
          <w:lang w:val="en-CA" w:eastAsia="en-CA"/>
        </w:rPr>
        <w:t xml:space="preserve"> </w:t>
      </w:r>
    </w:p>
    <w:p w:rsidR="00540A84" w:rsidRPr="009D5E57" w:rsidRDefault="00540A84" w:rsidP="00540A84">
      <w:pPr>
        <w:spacing w:before="100" w:beforeAutospacing="1" w:after="100" w:afterAutospacing="1" w:line="240" w:lineRule="auto"/>
        <w:jc w:val="both"/>
        <w:rPr>
          <w:rFonts w:ascii="Times New Roman" w:hAnsi="Times New Roman"/>
          <w:sz w:val="24"/>
          <w:szCs w:val="24"/>
          <w:lang w:val="en-CA" w:eastAsia="en-CA"/>
        </w:rPr>
      </w:pPr>
      <w:r w:rsidRPr="009D5E57">
        <w:rPr>
          <w:rFonts w:ascii="Times New Roman" w:hAnsi="Times New Roman"/>
          <w:b/>
          <w:bCs/>
          <w:sz w:val="24"/>
          <w:szCs w:val="24"/>
          <w:lang w:val="en-CA" w:eastAsia="en-CA"/>
        </w:rPr>
        <w:lastRenderedPageBreak/>
        <w:t>Thermal Energy Storage and Solar Thermal Devices:</w:t>
      </w:r>
      <w:r w:rsidRPr="009D5E57">
        <w:rPr>
          <w:rFonts w:ascii="Times New Roman" w:hAnsi="Times New Roman"/>
          <w:sz w:val="24"/>
          <w:szCs w:val="24"/>
          <w:lang w:val="en-CA" w:eastAsia="en-CA"/>
        </w:rPr>
        <w:t xml:space="preserve"> Water storage. Stratification of water storage, </w:t>
      </w:r>
      <w:proofErr w:type="gramStart"/>
      <w:r w:rsidRPr="009D5E57">
        <w:rPr>
          <w:rFonts w:ascii="Times New Roman" w:hAnsi="Times New Roman"/>
          <w:sz w:val="24"/>
          <w:szCs w:val="24"/>
          <w:lang w:val="en-CA" w:eastAsia="en-CA"/>
        </w:rPr>
        <w:t>Packed</w:t>
      </w:r>
      <w:proofErr w:type="gramEnd"/>
      <w:r w:rsidRPr="009D5E57">
        <w:rPr>
          <w:rFonts w:ascii="Times New Roman" w:hAnsi="Times New Roman"/>
          <w:sz w:val="24"/>
          <w:szCs w:val="24"/>
          <w:lang w:val="en-CA" w:eastAsia="en-CA"/>
        </w:rPr>
        <w:t xml:space="preserve"> bed storage. Phase change storage. </w:t>
      </w:r>
      <w:proofErr w:type="gramStart"/>
      <w:r w:rsidRPr="009D5E57">
        <w:rPr>
          <w:rFonts w:ascii="Times New Roman" w:hAnsi="Times New Roman"/>
          <w:sz w:val="24"/>
          <w:szCs w:val="24"/>
          <w:lang w:val="en-CA" w:eastAsia="en-CA"/>
        </w:rPr>
        <w:t>Chemical storage.</w:t>
      </w:r>
      <w:proofErr w:type="gramEnd"/>
      <w:r w:rsidRPr="009D5E57">
        <w:rPr>
          <w:rFonts w:ascii="Times New Roman" w:hAnsi="Times New Roman"/>
          <w:sz w:val="24"/>
          <w:szCs w:val="24"/>
          <w:lang w:val="en-CA" w:eastAsia="en-CA"/>
        </w:rPr>
        <w:t xml:space="preserve"> </w:t>
      </w:r>
      <w:proofErr w:type="gramStart"/>
      <w:r w:rsidRPr="009D5E57">
        <w:rPr>
          <w:rFonts w:ascii="Times New Roman" w:hAnsi="Times New Roman"/>
          <w:sz w:val="24"/>
          <w:szCs w:val="24"/>
          <w:lang w:val="en-CA" w:eastAsia="en-CA"/>
        </w:rPr>
        <w:t>Solar pond.</w:t>
      </w:r>
      <w:proofErr w:type="gramEnd"/>
      <w:r w:rsidRPr="009D5E57">
        <w:rPr>
          <w:rFonts w:ascii="Times New Roman" w:hAnsi="Times New Roman"/>
          <w:sz w:val="24"/>
          <w:szCs w:val="24"/>
          <w:lang w:val="en-CA" w:eastAsia="en-CA"/>
        </w:rPr>
        <w:t xml:space="preserve"> </w:t>
      </w:r>
      <w:proofErr w:type="gramStart"/>
      <w:r w:rsidRPr="009D5E57">
        <w:rPr>
          <w:rFonts w:ascii="Times New Roman" w:hAnsi="Times New Roman"/>
          <w:sz w:val="24"/>
          <w:szCs w:val="24"/>
          <w:lang w:val="en-CA" w:eastAsia="en-CA"/>
        </w:rPr>
        <w:t>Economics of solar energy appliances.</w:t>
      </w:r>
      <w:proofErr w:type="gramEnd"/>
      <w:r w:rsidRPr="009D5E57">
        <w:rPr>
          <w:rFonts w:ascii="Times New Roman" w:hAnsi="Times New Roman"/>
          <w:sz w:val="24"/>
          <w:szCs w:val="24"/>
          <w:lang w:val="en-CA" w:eastAsia="en-CA"/>
        </w:rPr>
        <w:t xml:space="preserve"> </w:t>
      </w:r>
      <w:proofErr w:type="spellStart"/>
      <w:proofErr w:type="gramStart"/>
      <w:r w:rsidRPr="009D5E57">
        <w:rPr>
          <w:rFonts w:ascii="Times New Roman" w:hAnsi="Times New Roman"/>
          <w:sz w:val="24"/>
          <w:szCs w:val="24"/>
          <w:lang w:val="en-CA" w:eastAsia="en-CA"/>
        </w:rPr>
        <w:t>Efficiences</w:t>
      </w:r>
      <w:proofErr w:type="spellEnd"/>
      <w:r w:rsidRPr="009D5E57">
        <w:rPr>
          <w:rFonts w:ascii="Times New Roman" w:hAnsi="Times New Roman"/>
          <w:sz w:val="24"/>
          <w:szCs w:val="24"/>
          <w:lang w:val="en-CA" w:eastAsia="en-CA"/>
        </w:rPr>
        <w:t xml:space="preserve"> in </w:t>
      </w:r>
      <w:proofErr w:type="spellStart"/>
      <w:r w:rsidRPr="009D5E57">
        <w:rPr>
          <w:rFonts w:ascii="Times New Roman" w:hAnsi="Times New Roman"/>
          <w:sz w:val="24"/>
          <w:szCs w:val="24"/>
          <w:lang w:val="en-CA" w:eastAsia="en-CA"/>
        </w:rPr>
        <w:t>differnet</w:t>
      </w:r>
      <w:proofErr w:type="spellEnd"/>
      <w:r w:rsidRPr="009D5E57">
        <w:rPr>
          <w:rFonts w:ascii="Times New Roman" w:hAnsi="Times New Roman"/>
          <w:sz w:val="24"/>
          <w:szCs w:val="24"/>
          <w:lang w:val="en-CA" w:eastAsia="en-CA"/>
        </w:rPr>
        <w:t xml:space="preserve"> </w:t>
      </w:r>
      <w:proofErr w:type="spellStart"/>
      <w:r w:rsidRPr="009D5E57">
        <w:rPr>
          <w:rFonts w:ascii="Times New Roman" w:hAnsi="Times New Roman"/>
          <w:sz w:val="24"/>
          <w:szCs w:val="24"/>
          <w:lang w:val="en-CA" w:eastAsia="en-CA"/>
        </w:rPr>
        <w:t>storages.space</w:t>
      </w:r>
      <w:proofErr w:type="spellEnd"/>
      <w:r w:rsidRPr="009D5E57">
        <w:rPr>
          <w:rFonts w:ascii="Times New Roman" w:hAnsi="Times New Roman"/>
          <w:sz w:val="24"/>
          <w:szCs w:val="24"/>
          <w:lang w:val="en-CA" w:eastAsia="en-CA"/>
        </w:rPr>
        <w:t xml:space="preserve"> conditioning.</w:t>
      </w:r>
      <w:proofErr w:type="gramEnd"/>
      <w:r w:rsidRPr="009D5E57">
        <w:rPr>
          <w:rFonts w:ascii="Times New Roman" w:hAnsi="Times New Roman"/>
          <w:sz w:val="24"/>
          <w:szCs w:val="24"/>
          <w:lang w:val="en-CA" w:eastAsia="en-CA"/>
        </w:rPr>
        <w:t xml:space="preserve"> </w:t>
      </w:r>
    </w:p>
    <w:p w:rsidR="00A00D4C" w:rsidRDefault="00A00D4C" w:rsidP="00540A84">
      <w:pPr>
        <w:spacing w:before="100" w:beforeAutospacing="1" w:after="100" w:afterAutospacing="1" w:line="240" w:lineRule="auto"/>
        <w:jc w:val="both"/>
        <w:rPr>
          <w:rFonts w:ascii="Times New Roman" w:hAnsi="Times New Roman"/>
          <w:b/>
          <w:bCs/>
          <w:sz w:val="24"/>
          <w:szCs w:val="24"/>
          <w:lang w:val="en-CA" w:eastAsia="en-CA"/>
        </w:rPr>
      </w:pPr>
      <w:r>
        <w:rPr>
          <w:rFonts w:ascii="Times New Roman" w:hAnsi="Times New Roman"/>
          <w:b/>
          <w:bCs/>
          <w:sz w:val="24"/>
          <w:szCs w:val="24"/>
          <w:lang w:val="en-CA" w:eastAsia="en-CA"/>
        </w:rPr>
        <w:t>Unit-V</w:t>
      </w:r>
    </w:p>
    <w:p w:rsidR="00540A84" w:rsidRPr="009D5E57" w:rsidRDefault="00540A84" w:rsidP="00540A84">
      <w:pPr>
        <w:spacing w:before="100" w:beforeAutospacing="1" w:after="100" w:afterAutospacing="1" w:line="240" w:lineRule="auto"/>
        <w:jc w:val="both"/>
        <w:rPr>
          <w:rFonts w:ascii="Times New Roman" w:hAnsi="Times New Roman"/>
          <w:sz w:val="24"/>
          <w:szCs w:val="24"/>
          <w:lang w:val="en-CA" w:eastAsia="en-CA"/>
        </w:rPr>
      </w:pPr>
      <w:r w:rsidRPr="009D5E57">
        <w:rPr>
          <w:rFonts w:ascii="Times New Roman" w:hAnsi="Times New Roman"/>
          <w:b/>
          <w:bCs/>
          <w:sz w:val="24"/>
          <w:szCs w:val="24"/>
          <w:lang w:val="en-CA" w:eastAsia="en-CA"/>
        </w:rPr>
        <w:t>Solar space conditioning:</w:t>
      </w:r>
      <w:r w:rsidRPr="009D5E57">
        <w:rPr>
          <w:rFonts w:ascii="Times New Roman" w:hAnsi="Times New Roman"/>
          <w:sz w:val="24"/>
          <w:szCs w:val="24"/>
          <w:lang w:val="en-CA" w:eastAsia="en-CA"/>
        </w:rPr>
        <w:t xml:space="preserve"> Energy requirements in </w:t>
      </w:r>
      <w:proofErr w:type="spellStart"/>
      <w:r w:rsidRPr="009D5E57">
        <w:rPr>
          <w:rFonts w:ascii="Times New Roman" w:hAnsi="Times New Roman"/>
          <w:sz w:val="24"/>
          <w:szCs w:val="24"/>
          <w:lang w:val="en-CA" w:eastAsia="en-CA"/>
        </w:rPr>
        <w:t>buildings</w:t>
      </w:r>
      <w:proofErr w:type="gramStart"/>
      <w:r w:rsidRPr="009D5E57">
        <w:rPr>
          <w:rFonts w:ascii="Times New Roman" w:hAnsi="Times New Roman"/>
          <w:sz w:val="24"/>
          <w:szCs w:val="24"/>
          <w:lang w:val="en-CA" w:eastAsia="en-CA"/>
        </w:rPr>
        <w:t>,Performance</w:t>
      </w:r>
      <w:proofErr w:type="spellEnd"/>
      <w:proofErr w:type="gramEnd"/>
      <w:r w:rsidRPr="009D5E57">
        <w:rPr>
          <w:rFonts w:ascii="Times New Roman" w:hAnsi="Times New Roman"/>
          <w:sz w:val="24"/>
          <w:szCs w:val="24"/>
          <w:lang w:val="en-CA" w:eastAsia="en-CA"/>
        </w:rPr>
        <w:t xml:space="preserve"> and design of Passive system architecture, Absorption </w:t>
      </w:r>
      <w:proofErr w:type="spellStart"/>
      <w:r w:rsidRPr="009D5E57">
        <w:rPr>
          <w:rFonts w:ascii="Times New Roman" w:hAnsi="Times New Roman"/>
          <w:sz w:val="24"/>
          <w:szCs w:val="24"/>
          <w:lang w:val="en-CA" w:eastAsia="en-CA"/>
        </w:rPr>
        <w:t>refrigereation</w:t>
      </w:r>
      <w:proofErr w:type="spellEnd"/>
      <w:r w:rsidRPr="009D5E57">
        <w:rPr>
          <w:rFonts w:ascii="Times New Roman" w:hAnsi="Times New Roman"/>
          <w:sz w:val="24"/>
          <w:szCs w:val="24"/>
          <w:lang w:val="en-CA" w:eastAsia="en-CA"/>
        </w:rPr>
        <w:t xml:space="preserve"> cycle, Performances of solar absorption air conditioning. </w:t>
      </w:r>
    </w:p>
    <w:p w:rsidR="00540A84" w:rsidRPr="009D5E57" w:rsidRDefault="00540A84" w:rsidP="00540A84">
      <w:pPr>
        <w:spacing w:before="100" w:beforeAutospacing="1" w:after="100" w:afterAutospacing="1" w:line="240" w:lineRule="auto"/>
        <w:jc w:val="both"/>
        <w:rPr>
          <w:rFonts w:ascii="Times New Roman" w:hAnsi="Times New Roman"/>
          <w:sz w:val="24"/>
          <w:szCs w:val="24"/>
          <w:lang w:val="en-CA" w:eastAsia="en-CA"/>
        </w:rPr>
      </w:pPr>
      <w:r w:rsidRPr="009D5E57">
        <w:rPr>
          <w:rFonts w:ascii="Times New Roman" w:hAnsi="Times New Roman"/>
          <w:b/>
          <w:bCs/>
          <w:sz w:val="24"/>
          <w:szCs w:val="24"/>
          <w:lang w:val="en-CA" w:eastAsia="en-CA"/>
        </w:rPr>
        <w:t>Essentials of wind energy:</w:t>
      </w:r>
      <w:r w:rsidRPr="009D5E57">
        <w:rPr>
          <w:rFonts w:ascii="Times New Roman" w:hAnsi="Times New Roman"/>
          <w:sz w:val="24"/>
          <w:szCs w:val="24"/>
          <w:lang w:val="en-CA" w:eastAsia="en-CA"/>
        </w:rPr>
        <w:t xml:space="preserve"> Classifications and Description of Wind machines. Performances of wind machine (</w:t>
      </w:r>
      <w:proofErr w:type="spellStart"/>
      <w:r w:rsidRPr="009D5E57">
        <w:rPr>
          <w:rFonts w:ascii="Times New Roman" w:hAnsi="Times New Roman"/>
          <w:sz w:val="24"/>
          <w:szCs w:val="24"/>
          <w:lang w:val="en-CA" w:eastAsia="en-CA"/>
        </w:rPr>
        <w:t>soladity</w:t>
      </w:r>
      <w:proofErr w:type="spellEnd"/>
      <w:r w:rsidRPr="009D5E57">
        <w:rPr>
          <w:rFonts w:ascii="Times New Roman" w:hAnsi="Times New Roman"/>
          <w:sz w:val="24"/>
          <w:szCs w:val="24"/>
          <w:lang w:val="en-CA" w:eastAsia="en-CA"/>
        </w:rPr>
        <w:t xml:space="preserve"> factor </w:t>
      </w:r>
      <w:proofErr w:type="gramStart"/>
      <w:r w:rsidRPr="009D5E57">
        <w:rPr>
          <w:rFonts w:ascii="Times New Roman" w:hAnsi="Times New Roman"/>
          <w:sz w:val="24"/>
          <w:szCs w:val="24"/>
          <w:lang w:val="en-CA" w:eastAsia="en-CA"/>
        </w:rPr>
        <w:t>Y(</w:t>
      </w:r>
      <w:proofErr w:type="spellStart"/>
      <w:proofErr w:type="gramEnd"/>
      <w:r>
        <w:rPr>
          <w:rFonts w:ascii="Times New Roman" w:hAnsi="Times New Roman"/>
          <w:sz w:val="24"/>
          <w:szCs w:val="24"/>
          <w:lang w:val="en-CA" w:eastAsia="en-CA"/>
        </w:rPr>
        <w:t>L</w:t>
      </w:r>
      <w:r w:rsidRPr="009D5E57">
        <w:rPr>
          <w:rFonts w:ascii="Times New Roman" w:hAnsi="Times New Roman"/>
          <w:sz w:val="24"/>
          <w:szCs w:val="24"/>
          <w:lang w:val="en-CA" w:eastAsia="en-CA"/>
        </w:rPr>
        <w:t>amda</w:t>
      </w:r>
      <w:proofErr w:type="spellEnd"/>
      <w:r w:rsidRPr="009D5E57">
        <w:rPr>
          <w:rFonts w:ascii="Times New Roman" w:hAnsi="Times New Roman"/>
          <w:sz w:val="24"/>
          <w:szCs w:val="24"/>
          <w:lang w:val="en-CA" w:eastAsia="en-CA"/>
        </w:rPr>
        <w:t>); Energy in the wind.</w:t>
      </w:r>
    </w:p>
    <w:p w:rsidR="00540A84" w:rsidRPr="00030B77" w:rsidRDefault="00030B77" w:rsidP="00540A84">
      <w:pPr>
        <w:spacing w:after="0" w:line="240" w:lineRule="auto"/>
        <w:rPr>
          <w:rFonts w:ascii="Times New Roman" w:hAnsi="Times New Roman"/>
          <w:b/>
          <w:bCs/>
          <w:i/>
          <w:sz w:val="24"/>
          <w:szCs w:val="24"/>
          <w:lang w:val="en-CA" w:eastAsia="en-CA"/>
        </w:rPr>
      </w:pPr>
      <w:r w:rsidRPr="00030B77">
        <w:rPr>
          <w:rFonts w:ascii="Times New Roman" w:hAnsi="Times New Roman"/>
          <w:b/>
          <w:bCs/>
          <w:i/>
          <w:sz w:val="24"/>
          <w:szCs w:val="24"/>
          <w:lang w:val="en-CA" w:eastAsia="en-CA"/>
        </w:rPr>
        <w:t>Suggested Readings</w:t>
      </w:r>
    </w:p>
    <w:p w:rsidR="00030B77" w:rsidRDefault="00030B77" w:rsidP="00540A84">
      <w:pPr>
        <w:spacing w:after="0" w:line="240" w:lineRule="auto"/>
        <w:rPr>
          <w:rFonts w:ascii="Times New Roman" w:hAnsi="Times New Roman"/>
          <w:b/>
          <w:bCs/>
          <w:sz w:val="24"/>
          <w:szCs w:val="24"/>
          <w:lang w:val="en-CA" w:eastAsia="en-CA"/>
        </w:rPr>
      </w:pPr>
    </w:p>
    <w:p w:rsidR="00540A84" w:rsidRPr="009D5E57" w:rsidRDefault="00540A84" w:rsidP="00A81B1C">
      <w:pPr>
        <w:numPr>
          <w:ilvl w:val="0"/>
          <w:numId w:val="11"/>
        </w:numPr>
        <w:spacing w:after="0" w:line="240" w:lineRule="auto"/>
        <w:rPr>
          <w:rFonts w:ascii="Times New Roman" w:hAnsi="Times New Roman"/>
          <w:sz w:val="24"/>
          <w:szCs w:val="24"/>
          <w:lang w:val="en-CA" w:eastAsia="en-CA"/>
        </w:rPr>
      </w:pPr>
      <w:r w:rsidRPr="009D5E57">
        <w:rPr>
          <w:rFonts w:ascii="Times New Roman" w:hAnsi="Times New Roman"/>
          <w:sz w:val="24"/>
          <w:szCs w:val="24"/>
          <w:lang w:val="en-CA" w:eastAsia="en-CA"/>
        </w:rPr>
        <w:t xml:space="preserve">Heat </w:t>
      </w:r>
      <w:proofErr w:type="spellStart"/>
      <w:r w:rsidRPr="009D5E57">
        <w:rPr>
          <w:rFonts w:ascii="Times New Roman" w:hAnsi="Times New Roman"/>
          <w:sz w:val="24"/>
          <w:szCs w:val="24"/>
          <w:lang w:val="en-CA" w:eastAsia="en-CA"/>
        </w:rPr>
        <w:t>Condution</w:t>
      </w:r>
      <w:proofErr w:type="spellEnd"/>
      <w:r w:rsidRPr="009D5E57">
        <w:rPr>
          <w:rFonts w:ascii="Times New Roman" w:hAnsi="Times New Roman"/>
          <w:sz w:val="24"/>
          <w:szCs w:val="24"/>
          <w:lang w:val="en-CA" w:eastAsia="en-CA"/>
        </w:rPr>
        <w:t xml:space="preserve">: M. </w:t>
      </w:r>
      <w:proofErr w:type="spellStart"/>
      <w:r w:rsidRPr="009D5E57">
        <w:rPr>
          <w:rFonts w:ascii="Times New Roman" w:hAnsi="Times New Roman"/>
          <w:sz w:val="24"/>
          <w:szCs w:val="24"/>
          <w:lang w:val="en-CA" w:eastAsia="en-CA"/>
        </w:rPr>
        <w:t>Necati</w:t>
      </w:r>
      <w:proofErr w:type="spellEnd"/>
      <w:r w:rsidRPr="009D5E57">
        <w:rPr>
          <w:rFonts w:ascii="Times New Roman" w:hAnsi="Times New Roman"/>
          <w:sz w:val="24"/>
          <w:szCs w:val="24"/>
          <w:lang w:val="en-CA" w:eastAsia="en-CA"/>
        </w:rPr>
        <w:t xml:space="preserve"> </w:t>
      </w:r>
      <w:proofErr w:type="spellStart"/>
      <w:r w:rsidRPr="009D5E57">
        <w:rPr>
          <w:rFonts w:ascii="Times New Roman" w:hAnsi="Times New Roman"/>
          <w:sz w:val="24"/>
          <w:szCs w:val="24"/>
          <w:lang w:val="en-CA" w:eastAsia="en-CA"/>
        </w:rPr>
        <w:t>Ozisik</w:t>
      </w:r>
      <w:proofErr w:type="spellEnd"/>
      <w:r w:rsidRPr="009D5E57">
        <w:rPr>
          <w:rFonts w:ascii="Times New Roman" w:hAnsi="Times New Roman"/>
          <w:sz w:val="24"/>
          <w:szCs w:val="24"/>
          <w:lang w:val="en-CA" w:eastAsia="en-CA"/>
        </w:rPr>
        <w:t xml:space="preserve">-John Wiley &amp; Sons. </w:t>
      </w:r>
    </w:p>
    <w:p w:rsidR="00540A84" w:rsidRPr="009D5E57" w:rsidRDefault="00540A84" w:rsidP="00A81B1C">
      <w:pPr>
        <w:numPr>
          <w:ilvl w:val="0"/>
          <w:numId w:val="11"/>
        </w:numPr>
        <w:spacing w:before="100" w:beforeAutospacing="1" w:after="100" w:afterAutospacing="1" w:line="240" w:lineRule="auto"/>
        <w:rPr>
          <w:rFonts w:ascii="Times New Roman" w:hAnsi="Times New Roman"/>
          <w:sz w:val="24"/>
          <w:szCs w:val="24"/>
          <w:lang w:val="en-CA" w:eastAsia="en-CA"/>
        </w:rPr>
      </w:pPr>
      <w:r w:rsidRPr="009D5E57">
        <w:rPr>
          <w:rFonts w:ascii="Times New Roman" w:hAnsi="Times New Roman"/>
          <w:sz w:val="24"/>
          <w:szCs w:val="24"/>
          <w:lang w:val="en-CA" w:eastAsia="en-CA"/>
        </w:rPr>
        <w:t xml:space="preserve">Hand Book of Heat transfer Application: Edited by Warren M. </w:t>
      </w:r>
      <w:proofErr w:type="spellStart"/>
      <w:r w:rsidRPr="009D5E57">
        <w:rPr>
          <w:rFonts w:ascii="Times New Roman" w:hAnsi="Times New Roman"/>
          <w:sz w:val="24"/>
          <w:szCs w:val="24"/>
          <w:lang w:val="en-CA" w:eastAsia="en-CA"/>
        </w:rPr>
        <w:t>Rohsenow</w:t>
      </w:r>
      <w:proofErr w:type="spellEnd"/>
      <w:r w:rsidRPr="009D5E57">
        <w:rPr>
          <w:rFonts w:ascii="Times New Roman" w:hAnsi="Times New Roman"/>
          <w:sz w:val="24"/>
          <w:szCs w:val="24"/>
          <w:lang w:val="en-CA" w:eastAsia="en-CA"/>
        </w:rPr>
        <w:t xml:space="preserve">, James P. </w:t>
      </w:r>
      <w:proofErr w:type="spellStart"/>
      <w:r w:rsidRPr="009D5E57">
        <w:rPr>
          <w:rFonts w:ascii="Times New Roman" w:hAnsi="Times New Roman"/>
          <w:sz w:val="24"/>
          <w:szCs w:val="24"/>
          <w:lang w:val="en-CA" w:eastAsia="en-CA"/>
        </w:rPr>
        <w:t>Harnou</w:t>
      </w:r>
      <w:proofErr w:type="spellEnd"/>
      <w:r w:rsidRPr="009D5E57">
        <w:rPr>
          <w:rFonts w:ascii="Times New Roman" w:hAnsi="Times New Roman"/>
          <w:sz w:val="24"/>
          <w:szCs w:val="24"/>
          <w:lang w:val="en-CA" w:eastAsia="en-CA"/>
        </w:rPr>
        <w:t xml:space="preserve"> and </w:t>
      </w:r>
      <w:proofErr w:type="spellStart"/>
      <w:r w:rsidRPr="009D5E57">
        <w:rPr>
          <w:rFonts w:ascii="Times New Roman" w:hAnsi="Times New Roman"/>
          <w:sz w:val="24"/>
          <w:szCs w:val="24"/>
          <w:lang w:val="en-CA" w:eastAsia="en-CA"/>
        </w:rPr>
        <w:t>Ejup</w:t>
      </w:r>
      <w:proofErr w:type="spellEnd"/>
      <w:r w:rsidRPr="009D5E57">
        <w:rPr>
          <w:rFonts w:ascii="Times New Roman" w:hAnsi="Times New Roman"/>
          <w:sz w:val="24"/>
          <w:szCs w:val="24"/>
          <w:lang w:val="en-CA" w:eastAsia="en-CA"/>
        </w:rPr>
        <w:t xml:space="preserve"> N. </w:t>
      </w:r>
      <w:proofErr w:type="spellStart"/>
      <w:r w:rsidRPr="009D5E57">
        <w:rPr>
          <w:rFonts w:ascii="Times New Roman" w:hAnsi="Times New Roman"/>
          <w:sz w:val="24"/>
          <w:szCs w:val="24"/>
          <w:lang w:val="en-CA" w:eastAsia="en-CA"/>
        </w:rPr>
        <w:t>Ganic</w:t>
      </w:r>
      <w:proofErr w:type="spellEnd"/>
      <w:r w:rsidRPr="009D5E57">
        <w:rPr>
          <w:rFonts w:ascii="Times New Roman" w:hAnsi="Times New Roman"/>
          <w:sz w:val="24"/>
          <w:szCs w:val="24"/>
          <w:lang w:val="en-CA" w:eastAsia="en-CA"/>
        </w:rPr>
        <w:t xml:space="preserve">. </w:t>
      </w:r>
    </w:p>
    <w:p w:rsidR="00540A84" w:rsidRPr="009D5E57" w:rsidRDefault="00540A84" w:rsidP="00A81B1C">
      <w:pPr>
        <w:numPr>
          <w:ilvl w:val="0"/>
          <w:numId w:val="11"/>
        </w:numPr>
        <w:spacing w:before="100" w:beforeAutospacing="1" w:after="100" w:afterAutospacing="1" w:line="240" w:lineRule="auto"/>
        <w:rPr>
          <w:rFonts w:ascii="Times New Roman" w:hAnsi="Times New Roman"/>
          <w:sz w:val="24"/>
          <w:szCs w:val="24"/>
          <w:lang w:val="en-CA" w:eastAsia="en-CA"/>
        </w:rPr>
      </w:pPr>
      <w:r w:rsidRPr="009D5E57">
        <w:rPr>
          <w:rFonts w:ascii="Times New Roman" w:hAnsi="Times New Roman"/>
          <w:sz w:val="24"/>
          <w:szCs w:val="24"/>
          <w:lang w:val="en-CA" w:eastAsia="en-CA"/>
        </w:rPr>
        <w:t xml:space="preserve">Conduction of Heat in Solids: H.S., </w:t>
      </w:r>
      <w:proofErr w:type="spellStart"/>
      <w:r w:rsidRPr="009D5E57">
        <w:rPr>
          <w:rFonts w:ascii="Times New Roman" w:hAnsi="Times New Roman"/>
          <w:sz w:val="24"/>
          <w:szCs w:val="24"/>
          <w:lang w:val="en-CA" w:eastAsia="en-CA"/>
        </w:rPr>
        <w:t>Carslas</w:t>
      </w:r>
      <w:proofErr w:type="spellEnd"/>
      <w:r w:rsidRPr="009D5E57">
        <w:rPr>
          <w:rFonts w:ascii="Times New Roman" w:hAnsi="Times New Roman"/>
          <w:sz w:val="24"/>
          <w:szCs w:val="24"/>
          <w:lang w:val="en-CA" w:eastAsia="en-CA"/>
        </w:rPr>
        <w:t xml:space="preserve"> and </w:t>
      </w:r>
      <w:proofErr w:type="spellStart"/>
      <w:r w:rsidRPr="009D5E57">
        <w:rPr>
          <w:rFonts w:ascii="Times New Roman" w:hAnsi="Times New Roman"/>
          <w:sz w:val="24"/>
          <w:szCs w:val="24"/>
          <w:lang w:val="en-CA" w:eastAsia="en-CA"/>
        </w:rPr>
        <w:t>J.C.Jsegar</w:t>
      </w:r>
      <w:proofErr w:type="spellEnd"/>
      <w:r w:rsidRPr="009D5E57">
        <w:rPr>
          <w:rFonts w:ascii="Times New Roman" w:hAnsi="Times New Roman"/>
          <w:sz w:val="24"/>
          <w:szCs w:val="24"/>
          <w:lang w:val="en-CA" w:eastAsia="en-CA"/>
        </w:rPr>
        <w:t xml:space="preserve">, Oxford Clarendon Press 1959. </w:t>
      </w:r>
    </w:p>
    <w:p w:rsidR="00540A84" w:rsidRPr="009D5E57" w:rsidRDefault="00540A84" w:rsidP="00A81B1C">
      <w:pPr>
        <w:numPr>
          <w:ilvl w:val="0"/>
          <w:numId w:val="11"/>
        </w:numPr>
        <w:spacing w:before="100" w:beforeAutospacing="1" w:after="100" w:afterAutospacing="1" w:line="240" w:lineRule="auto"/>
        <w:rPr>
          <w:rFonts w:ascii="Times New Roman" w:hAnsi="Times New Roman"/>
          <w:sz w:val="24"/>
          <w:szCs w:val="24"/>
          <w:lang w:val="en-CA" w:eastAsia="en-CA"/>
        </w:rPr>
      </w:pPr>
      <w:r w:rsidRPr="009D5E57">
        <w:rPr>
          <w:rFonts w:ascii="Times New Roman" w:hAnsi="Times New Roman"/>
          <w:sz w:val="24"/>
          <w:szCs w:val="24"/>
          <w:lang w:val="en-CA" w:eastAsia="en-CA"/>
        </w:rPr>
        <w:t xml:space="preserve">Heat and Mass Transfer: A </w:t>
      </w:r>
      <w:proofErr w:type="spellStart"/>
      <w:r w:rsidRPr="009D5E57">
        <w:rPr>
          <w:rFonts w:ascii="Times New Roman" w:hAnsi="Times New Roman"/>
          <w:sz w:val="24"/>
          <w:szCs w:val="24"/>
          <w:lang w:val="en-CA" w:eastAsia="en-CA"/>
        </w:rPr>
        <w:t>Luikov</w:t>
      </w:r>
      <w:proofErr w:type="spellEnd"/>
      <w:r w:rsidRPr="009D5E57">
        <w:rPr>
          <w:rFonts w:ascii="Times New Roman" w:hAnsi="Times New Roman"/>
          <w:sz w:val="24"/>
          <w:szCs w:val="24"/>
          <w:lang w:val="en-CA" w:eastAsia="en-CA"/>
        </w:rPr>
        <w:t xml:space="preserve">, Mir </w:t>
      </w:r>
      <w:proofErr w:type="spellStart"/>
      <w:r w:rsidRPr="009D5E57">
        <w:rPr>
          <w:rFonts w:ascii="Times New Roman" w:hAnsi="Times New Roman"/>
          <w:sz w:val="24"/>
          <w:szCs w:val="24"/>
          <w:lang w:val="en-CA" w:eastAsia="en-CA"/>
        </w:rPr>
        <w:t>Publichers</w:t>
      </w:r>
      <w:proofErr w:type="spellEnd"/>
      <w:r w:rsidRPr="009D5E57">
        <w:rPr>
          <w:rFonts w:ascii="Times New Roman" w:hAnsi="Times New Roman"/>
          <w:sz w:val="24"/>
          <w:szCs w:val="24"/>
          <w:lang w:val="en-CA" w:eastAsia="en-CA"/>
        </w:rPr>
        <w:t xml:space="preserve"> Moscow. </w:t>
      </w:r>
    </w:p>
    <w:p w:rsidR="00540A84" w:rsidRPr="009D5E57" w:rsidRDefault="00540A84" w:rsidP="00A81B1C">
      <w:pPr>
        <w:numPr>
          <w:ilvl w:val="0"/>
          <w:numId w:val="11"/>
        </w:numPr>
        <w:spacing w:before="100" w:beforeAutospacing="1" w:after="100" w:afterAutospacing="1" w:line="240" w:lineRule="auto"/>
        <w:rPr>
          <w:rFonts w:ascii="Times New Roman" w:hAnsi="Times New Roman"/>
          <w:sz w:val="24"/>
          <w:szCs w:val="24"/>
          <w:lang w:val="en-CA" w:eastAsia="en-CA"/>
        </w:rPr>
      </w:pPr>
      <w:r w:rsidRPr="009D5E57">
        <w:rPr>
          <w:rFonts w:ascii="Times New Roman" w:hAnsi="Times New Roman"/>
          <w:sz w:val="24"/>
          <w:szCs w:val="24"/>
          <w:lang w:val="en-CA" w:eastAsia="en-CA"/>
        </w:rPr>
        <w:t xml:space="preserve">Thermal conductivity of Solids: J.E. Parrot and Audrey D. </w:t>
      </w:r>
      <w:proofErr w:type="spellStart"/>
      <w:proofErr w:type="gramStart"/>
      <w:r w:rsidRPr="009D5E57">
        <w:rPr>
          <w:rFonts w:ascii="Times New Roman" w:hAnsi="Times New Roman"/>
          <w:sz w:val="24"/>
          <w:szCs w:val="24"/>
          <w:lang w:val="en-CA" w:eastAsia="en-CA"/>
        </w:rPr>
        <w:t>Stuckers</w:t>
      </w:r>
      <w:proofErr w:type="spellEnd"/>
      <w:r w:rsidRPr="009D5E57">
        <w:rPr>
          <w:rFonts w:ascii="Times New Roman" w:hAnsi="Times New Roman"/>
          <w:sz w:val="24"/>
          <w:szCs w:val="24"/>
          <w:lang w:val="en-CA" w:eastAsia="en-CA"/>
        </w:rPr>
        <w:t xml:space="preserve"> :</w:t>
      </w:r>
      <w:proofErr w:type="gramEnd"/>
      <w:r w:rsidRPr="009D5E57">
        <w:rPr>
          <w:rFonts w:ascii="Times New Roman" w:hAnsi="Times New Roman"/>
          <w:sz w:val="24"/>
          <w:szCs w:val="24"/>
          <w:lang w:val="en-CA" w:eastAsia="en-CA"/>
        </w:rPr>
        <w:t xml:space="preserve"> </w:t>
      </w:r>
      <w:proofErr w:type="spellStart"/>
      <w:r w:rsidRPr="009D5E57">
        <w:rPr>
          <w:rFonts w:ascii="Times New Roman" w:hAnsi="Times New Roman"/>
          <w:sz w:val="24"/>
          <w:szCs w:val="24"/>
          <w:lang w:val="en-CA" w:eastAsia="en-CA"/>
        </w:rPr>
        <w:t>Pion</w:t>
      </w:r>
      <w:proofErr w:type="spellEnd"/>
      <w:r w:rsidRPr="009D5E57">
        <w:rPr>
          <w:rFonts w:ascii="Times New Roman" w:hAnsi="Times New Roman"/>
          <w:sz w:val="24"/>
          <w:szCs w:val="24"/>
          <w:lang w:val="en-CA" w:eastAsia="en-CA"/>
        </w:rPr>
        <w:t xml:space="preserve"> Limited, London. </w:t>
      </w:r>
    </w:p>
    <w:p w:rsidR="00540A84" w:rsidRPr="009D5E57" w:rsidRDefault="00540A84" w:rsidP="00A81B1C">
      <w:pPr>
        <w:numPr>
          <w:ilvl w:val="0"/>
          <w:numId w:val="11"/>
        </w:numPr>
        <w:spacing w:before="100" w:beforeAutospacing="1" w:after="100" w:afterAutospacing="1" w:line="240" w:lineRule="auto"/>
        <w:rPr>
          <w:rFonts w:ascii="Times New Roman" w:hAnsi="Times New Roman"/>
          <w:sz w:val="24"/>
          <w:szCs w:val="24"/>
          <w:lang w:val="en-CA" w:eastAsia="en-CA"/>
        </w:rPr>
      </w:pPr>
      <w:r w:rsidRPr="009D5E57">
        <w:rPr>
          <w:rFonts w:ascii="Times New Roman" w:hAnsi="Times New Roman"/>
          <w:sz w:val="24"/>
          <w:szCs w:val="24"/>
          <w:lang w:val="en-CA" w:eastAsia="en-CA"/>
        </w:rPr>
        <w:t xml:space="preserve">Solar energy Thermal </w:t>
      </w:r>
      <w:proofErr w:type="spellStart"/>
      <w:proofErr w:type="gramStart"/>
      <w:r w:rsidRPr="009D5E57">
        <w:rPr>
          <w:rFonts w:ascii="Times New Roman" w:hAnsi="Times New Roman"/>
          <w:sz w:val="24"/>
          <w:szCs w:val="24"/>
          <w:lang w:val="en-CA" w:eastAsia="en-CA"/>
        </w:rPr>
        <w:t>Processs</w:t>
      </w:r>
      <w:proofErr w:type="spellEnd"/>
      <w:r w:rsidRPr="009D5E57">
        <w:rPr>
          <w:rFonts w:ascii="Times New Roman" w:hAnsi="Times New Roman"/>
          <w:sz w:val="24"/>
          <w:szCs w:val="24"/>
          <w:lang w:val="en-CA" w:eastAsia="en-CA"/>
        </w:rPr>
        <w:t xml:space="preserve"> :</w:t>
      </w:r>
      <w:proofErr w:type="gramEnd"/>
      <w:r w:rsidRPr="009D5E57">
        <w:rPr>
          <w:rFonts w:ascii="Times New Roman" w:hAnsi="Times New Roman"/>
          <w:sz w:val="24"/>
          <w:szCs w:val="24"/>
          <w:lang w:val="en-CA" w:eastAsia="en-CA"/>
        </w:rPr>
        <w:t xml:space="preserve"> </w:t>
      </w:r>
      <w:proofErr w:type="spellStart"/>
      <w:r w:rsidRPr="009D5E57">
        <w:rPr>
          <w:rFonts w:ascii="Times New Roman" w:hAnsi="Times New Roman"/>
          <w:sz w:val="24"/>
          <w:szCs w:val="24"/>
          <w:lang w:val="en-CA" w:eastAsia="en-CA"/>
        </w:rPr>
        <w:t>Dluffie</w:t>
      </w:r>
      <w:proofErr w:type="spellEnd"/>
      <w:r w:rsidRPr="009D5E57">
        <w:rPr>
          <w:rFonts w:ascii="Times New Roman" w:hAnsi="Times New Roman"/>
          <w:sz w:val="24"/>
          <w:szCs w:val="24"/>
          <w:lang w:val="en-CA" w:eastAsia="en-CA"/>
        </w:rPr>
        <w:t xml:space="preserve"> and </w:t>
      </w:r>
      <w:proofErr w:type="spellStart"/>
      <w:r w:rsidRPr="009D5E57">
        <w:rPr>
          <w:rFonts w:ascii="Times New Roman" w:hAnsi="Times New Roman"/>
          <w:sz w:val="24"/>
          <w:szCs w:val="24"/>
          <w:lang w:val="en-CA" w:eastAsia="en-CA"/>
        </w:rPr>
        <w:t>Backman</w:t>
      </w:r>
      <w:proofErr w:type="spellEnd"/>
      <w:r w:rsidRPr="009D5E57">
        <w:rPr>
          <w:rFonts w:ascii="Times New Roman" w:hAnsi="Times New Roman"/>
          <w:sz w:val="24"/>
          <w:szCs w:val="24"/>
          <w:lang w:val="en-CA" w:eastAsia="en-CA"/>
        </w:rPr>
        <w:t xml:space="preserve">. Wiley &amp; Sons. New York. </w:t>
      </w:r>
    </w:p>
    <w:p w:rsidR="00540A84" w:rsidRPr="009D5E57" w:rsidRDefault="00540A84" w:rsidP="00A81B1C">
      <w:pPr>
        <w:numPr>
          <w:ilvl w:val="0"/>
          <w:numId w:val="11"/>
        </w:numPr>
        <w:spacing w:before="100" w:beforeAutospacing="1" w:after="100" w:afterAutospacing="1" w:line="240" w:lineRule="auto"/>
        <w:rPr>
          <w:rFonts w:ascii="Times New Roman" w:hAnsi="Times New Roman"/>
          <w:sz w:val="24"/>
          <w:szCs w:val="24"/>
          <w:lang w:val="en-CA" w:eastAsia="en-CA"/>
        </w:rPr>
      </w:pPr>
      <w:r w:rsidRPr="009D5E57">
        <w:rPr>
          <w:rFonts w:ascii="Times New Roman" w:hAnsi="Times New Roman"/>
          <w:sz w:val="24"/>
          <w:szCs w:val="24"/>
          <w:lang w:val="en-CA" w:eastAsia="en-CA"/>
        </w:rPr>
        <w:t xml:space="preserve">Solar Energy </w:t>
      </w:r>
      <w:proofErr w:type="spellStart"/>
      <w:proofErr w:type="gramStart"/>
      <w:r w:rsidRPr="009D5E57">
        <w:rPr>
          <w:rFonts w:ascii="Times New Roman" w:hAnsi="Times New Roman"/>
          <w:sz w:val="24"/>
          <w:szCs w:val="24"/>
          <w:lang w:val="en-CA" w:eastAsia="en-CA"/>
        </w:rPr>
        <w:t>Engg</w:t>
      </w:r>
      <w:proofErr w:type="spellEnd"/>
      <w:r w:rsidRPr="009D5E57">
        <w:rPr>
          <w:rFonts w:ascii="Times New Roman" w:hAnsi="Times New Roman"/>
          <w:sz w:val="24"/>
          <w:szCs w:val="24"/>
          <w:lang w:val="en-CA" w:eastAsia="en-CA"/>
        </w:rPr>
        <w:t>.:</w:t>
      </w:r>
      <w:proofErr w:type="gramEnd"/>
      <w:r w:rsidRPr="009D5E57">
        <w:rPr>
          <w:rFonts w:ascii="Times New Roman" w:hAnsi="Times New Roman"/>
          <w:sz w:val="24"/>
          <w:szCs w:val="24"/>
          <w:lang w:val="en-CA" w:eastAsia="en-CA"/>
        </w:rPr>
        <w:t xml:space="preserve"> </w:t>
      </w:r>
      <w:proofErr w:type="spellStart"/>
      <w:r w:rsidRPr="009D5E57">
        <w:rPr>
          <w:rFonts w:ascii="Times New Roman" w:hAnsi="Times New Roman"/>
          <w:sz w:val="24"/>
          <w:szCs w:val="24"/>
          <w:lang w:val="en-CA" w:eastAsia="en-CA"/>
        </w:rPr>
        <w:t>Jui</w:t>
      </w:r>
      <w:proofErr w:type="spellEnd"/>
      <w:r w:rsidRPr="009D5E57">
        <w:rPr>
          <w:rFonts w:ascii="Times New Roman" w:hAnsi="Times New Roman"/>
          <w:sz w:val="24"/>
          <w:szCs w:val="24"/>
          <w:lang w:val="en-CA" w:eastAsia="en-CA"/>
        </w:rPr>
        <w:t xml:space="preserve"> </w:t>
      </w:r>
      <w:proofErr w:type="spellStart"/>
      <w:r w:rsidRPr="009D5E57">
        <w:rPr>
          <w:rFonts w:ascii="Times New Roman" w:hAnsi="Times New Roman"/>
          <w:sz w:val="24"/>
          <w:szCs w:val="24"/>
          <w:lang w:val="en-CA" w:eastAsia="en-CA"/>
        </w:rPr>
        <w:t>Sheng</w:t>
      </w:r>
      <w:proofErr w:type="spellEnd"/>
      <w:r w:rsidRPr="009D5E57">
        <w:rPr>
          <w:rFonts w:ascii="Times New Roman" w:hAnsi="Times New Roman"/>
          <w:sz w:val="24"/>
          <w:szCs w:val="24"/>
          <w:lang w:val="en-CA" w:eastAsia="en-CA"/>
        </w:rPr>
        <w:t xml:space="preserve"> </w:t>
      </w:r>
      <w:proofErr w:type="spellStart"/>
      <w:r w:rsidRPr="009D5E57">
        <w:rPr>
          <w:rFonts w:ascii="Times New Roman" w:hAnsi="Times New Roman"/>
          <w:sz w:val="24"/>
          <w:szCs w:val="24"/>
          <w:lang w:val="en-CA" w:eastAsia="en-CA"/>
        </w:rPr>
        <w:t>Haieh,Prentic</w:t>
      </w:r>
      <w:proofErr w:type="spellEnd"/>
      <w:r w:rsidRPr="009D5E57">
        <w:rPr>
          <w:rFonts w:ascii="Times New Roman" w:hAnsi="Times New Roman"/>
          <w:sz w:val="24"/>
          <w:szCs w:val="24"/>
          <w:lang w:val="en-CA" w:eastAsia="en-CA"/>
        </w:rPr>
        <w:t xml:space="preserve"> Hall, New Jersey. </w:t>
      </w:r>
    </w:p>
    <w:p w:rsidR="00555747" w:rsidRDefault="00555747" w:rsidP="00555747">
      <w:pPr>
        <w:pStyle w:val="NormalWeb"/>
        <w:shd w:val="clear" w:color="auto" w:fill="FFFFFF"/>
        <w:spacing w:before="120" w:beforeAutospacing="0" w:after="120" w:afterAutospacing="0"/>
        <w:rPr>
          <w:rFonts w:ascii="Arial" w:hAnsi="Arial" w:cs="Arial"/>
          <w:color w:val="000000"/>
          <w:sz w:val="21"/>
          <w:szCs w:val="21"/>
        </w:rPr>
      </w:pPr>
      <w:r>
        <w:rPr>
          <w:rFonts w:ascii="Arial" w:hAnsi="Arial" w:cs="Arial"/>
          <w:color w:val="000000"/>
          <w:sz w:val="21"/>
          <w:szCs w:val="21"/>
        </w:rPr>
        <w:t>CO-1: explain the principles that underlie the ability of various natural phenomena to deliver solar energy</w:t>
      </w:r>
    </w:p>
    <w:p w:rsidR="00555747" w:rsidRDefault="00555747" w:rsidP="00555747">
      <w:pPr>
        <w:pStyle w:val="NormalWeb"/>
        <w:shd w:val="clear" w:color="auto" w:fill="FFFFFF"/>
        <w:spacing w:before="120" w:beforeAutospacing="0" w:after="120" w:afterAutospacing="0"/>
        <w:rPr>
          <w:rFonts w:ascii="Arial" w:hAnsi="Arial" w:cs="Arial"/>
          <w:color w:val="000000"/>
          <w:sz w:val="21"/>
          <w:szCs w:val="21"/>
        </w:rPr>
      </w:pPr>
      <w:r>
        <w:rPr>
          <w:rFonts w:ascii="Arial" w:hAnsi="Arial" w:cs="Arial"/>
          <w:color w:val="000000"/>
          <w:sz w:val="21"/>
          <w:szCs w:val="21"/>
        </w:rPr>
        <w:t>CO-2: outline the technologies that are used to harness the power of solar energy</w:t>
      </w:r>
    </w:p>
    <w:p w:rsidR="00555747" w:rsidRDefault="00555747" w:rsidP="00555747">
      <w:pPr>
        <w:pStyle w:val="NormalWeb"/>
        <w:shd w:val="clear" w:color="auto" w:fill="FFFFFF"/>
        <w:spacing w:before="120" w:beforeAutospacing="0" w:after="120" w:afterAutospacing="0"/>
        <w:rPr>
          <w:rFonts w:ascii="Arial" w:hAnsi="Arial" w:cs="Arial"/>
          <w:color w:val="000000"/>
          <w:sz w:val="21"/>
          <w:szCs w:val="21"/>
        </w:rPr>
      </w:pPr>
      <w:r>
        <w:rPr>
          <w:rFonts w:ascii="Arial" w:hAnsi="Arial" w:cs="Arial"/>
          <w:color w:val="000000"/>
          <w:sz w:val="21"/>
          <w:szCs w:val="21"/>
        </w:rPr>
        <w:t>CO-3: discuss the positive and negative aspects of solar energy in relation to natural and human aspects of the environment.</w:t>
      </w:r>
    </w:p>
    <w:p w:rsidR="00555747" w:rsidRDefault="00555747" w:rsidP="00555747">
      <w:pPr>
        <w:pStyle w:val="NormalWeb"/>
        <w:shd w:val="clear" w:color="auto" w:fill="FFFFFF"/>
        <w:spacing w:before="120" w:beforeAutospacing="0" w:after="120" w:afterAutospacing="0"/>
        <w:rPr>
          <w:rFonts w:ascii="Arial" w:hAnsi="Arial" w:cs="Arial"/>
          <w:color w:val="000000"/>
          <w:sz w:val="21"/>
          <w:szCs w:val="21"/>
        </w:rPr>
      </w:pPr>
      <w:r>
        <w:rPr>
          <w:rFonts w:ascii="Arial" w:hAnsi="Arial" w:cs="Arial"/>
          <w:color w:val="000000"/>
          <w:sz w:val="21"/>
          <w:szCs w:val="21"/>
        </w:rPr>
        <w:t>CO-4: will design the solar devices and different types of collectors.</w:t>
      </w:r>
    </w:p>
    <w:p w:rsidR="00555747" w:rsidRDefault="00555747" w:rsidP="00555747">
      <w:pPr>
        <w:pStyle w:val="NormalWeb"/>
        <w:shd w:val="clear" w:color="auto" w:fill="FFFFFF"/>
        <w:spacing w:before="120" w:beforeAutospacing="0" w:after="120" w:afterAutospacing="0"/>
        <w:rPr>
          <w:rFonts w:ascii="Arial" w:hAnsi="Arial" w:cs="Arial"/>
          <w:color w:val="000000"/>
          <w:sz w:val="21"/>
          <w:szCs w:val="21"/>
        </w:rPr>
      </w:pPr>
      <w:r>
        <w:rPr>
          <w:rFonts w:ascii="Arial" w:hAnsi="Arial" w:cs="Arial"/>
          <w:color w:val="000000"/>
          <w:sz w:val="21"/>
          <w:szCs w:val="21"/>
        </w:rPr>
        <w:t>CO-5: analyze the different modes of heat transfer.</w:t>
      </w:r>
    </w:p>
    <w:p w:rsidR="00555747" w:rsidRPr="00F35A1C" w:rsidRDefault="00555747" w:rsidP="00555747">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555747" w:rsidRDefault="00555747" w:rsidP="00555747">
      <w:pPr>
        <w:autoSpaceDE w:val="0"/>
        <w:autoSpaceDN w:val="0"/>
        <w:adjustRightInd w:val="0"/>
        <w:spacing w:after="0" w:line="240" w:lineRule="auto"/>
        <w:jc w:val="both"/>
        <w:rPr>
          <w:rFonts w:ascii="Times New Roman" w:eastAsiaTheme="minorHAnsi"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34"/>
        <w:gridCol w:w="833"/>
        <w:gridCol w:w="835"/>
        <w:gridCol w:w="836"/>
        <w:gridCol w:w="836"/>
        <w:gridCol w:w="767"/>
        <w:gridCol w:w="836"/>
        <w:gridCol w:w="785"/>
        <w:gridCol w:w="785"/>
        <w:gridCol w:w="785"/>
      </w:tblGrid>
      <w:tr w:rsidR="00555747" w:rsidTr="00E16DBB">
        <w:tc>
          <w:tcPr>
            <w:tcW w:w="1110"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b/>
                <w:i/>
                <w:sz w:val="24"/>
                <w:szCs w:val="24"/>
                <w:lang w:bidi="hi-IN"/>
              </w:rPr>
              <w:t>Course Outcome</w:t>
            </w:r>
          </w:p>
        </w:tc>
        <w:tc>
          <w:tcPr>
            <w:tcW w:w="5777" w:type="dxa"/>
            <w:gridSpan w:val="7"/>
          </w:tcPr>
          <w:p w:rsidR="00555747" w:rsidRPr="00555747" w:rsidRDefault="00555747" w:rsidP="00E16DBB">
            <w:pPr>
              <w:autoSpaceDE w:val="0"/>
              <w:autoSpaceDN w:val="0"/>
              <w:adjustRightInd w:val="0"/>
              <w:jc w:val="center"/>
              <w:rPr>
                <w:rFonts w:ascii="Times New Roman" w:hAnsi="Times New Roman"/>
                <w:sz w:val="24"/>
                <w:szCs w:val="24"/>
                <w:lang w:bidi="hi-IN"/>
              </w:rPr>
            </w:pPr>
            <w:r w:rsidRPr="00555747">
              <w:rPr>
                <w:rFonts w:ascii="Times New Roman" w:hAnsi="Times New Roman"/>
                <w:b/>
                <w:i/>
                <w:sz w:val="24"/>
                <w:szCs w:val="24"/>
                <w:lang w:bidi="hi-IN"/>
              </w:rPr>
              <w:t>Program Outcome</w:t>
            </w:r>
          </w:p>
        </w:tc>
        <w:tc>
          <w:tcPr>
            <w:tcW w:w="2355" w:type="dxa"/>
            <w:gridSpan w:val="3"/>
          </w:tcPr>
          <w:p w:rsidR="00555747" w:rsidRPr="00555747" w:rsidRDefault="00555747" w:rsidP="00E16DBB">
            <w:pPr>
              <w:autoSpaceDE w:val="0"/>
              <w:autoSpaceDN w:val="0"/>
              <w:adjustRightInd w:val="0"/>
              <w:jc w:val="center"/>
              <w:rPr>
                <w:rFonts w:ascii="Times New Roman" w:hAnsi="Times New Roman"/>
                <w:sz w:val="24"/>
                <w:szCs w:val="24"/>
                <w:lang w:bidi="hi-IN"/>
              </w:rPr>
            </w:pPr>
            <w:r w:rsidRPr="00555747">
              <w:rPr>
                <w:rFonts w:ascii="Times New Roman" w:hAnsi="Times New Roman"/>
                <w:b/>
                <w:i/>
                <w:sz w:val="24"/>
                <w:szCs w:val="24"/>
                <w:lang w:bidi="hi-IN"/>
              </w:rPr>
              <w:t>Program Specific Outcome</w:t>
            </w:r>
          </w:p>
        </w:tc>
      </w:tr>
      <w:tr w:rsidR="00555747" w:rsidTr="00E16DBB">
        <w:tc>
          <w:tcPr>
            <w:tcW w:w="1110" w:type="dxa"/>
          </w:tcPr>
          <w:p w:rsidR="00555747" w:rsidRPr="00555747" w:rsidRDefault="00555747" w:rsidP="00E16DBB">
            <w:pPr>
              <w:autoSpaceDE w:val="0"/>
              <w:autoSpaceDN w:val="0"/>
              <w:adjustRightInd w:val="0"/>
              <w:jc w:val="both"/>
              <w:rPr>
                <w:rFonts w:ascii="Times New Roman" w:hAnsi="Times New Roman"/>
                <w:sz w:val="24"/>
                <w:szCs w:val="24"/>
                <w:lang w:bidi="hi-IN"/>
              </w:rPr>
            </w:pPr>
          </w:p>
        </w:tc>
        <w:tc>
          <w:tcPr>
            <w:tcW w:w="834"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PO1</w:t>
            </w:r>
          </w:p>
        </w:tc>
        <w:tc>
          <w:tcPr>
            <w:tcW w:w="833"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PO2</w:t>
            </w:r>
          </w:p>
        </w:tc>
        <w:tc>
          <w:tcPr>
            <w:tcW w:w="835"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PO3</w:t>
            </w:r>
          </w:p>
        </w:tc>
        <w:tc>
          <w:tcPr>
            <w:tcW w:w="836"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PO4</w:t>
            </w:r>
          </w:p>
        </w:tc>
        <w:tc>
          <w:tcPr>
            <w:tcW w:w="836"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PO5</w:t>
            </w:r>
          </w:p>
        </w:tc>
        <w:tc>
          <w:tcPr>
            <w:tcW w:w="767"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PO6</w:t>
            </w:r>
          </w:p>
        </w:tc>
        <w:tc>
          <w:tcPr>
            <w:tcW w:w="836"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PO7</w:t>
            </w:r>
          </w:p>
        </w:tc>
        <w:tc>
          <w:tcPr>
            <w:tcW w:w="785"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PSO1</w:t>
            </w:r>
          </w:p>
        </w:tc>
        <w:tc>
          <w:tcPr>
            <w:tcW w:w="785"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PSO2</w:t>
            </w:r>
          </w:p>
        </w:tc>
        <w:tc>
          <w:tcPr>
            <w:tcW w:w="785"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PSO3</w:t>
            </w:r>
          </w:p>
        </w:tc>
      </w:tr>
      <w:tr w:rsidR="00555747" w:rsidTr="00E16DBB">
        <w:tc>
          <w:tcPr>
            <w:tcW w:w="1110"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CO1</w:t>
            </w:r>
          </w:p>
        </w:tc>
        <w:tc>
          <w:tcPr>
            <w:tcW w:w="834" w:type="dxa"/>
          </w:tcPr>
          <w:p w:rsidR="00555747" w:rsidRPr="00555747" w:rsidRDefault="00555747" w:rsidP="00E16DBB">
            <w:pPr>
              <w:autoSpaceDE w:val="0"/>
              <w:autoSpaceDN w:val="0"/>
              <w:adjustRightInd w:val="0"/>
              <w:jc w:val="center"/>
              <w:rPr>
                <w:rFonts w:ascii="Times New Roman" w:hAnsi="Times New Roman"/>
                <w:color w:val="000000"/>
              </w:rPr>
            </w:pPr>
          </w:p>
        </w:tc>
        <w:tc>
          <w:tcPr>
            <w:tcW w:w="833"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H</w:t>
            </w:r>
          </w:p>
        </w:tc>
        <w:tc>
          <w:tcPr>
            <w:tcW w:w="835"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H</w:t>
            </w: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767"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H</w:t>
            </w: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r>
      <w:tr w:rsidR="00555747" w:rsidTr="00E16DBB">
        <w:tc>
          <w:tcPr>
            <w:tcW w:w="1110"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CO2</w:t>
            </w:r>
          </w:p>
        </w:tc>
        <w:tc>
          <w:tcPr>
            <w:tcW w:w="834" w:type="dxa"/>
          </w:tcPr>
          <w:p w:rsidR="00555747" w:rsidRPr="00555747" w:rsidRDefault="00555747" w:rsidP="00E16DBB">
            <w:pPr>
              <w:autoSpaceDE w:val="0"/>
              <w:autoSpaceDN w:val="0"/>
              <w:adjustRightInd w:val="0"/>
              <w:jc w:val="center"/>
              <w:rPr>
                <w:rFonts w:ascii="Times New Roman" w:hAnsi="Times New Roman"/>
                <w:color w:val="000000"/>
              </w:rPr>
            </w:pPr>
          </w:p>
        </w:tc>
        <w:tc>
          <w:tcPr>
            <w:tcW w:w="833" w:type="dxa"/>
          </w:tcPr>
          <w:p w:rsidR="00555747" w:rsidRPr="00555747" w:rsidRDefault="00555747" w:rsidP="00E16DBB">
            <w:pPr>
              <w:autoSpaceDE w:val="0"/>
              <w:autoSpaceDN w:val="0"/>
              <w:adjustRightInd w:val="0"/>
              <w:jc w:val="center"/>
              <w:rPr>
                <w:rFonts w:ascii="Times New Roman" w:hAnsi="Times New Roman"/>
                <w:color w:val="000000"/>
              </w:rPr>
            </w:pPr>
          </w:p>
        </w:tc>
        <w:tc>
          <w:tcPr>
            <w:tcW w:w="835"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L</w:t>
            </w: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67"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r>
      <w:tr w:rsidR="00555747" w:rsidTr="00E16DBB">
        <w:tc>
          <w:tcPr>
            <w:tcW w:w="1110"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lastRenderedPageBreak/>
              <w:t>CO3</w:t>
            </w:r>
          </w:p>
        </w:tc>
        <w:tc>
          <w:tcPr>
            <w:tcW w:w="834"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833" w:type="dxa"/>
          </w:tcPr>
          <w:p w:rsidR="00555747" w:rsidRPr="00555747" w:rsidRDefault="00555747" w:rsidP="00E16DBB">
            <w:pPr>
              <w:autoSpaceDE w:val="0"/>
              <w:autoSpaceDN w:val="0"/>
              <w:adjustRightInd w:val="0"/>
              <w:jc w:val="center"/>
              <w:rPr>
                <w:rFonts w:ascii="Times New Roman" w:hAnsi="Times New Roman"/>
                <w:color w:val="000000"/>
              </w:rPr>
            </w:pPr>
          </w:p>
        </w:tc>
        <w:tc>
          <w:tcPr>
            <w:tcW w:w="835"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L</w:t>
            </w: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67"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L</w:t>
            </w: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r>
      <w:tr w:rsidR="00555747" w:rsidTr="00E16DBB">
        <w:tc>
          <w:tcPr>
            <w:tcW w:w="1110"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CO4</w:t>
            </w:r>
          </w:p>
        </w:tc>
        <w:tc>
          <w:tcPr>
            <w:tcW w:w="834" w:type="dxa"/>
          </w:tcPr>
          <w:p w:rsidR="00555747" w:rsidRPr="00555747" w:rsidRDefault="00555747" w:rsidP="00E16DBB">
            <w:pPr>
              <w:autoSpaceDE w:val="0"/>
              <w:autoSpaceDN w:val="0"/>
              <w:adjustRightInd w:val="0"/>
              <w:jc w:val="center"/>
              <w:rPr>
                <w:rFonts w:ascii="Times New Roman" w:hAnsi="Times New Roman"/>
                <w:color w:val="000000"/>
              </w:rPr>
            </w:pPr>
          </w:p>
        </w:tc>
        <w:tc>
          <w:tcPr>
            <w:tcW w:w="833" w:type="dxa"/>
          </w:tcPr>
          <w:p w:rsidR="00555747" w:rsidRPr="00555747" w:rsidRDefault="00555747" w:rsidP="00E16DBB">
            <w:pPr>
              <w:autoSpaceDE w:val="0"/>
              <w:autoSpaceDN w:val="0"/>
              <w:adjustRightInd w:val="0"/>
              <w:jc w:val="center"/>
              <w:rPr>
                <w:rFonts w:ascii="Times New Roman" w:hAnsi="Times New Roman"/>
                <w:color w:val="000000"/>
              </w:rPr>
            </w:pPr>
          </w:p>
        </w:tc>
        <w:tc>
          <w:tcPr>
            <w:tcW w:w="835"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67"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r>
      <w:tr w:rsidR="00555747" w:rsidTr="00E16DBB">
        <w:tc>
          <w:tcPr>
            <w:tcW w:w="1110"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CO5</w:t>
            </w:r>
          </w:p>
        </w:tc>
        <w:tc>
          <w:tcPr>
            <w:tcW w:w="834" w:type="dxa"/>
          </w:tcPr>
          <w:p w:rsidR="00555747" w:rsidRPr="00555747" w:rsidRDefault="00555747" w:rsidP="00E16DBB">
            <w:pPr>
              <w:autoSpaceDE w:val="0"/>
              <w:autoSpaceDN w:val="0"/>
              <w:adjustRightInd w:val="0"/>
              <w:jc w:val="center"/>
              <w:rPr>
                <w:rFonts w:ascii="Times New Roman" w:hAnsi="Times New Roman"/>
                <w:color w:val="000000"/>
              </w:rPr>
            </w:pPr>
          </w:p>
        </w:tc>
        <w:tc>
          <w:tcPr>
            <w:tcW w:w="833"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L</w:t>
            </w:r>
          </w:p>
        </w:tc>
        <w:tc>
          <w:tcPr>
            <w:tcW w:w="835"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L</w:t>
            </w: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67"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H</w:t>
            </w: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H</w:t>
            </w: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r>
    </w:tbl>
    <w:p w:rsidR="00555747" w:rsidRPr="004441DD" w:rsidRDefault="00555747" w:rsidP="00555747">
      <w:pPr>
        <w:autoSpaceDE w:val="0"/>
        <w:autoSpaceDN w:val="0"/>
        <w:adjustRightInd w:val="0"/>
        <w:spacing w:after="0" w:line="240" w:lineRule="auto"/>
        <w:jc w:val="both"/>
        <w:rPr>
          <w:rFonts w:ascii="Times New Roman" w:eastAsiaTheme="minorHAnsi" w:hAnsi="Times New Roman"/>
          <w:sz w:val="24"/>
          <w:szCs w:val="24"/>
          <w:lang w:bidi="hi-IN"/>
        </w:rPr>
      </w:pPr>
    </w:p>
    <w:p w:rsidR="00B63A1D" w:rsidRDefault="00555747" w:rsidP="00555747">
      <w:pPr>
        <w:spacing w:line="360" w:lineRule="auto"/>
        <w:rPr>
          <w:rFonts w:ascii="Times New Roman" w:hAnsi="Times New Roman"/>
          <w:b/>
          <w:sz w:val="24"/>
          <w:szCs w:val="24"/>
          <w:lang w:val="en-CA"/>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B63A1D" w:rsidRDefault="00B63A1D" w:rsidP="00030B77">
      <w:pPr>
        <w:spacing w:line="360" w:lineRule="auto"/>
        <w:rPr>
          <w:rFonts w:ascii="Times New Roman" w:hAnsi="Times New Roman"/>
          <w:b/>
          <w:sz w:val="24"/>
          <w:szCs w:val="24"/>
          <w:lang w:val="en-CA"/>
        </w:rPr>
      </w:pPr>
    </w:p>
    <w:p w:rsidR="00540A84" w:rsidRPr="00030B77" w:rsidRDefault="00FA0169" w:rsidP="00030B77">
      <w:pPr>
        <w:spacing w:line="360" w:lineRule="auto"/>
        <w:rPr>
          <w:rFonts w:ascii="Times New Roman" w:hAnsi="Times New Roman"/>
          <w:b/>
          <w:sz w:val="24"/>
          <w:szCs w:val="24"/>
          <w:lang w:val="en-CA"/>
        </w:rPr>
      </w:pPr>
      <w:r>
        <w:rPr>
          <w:rFonts w:ascii="Times New Roman" w:eastAsia="Calibri" w:hAnsi="Times New Roman"/>
          <w:b/>
          <w:sz w:val="24"/>
          <w:szCs w:val="24"/>
        </w:rPr>
        <w:t>MPH015</w:t>
      </w:r>
      <w:r w:rsidR="000A7810">
        <w:rPr>
          <w:rFonts w:ascii="Times New Roman" w:eastAsia="Calibri" w:hAnsi="Times New Roman"/>
          <w:b/>
          <w:sz w:val="24"/>
          <w:szCs w:val="24"/>
        </w:rPr>
        <w:t>B</w:t>
      </w:r>
      <w:r w:rsidR="00540A84" w:rsidRPr="00030B77">
        <w:rPr>
          <w:rFonts w:ascii="Times New Roman" w:hAnsi="Times New Roman"/>
          <w:b/>
          <w:sz w:val="24"/>
          <w:szCs w:val="24"/>
          <w:lang w:val="en-CA"/>
        </w:rPr>
        <w:t xml:space="preserve">: </w:t>
      </w:r>
      <w:r w:rsidR="00880CEA">
        <w:rPr>
          <w:rFonts w:ascii="Times New Roman" w:hAnsi="Times New Roman"/>
          <w:b/>
          <w:sz w:val="24"/>
          <w:szCs w:val="24"/>
          <w:lang w:val="en-CA"/>
        </w:rPr>
        <w:t xml:space="preserve">Nuclear </w:t>
      </w:r>
      <w:r w:rsidR="00540A84" w:rsidRPr="00030B77">
        <w:rPr>
          <w:rFonts w:ascii="Times New Roman" w:hAnsi="Times New Roman"/>
          <w:b/>
          <w:sz w:val="24"/>
          <w:szCs w:val="24"/>
          <w:lang w:val="en-CA"/>
        </w:rPr>
        <w:t>Physics Lab</w:t>
      </w:r>
      <w:r w:rsidR="00030B77">
        <w:rPr>
          <w:rFonts w:ascii="Times New Roman" w:hAnsi="Times New Roman"/>
          <w:b/>
          <w:sz w:val="24"/>
          <w:szCs w:val="24"/>
          <w:lang w:val="en-CA"/>
        </w:rPr>
        <w:t xml:space="preserve">                                                     </w:t>
      </w:r>
      <w:r>
        <w:rPr>
          <w:rFonts w:ascii="Times New Roman" w:hAnsi="Times New Roman"/>
          <w:b/>
          <w:sz w:val="24"/>
          <w:szCs w:val="24"/>
          <w:lang w:val="en-CA"/>
        </w:rPr>
        <w:t xml:space="preserve">  </w:t>
      </w:r>
      <w:r w:rsidR="00030B77">
        <w:rPr>
          <w:rFonts w:ascii="Times New Roman" w:hAnsi="Times New Roman"/>
          <w:b/>
          <w:sz w:val="24"/>
          <w:szCs w:val="24"/>
          <w:lang w:val="en-CA"/>
        </w:rPr>
        <w:t xml:space="preserve">                  Credit(s): </w:t>
      </w:r>
      <w:r w:rsidR="00ED7FBC">
        <w:rPr>
          <w:rFonts w:ascii="Times New Roman" w:hAnsi="Times New Roman"/>
          <w:b/>
          <w:sz w:val="24"/>
          <w:szCs w:val="24"/>
          <w:lang w:val="en-CA"/>
        </w:rPr>
        <w:t>12</w:t>
      </w:r>
    </w:p>
    <w:p w:rsidR="00540A84" w:rsidRPr="00030B77" w:rsidRDefault="00540A84" w:rsidP="00540A84">
      <w:pPr>
        <w:spacing w:line="360" w:lineRule="auto"/>
        <w:jc w:val="center"/>
        <w:rPr>
          <w:rFonts w:ascii="Times New Roman" w:hAnsi="Times New Roman"/>
          <w:b/>
          <w:sz w:val="24"/>
          <w:szCs w:val="24"/>
          <w:lang w:val="en-CA"/>
        </w:rPr>
      </w:pPr>
      <w:r w:rsidRPr="00030B77">
        <w:rPr>
          <w:rFonts w:ascii="Times New Roman" w:hAnsi="Times New Roman"/>
          <w:b/>
          <w:sz w:val="24"/>
          <w:szCs w:val="24"/>
          <w:lang w:val="en-CA"/>
        </w:rPr>
        <w:t>(Experiments in Nuclear Physics)</w:t>
      </w:r>
    </w:p>
    <w:p w:rsidR="00540A84" w:rsidRPr="00030B77" w:rsidRDefault="00540A84" w:rsidP="00540A84">
      <w:pPr>
        <w:spacing w:line="360" w:lineRule="auto"/>
        <w:jc w:val="both"/>
        <w:rPr>
          <w:rFonts w:ascii="Times New Roman" w:hAnsi="Times New Roman"/>
          <w:b/>
          <w:sz w:val="24"/>
          <w:szCs w:val="24"/>
          <w:lang w:val="en-CA"/>
        </w:rPr>
      </w:pPr>
      <w:r w:rsidRPr="00030B77">
        <w:rPr>
          <w:rFonts w:ascii="Times New Roman" w:hAnsi="Times New Roman"/>
          <w:b/>
          <w:sz w:val="24"/>
          <w:szCs w:val="24"/>
          <w:lang w:val="en-CA"/>
        </w:rPr>
        <w:t>Students have to perform all ten experiments</w:t>
      </w:r>
    </w:p>
    <w:p w:rsidR="00540A84" w:rsidRPr="00104A16" w:rsidRDefault="00540A84" w:rsidP="00540A84">
      <w:pPr>
        <w:spacing w:line="360" w:lineRule="auto"/>
        <w:jc w:val="both"/>
        <w:rPr>
          <w:rFonts w:ascii="Times New Roman" w:hAnsi="Times New Roman"/>
          <w:sz w:val="24"/>
          <w:szCs w:val="24"/>
          <w:lang w:val="en-CA"/>
        </w:rPr>
      </w:pPr>
      <w:r w:rsidRPr="00104A16">
        <w:rPr>
          <w:rFonts w:ascii="Times New Roman" w:hAnsi="Times New Roman"/>
          <w:sz w:val="24"/>
          <w:szCs w:val="24"/>
          <w:lang w:val="en-CA"/>
        </w:rPr>
        <w:t xml:space="preserve">1. To study G.M. detector characteristics and determine operating voltage of a G.M. tube.  </w:t>
      </w:r>
    </w:p>
    <w:p w:rsidR="00540A84" w:rsidRPr="00104A16" w:rsidRDefault="00540A84" w:rsidP="00540A84">
      <w:pPr>
        <w:spacing w:line="360" w:lineRule="auto"/>
        <w:jc w:val="both"/>
        <w:rPr>
          <w:rFonts w:ascii="Times New Roman" w:hAnsi="Times New Roman"/>
          <w:sz w:val="24"/>
          <w:szCs w:val="24"/>
          <w:lang w:val="en-CA"/>
        </w:rPr>
      </w:pPr>
      <w:r w:rsidRPr="00104A16">
        <w:rPr>
          <w:rFonts w:ascii="Times New Roman" w:hAnsi="Times New Roman"/>
          <w:sz w:val="24"/>
          <w:szCs w:val="24"/>
          <w:lang w:val="en-CA"/>
        </w:rPr>
        <w:t xml:space="preserve">2. </w:t>
      </w:r>
      <w:proofErr w:type="gramStart"/>
      <w:r w:rsidRPr="00104A16">
        <w:rPr>
          <w:rFonts w:ascii="Times New Roman" w:hAnsi="Times New Roman"/>
          <w:sz w:val="24"/>
          <w:szCs w:val="24"/>
          <w:lang w:val="en-CA"/>
        </w:rPr>
        <w:t>To</w:t>
      </w:r>
      <w:proofErr w:type="gramEnd"/>
      <w:r w:rsidRPr="00104A16">
        <w:rPr>
          <w:rFonts w:ascii="Times New Roman" w:hAnsi="Times New Roman"/>
          <w:sz w:val="24"/>
          <w:szCs w:val="24"/>
          <w:lang w:val="en-CA"/>
        </w:rPr>
        <w:t xml:space="preserve"> study random nature of radioactive decay using G.M. counter.</w:t>
      </w:r>
    </w:p>
    <w:p w:rsidR="00540A84" w:rsidRPr="00104A16" w:rsidRDefault="00540A84" w:rsidP="00540A84">
      <w:pPr>
        <w:spacing w:line="360" w:lineRule="auto"/>
        <w:jc w:val="both"/>
        <w:rPr>
          <w:rFonts w:ascii="Times New Roman" w:hAnsi="Times New Roman"/>
          <w:sz w:val="24"/>
          <w:szCs w:val="24"/>
          <w:lang w:val="en-CA"/>
        </w:rPr>
      </w:pPr>
      <w:r w:rsidRPr="00104A16">
        <w:rPr>
          <w:rFonts w:ascii="Times New Roman" w:hAnsi="Times New Roman"/>
          <w:sz w:val="24"/>
          <w:szCs w:val="24"/>
          <w:lang w:val="en-CA"/>
        </w:rPr>
        <w:t xml:space="preserve">3. To determine the resolving time of G.M. counting set up (single and double source methods). </w:t>
      </w:r>
    </w:p>
    <w:p w:rsidR="00540A84" w:rsidRPr="00104A16" w:rsidRDefault="00540A84" w:rsidP="00540A84">
      <w:pPr>
        <w:spacing w:line="360" w:lineRule="auto"/>
        <w:jc w:val="both"/>
        <w:rPr>
          <w:rFonts w:ascii="Times New Roman" w:hAnsi="Times New Roman"/>
          <w:sz w:val="24"/>
          <w:szCs w:val="24"/>
          <w:lang w:val="en-CA"/>
        </w:rPr>
      </w:pPr>
      <w:r w:rsidRPr="00104A16">
        <w:rPr>
          <w:rFonts w:ascii="Times New Roman" w:hAnsi="Times New Roman"/>
          <w:sz w:val="24"/>
          <w:szCs w:val="24"/>
          <w:lang w:val="en-CA"/>
        </w:rPr>
        <w:t xml:space="preserve">4. To study the absorption of </w:t>
      </w:r>
      <w:r w:rsidRPr="00104A16">
        <w:rPr>
          <w:rFonts w:ascii="Times New Roman" w:hAnsi="Times New Roman"/>
          <w:position w:val="-10"/>
          <w:sz w:val="24"/>
          <w:szCs w:val="24"/>
          <w:lang w:val="en-CA"/>
        </w:rPr>
        <w:object w:dxaOrig="240" w:dyaOrig="320">
          <v:shape id="_x0000_i1030" type="#_x0000_t75" style="width:12pt;height:15.75pt" o:ole="">
            <v:imagedata r:id="rId37" o:title=""/>
          </v:shape>
          <o:OLEObject Type="Embed" ProgID="Equation.3" ShapeID="_x0000_i1030" DrawAspect="Content" ObjectID="_1586158564" r:id="rId38"/>
        </w:object>
      </w:r>
      <w:r w:rsidRPr="00104A16">
        <w:rPr>
          <w:rFonts w:ascii="Times New Roman" w:hAnsi="Times New Roman"/>
          <w:sz w:val="24"/>
          <w:szCs w:val="24"/>
          <w:lang w:val="en-CA"/>
        </w:rPr>
        <w:t>- particles and determine end point energy using G.M. counter.</w:t>
      </w:r>
    </w:p>
    <w:p w:rsidR="00540A84" w:rsidRPr="00104A16" w:rsidRDefault="00540A84" w:rsidP="00540A84">
      <w:pPr>
        <w:spacing w:line="360" w:lineRule="auto"/>
        <w:jc w:val="both"/>
        <w:rPr>
          <w:rFonts w:ascii="Times New Roman" w:hAnsi="Times New Roman"/>
          <w:sz w:val="24"/>
          <w:szCs w:val="24"/>
          <w:lang w:val="en-CA"/>
        </w:rPr>
      </w:pPr>
      <w:r w:rsidRPr="00104A16">
        <w:rPr>
          <w:rFonts w:ascii="Times New Roman" w:hAnsi="Times New Roman"/>
          <w:sz w:val="24"/>
          <w:szCs w:val="24"/>
          <w:lang w:val="en-CA"/>
        </w:rPr>
        <w:t xml:space="preserve">5. To determine absorption coefficient of </w:t>
      </w:r>
      <w:r w:rsidRPr="00104A16">
        <w:rPr>
          <w:rFonts w:ascii="Times New Roman" w:hAnsi="Times New Roman"/>
          <w:position w:val="-10"/>
          <w:sz w:val="24"/>
          <w:szCs w:val="24"/>
          <w:lang w:val="en-CA"/>
        </w:rPr>
        <w:object w:dxaOrig="200" w:dyaOrig="260">
          <v:shape id="_x0000_i1031" type="#_x0000_t75" style="width:9.75pt;height:12.75pt" o:ole="">
            <v:imagedata r:id="rId13" o:title=""/>
          </v:shape>
          <o:OLEObject Type="Embed" ProgID="Equation.3" ShapeID="_x0000_i1031" DrawAspect="Content" ObjectID="_1586158565" r:id="rId39"/>
        </w:object>
      </w:r>
      <w:r w:rsidRPr="00104A16">
        <w:rPr>
          <w:rFonts w:ascii="Times New Roman" w:hAnsi="Times New Roman"/>
          <w:sz w:val="24"/>
          <w:szCs w:val="24"/>
          <w:lang w:val="en-CA"/>
        </w:rPr>
        <w:t>- rays.</w:t>
      </w:r>
    </w:p>
    <w:p w:rsidR="00540A84" w:rsidRPr="00104A16" w:rsidRDefault="00540A84" w:rsidP="00540A84">
      <w:pPr>
        <w:spacing w:line="360" w:lineRule="auto"/>
        <w:jc w:val="both"/>
        <w:rPr>
          <w:rFonts w:ascii="Times New Roman" w:hAnsi="Times New Roman"/>
          <w:sz w:val="24"/>
          <w:szCs w:val="24"/>
          <w:lang w:val="en-CA"/>
        </w:rPr>
      </w:pPr>
      <w:r w:rsidRPr="00104A16">
        <w:rPr>
          <w:rFonts w:ascii="Times New Roman" w:hAnsi="Times New Roman"/>
          <w:sz w:val="24"/>
          <w:szCs w:val="24"/>
          <w:lang w:val="en-CA"/>
        </w:rPr>
        <w:t xml:space="preserve">6. Study of secular equilibrium in radioactive decay. </w:t>
      </w:r>
    </w:p>
    <w:p w:rsidR="00540A84" w:rsidRPr="00104A16" w:rsidRDefault="00540A84" w:rsidP="00540A84">
      <w:pPr>
        <w:spacing w:line="360" w:lineRule="auto"/>
        <w:jc w:val="both"/>
        <w:rPr>
          <w:rFonts w:ascii="Times New Roman" w:hAnsi="Times New Roman"/>
          <w:sz w:val="24"/>
          <w:szCs w:val="24"/>
          <w:lang w:val="en-CA"/>
        </w:rPr>
      </w:pPr>
      <w:r w:rsidRPr="00104A16">
        <w:rPr>
          <w:rFonts w:ascii="Times New Roman" w:hAnsi="Times New Roman"/>
          <w:sz w:val="24"/>
          <w:szCs w:val="24"/>
          <w:lang w:val="en-CA"/>
        </w:rPr>
        <w:t xml:space="preserve">7. To determine end point energy of </w:t>
      </w:r>
      <w:r w:rsidRPr="00104A16">
        <w:rPr>
          <w:rFonts w:ascii="Times New Roman" w:hAnsi="Times New Roman"/>
          <w:position w:val="-10"/>
          <w:sz w:val="24"/>
          <w:szCs w:val="24"/>
          <w:lang w:val="en-CA"/>
        </w:rPr>
        <w:object w:dxaOrig="240" w:dyaOrig="320">
          <v:shape id="_x0000_i1032" type="#_x0000_t75" style="width:12pt;height:15.75pt" o:ole="">
            <v:imagedata r:id="rId37" o:title=""/>
          </v:shape>
          <o:OLEObject Type="Embed" ProgID="Equation.3" ShapeID="_x0000_i1032" DrawAspect="Content" ObjectID="_1586158566" r:id="rId40"/>
        </w:object>
      </w:r>
      <w:r w:rsidRPr="00104A16">
        <w:rPr>
          <w:rFonts w:ascii="Times New Roman" w:hAnsi="Times New Roman"/>
          <w:sz w:val="24"/>
          <w:szCs w:val="24"/>
          <w:lang w:val="en-CA"/>
        </w:rPr>
        <w:t>- particles using Scintillation counter.</w:t>
      </w:r>
    </w:p>
    <w:p w:rsidR="00540A84" w:rsidRPr="00104A16" w:rsidRDefault="00540A84" w:rsidP="00540A84">
      <w:pPr>
        <w:spacing w:line="360" w:lineRule="auto"/>
        <w:jc w:val="both"/>
        <w:rPr>
          <w:rFonts w:ascii="Times New Roman" w:hAnsi="Times New Roman"/>
          <w:sz w:val="24"/>
          <w:szCs w:val="24"/>
          <w:lang w:val="en-CA"/>
        </w:rPr>
      </w:pPr>
      <w:r w:rsidRPr="00104A16">
        <w:rPr>
          <w:rFonts w:ascii="Times New Roman" w:hAnsi="Times New Roman"/>
          <w:sz w:val="24"/>
          <w:szCs w:val="24"/>
          <w:lang w:val="en-CA"/>
        </w:rPr>
        <w:t xml:space="preserve">8. To study Compton scattering of </w:t>
      </w:r>
      <w:r w:rsidRPr="00104A16">
        <w:rPr>
          <w:rFonts w:ascii="Times New Roman" w:hAnsi="Times New Roman"/>
          <w:position w:val="-10"/>
          <w:sz w:val="24"/>
          <w:szCs w:val="24"/>
          <w:lang w:val="en-CA"/>
        </w:rPr>
        <w:object w:dxaOrig="200" w:dyaOrig="260">
          <v:shape id="_x0000_i1033" type="#_x0000_t75" style="width:9.75pt;height:12.75pt" o:ole="">
            <v:imagedata r:id="rId13" o:title=""/>
          </v:shape>
          <o:OLEObject Type="Embed" ProgID="Equation.3" ShapeID="_x0000_i1033" DrawAspect="Content" ObjectID="_1586158567" r:id="rId41"/>
        </w:object>
      </w:r>
      <w:r w:rsidRPr="00104A16">
        <w:rPr>
          <w:rFonts w:ascii="Times New Roman" w:hAnsi="Times New Roman"/>
          <w:sz w:val="24"/>
          <w:szCs w:val="24"/>
          <w:lang w:val="en-CA"/>
        </w:rPr>
        <w:t>- rays using Scintillation counter.</w:t>
      </w:r>
    </w:p>
    <w:p w:rsidR="00540A84" w:rsidRPr="00104A16" w:rsidRDefault="00540A84" w:rsidP="00540A84">
      <w:pPr>
        <w:spacing w:line="360" w:lineRule="auto"/>
        <w:jc w:val="both"/>
        <w:rPr>
          <w:rFonts w:ascii="Times New Roman" w:hAnsi="Times New Roman"/>
          <w:sz w:val="24"/>
          <w:szCs w:val="24"/>
          <w:lang w:val="en-CA"/>
        </w:rPr>
      </w:pPr>
      <w:r w:rsidRPr="00104A16">
        <w:rPr>
          <w:rFonts w:ascii="Times New Roman" w:hAnsi="Times New Roman"/>
          <w:sz w:val="24"/>
          <w:szCs w:val="24"/>
          <w:lang w:val="en-CA"/>
        </w:rPr>
        <w:t xml:space="preserve">9. Study of absorption curve of </w:t>
      </w:r>
      <w:r w:rsidRPr="00104A16">
        <w:rPr>
          <w:rFonts w:ascii="Times New Roman" w:hAnsi="Times New Roman"/>
          <w:position w:val="-6"/>
          <w:sz w:val="24"/>
          <w:szCs w:val="24"/>
          <w:lang w:val="en-CA"/>
        </w:rPr>
        <w:object w:dxaOrig="240" w:dyaOrig="220">
          <v:shape id="_x0000_i1034" type="#_x0000_t75" style="width:12pt;height:11.25pt" o:ole="">
            <v:imagedata r:id="rId42" o:title=""/>
          </v:shape>
          <o:OLEObject Type="Embed" ProgID="Equation.3" ShapeID="_x0000_i1034" DrawAspect="Content" ObjectID="_1586158568" r:id="rId43"/>
        </w:object>
      </w:r>
      <w:r w:rsidRPr="00104A16">
        <w:rPr>
          <w:rFonts w:ascii="Times New Roman" w:hAnsi="Times New Roman"/>
          <w:sz w:val="24"/>
          <w:szCs w:val="24"/>
          <w:lang w:val="en-CA"/>
        </w:rPr>
        <w:t>- particles using semiconductor detectors.</w:t>
      </w:r>
    </w:p>
    <w:p w:rsidR="00540A84" w:rsidRPr="00104A16" w:rsidRDefault="00540A84" w:rsidP="00540A84">
      <w:pPr>
        <w:spacing w:line="360" w:lineRule="auto"/>
        <w:jc w:val="both"/>
        <w:rPr>
          <w:rFonts w:ascii="Times New Roman" w:hAnsi="Times New Roman"/>
          <w:sz w:val="24"/>
          <w:szCs w:val="24"/>
          <w:lang w:val="en-CA"/>
        </w:rPr>
      </w:pPr>
      <w:r w:rsidRPr="00104A16">
        <w:rPr>
          <w:rFonts w:ascii="Times New Roman" w:hAnsi="Times New Roman"/>
          <w:sz w:val="24"/>
          <w:szCs w:val="24"/>
          <w:lang w:val="en-CA"/>
        </w:rPr>
        <w:t xml:space="preserve">10. Study of specific energy loss and straggling of </w:t>
      </w:r>
      <w:r w:rsidRPr="00104A16">
        <w:rPr>
          <w:rFonts w:ascii="Times New Roman" w:hAnsi="Times New Roman"/>
          <w:position w:val="-6"/>
          <w:sz w:val="24"/>
          <w:szCs w:val="24"/>
          <w:lang w:val="en-CA"/>
        </w:rPr>
        <w:object w:dxaOrig="240" w:dyaOrig="220">
          <v:shape id="_x0000_i1035" type="#_x0000_t75" style="width:12pt;height:11.25pt" o:ole="">
            <v:imagedata r:id="rId44" o:title=""/>
          </v:shape>
          <o:OLEObject Type="Embed" ProgID="Equation.3" ShapeID="_x0000_i1035" DrawAspect="Content" ObjectID="_1586158569" r:id="rId45"/>
        </w:object>
      </w:r>
      <w:r w:rsidRPr="00104A16">
        <w:rPr>
          <w:rFonts w:ascii="Times New Roman" w:hAnsi="Times New Roman"/>
          <w:sz w:val="24"/>
          <w:szCs w:val="24"/>
          <w:lang w:val="en-CA"/>
        </w:rPr>
        <w:t>- particles using semiconductor detectors.</w:t>
      </w:r>
    </w:p>
    <w:p w:rsidR="00540A84" w:rsidRPr="00104A16" w:rsidRDefault="00540A84" w:rsidP="00540A84">
      <w:pPr>
        <w:spacing w:line="360" w:lineRule="auto"/>
        <w:jc w:val="both"/>
        <w:rPr>
          <w:rFonts w:ascii="Times New Roman" w:hAnsi="Times New Roman"/>
          <w:sz w:val="24"/>
          <w:szCs w:val="24"/>
          <w:lang w:val="en-CA"/>
        </w:rPr>
      </w:pPr>
    </w:p>
    <w:p w:rsidR="00540A84" w:rsidRPr="00030B77" w:rsidRDefault="00540A84" w:rsidP="00540A84">
      <w:pPr>
        <w:spacing w:line="360" w:lineRule="auto"/>
        <w:jc w:val="both"/>
        <w:rPr>
          <w:rFonts w:ascii="Times New Roman" w:hAnsi="Times New Roman"/>
          <w:b/>
          <w:i/>
          <w:sz w:val="24"/>
          <w:szCs w:val="24"/>
          <w:lang w:val="en-CA"/>
        </w:rPr>
      </w:pPr>
      <w:r w:rsidRPr="00030B77">
        <w:rPr>
          <w:rFonts w:ascii="Times New Roman" w:hAnsi="Times New Roman"/>
          <w:b/>
          <w:i/>
          <w:sz w:val="24"/>
          <w:szCs w:val="24"/>
          <w:lang w:val="en-CA"/>
        </w:rPr>
        <w:t xml:space="preserve">Suggested </w:t>
      </w:r>
      <w:r w:rsidR="00030B77" w:rsidRPr="00030B77">
        <w:rPr>
          <w:rFonts w:ascii="Times New Roman" w:hAnsi="Times New Roman"/>
          <w:b/>
          <w:i/>
          <w:sz w:val="24"/>
          <w:szCs w:val="24"/>
          <w:lang w:val="en-CA"/>
        </w:rPr>
        <w:t>Readings</w:t>
      </w:r>
    </w:p>
    <w:p w:rsidR="00540A84" w:rsidRPr="00030B77" w:rsidRDefault="00540A84" w:rsidP="00A81B1C">
      <w:pPr>
        <w:numPr>
          <w:ilvl w:val="0"/>
          <w:numId w:val="5"/>
        </w:numPr>
        <w:spacing w:after="0" w:line="360" w:lineRule="auto"/>
        <w:jc w:val="both"/>
        <w:rPr>
          <w:rFonts w:ascii="Times New Roman" w:hAnsi="Times New Roman"/>
          <w:sz w:val="24"/>
          <w:szCs w:val="24"/>
          <w:lang w:val="en-CA"/>
        </w:rPr>
      </w:pPr>
      <w:r w:rsidRPr="00030B77">
        <w:rPr>
          <w:rFonts w:ascii="Times New Roman" w:hAnsi="Times New Roman"/>
          <w:sz w:val="24"/>
          <w:szCs w:val="24"/>
          <w:lang w:val="en-CA"/>
        </w:rPr>
        <w:t>Nuclear Detectors: Knoll</w:t>
      </w:r>
      <w:r w:rsidR="00030B77">
        <w:rPr>
          <w:rFonts w:ascii="Times New Roman" w:hAnsi="Times New Roman"/>
          <w:sz w:val="24"/>
          <w:szCs w:val="24"/>
          <w:lang w:val="en-CA"/>
        </w:rPr>
        <w:t>.</w:t>
      </w:r>
      <w:r w:rsidRPr="00030B77">
        <w:rPr>
          <w:rFonts w:ascii="Times New Roman" w:hAnsi="Times New Roman"/>
          <w:sz w:val="24"/>
          <w:szCs w:val="24"/>
          <w:lang w:val="en-CA"/>
        </w:rPr>
        <w:t xml:space="preserve"> </w:t>
      </w:r>
    </w:p>
    <w:p w:rsidR="00540A84" w:rsidRPr="00030B77" w:rsidRDefault="00540A84" w:rsidP="00A81B1C">
      <w:pPr>
        <w:numPr>
          <w:ilvl w:val="0"/>
          <w:numId w:val="5"/>
        </w:numPr>
        <w:spacing w:after="0" w:line="360" w:lineRule="auto"/>
        <w:jc w:val="both"/>
        <w:rPr>
          <w:rFonts w:ascii="Times New Roman" w:hAnsi="Times New Roman"/>
          <w:sz w:val="24"/>
          <w:szCs w:val="24"/>
          <w:lang w:val="en-CA"/>
        </w:rPr>
      </w:pPr>
      <w:r w:rsidRPr="00030B77">
        <w:rPr>
          <w:rFonts w:ascii="Times New Roman" w:hAnsi="Times New Roman"/>
          <w:sz w:val="24"/>
          <w:szCs w:val="24"/>
          <w:lang w:val="en-CA"/>
        </w:rPr>
        <w:lastRenderedPageBreak/>
        <w:t xml:space="preserve">Experimental Nuclear Physics: S.S. </w:t>
      </w:r>
      <w:proofErr w:type="spellStart"/>
      <w:r w:rsidRPr="00030B77">
        <w:rPr>
          <w:rFonts w:ascii="Times New Roman" w:hAnsi="Times New Roman"/>
          <w:sz w:val="24"/>
          <w:szCs w:val="24"/>
          <w:lang w:val="en-CA"/>
        </w:rPr>
        <w:t>Kapoor</w:t>
      </w:r>
      <w:proofErr w:type="spellEnd"/>
      <w:r w:rsidRPr="00030B77">
        <w:rPr>
          <w:rFonts w:ascii="Times New Roman" w:hAnsi="Times New Roman"/>
          <w:sz w:val="24"/>
          <w:szCs w:val="24"/>
          <w:lang w:val="en-CA"/>
        </w:rPr>
        <w:t xml:space="preserve"> and Ramamurthy; Tata McGraw Hill</w:t>
      </w:r>
      <w:r w:rsidR="00030B77">
        <w:rPr>
          <w:rFonts w:ascii="Times New Roman" w:hAnsi="Times New Roman"/>
          <w:sz w:val="24"/>
          <w:szCs w:val="24"/>
          <w:lang w:val="en-CA"/>
        </w:rPr>
        <w:t>.</w:t>
      </w:r>
    </w:p>
    <w:p w:rsidR="00540A84" w:rsidRDefault="00540A84" w:rsidP="00540A84">
      <w:pPr>
        <w:spacing w:line="360" w:lineRule="auto"/>
        <w:jc w:val="both"/>
        <w:rPr>
          <w:rFonts w:ascii="Times New Roman" w:hAnsi="Times New Roman"/>
          <w:lang w:val="en-CA"/>
        </w:rPr>
      </w:pPr>
    </w:p>
    <w:p w:rsidR="00555747" w:rsidRDefault="00555747" w:rsidP="00030B77">
      <w:pPr>
        <w:pStyle w:val="BodyText"/>
        <w:spacing w:after="0"/>
      </w:pPr>
      <w:r>
        <w:t>CO-1: to train the students for advanced techniques in nuclear physics</w:t>
      </w:r>
    </w:p>
    <w:p w:rsidR="00555747" w:rsidRDefault="00555747" w:rsidP="00030B77">
      <w:pPr>
        <w:pStyle w:val="BodyText"/>
        <w:spacing w:after="0"/>
      </w:pPr>
      <w:r>
        <w:t xml:space="preserve">CO-2: how to operate a GM counter? </w:t>
      </w:r>
    </w:p>
    <w:p w:rsidR="00555747" w:rsidRDefault="00555747" w:rsidP="00030B77">
      <w:pPr>
        <w:pStyle w:val="BodyText"/>
        <w:spacing w:after="0"/>
      </w:pPr>
      <w:r>
        <w:t xml:space="preserve">CO-3: how to find the absorption coefficient of different materials? </w:t>
      </w:r>
    </w:p>
    <w:p w:rsidR="000053A2" w:rsidRDefault="00555747" w:rsidP="00030B77">
      <w:pPr>
        <w:pStyle w:val="BodyText"/>
        <w:spacing w:after="0"/>
        <w:rPr>
          <w:rStyle w:val="Strong"/>
        </w:rPr>
      </w:pPr>
      <w:r>
        <w:t>CO-4: how to handle nuclear materials and nuclear safely management</w:t>
      </w:r>
    </w:p>
    <w:p w:rsidR="000053A2" w:rsidRDefault="000053A2" w:rsidP="00030B77">
      <w:pPr>
        <w:pStyle w:val="BodyText"/>
        <w:spacing w:after="0"/>
        <w:rPr>
          <w:rStyle w:val="Strong"/>
        </w:rPr>
      </w:pPr>
    </w:p>
    <w:p w:rsidR="000053A2" w:rsidRDefault="000053A2" w:rsidP="00030B77">
      <w:pPr>
        <w:pStyle w:val="BodyText"/>
        <w:spacing w:after="0"/>
        <w:rPr>
          <w:rStyle w:val="Strong"/>
        </w:rPr>
      </w:pPr>
    </w:p>
    <w:p w:rsidR="00555747" w:rsidRPr="00F35A1C" w:rsidRDefault="00555747" w:rsidP="00555747">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555747" w:rsidRDefault="00555747" w:rsidP="00555747">
      <w:pPr>
        <w:autoSpaceDE w:val="0"/>
        <w:autoSpaceDN w:val="0"/>
        <w:adjustRightInd w:val="0"/>
        <w:spacing w:after="0" w:line="240" w:lineRule="auto"/>
        <w:jc w:val="both"/>
        <w:rPr>
          <w:rFonts w:ascii="Times New Roman" w:eastAsiaTheme="minorHAnsi"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834"/>
        <w:gridCol w:w="833"/>
        <w:gridCol w:w="835"/>
        <w:gridCol w:w="836"/>
        <w:gridCol w:w="836"/>
        <w:gridCol w:w="767"/>
        <w:gridCol w:w="836"/>
        <w:gridCol w:w="785"/>
        <w:gridCol w:w="785"/>
        <w:gridCol w:w="785"/>
      </w:tblGrid>
      <w:tr w:rsidR="00555747" w:rsidTr="00E16DBB">
        <w:tc>
          <w:tcPr>
            <w:tcW w:w="1110"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b/>
                <w:i/>
                <w:sz w:val="24"/>
                <w:szCs w:val="24"/>
                <w:lang w:bidi="hi-IN"/>
              </w:rPr>
              <w:t>Course Outcome</w:t>
            </w:r>
          </w:p>
        </w:tc>
        <w:tc>
          <w:tcPr>
            <w:tcW w:w="5777" w:type="dxa"/>
            <w:gridSpan w:val="7"/>
          </w:tcPr>
          <w:p w:rsidR="00555747" w:rsidRPr="00555747" w:rsidRDefault="00555747" w:rsidP="00E16DBB">
            <w:pPr>
              <w:autoSpaceDE w:val="0"/>
              <w:autoSpaceDN w:val="0"/>
              <w:adjustRightInd w:val="0"/>
              <w:jc w:val="center"/>
              <w:rPr>
                <w:rFonts w:ascii="Times New Roman" w:hAnsi="Times New Roman"/>
                <w:sz w:val="24"/>
                <w:szCs w:val="24"/>
                <w:lang w:bidi="hi-IN"/>
              </w:rPr>
            </w:pPr>
            <w:r w:rsidRPr="00555747">
              <w:rPr>
                <w:rFonts w:ascii="Times New Roman" w:hAnsi="Times New Roman"/>
                <w:b/>
                <w:i/>
                <w:sz w:val="24"/>
                <w:szCs w:val="24"/>
                <w:lang w:bidi="hi-IN"/>
              </w:rPr>
              <w:t>Program Outcome</w:t>
            </w:r>
          </w:p>
        </w:tc>
        <w:tc>
          <w:tcPr>
            <w:tcW w:w="2355" w:type="dxa"/>
            <w:gridSpan w:val="3"/>
          </w:tcPr>
          <w:p w:rsidR="00555747" w:rsidRPr="00555747" w:rsidRDefault="00555747" w:rsidP="00E16DBB">
            <w:pPr>
              <w:autoSpaceDE w:val="0"/>
              <w:autoSpaceDN w:val="0"/>
              <w:adjustRightInd w:val="0"/>
              <w:jc w:val="center"/>
              <w:rPr>
                <w:rFonts w:ascii="Times New Roman" w:hAnsi="Times New Roman"/>
                <w:sz w:val="24"/>
                <w:szCs w:val="24"/>
                <w:lang w:bidi="hi-IN"/>
              </w:rPr>
            </w:pPr>
            <w:r w:rsidRPr="00555747">
              <w:rPr>
                <w:rFonts w:ascii="Times New Roman" w:hAnsi="Times New Roman"/>
                <w:b/>
                <w:i/>
                <w:sz w:val="24"/>
                <w:szCs w:val="24"/>
                <w:lang w:bidi="hi-IN"/>
              </w:rPr>
              <w:t>Program Specific Outcome</w:t>
            </w:r>
          </w:p>
        </w:tc>
      </w:tr>
      <w:tr w:rsidR="00555747" w:rsidTr="00E16DBB">
        <w:tc>
          <w:tcPr>
            <w:tcW w:w="1110" w:type="dxa"/>
          </w:tcPr>
          <w:p w:rsidR="00555747" w:rsidRPr="00555747" w:rsidRDefault="00555747" w:rsidP="00E16DBB">
            <w:pPr>
              <w:autoSpaceDE w:val="0"/>
              <w:autoSpaceDN w:val="0"/>
              <w:adjustRightInd w:val="0"/>
              <w:jc w:val="both"/>
              <w:rPr>
                <w:rFonts w:ascii="Times New Roman" w:hAnsi="Times New Roman"/>
                <w:sz w:val="24"/>
                <w:szCs w:val="24"/>
                <w:lang w:bidi="hi-IN"/>
              </w:rPr>
            </w:pPr>
          </w:p>
        </w:tc>
        <w:tc>
          <w:tcPr>
            <w:tcW w:w="834"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PO1</w:t>
            </w:r>
          </w:p>
        </w:tc>
        <w:tc>
          <w:tcPr>
            <w:tcW w:w="833"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PO2</w:t>
            </w:r>
          </w:p>
        </w:tc>
        <w:tc>
          <w:tcPr>
            <w:tcW w:w="835"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PO3</w:t>
            </w:r>
          </w:p>
        </w:tc>
        <w:tc>
          <w:tcPr>
            <w:tcW w:w="836"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PO4</w:t>
            </w:r>
          </w:p>
        </w:tc>
        <w:tc>
          <w:tcPr>
            <w:tcW w:w="836"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PO5</w:t>
            </w:r>
          </w:p>
        </w:tc>
        <w:tc>
          <w:tcPr>
            <w:tcW w:w="767"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PO6</w:t>
            </w:r>
          </w:p>
        </w:tc>
        <w:tc>
          <w:tcPr>
            <w:tcW w:w="836"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PO7</w:t>
            </w:r>
          </w:p>
        </w:tc>
        <w:tc>
          <w:tcPr>
            <w:tcW w:w="785"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PSO1</w:t>
            </w:r>
          </w:p>
        </w:tc>
        <w:tc>
          <w:tcPr>
            <w:tcW w:w="785"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PSO2</w:t>
            </w:r>
          </w:p>
        </w:tc>
        <w:tc>
          <w:tcPr>
            <w:tcW w:w="785"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PSO3</w:t>
            </w:r>
          </w:p>
        </w:tc>
      </w:tr>
      <w:tr w:rsidR="00555747" w:rsidTr="00E16DBB">
        <w:tc>
          <w:tcPr>
            <w:tcW w:w="1110"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CO1</w:t>
            </w:r>
          </w:p>
        </w:tc>
        <w:tc>
          <w:tcPr>
            <w:tcW w:w="834" w:type="dxa"/>
          </w:tcPr>
          <w:p w:rsidR="00555747" w:rsidRPr="00555747" w:rsidRDefault="00555747" w:rsidP="00E16DBB">
            <w:pPr>
              <w:autoSpaceDE w:val="0"/>
              <w:autoSpaceDN w:val="0"/>
              <w:adjustRightInd w:val="0"/>
              <w:jc w:val="center"/>
              <w:rPr>
                <w:rFonts w:ascii="Times New Roman" w:hAnsi="Times New Roman"/>
                <w:color w:val="000000"/>
              </w:rPr>
            </w:pPr>
          </w:p>
        </w:tc>
        <w:tc>
          <w:tcPr>
            <w:tcW w:w="833"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H</w:t>
            </w:r>
          </w:p>
        </w:tc>
        <w:tc>
          <w:tcPr>
            <w:tcW w:w="835"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H</w:t>
            </w: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767"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H</w:t>
            </w: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r>
      <w:tr w:rsidR="00555747" w:rsidTr="00E16DBB">
        <w:tc>
          <w:tcPr>
            <w:tcW w:w="1110"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CO2</w:t>
            </w:r>
          </w:p>
        </w:tc>
        <w:tc>
          <w:tcPr>
            <w:tcW w:w="834" w:type="dxa"/>
          </w:tcPr>
          <w:p w:rsidR="00555747" w:rsidRPr="00555747" w:rsidRDefault="00555747" w:rsidP="00E16DBB">
            <w:pPr>
              <w:autoSpaceDE w:val="0"/>
              <w:autoSpaceDN w:val="0"/>
              <w:adjustRightInd w:val="0"/>
              <w:jc w:val="center"/>
              <w:rPr>
                <w:rFonts w:ascii="Times New Roman" w:hAnsi="Times New Roman"/>
                <w:color w:val="000000"/>
              </w:rPr>
            </w:pPr>
          </w:p>
        </w:tc>
        <w:tc>
          <w:tcPr>
            <w:tcW w:w="833" w:type="dxa"/>
          </w:tcPr>
          <w:p w:rsidR="00555747" w:rsidRPr="00555747" w:rsidRDefault="00555747" w:rsidP="00E16DBB">
            <w:pPr>
              <w:autoSpaceDE w:val="0"/>
              <w:autoSpaceDN w:val="0"/>
              <w:adjustRightInd w:val="0"/>
              <w:jc w:val="center"/>
              <w:rPr>
                <w:rFonts w:ascii="Times New Roman" w:hAnsi="Times New Roman"/>
                <w:color w:val="000000"/>
              </w:rPr>
            </w:pPr>
          </w:p>
        </w:tc>
        <w:tc>
          <w:tcPr>
            <w:tcW w:w="835"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L</w:t>
            </w: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67"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r>
      <w:tr w:rsidR="00555747" w:rsidTr="00E16DBB">
        <w:tc>
          <w:tcPr>
            <w:tcW w:w="1110"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CO3</w:t>
            </w:r>
          </w:p>
        </w:tc>
        <w:tc>
          <w:tcPr>
            <w:tcW w:w="834"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833" w:type="dxa"/>
          </w:tcPr>
          <w:p w:rsidR="00555747" w:rsidRPr="00555747" w:rsidRDefault="00555747" w:rsidP="00E16DBB">
            <w:pPr>
              <w:autoSpaceDE w:val="0"/>
              <w:autoSpaceDN w:val="0"/>
              <w:adjustRightInd w:val="0"/>
              <w:jc w:val="center"/>
              <w:rPr>
                <w:rFonts w:ascii="Times New Roman" w:hAnsi="Times New Roman"/>
                <w:color w:val="000000"/>
              </w:rPr>
            </w:pPr>
          </w:p>
        </w:tc>
        <w:tc>
          <w:tcPr>
            <w:tcW w:w="835"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L</w:t>
            </w: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67"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L</w:t>
            </w: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r>
      <w:tr w:rsidR="00555747" w:rsidTr="00E16DBB">
        <w:tc>
          <w:tcPr>
            <w:tcW w:w="1110" w:type="dxa"/>
          </w:tcPr>
          <w:p w:rsidR="00555747" w:rsidRPr="00555747" w:rsidRDefault="00555747" w:rsidP="00E16DBB">
            <w:pPr>
              <w:autoSpaceDE w:val="0"/>
              <w:autoSpaceDN w:val="0"/>
              <w:adjustRightInd w:val="0"/>
              <w:jc w:val="both"/>
              <w:rPr>
                <w:rFonts w:ascii="Times New Roman" w:hAnsi="Times New Roman"/>
                <w:sz w:val="24"/>
                <w:szCs w:val="24"/>
                <w:lang w:bidi="hi-IN"/>
              </w:rPr>
            </w:pPr>
            <w:r w:rsidRPr="00555747">
              <w:rPr>
                <w:rFonts w:ascii="Times New Roman" w:hAnsi="Times New Roman"/>
                <w:sz w:val="24"/>
                <w:szCs w:val="24"/>
                <w:lang w:bidi="hi-IN"/>
              </w:rPr>
              <w:t>CO4</w:t>
            </w:r>
          </w:p>
        </w:tc>
        <w:tc>
          <w:tcPr>
            <w:tcW w:w="834" w:type="dxa"/>
          </w:tcPr>
          <w:p w:rsidR="00555747" w:rsidRPr="00555747" w:rsidRDefault="00555747" w:rsidP="00E16DBB">
            <w:pPr>
              <w:autoSpaceDE w:val="0"/>
              <w:autoSpaceDN w:val="0"/>
              <w:adjustRightInd w:val="0"/>
              <w:jc w:val="center"/>
              <w:rPr>
                <w:rFonts w:ascii="Times New Roman" w:hAnsi="Times New Roman"/>
                <w:color w:val="000000"/>
              </w:rPr>
            </w:pPr>
          </w:p>
        </w:tc>
        <w:tc>
          <w:tcPr>
            <w:tcW w:w="833" w:type="dxa"/>
          </w:tcPr>
          <w:p w:rsidR="00555747" w:rsidRPr="00555747" w:rsidRDefault="00555747" w:rsidP="00E16DBB">
            <w:pPr>
              <w:autoSpaceDE w:val="0"/>
              <w:autoSpaceDN w:val="0"/>
              <w:adjustRightInd w:val="0"/>
              <w:jc w:val="center"/>
              <w:rPr>
                <w:rFonts w:ascii="Times New Roman" w:hAnsi="Times New Roman"/>
                <w:color w:val="000000"/>
              </w:rPr>
            </w:pPr>
          </w:p>
        </w:tc>
        <w:tc>
          <w:tcPr>
            <w:tcW w:w="835"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67"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c>
          <w:tcPr>
            <w:tcW w:w="836"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p>
        </w:tc>
        <w:tc>
          <w:tcPr>
            <w:tcW w:w="785" w:type="dxa"/>
          </w:tcPr>
          <w:p w:rsidR="00555747" w:rsidRPr="00555747" w:rsidRDefault="00555747" w:rsidP="00E16DBB">
            <w:pPr>
              <w:autoSpaceDE w:val="0"/>
              <w:autoSpaceDN w:val="0"/>
              <w:adjustRightInd w:val="0"/>
              <w:jc w:val="center"/>
              <w:rPr>
                <w:rFonts w:ascii="Times New Roman" w:hAnsi="Times New Roman"/>
                <w:color w:val="000000"/>
              </w:rPr>
            </w:pPr>
            <w:r w:rsidRPr="00555747">
              <w:rPr>
                <w:rFonts w:ascii="Times New Roman" w:hAnsi="Times New Roman"/>
                <w:color w:val="000000"/>
              </w:rPr>
              <w:t>M</w:t>
            </w:r>
          </w:p>
        </w:tc>
      </w:tr>
    </w:tbl>
    <w:p w:rsidR="000053A2" w:rsidRDefault="000053A2" w:rsidP="00030B77">
      <w:pPr>
        <w:pStyle w:val="BodyText"/>
        <w:spacing w:after="0"/>
        <w:rPr>
          <w:rStyle w:val="Strong"/>
        </w:rPr>
      </w:pPr>
    </w:p>
    <w:p w:rsidR="000053A2" w:rsidRDefault="000053A2" w:rsidP="00030B77">
      <w:pPr>
        <w:pStyle w:val="BodyText"/>
        <w:spacing w:after="0"/>
        <w:rPr>
          <w:rStyle w:val="Strong"/>
        </w:rPr>
      </w:pPr>
    </w:p>
    <w:p w:rsidR="000053A2" w:rsidRDefault="000053A2" w:rsidP="00030B77">
      <w:pPr>
        <w:pStyle w:val="BodyText"/>
        <w:spacing w:after="0"/>
        <w:rPr>
          <w:rStyle w:val="Strong"/>
        </w:rPr>
      </w:pPr>
    </w:p>
    <w:p w:rsidR="000053A2" w:rsidRDefault="000053A2" w:rsidP="00030B77">
      <w:pPr>
        <w:pStyle w:val="BodyText"/>
        <w:spacing w:after="0"/>
        <w:rPr>
          <w:rStyle w:val="Strong"/>
        </w:rPr>
      </w:pPr>
    </w:p>
    <w:p w:rsidR="00B63A1D" w:rsidRPr="00B63A1D" w:rsidRDefault="00B63A1D" w:rsidP="00B63A1D">
      <w:pPr>
        <w:pStyle w:val="BodyText"/>
        <w:spacing w:after="0"/>
        <w:jc w:val="center"/>
        <w:rPr>
          <w:rStyle w:val="Strong"/>
          <w:sz w:val="28"/>
          <w:szCs w:val="28"/>
        </w:rPr>
      </w:pPr>
      <w:r w:rsidRPr="00B63A1D">
        <w:rPr>
          <w:rStyle w:val="Strong"/>
          <w:sz w:val="28"/>
          <w:szCs w:val="28"/>
        </w:rPr>
        <w:t>Semester-IV</w:t>
      </w:r>
    </w:p>
    <w:p w:rsidR="00B63A1D" w:rsidRDefault="00B63A1D" w:rsidP="00030B77">
      <w:pPr>
        <w:pStyle w:val="BodyText"/>
        <w:spacing w:after="0"/>
        <w:rPr>
          <w:rFonts w:eastAsia="Calibri"/>
          <w:b/>
        </w:rPr>
      </w:pPr>
    </w:p>
    <w:p w:rsidR="00540A84" w:rsidRPr="00030B77" w:rsidRDefault="00B63A1D" w:rsidP="00030B77">
      <w:pPr>
        <w:pStyle w:val="BodyText"/>
        <w:spacing w:after="0"/>
        <w:rPr>
          <w:rStyle w:val="Strong"/>
        </w:rPr>
      </w:pPr>
      <w:r>
        <w:rPr>
          <w:rFonts w:eastAsia="Calibri"/>
          <w:b/>
        </w:rPr>
        <w:t>MPH016</w:t>
      </w:r>
      <w:r w:rsidR="000A7810">
        <w:rPr>
          <w:rFonts w:eastAsia="Calibri"/>
          <w:b/>
        </w:rPr>
        <w:t>B</w:t>
      </w:r>
      <w:r w:rsidR="00540A84" w:rsidRPr="00030B77">
        <w:rPr>
          <w:rStyle w:val="Strong"/>
        </w:rPr>
        <w:t>: Quantum Field Theory</w:t>
      </w:r>
      <w:r w:rsidR="00030B77">
        <w:rPr>
          <w:rStyle w:val="Strong"/>
        </w:rPr>
        <w:t xml:space="preserve">                                                              </w:t>
      </w:r>
      <w:r w:rsidR="00FA0169">
        <w:rPr>
          <w:rStyle w:val="Strong"/>
        </w:rPr>
        <w:t xml:space="preserve">  </w:t>
      </w:r>
      <w:r w:rsidR="00030B77">
        <w:rPr>
          <w:rStyle w:val="Strong"/>
        </w:rPr>
        <w:t xml:space="preserve">          Credit(s): 4</w:t>
      </w:r>
    </w:p>
    <w:p w:rsidR="00A00D4C" w:rsidRDefault="00A00D4C" w:rsidP="00540A84">
      <w:pPr>
        <w:spacing w:beforeAutospacing="1" w:afterAutospacing="1"/>
        <w:jc w:val="both"/>
        <w:rPr>
          <w:rFonts w:ascii="Times New Roman" w:hAnsi="Times New Roman"/>
          <w:b/>
          <w:bCs/>
          <w:lang w:val="en-CA" w:eastAsia="en-CA"/>
        </w:rPr>
      </w:pPr>
      <w:r>
        <w:rPr>
          <w:rFonts w:ascii="Times New Roman" w:hAnsi="Times New Roman"/>
          <w:b/>
          <w:bCs/>
          <w:lang w:val="en-CA" w:eastAsia="en-CA"/>
        </w:rPr>
        <w:t>Unit-I</w:t>
      </w:r>
    </w:p>
    <w:p w:rsidR="00A00D4C" w:rsidRDefault="00540A84" w:rsidP="00540A84">
      <w:pPr>
        <w:spacing w:beforeAutospacing="1" w:afterAutospacing="1"/>
        <w:jc w:val="both"/>
        <w:rPr>
          <w:rFonts w:ascii="Times New Roman" w:hAnsi="Times New Roman"/>
          <w:lang w:val="en-CA" w:eastAsia="en-CA"/>
        </w:rPr>
      </w:pPr>
      <w:r w:rsidRPr="0046725B">
        <w:rPr>
          <w:rFonts w:ascii="Times New Roman" w:hAnsi="Times New Roman"/>
          <w:b/>
          <w:bCs/>
          <w:lang w:val="en-CA" w:eastAsia="en-CA"/>
        </w:rPr>
        <w:t>Scalar and vector fields:</w:t>
      </w:r>
      <w:r w:rsidRPr="0046725B">
        <w:rPr>
          <w:rFonts w:ascii="Times New Roman" w:hAnsi="Times New Roman"/>
          <w:lang w:val="en-CA" w:eastAsia="en-CA"/>
        </w:rPr>
        <w:t xml:space="preserve"> Classical </w:t>
      </w:r>
      <w:proofErr w:type="spellStart"/>
      <w:r w:rsidRPr="0046725B">
        <w:rPr>
          <w:rFonts w:ascii="Times New Roman" w:hAnsi="Times New Roman"/>
          <w:lang w:val="en-CA" w:eastAsia="en-CA"/>
        </w:rPr>
        <w:t>Lagrangian</w:t>
      </w:r>
      <w:proofErr w:type="spellEnd"/>
      <w:r w:rsidRPr="0046725B">
        <w:rPr>
          <w:rFonts w:ascii="Times New Roman" w:hAnsi="Times New Roman"/>
          <w:lang w:val="en-CA" w:eastAsia="en-CA"/>
        </w:rPr>
        <w:t xml:space="preserve"> field theory, 'Euler-Lagrange's equation, </w:t>
      </w:r>
      <w:proofErr w:type="spellStart"/>
      <w:r w:rsidRPr="0046725B">
        <w:rPr>
          <w:rFonts w:ascii="Times New Roman" w:hAnsi="Times New Roman"/>
          <w:lang w:val="en-CA" w:eastAsia="en-CA"/>
        </w:rPr>
        <w:t>Lagrangian</w:t>
      </w:r>
      <w:proofErr w:type="spellEnd"/>
      <w:r w:rsidRPr="0046725B">
        <w:rPr>
          <w:rFonts w:ascii="Times New Roman" w:hAnsi="Times New Roman"/>
          <w:lang w:val="en-CA" w:eastAsia="en-CA"/>
        </w:rPr>
        <w:t xml:space="preserve"> density for electromagnetic field. Occupation number representation for simple harmonic oscillator,</w:t>
      </w:r>
      <w:r>
        <w:rPr>
          <w:rFonts w:ascii="Times New Roman" w:hAnsi="Times New Roman"/>
          <w:lang w:val="en-CA" w:eastAsia="en-CA"/>
        </w:rPr>
        <w:t xml:space="preserve"> </w:t>
      </w:r>
      <w:r w:rsidRPr="0046725B">
        <w:rPr>
          <w:rFonts w:ascii="Times New Roman" w:hAnsi="Times New Roman"/>
          <w:lang w:val="en-CA" w:eastAsia="en-CA"/>
        </w:rPr>
        <w:t xml:space="preserve">linear array of coupled oscillators, </w:t>
      </w:r>
      <w:proofErr w:type="spellStart"/>
      <w:r w:rsidRPr="0046725B">
        <w:rPr>
          <w:rFonts w:ascii="Times New Roman" w:hAnsi="Times New Roman"/>
          <w:lang w:val="en-CA" w:eastAsia="en-CA"/>
        </w:rPr>
        <w:t>secondquantization</w:t>
      </w:r>
      <w:proofErr w:type="spellEnd"/>
      <w:r w:rsidRPr="0046725B">
        <w:rPr>
          <w:rFonts w:ascii="Times New Roman" w:hAnsi="Times New Roman"/>
          <w:lang w:val="en-CA" w:eastAsia="en-CA"/>
        </w:rPr>
        <w:t>,</w:t>
      </w:r>
      <w:r>
        <w:rPr>
          <w:rFonts w:ascii="Times New Roman" w:hAnsi="Times New Roman"/>
          <w:lang w:val="en-CA" w:eastAsia="en-CA"/>
        </w:rPr>
        <w:t xml:space="preserve"> </w:t>
      </w:r>
      <w:r w:rsidRPr="0046725B">
        <w:rPr>
          <w:rFonts w:ascii="Times New Roman" w:hAnsi="Times New Roman"/>
          <w:lang w:val="en-CA" w:eastAsia="en-CA"/>
        </w:rPr>
        <w:t xml:space="preserve">of identical bosons, second quantization of the real Klein </w:t>
      </w:r>
      <w:proofErr w:type="spellStart"/>
      <w:r w:rsidRPr="0046725B">
        <w:rPr>
          <w:rFonts w:ascii="Times New Roman" w:hAnsi="Times New Roman"/>
          <w:lang w:val="en-CA" w:eastAsia="en-CA"/>
        </w:rPr>
        <w:t>Gordan</w:t>
      </w:r>
      <w:proofErr w:type="spellEnd"/>
      <w:r w:rsidRPr="0046725B">
        <w:rPr>
          <w:rFonts w:ascii="Times New Roman" w:hAnsi="Times New Roman"/>
          <w:lang w:val="en-CA" w:eastAsia="en-CA"/>
        </w:rPr>
        <w:t xml:space="preserve"> field and complex,</w:t>
      </w:r>
      <w:r>
        <w:rPr>
          <w:rFonts w:ascii="Times New Roman" w:hAnsi="Times New Roman"/>
          <w:lang w:val="en-CA" w:eastAsia="en-CA"/>
        </w:rPr>
        <w:t xml:space="preserve"> </w:t>
      </w:r>
      <w:r w:rsidRPr="0046725B">
        <w:rPr>
          <w:rFonts w:ascii="Times New Roman" w:hAnsi="Times New Roman"/>
          <w:lang w:val="en-CA" w:eastAsia="en-CA"/>
        </w:rPr>
        <w:t>Klein-</w:t>
      </w:r>
      <w:proofErr w:type="spellStart"/>
      <w:r w:rsidRPr="0046725B">
        <w:rPr>
          <w:rFonts w:ascii="Times New Roman" w:hAnsi="Times New Roman"/>
          <w:lang w:val="en-CA" w:eastAsia="en-CA"/>
        </w:rPr>
        <w:t>Gordan</w:t>
      </w:r>
      <w:proofErr w:type="spellEnd"/>
      <w:r w:rsidRPr="0046725B">
        <w:rPr>
          <w:rFonts w:ascii="Times New Roman" w:hAnsi="Times New Roman"/>
          <w:lang w:val="en-CA" w:eastAsia="en-CA"/>
        </w:rPr>
        <w:t xml:space="preserve"> field, the meson propagator. </w:t>
      </w:r>
    </w:p>
    <w:p w:rsidR="00A00D4C" w:rsidRPr="00A00D4C" w:rsidRDefault="00A00D4C" w:rsidP="00540A84">
      <w:pPr>
        <w:spacing w:beforeAutospacing="1" w:afterAutospacing="1"/>
        <w:jc w:val="both"/>
        <w:rPr>
          <w:rFonts w:ascii="Times New Roman" w:hAnsi="Times New Roman"/>
          <w:b/>
          <w:lang w:val="en-CA" w:eastAsia="en-CA"/>
        </w:rPr>
      </w:pPr>
      <w:r w:rsidRPr="00A00D4C">
        <w:rPr>
          <w:rFonts w:ascii="Times New Roman" w:hAnsi="Times New Roman"/>
          <w:b/>
          <w:lang w:val="en-CA" w:eastAsia="en-CA"/>
        </w:rPr>
        <w:t>Unit-II</w:t>
      </w:r>
    </w:p>
    <w:p w:rsidR="00540A84" w:rsidRPr="0046725B" w:rsidRDefault="00540A84" w:rsidP="00540A84">
      <w:pPr>
        <w:spacing w:beforeAutospacing="1" w:afterAutospacing="1"/>
        <w:jc w:val="both"/>
        <w:rPr>
          <w:rFonts w:ascii="Times New Roman" w:hAnsi="Times New Roman"/>
          <w:lang w:val="en-CA" w:eastAsia="en-CA"/>
        </w:rPr>
      </w:pPr>
      <w:r w:rsidRPr="0046725B">
        <w:rPr>
          <w:rFonts w:ascii="Times New Roman" w:hAnsi="Times New Roman"/>
          <w:lang w:val="en-CA" w:eastAsia="en-CA"/>
        </w:rPr>
        <w:t xml:space="preserve">The occupation number representation for fermions, second quantization of the Dirac </w:t>
      </w:r>
      <w:proofErr w:type="gramStart"/>
      <w:r w:rsidRPr="0046725B">
        <w:rPr>
          <w:rFonts w:ascii="Times New Roman" w:hAnsi="Times New Roman"/>
          <w:lang w:val="en-CA" w:eastAsia="en-CA"/>
        </w:rPr>
        <w:t>filed,</w:t>
      </w:r>
      <w:proofErr w:type="gramEnd"/>
      <w:r w:rsidRPr="0046725B">
        <w:rPr>
          <w:rFonts w:ascii="Times New Roman" w:hAnsi="Times New Roman"/>
          <w:lang w:val="en-CA" w:eastAsia="en-CA"/>
        </w:rPr>
        <w:t xml:space="preserve"> the </w:t>
      </w:r>
      <w:proofErr w:type="spellStart"/>
      <w:r w:rsidRPr="0046725B">
        <w:rPr>
          <w:rFonts w:ascii="Times New Roman" w:hAnsi="Times New Roman"/>
          <w:lang w:val="en-CA" w:eastAsia="en-CA"/>
        </w:rPr>
        <w:t>femion</w:t>
      </w:r>
      <w:proofErr w:type="spellEnd"/>
      <w:r w:rsidRPr="0046725B">
        <w:rPr>
          <w:rFonts w:ascii="Times New Roman" w:hAnsi="Times New Roman"/>
          <w:lang w:val="en-CA" w:eastAsia="en-CA"/>
        </w:rPr>
        <w:t xml:space="preserve"> propagator, the </w:t>
      </w:r>
      <w:r>
        <w:rPr>
          <w:rFonts w:ascii="Times New Roman" w:hAnsi="Times New Roman"/>
          <w:lang w:val="en-CA" w:eastAsia="en-CA"/>
        </w:rPr>
        <w:t xml:space="preserve">electromagnetic </w:t>
      </w:r>
      <w:r w:rsidRPr="0046725B">
        <w:rPr>
          <w:rFonts w:ascii="Times New Roman" w:hAnsi="Times New Roman"/>
          <w:lang w:val="en-CA" w:eastAsia="en-CA"/>
        </w:rPr>
        <w:t xml:space="preserve">interaction and gauge invariance, covariant quantization of the free electromagnetic field, the photon propagator. </w:t>
      </w:r>
    </w:p>
    <w:p w:rsidR="00A00D4C" w:rsidRDefault="00A00D4C" w:rsidP="00540A84">
      <w:pPr>
        <w:spacing w:beforeAutospacing="1" w:afterAutospacing="1"/>
        <w:jc w:val="both"/>
        <w:rPr>
          <w:rFonts w:ascii="Times New Roman" w:hAnsi="Times New Roman"/>
          <w:b/>
          <w:lang w:val="en-CA" w:eastAsia="en-CA"/>
        </w:rPr>
      </w:pPr>
      <w:r>
        <w:rPr>
          <w:rFonts w:ascii="Times New Roman" w:hAnsi="Times New Roman"/>
          <w:b/>
          <w:lang w:val="en-CA" w:eastAsia="en-CA"/>
        </w:rPr>
        <w:lastRenderedPageBreak/>
        <w:t>Unit-III</w:t>
      </w:r>
    </w:p>
    <w:p w:rsidR="00540A84" w:rsidRDefault="00540A84" w:rsidP="00540A84">
      <w:pPr>
        <w:spacing w:beforeAutospacing="1" w:afterAutospacing="1"/>
        <w:jc w:val="both"/>
        <w:rPr>
          <w:rFonts w:ascii="Times New Roman" w:hAnsi="Times New Roman"/>
          <w:lang w:val="en-CA" w:eastAsia="en-CA"/>
        </w:rPr>
      </w:pPr>
      <w:r w:rsidRPr="00EF6540">
        <w:rPr>
          <w:rFonts w:ascii="Times New Roman" w:hAnsi="Times New Roman"/>
          <w:b/>
          <w:lang w:val="en-CA" w:eastAsia="en-CA"/>
        </w:rPr>
        <w:t>S-matrix formulation</w:t>
      </w:r>
      <w:r>
        <w:rPr>
          <w:rFonts w:ascii="Times New Roman" w:hAnsi="Times New Roman"/>
          <w:lang w:val="en-CA" w:eastAsia="en-CA"/>
        </w:rPr>
        <w:t xml:space="preserve">: </w:t>
      </w:r>
      <w:r w:rsidRPr="0002691F">
        <w:rPr>
          <w:rFonts w:ascii="Times New Roman" w:hAnsi="Times New Roman"/>
          <w:i/>
          <w:lang w:val="en-CA" w:eastAsia="en-CA"/>
        </w:rPr>
        <w:t>S</w:t>
      </w:r>
      <w:r w:rsidRPr="0046725B">
        <w:rPr>
          <w:rFonts w:ascii="Times New Roman" w:hAnsi="Times New Roman"/>
          <w:lang w:val="en-CA" w:eastAsia="en-CA"/>
        </w:rPr>
        <w:t>-matrix expansion</w:t>
      </w:r>
      <w:r>
        <w:rPr>
          <w:rFonts w:ascii="Times New Roman" w:hAnsi="Times New Roman"/>
          <w:lang w:val="en-CA" w:eastAsia="en-CA"/>
        </w:rPr>
        <w:t xml:space="preserve">. </w:t>
      </w:r>
      <w:proofErr w:type="gramStart"/>
      <w:r w:rsidRPr="0046725B">
        <w:rPr>
          <w:rFonts w:ascii="Times New Roman" w:hAnsi="Times New Roman"/>
          <w:lang w:val="en-CA" w:eastAsia="en-CA"/>
        </w:rPr>
        <w:t>Wick's theorem</w:t>
      </w:r>
      <w:r>
        <w:rPr>
          <w:rFonts w:ascii="Times New Roman" w:hAnsi="Times New Roman"/>
          <w:lang w:val="en-CA" w:eastAsia="en-CA"/>
        </w:rPr>
        <w:t>.</w:t>
      </w:r>
      <w:proofErr w:type="gramEnd"/>
      <w:r>
        <w:rPr>
          <w:rFonts w:ascii="Times New Roman" w:hAnsi="Times New Roman"/>
          <w:lang w:val="en-CA" w:eastAsia="en-CA"/>
        </w:rPr>
        <w:t xml:space="preserve"> </w:t>
      </w:r>
      <w:r w:rsidRPr="0046725B">
        <w:rPr>
          <w:rFonts w:ascii="Times New Roman" w:hAnsi="Times New Roman"/>
          <w:lang w:val="en-CA" w:eastAsia="en-CA"/>
        </w:rPr>
        <w:t>Diagrammatic representation in configuration space, the momentum representation, Feynman diagrams of basic processes, Feynman rules of</w:t>
      </w:r>
      <w:r>
        <w:rPr>
          <w:rFonts w:ascii="Times New Roman" w:hAnsi="Times New Roman"/>
          <w:lang w:val="en-CA" w:eastAsia="en-CA"/>
        </w:rPr>
        <w:t xml:space="preserve"> </w:t>
      </w:r>
      <w:r w:rsidRPr="0046725B">
        <w:rPr>
          <w:rFonts w:ascii="Times New Roman" w:hAnsi="Times New Roman"/>
          <w:lang w:val="en-CA" w:eastAsia="en-CA"/>
        </w:rPr>
        <w:t xml:space="preserve">QED. </w:t>
      </w:r>
    </w:p>
    <w:p w:rsidR="00A00D4C" w:rsidRDefault="00A00D4C" w:rsidP="00540A84">
      <w:pPr>
        <w:spacing w:beforeAutospacing="1" w:afterAutospacing="1"/>
        <w:jc w:val="both"/>
        <w:rPr>
          <w:rFonts w:ascii="Times New Roman" w:hAnsi="Times New Roman"/>
          <w:b/>
          <w:lang w:val="en-CA" w:eastAsia="en-CA"/>
        </w:rPr>
      </w:pPr>
      <w:r>
        <w:rPr>
          <w:rFonts w:ascii="Times New Roman" w:hAnsi="Times New Roman"/>
          <w:b/>
          <w:lang w:val="en-CA" w:eastAsia="en-CA"/>
        </w:rPr>
        <w:t>Unit-IV</w:t>
      </w:r>
    </w:p>
    <w:p w:rsidR="00540A84" w:rsidRDefault="00540A84" w:rsidP="00540A84">
      <w:pPr>
        <w:spacing w:beforeAutospacing="1" w:afterAutospacing="1"/>
        <w:jc w:val="both"/>
        <w:rPr>
          <w:rFonts w:ascii="Times New Roman" w:hAnsi="Times New Roman"/>
          <w:lang w:val="en-CA" w:eastAsia="en-CA"/>
        </w:rPr>
      </w:pPr>
      <w:r w:rsidRPr="00EF6540">
        <w:rPr>
          <w:rFonts w:ascii="Times New Roman" w:hAnsi="Times New Roman"/>
          <w:b/>
          <w:lang w:val="en-CA" w:eastAsia="en-CA"/>
        </w:rPr>
        <w:t>Specific Processes</w:t>
      </w:r>
      <w:r>
        <w:rPr>
          <w:rFonts w:ascii="Times New Roman" w:hAnsi="Times New Roman"/>
          <w:lang w:val="en-CA" w:eastAsia="en-CA"/>
        </w:rPr>
        <w:t xml:space="preserve">: </w:t>
      </w:r>
      <w:r w:rsidRPr="0046725B">
        <w:rPr>
          <w:rFonts w:ascii="Times New Roman" w:hAnsi="Times New Roman"/>
          <w:lang w:val="en-CA" w:eastAsia="en-CA"/>
        </w:rPr>
        <w:t xml:space="preserve">Applications of </w:t>
      </w:r>
      <w:r w:rsidRPr="0002691F">
        <w:rPr>
          <w:rFonts w:ascii="Times New Roman" w:hAnsi="Times New Roman"/>
          <w:i/>
          <w:lang w:val="en-CA" w:eastAsia="en-CA"/>
        </w:rPr>
        <w:t>S</w:t>
      </w:r>
      <w:r w:rsidRPr="0046725B">
        <w:rPr>
          <w:rFonts w:ascii="Times New Roman" w:hAnsi="Times New Roman"/>
          <w:lang w:val="en-CA" w:eastAsia="en-CA"/>
        </w:rPr>
        <w:t xml:space="preserve"> matrix formalism: the Coulomb scattering, </w:t>
      </w:r>
      <w:proofErr w:type="spellStart"/>
      <w:r w:rsidRPr="0046725B">
        <w:rPr>
          <w:rFonts w:ascii="Times New Roman" w:hAnsi="Times New Roman"/>
          <w:lang w:val="en-CA" w:eastAsia="en-CA"/>
        </w:rPr>
        <w:t>Bhabha</w:t>
      </w:r>
      <w:proofErr w:type="spellEnd"/>
      <w:r w:rsidRPr="0046725B">
        <w:rPr>
          <w:rFonts w:ascii="Times New Roman" w:hAnsi="Times New Roman"/>
          <w:lang w:val="en-CA" w:eastAsia="en-CA"/>
        </w:rPr>
        <w:t xml:space="preserve"> scattering, </w:t>
      </w:r>
      <w:proofErr w:type="spellStart"/>
      <w:r w:rsidRPr="0046725B">
        <w:rPr>
          <w:rFonts w:ascii="Times New Roman" w:hAnsi="Times New Roman"/>
          <w:lang w:val="en-CA" w:eastAsia="en-CA"/>
        </w:rPr>
        <w:t>Moller</w:t>
      </w:r>
      <w:proofErr w:type="spellEnd"/>
      <w:r w:rsidRPr="0046725B">
        <w:rPr>
          <w:rFonts w:ascii="Times New Roman" w:hAnsi="Times New Roman"/>
          <w:lang w:val="en-CA" w:eastAsia="en-CA"/>
        </w:rPr>
        <w:t xml:space="preserve"> scattering, Compton scattering and pair production.</w:t>
      </w:r>
      <w:r>
        <w:rPr>
          <w:rFonts w:ascii="Times New Roman" w:hAnsi="Times New Roman"/>
          <w:lang w:val="en-CA" w:eastAsia="en-CA"/>
        </w:rPr>
        <w:t xml:space="preserve"> </w:t>
      </w:r>
      <w:proofErr w:type="gramStart"/>
      <w:r>
        <w:rPr>
          <w:rFonts w:ascii="Times New Roman" w:hAnsi="Times New Roman"/>
          <w:lang w:val="en-CA" w:eastAsia="en-CA"/>
        </w:rPr>
        <w:t>Weak interaction by means of V-A theory.</w:t>
      </w:r>
      <w:proofErr w:type="gramEnd"/>
    </w:p>
    <w:p w:rsidR="00A00D4C" w:rsidRDefault="00A00D4C" w:rsidP="00540A84">
      <w:pPr>
        <w:spacing w:beforeAutospacing="1" w:afterAutospacing="1"/>
        <w:jc w:val="both"/>
        <w:rPr>
          <w:rFonts w:ascii="Times New Roman" w:hAnsi="Times New Roman"/>
          <w:b/>
          <w:lang w:val="en-CA" w:eastAsia="en-CA"/>
        </w:rPr>
      </w:pPr>
      <w:r>
        <w:rPr>
          <w:rFonts w:ascii="Times New Roman" w:hAnsi="Times New Roman"/>
          <w:b/>
          <w:lang w:val="en-CA" w:eastAsia="en-CA"/>
        </w:rPr>
        <w:t>Unit-V</w:t>
      </w:r>
    </w:p>
    <w:p w:rsidR="00540A84" w:rsidRDefault="00540A84" w:rsidP="00540A84">
      <w:pPr>
        <w:spacing w:beforeAutospacing="1" w:afterAutospacing="1"/>
        <w:jc w:val="both"/>
        <w:rPr>
          <w:rFonts w:ascii="Times New Roman" w:hAnsi="Times New Roman"/>
          <w:lang w:val="en-CA" w:eastAsia="en-CA"/>
        </w:rPr>
      </w:pPr>
      <w:r w:rsidRPr="0002691F">
        <w:rPr>
          <w:rFonts w:ascii="Times New Roman" w:hAnsi="Times New Roman"/>
          <w:b/>
          <w:lang w:val="en-CA" w:eastAsia="en-CA"/>
        </w:rPr>
        <w:t>Path Integral Formalism</w:t>
      </w:r>
      <w:r>
        <w:rPr>
          <w:rFonts w:ascii="Times New Roman" w:hAnsi="Times New Roman"/>
          <w:lang w:val="en-CA" w:eastAsia="en-CA"/>
        </w:rPr>
        <w:t>: Applications</w:t>
      </w:r>
    </w:p>
    <w:p w:rsidR="00540A84" w:rsidRPr="00030B77" w:rsidRDefault="00030B77" w:rsidP="00540A84">
      <w:pPr>
        <w:spacing w:beforeAutospacing="1" w:afterAutospacing="1"/>
        <w:jc w:val="both"/>
        <w:rPr>
          <w:rFonts w:ascii="Times New Roman" w:hAnsi="Times New Roman"/>
          <w:b/>
          <w:i/>
          <w:lang w:val="en-CA" w:eastAsia="en-CA"/>
        </w:rPr>
      </w:pPr>
      <w:r w:rsidRPr="00030B77">
        <w:rPr>
          <w:rFonts w:ascii="Times New Roman" w:hAnsi="Times New Roman"/>
          <w:b/>
          <w:i/>
          <w:lang w:val="en-CA" w:eastAsia="en-CA"/>
        </w:rPr>
        <w:t>Suggested Readings</w:t>
      </w:r>
    </w:p>
    <w:p w:rsidR="00540A84" w:rsidRDefault="00540A84" w:rsidP="00540A84">
      <w:pPr>
        <w:spacing w:beforeAutospacing="1" w:afterAutospacing="1"/>
        <w:jc w:val="both"/>
        <w:rPr>
          <w:rFonts w:ascii="Times New Roman" w:hAnsi="Times New Roman"/>
          <w:lang w:val="en-CA" w:eastAsia="en-CA"/>
        </w:rPr>
      </w:pPr>
      <w:r>
        <w:rPr>
          <w:rFonts w:ascii="Times New Roman" w:hAnsi="Times New Roman"/>
          <w:lang w:val="en-CA" w:eastAsia="en-CA"/>
        </w:rPr>
        <w:t xml:space="preserve">1. </w:t>
      </w:r>
      <w:r w:rsidRPr="0046725B">
        <w:rPr>
          <w:rFonts w:ascii="Times New Roman" w:hAnsi="Times New Roman"/>
          <w:lang w:val="en-CA" w:eastAsia="en-CA"/>
        </w:rPr>
        <w:t>F.</w:t>
      </w:r>
      <w:r>
        <w:rPr>
          <w:rFonts w:ascii="Times New Roman" w:hAnsi="Times New Roman"/>
          <w:lang w:val="en-CA" w:eastAsia="en-CA"/>
        </w:rPr>
        <w:t xml:space="preserve"> </w:t>
      </w:r>
      <w:proofErr w:type="spellStart"/>
      <w:r w:rsidRPr="0046725B">
        <w:rPr>
          <w:rFonts w:ascii="Times New Roman" w:hAnsi="Times New Roman"/>
          <w:lang w:val="en-CA" w:eastAsia="en-CA"/>
        </w:rPr>
        <w:t>Mandal</w:t>
      </w:r>
      <w:proofErr w:type="spellEnd"/>
      <w:r w:rsidRPr="0046725B">
        <w:rPr>
          <w:rFonts w:ascii="Times New Roman" w:hAnsi="Times New Roman"/>
          <w:lang w:val="en-CA" w:eastAsia="en-CA"/>
        </w:rPr>
        <w:t xml:space="preserve"> &amp; G. Shaw</w:t>
      </w:r>
      <w:r>
        <w:rPr>
          <w:rFonts w:ascii="Times New Roman" w:hAnsi="Times New Roman"/>
          <w:lang w:val="en-CA" w:eastAsia="en-CA"/>
        </w:rPr>
        <w:t>:</w:t>
      </w:r>
      <w:r w:rsidRPr="0046725B">
        <w:rPr>
          <w:rFonts w:ascii="Times New Roman" w:hAnsi="Times New Roman"/>
          <w:lang w:val="en-CA" w:eastAsia="en-CA"/>
        </w:rPr>
        <w:t xml:space="preserve"> Quantum Field Theory</w:t>
      </w:r>
      <w:r>
        <w:rPr>
          <w:rFonts w:ascii="Times New Roman" w:hAnsi="Times New Roman"/>
          <w:lang w:val="en-CA" w:eastAsia="en-CA"/>
        </w:rPr>
        <w:t xml:space="preserve">, </w:t>
      </w:r>
      <w:r w:rsidRPr="0046725B">
        <w:rPr>
          <w:rFonts w:ascii="Times New Roman" w:hAnsi="Times New Roman"/>
          <w:lang w:val="en-CA" w:eastAsia="en-CA"/>
        </w:rPr>
        <w:t>John Wiley</w:t>
      </w:r>
      <w:r>
        <w:rPr>
          <w:rFonts w:ascii="Times New Roman" w:hAnsi="Times New Roman"/>
          <w:lang w:val="en-CA" w:eastAsia="en-CA"/>
        </w:rPr>
        <w:t>.</w:t>
      </w:r>
    </w:p>
    <w:p w:rsidR="00540A84" w:rsidRDefault="00540A84" w:rsidP="00540A84">
      <w:pPr>
        <w:spacing w:beforeAutospacing="1" w:afterAutospacing="1"/>
        <w:jc w:val="both"/>
        <w:rPr>
          <w:rFonts w:ascii="Times New Roman" w:hAnsi="Times New Roman"/>
          <w:lang w:val="en-CA" w:eastAsia="en-CA"/>
        </w:rPr>
      </w:pPr>
      <w:r>
        <w:rPr>
          <w:rFonts w:ascii="Times New Roman" w:hAnsi="Times New Roman"/>
          <w:lang w:val="en-CA" w:eastAsia="en-CA"/>
        </w:rPr>
        <w:t>2</w:t>
      </w:r>
      <w:r w:rsidRPr="0002691F">
        <w:rPr>
          <w:rFonts w:ascii="Times New Roman" w:hAnsi="Times New Roman"/>
          <w:lang w:val="en-CA" w:eastAsia="en-CA"/>
        </w:rPr>
        <w:t>. J</w:t>
      </w:r>
      <w:r>
        <w:rPr>
          <w:rFonts w:ascii="Times New Roman" w:hAnsi="Times New Roman"/>
          <w:lang w:val="en-CA" w:eastAsia="en-CA"/>
        </w:rPr>
        <w:t xml:space="preserve">. </w:t>
      </w:r>
      <w:r w:rsidRPr="0002691F">
        <w:rPr>
          <w:rFonts w:ascii="Times New Roman" w:hAnsi="Times New Roman"/>
          <w:lang w:val="en-CA" w:eastAsia="en-CA"/>
        </w:rPr>
        <w:t xml:space="preserve">M. </w:t>
      </w:r>
      <w:proofErr w:type="spellStart"/>
      <w:r w:rsidRPr="0002691F">
        <w:rPr>
          <w:rFonts w:ascii="Times New Roman" w:hAnsi="Times New Roman"/>
          <w:lang w:val="en-CA" w:eastAsia="en-CA"/>
        </w:rPr>
        <w:t>Ziman</w:t>
      </w:r>
      <w:proofErr w:type="spellEnd"/>
      <w:r>
        <w:rPr>
          <w:rFonts w:ascii="Times New Roman" w:hAnsi="Times New Roman"/>
          <w:lang w:val="en-CA" w:eastAsia="en-CA"/>
        </w:rPr>
        <w:t>:</w:t>
      </w:r>
      <w:r w:rsidRPr="0002691F">
        <w:rPr>
          <w:rFonts w:ascii="Times New Roman" w:hAnsi="Times New Roman"/>
          <w:lang w:val="en-CA" w:eastAsia="en-CA"/>
        </w:rPr>
        <w:t xml:space="preserve"> Elements of Advance Quantum Theory, Cambridge University Press.</w:t>
      </w:r>
    </w:p>
    <w:p w:rsidR="00B63A1D" w:rsidRDefault="00B63A1D" w:rsidP="004E2648">
      <w:pPr>
        <w:autoSpaceDE w:val="0"/>
        <w:autoSpaceDN w:val="0"/>
        <w:adjustRightInd w:val="0"/>
        <w:spacing w:after="0" w:line="240" w:lineRule="auto"/>
        <w:rPr>
          <w:rFonts w:ascii="Times New Roman" w:hAnsi="Times New Roman"/>
          <w:b/>
          <w:bCs/>
          <w:sz w:val="24"/>
          <w:szCs w:val="24"/>
        </w:rPr>
      </w:pPr>
    </w:p>
    <w:p w:rsidR="008A4CB1" w:rsidRDefault="008A4CB1" w:rsidP="008A4CB1">
      <w:pPr>
        <w:spacing w:before="120" w:after="120" w:line="240" w:lineRule="auto"/>
        <w:ind w:left="630" w:hanging="630"/>
        <w:jc w:val="both"/>
        <w:rPr>
          <w:rFonts w:ascii="Times New Roman" w:hAnsi="Times New Roman"/>
          <w:sz w:val="24"/>
          <w:szCs w:val="24"/>
          <w:lang w:bidi="hi-IN"/>
        </w:rPr>
      </w:pPr>
      <w:r w:rsidRPr="00202E7D">
        <w:rPr>
          <w:rFonts w:ascii="Times New Roman" w:hAnsi="Times New Roman"/>
          <w:sz w:val="24"/>
          <w:szCs w:val="24"/>
          <w:lang w:bidi="hi-IN"/>
        </w:rPr>
        <w:t xml:space="preserve">CO1: </w:t>
      </w:r>
      <w:r>
        <w:rPr>
          <w:rFonts w:ascii="Times New Roman" w:hAnsi="Times New Roman"/>
          <w:sz w:val="24"/>
          <w:szCs w:val="24"/>
          <w:lang w:bidi="hi-IN"/>
        </w:rPr>
        <w:tab/>
      </w:r>
      <w:r w:rsidRPr="00202E7D">
        <w:rPr>
          <w:rFonts w:ascii="Times New Roman" w:hAnsi="Times New Roman"/>
          <w:sz w:val="24"/>
          <w:szCs w:val="24"/>
          <w:lang w:bidi="hi-IN"/>
        </w:rPr>
        <w:t>U</w:t>
      </w:r>
      <w:r w:rsidRPr="00147223">
        <w:rPr>
          <w:rFonts w:ascii="Times New Roman" w:hAnsi="Times New Roman"/>
          <w:sz w:val="24"/>
          <w:szCs w:val="24"/>
          <w:lang w:bidi="hi-IN"/>
        </w:rPr>
        <w:t>nderstand the basics of quantum field theory</w:t>
      </w:r>
      <w:r w:rsidRPr="00202E7D">
        <w:rPr>
          <w:rFonts w:ascii="Times New Roman" w:hAnsi="Times New Roman"/>
          <w:sz w:val="24"/>
          <w:szCs w:val="24"/>
          <w:lang w:bidi="hi-IN"/>
        </w:rPr>
        <w:t xml:space="preserve"> and p</w:t>
      </w:r>
      <w:r w:rsidRPr="00812B2E">
        <w:rPr>
          <w:rFonts w:ascii="Times New Roman" w:hAnsi="Times New Roman"/>
          <w:sz w:val="24"/>
          <w:szCs w:val="24"/>
          <w:lang w:bidi="hi-IN"/>
        </w:rPr>
        <w:t>rovide some motivation for the use of fields</w:t>
      </w:r>
      <w:r w:rsidRPr="00202E7D">
        <w:rPr>
          <w:rFonts w:ascii="Times New Roman" w:hAnsi="Times New Roman"/>
          <w:sz w:val="24"/>
          <w:szCs w:val="24"/>
          <w:lang w:bidi="hi-IN"/>
        </w:rPr>
        <w:t xml:space="preserve"> </w:t>
      </w:r>
      <w:r w:rsidRPr="00812B2E">
        <w:rPr>
          <w:rFonts w:ascii="Times New Roman" w:hAnsi="Times New Roman"/>
          <w:sz w:val="24"/>
          <w:szCs w:val="24"/>
          <w:lang w:bidi="hi-IN"/>
        </w:rPr>
        <w:t>to describe fundamental particle physics</w:t>
      </w:r>
      <w:r w:rsidRPr="00202E7D">
        <w:rPr>
          <w:rFonts w:ascii="Times New Roman" w:hAnsi="Times New Roman"/>
          <w:sz w:val="24"/>
          <w:szCs w:val="24"/>
          <w:lang w:bidi="hi-IN"/>
        </w:rPr>
        <w:t>; a</w:t>
      </w:r>
      <w:r w:rsidRPr="00147223">
        <w:rPr>
          <w:rFonts w:ascii="Times New Roman" w:hAnsi="Times New Roman"/>
          <w:sz w:val="24"/>
          <w:szCs w:val="24"/>
          <w:lang w:bidi="hi-IN"/>
        </w:rPr>
        <w:t>pply abstract concepts to real-world situations</w:t>
      </w:r>
      <w:r w:rsidRPr="00812B2E">
        <w:rPr>
          <w:rFonts w:ascii="Times New Roman" w:hAnsi="Times New Roman"/>
          <w:sz w:val="24"/>
          <w:szCs w:val="24"/>
          <w:lang w:bidi="hi-IN"/>
        </w:rPr>
        <w:t>.</w:t>
      </w:r>
    </w:p>
    <w:p w:rsidR="008A4CB1" w:rsidRDefault="008A4CB1" w:rsidP="008A4CB1">
      <w:pPr>
        <w:spacing w:before="120" w:after="120" w:line="240" w:lineRule="auto"/>
        <w:ind w:left="630" w:hanging="630"/>
        <w:jc w:val="both"/>
        <w:rPr>
          <w:rFonts w:ascii="Times New Roman" w:hAnsi="Times New Roman"/>
          <w:sz w:val="24"/>
          <w:szCs w:val="24"/>
          <w:lang w:bidi="hi-IN"/>
        </w:rPr>
      </w:pPr>
      <w:r w:rsidRPr="00202E7D">
        <w:rPr>
          <w:rFonts w:ascii="Times New Roman" w:hAnsi="Times New Roman"/>
          <w:sz w:val="24"/>
          <w:szCs w:val="24"/>
          <w:lang w:bidi="hi-IN"/>
        </w:rPr>
        <w:t xml:space="preserve">CO2: </w:t>
      </w:r>
      <w:r w:rsidRPr="00147223">
        <w:rPr>
          <w:rFonts w:ascii="Times New Roman" w:hAnsi="Times New Roman"/>
          <w:sz w:val="24"/>
          <w:szCs w:val="24"/>
          <w:lang w:bidi="hi-IN"/>
        </w:rPr>
        <w:t>Understand the notion of a path integral in quantum mechanics and field theory and the connection between the path integral formalism and the operator (scattering) formalism</w:t>
      </w:r>
      <w:r>
        <w:rPr>
          <w:rFonts w:ascii="Times New Roman" w:hAnsi="Times New Roman"/>
          <w:sz w:val="24"/>
          <w:szCs w:val="24"/>
          <w:lang w:bidi="hi-IN"/>
        </w:rPr>
        <w:t>.</w:t>
      </w:r>
    </w:p>
    <w:p w:rsidR="008A4CB1" w:rsidRDefault="008A4CB1" w:rsidP="008A4CB1">
      <w:pPr>
        <w:spacing w:before="120" w:after="120" w:line="240" w:lineRule="auto"/>
        <w:ind w:left="630" w:hanging="630"/>
        <w:jc w:val="both"/>
        <w:rPr>
          <w:rFonts w:ascii="Times New Roman" w:hAnsi="Times New Roman"/>
          <w:sz w:val="24"/>
          <w:szCs w:val="24"/>
          <w:lang w:bidi="hi-IN"/>
        </w:rPr>
      </w:pPr>
      <w:r w:rsidRPr="00202E7D">
        <w:rPr>
          <w:rFonts w:ascii="Times New Roman" w:hAnsi="Times New Roman"/>
          <w:sz w:val="24"/>
          <w:szCs w:val="24"/>
          <w:lang w:bidi="hi-IN"/>
        </w:rPr>
        <w:t xml:space="preserve">CO3: </w:t>
      </w:r>
      <w:r w:rsidRPr="00202E7D">
        <w:rPr>
          <w:rFonts w:ascii="Times New Roman" w:hAnsi="Times New Roman"/>
          <w:sz w:val="24"/>
          <w:szCs w:val="24"/>
        </w:rPr>
        <w:t xml:space="preserve">Demonstrate an understanding of field </w:t>
      </w:r>
      <w:proofErr w:type="spellStart"/>
      <w:r w:rsidRPr="00202E7D">
        <w:rPr>
          <w:rFonts w:ascii="Times New Roman" w:hAnsi="Times New Roman"/>
          <w:sz w:val="24"/>
          <w:szCs w:val="24"/>
        </w:rPr>
        <w:t>quantisation</w:t>
      </w:r>
      <w:proofErr w:type="spellEnd"/>
      <w:r w:rsidRPr="00202E7D">
        <w:rPr>
          <w:rFonts w:ascii="Times New Roman" w:hAnsi="Times New Roman"/>
          <w:sz w:val="24"/>
          <w:szCs w:val="24"/>
        </w:rPr>
        <w:t xml:space="preserve"> and the expansion of the scattering matrix</w:t>
      </w:r>
    </w:p>
    <w:p w:rsidR="008A4CB1" w:rsidRPr="00147223" w:rsidRDefault="008A4CB1" w:rsidP="008A4CB1">
      <w:pPr>
        <w:spacing w:before="120" w:after="120" w:line="240" w:lineRule="auto"/>
        <w:ind w:left="630" w:hanging="630"/>
        <w:jc w:val="both"/>
        <w:rPr>
          <w:rFonts w:ascii="Times New Roman" w:hAnsi="Times New Roman"/>
          <w:sz w:val="24"/>
          <w:szCs w:val="24"/>
          <w:lang w:bidi="hi-IN"/>
        </w:rPr>
      </w:pPr>
      <w:r>
        <w:rPr>
          <w:rFonts w:ascii="Times New Roman" w:hAnsi="Times New Roman"/>
          <w:sz w:val="24"/>
          <w:szCs w:val="24"/>
        </w:rPr>
        <w:t>CO4</w:t>
      </w:r>
      <w:r w:rsidRPr="00202E7D">
        <w:rPr>
          <w:rFonts w:ascii="Times New Roman" w:hAnsi="Times New Roman"/>
          <w:sz w:val="24"/>
          <w:szCs w:val="24"/>
        </w:rPr>
        <w:t xml:space="preserve">: </w:t>
      </w:r>
      <w:r>
        <w:rPr>
          <w:rFonts w:ascii="Times New Roman" w:hAnsi="Times New Roman"/>
          <w:sz w:val="24"/>
          <w:szCs w:val="24"/>
        </w:rPr>
        <w:t>Q</w:t>
      </w:r>
      <w:r>
        <w:rPr>
          <w:rFonts w:ascii="Times New Roman" w:hAnsi="Times New Roman"/>
          <w:sz w:val="24"/>
          <w:szCs w:val="24"/>
          <w:lang w:bidi="hi-IN"/>
        </w:rPr>
        <w:t>uantiz</w:t>
      </w:r>
      <w:r w:rsidRPr="00812B2E">
        <w:rPr>
          <w:rFonts w:ascii="Times New Roman" w:hAnsi="Times New Roman"/>
          <w:sz w:val="24"/>
          <w:szCs w:val="24"/>
          <w:lang w:bidi="hi-IN"/>
        </w:rPr>
        <w:t>e a free scalar field</w:t>
      </w:r>
      <w:r w:rsidRPr="00202E7D">
        <w:rPr>
          <w:rFonts w:ascii="Times New Roman" w:hAnsi="Times New Roman"/>
          <w:sz w:val="24"/>
          <w:szCs w:val="24"/>
          <w:lang w:bidi="hi-IN"/>
        </w:rPr>
        <w:t xml:space="preserve"> </w:t>
      </w:r>
      <w:r w:rsidRPr="00812B2E">
        <w:rPr>
          <w:rFonts w:ascii="Times New Roman" w:hAnsi="Times New Roman"/>
          <w:sz w:val="24"/>
          <w:szCs w:val="24"/>
          <w:lang w:bidi="hi-IN"/>
        </w:rPr>
        <w:t>theo</w:t>
      </w:r>
      <w:r w:rsidRPr="00202E7D">
        <w:rPr>
          <w:rFonts w:ascii="Times New Roman" w:hAnsi="Times New Roman"/>
          <w:sz w:val="24"/>
          <w:szCs w:val="24"/>
          <w:lang w:bidi="hi-IN"/>
        </w:rPr>
        <w:t>ry using canonical quantization and d</w:t>
      </w:r>
      <w:r w:rsidRPr="00812B2E">
        <w:rPr>
          <w:rFonts w:ascii="Times New Roman" w:hAnsi="Times New Roman"/>
          <w:sz w:val="24"/>
          <w:szCs w:val="24"/>
          <w:lang w:bidi="hi-IN"/>
        </w:rPr>
        <w:t>erive</w:t>
      </w:r>
      <w:r w:rsidRPr="00202E7D">
        <w:rPr>
          <w:rFonts w:ascii="Times New Roman" w:hAnsi="Times New Roman"/>
          <w:sz w:val="24"/>
          <w:szCs w:val="24"/>
          <w:lang w:bidi="hi-IN"/>
        </w:rPr>
        <w:t xml:space="preserve"> </w:t>
      </w:r>
      <w:r w:rsidRPr="00812B2E">
        <w:rPr>
          <w:rFonts w:ascii="Times New Roman" w:hAnsi="Times New Roman"/>
          <w:sz w:val="24"/>
          <w:szCs w:val="24"/>
          <w:lang w:bidi="hi-IN"/>
        </w:rPr>
        <w:t>Feynman diagrams</w:t>
      </w:r>
      <w:r>
        <w:rPr>
          <w:rFonts w:ascii="Times New Roman" w:hAnsi="Times New Roman"/>
          <w:sz w:val="24"/>
          <w:szCs w:val="24"/>
          <w:lang w:bidi="hi-IN"/>
        </w:rPr>
        <w:t>.</w:t>
      </w:r>
    </w:p>
    <w:p w:rsidR="008A4CB1" w:rsidRPr="00812B2E" w:rsidRDefault="008A4CB1" w:rsidP="008A4CB1">
      <w:pPr>
        <w:spacing w:before="120" w:after="120" w:line="240" w:lineRule="auto"/>
        <w:ind w:left="630" w:hanging="630"/>
        <w:jc w:val="both"/>
        <w:rPr>
          <w:rFonts w:ascii="Times New Roman" w:hAnsi="Times New Roman"/>
          <w:sz w:val="24"/>
          <w:szCs w:val="24"/>
          <w:lang w:bidi="hi-IN"/>
        </w:rPr>
      </w:pPr>
      <w:r w:rsidRPr="00202E7D">
        <w:rPr>
          <w:rFonts w:ascii="Times New Roman" w:hAnsi="Times New Roman"/>
          <w:sz w:val="24"/>
          <w:szCs w:val="24"/>
          <w:lang w:bidi="hi-IN"/>
        </w:rPr>
        <w:t>CO</w:t>
      </w:r>
      <w:r>
        <w:rPr>
          <w:rFonts w:ascii="Times New Roman" w:hAnsi="Times New Roman"/>
          <w:sz w:val="24"/>
          <w:szCs w:val="24"/>
          <w:lang w:bidi="hi-IN"/>
        </w:rPr>
        <w:t>5</w:t>
      </w:r>
      <w:r w:rsidRPr="00202E7D">
        <w:rPr>
          <w:rFonts w:ascii="Times New Roman" w:hAnsi="Times New Roman"/>
          <w:sz w:val="24"/>
          <w:szCs w:val="24"/>
          <w:lang w:bidi="hi-IN"/>
        </w:rPr>
        <w:t>:</w:t>
      </w:r>
      <w:r>
        <w:rPr>
          <w:rFonts w:ascii="Times New Roman" w:hAnsi="Times New Roman"/>
          <w:sz w:val="24"/>
          <w:szCs w:val="24"/>
          <w:lang w:bidi="hi-IN"/>
        </w:rPr>
        <w:t xml:space="preserve"> Use</w:t>
      </w:r>
      <w:r w:rsidRPr="00147223">
        <w:rPr>
          <w:rFonts w:ascii="Times New Roman" w:hAnsi="Times New Roman"/>
          <w:sz w:val="24"/>
          <w:szCs w:val="24"/>
          <w:lang w:bidi="hi-IN"/>
        </w:rPr>
        <w:t xml:space="preserve"> the language of Feynman diagrams in quantum field theory</w:t>
      </w:r>
      <w:r>
        <w:rPr>
          <w:rFonts w:ascii="Times New Roman" w:hAnsi="Times New Roman"/>
          <w:sz w:val="24"/>
          <w:szCs w:val="24"/>
          <w:lang w:bidi="hi-IN"/>
        </w:rPr>
        <w:t xml:space="preserve"> for electromagnetic processes, and calculate amplitudes, cross sections of scattering of particles based on Feynman diagrams.</w:t>
      </w:r>
    </w:p>
    <w:p w:rsidR="008A4CB1" w:rsidRDefault="008A4CB1" w:rsidP="008A4CB1">
      <w:pPr>
        <w:spacing w:before="120" w:after="120" w:line="240" w:lineRule="auto"/>
        <w:ind w:left="720"/>
        <w:rPr>
          <w:rFonts w:ascii="Times New Roman" w:hAnsi="Times New Roman"/>
          <w:sz w:val="24"/>
          <w:szCs w:val="24"/>
        </w:rPr>
      </w:pPr>
    </w:p>
    <w:p w:rsidR="008A4CB1" w:rsidRPr="00D61306" w:rsidRDefault="008A4CB1" w:rsidP="008A4CB1">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8A4CB1" w:rsidTr="00E16DBB">
        <w:tc>
          <w:tcPr>
            <w:tcW w:w="1110"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105" w:type="dxa"/>
            <w:gridSpan w:val="7"/>
          </w:tcPr>
          <w:p w:rsidR="008A4CB1" w:rsidRPr="00404634" w:rsidRDefault="008A4CB1"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8A4CB1" w:rsidRPr="00404634" w:rsidRDefault="008A4CB1"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8A4CB1" w:rsidTr="00E16DBB">
        <w:tc>
          <w:tcPr>
            <w:tcW w:w="1110"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4"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83"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84"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9"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8A4CB1" w:rsidTr="00E16DBB">
        <w:tc>
          <w:tcPr>
            <w:tcW w:w="1110"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lastRenderedPageBreak/>
              <w:t>CO1</w:t>
            </w:r>
          </w:p>
        </w:tc>
        <w:tc>
          <w:tcPr>
            <w:tcW w:w="884"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3"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4"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99"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r>
      <w:tr w:rsidR="008A4CB1" w:rsidTr="00E16DBB">
        <w:tc>
          <w:tcPr>
            <w:tcW w:w="1110"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84"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3"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4"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r>
      <w:tr w:rsidR="008A4CB1" w:rsidTr="00E16DBB">
        <w:tc>
          <w:tcPr>
            <w:tcW w:w="1110"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CO3</w:t>
            </w:r>
          </w:p>
        </w:tc>
        <w:tc>
          <w:tcPr>
            <w:tcW w:w="884"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3"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4"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r>
      <w:tr w:rsidR="008A4CB1" w:rsidTr="00E16DBB">
        <w:tc>
          <w:tcPr>
            <w:tcW w:w="1110"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CO4</w:t>
            </w:r>
          </w:p>
        </w:tc>
        <w:tc>
          <w:tcPr>
            <w:tcW w:w="884"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3"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4"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99"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r>
      <w:tr w:rsidR="008A4CB1" w:rsidTr="00E16DBB">
        <w:tc>
          <w:tcPr>
            <w:tcW w:w="1110"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CO5</w:t>
            </w:r>
          </w:p>
        </w:tc>
        <w:tc>
          <w:tcPr>
            <w:tcW w:w="884"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3"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4"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99"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p>
        </w:tc>
        <w:tc>
          <w:tcPr>
            <w:tcW w:w="787" w:type="dxa"/>
          </w:tcPr>
          <w:p w:rsidR="008A4CB1" w:rsidRPr="00404634" w:rsidRDefault="008A4CB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r>
    </w:tbl>
    <w:p w:rsidR="00A00D4C" w:rsidRDefault="008A4CB1" w:rsidP="004E2648">
      <w:pPr>
        <w:autoSpaceDE w:val="0"/>
        <w:autoSpaceDN w:val="0"/>
        <w:adjustRightInd w:val="0"/>
        <w:spacing w:after="0" w:line="240" w:lineRule="auto"/>
        <w:rPr>
          <w:rFonts w:ascii="Times New Roman" w:hAnsi="Times New Roman"/>
          <w:b/>
          <w:bCs/>
          <w:sz w:val="24"/>
          <w:szCs w:val="24"/>
        </w:rPr>
      </w:pPr>
      <w:r w:rsidRPr="00D61306">
        <w:rPr>
          <w:rFonts w:ascii="Times New Roman" w:hAnsi="Times New Roman"/>
          <w:sz w:val="24"/>
          <w:szCs w:val="24"/>
        </w:rPr>
        <w:t xml:space="preserve">H = Highly Related; M = </w:t>
      </w:r>
      <w:proofErr w:type="gramStart"/>
      <w:r w:rsidRPr="00D61306">
        <w:rPr>
          <w:rFonts w:ascii="Times New Roman" w:hAnsi="Times New Roman"/>
          <w:sz w:val="24"/>
          <w:szCs w:val="24"/>
        </w:rPr>
        <w:t>Medium  L</w:t>
      </w:r>
      <w:proofErr w:type="gramEnd"/>
      <w:r w:rsidRPr="00D61306">
        <w:rPr>
          <w:rFonts w:ascii="Times New Roman" w:hAnsi="Times New Roman"/>
          <w:sz w:val="24"/>
          <w:szCs w:val="24"/>
        </w:rPr>
        <w:t xml:space="preserve"> = Low</w:t>
      </w:r>
    </w:p>
    <w:p w:rsidR="00A00D4C" w:rsidRDefault="00A00D4C" w:rsidP="004E2648">
      <w:pPr>
        <w:autoSpaceDE w:val="0"/>
        <w:autoSpaceDN w:val="0"/>
        <w:adjustRightInd w:val="0"/>
        <w:spacing w:after="0" w:line="240" w:lineRule="auto"/>
        <w:rPr>
          <w:rFonts w:ascii="Times New Roman" w:hAnsi="Times New Roman"/>
          <w:b/>
          <w:bCs/>
          <w:sz w:val="24"/>
          <w:szCs w:val="24"/>
        </w:rPr>
      </w:pPr>
    </w:p>
    <w:p w:rsidR="00A00D4C" w:rsidRDefault="00A00D4C" w:rsidP="004E2648">
      <w:pPr>
        <w:autoSpaceDE w:val="0"/>
        <w:autoSpaceDN w:val="0"/>
        <w:adjustRightInd w:val="0"/>
        <w:spacing w:after="0" w:line="240" w:lineRule="auto"/>
        <w:rPr>
          <w:rFonts w:ascii="Times New Roman" w:hAnsi="Times New Roman"/>
          <w:b/>
          <w:bCs/>
          <w:sz w:val="24"/>
          <w:szCs w:val="24"/>
        </w:rPr>
      </w:pPr>
    </w:p>
    <w:p w:rsidR="00A00D4C" w:rsidRDefault="00A00D4C" w:rsidP="004E2648">
      <w:pPr>
        <w:autoSpaceDE w:val="0"/>
        <w:autoSpaceDN w:val="0"/>
        <w:adjustRightInd w:val="0"/>
        <w:spacing w:after="0" w:line="240" w:lineRule="auto"/>
        <w:rPr>
          <w:rFonts w:ascii="Times New Roman" w:hAnsi="Times New Roman"/>
          <w:b/>
          <w:bCs/>
          <w:sz w:val="24"/>
          <w:szCs w:val="24"/>
        </w:rPr>
      </w:pPr>
    </w:p>
    <w:p w:rsidR="004E2648" w:rsidRPr="005040C4" w:rsidRDefault="00B63A1D" w:rsidP="004E2648">
      <w:pPr>
        <w:autoSpaceDE w:val="0"/>
        <w:autoSpaceDN w:val="0"/>
        <w:adjustRightInd w:val="0"/>
        <w:spacing w:after="0" w:line="240" w:lineRule="auto"/>
        <w:rPr>
          <w:rFonts w:ascii="Times New Roman" w:hAnsi="Times New Roman"/>
          <w:b/>
          <w:bCs/>
          <w:sz w:val="24"/>
          <w:szCs w:val="24"/>
        </w:rPr>
      </w:pPr>
      <w:r>
        <w:rPr>
          <w:rFonts w:ascii="Times New Roman" w:eastAsia="Calibri" w:hAnsi="Times New Roman"/>
          <w:b/>
          <w:sz w:val="24"/>
          <w:szCs w:val="24"/>
        </w:rPr>
        <w:t>MPH01</w:t>
      </w:r>
      <w:r w:rsidR="000A7810">
        <w:rPr>
          <w:rFonts w:ascii="Times New Roman" w:eastAsia="Calibri" w:hAnsi="Times New Roman"/>
          <w:b/>
          <w:sz w:val="24"/>
          <w:szCs w:val="24"/>
        </w:rPr>
        <w:t>7B</w:t>
      </w:r>
      <w:r w:rsidR="004E2648">
        <w:rPr>
          <w:rFonts w:ascii="Times New Roman" w:hAnsi="Times New Roman"/>
          <w:b/>
          <w:bCs/>
          <w:sz w:val="24"/>
          <w:szCs w:val="24"/>
        </w:rPr>
        <w:t xml:space="preserve">: </w:t>
      </w:r>
      <w:r w:rsidR="004E2648" w:rsidRPr="005040C4">
        <w:rPr>
          <w:rFonts w:ascii="Times New Roman" w:hAnsi="Times New Roman"/>
          <w:b/>
          <w:bCs/>
          <w:sz w:val="24"/>
          <w:szCs w:val="24"/>
        </w:rPr>
        <w:t xml:space="preserve">Instrumentation techniques </w:t>
      </w:r>
      <w:r>
        <w:rPr>
          <w:rFonts w:ascii="Times New Roman" w:hAnsi="Times New Roman"/>
          <w:b/>
          <w:bCs/>
          <w:sz w:val="24"/>
          <w:szCs w:val="24"/>
        </w:rPr>
        <w:t xml:space="preserve">                            </w:t>
      </w:r>
      <w:r w:rsidR="004E2648">
        <w:rPr>
          <w:rFonts w:ascii="Times New Roman" w:hAnsi="Times New Roman"/>
          <w:b/>
          <w:bCs/>
          <w:sz w:val="24"/>
          <w:szCs w:val="24"/>
        </w:rPr>
        <w:t xml:space="preserve">                            </w:t>
      </w:r>
      <w:r w:rsidR="00FA0169">
        <w:rPr>
          <w:rFonts w:ascii="Times New Roman" w:hAnsi="Times New Roman"/>
          <w:b/>
          <w:bCs/>
          <w:sz w:val="24"/>
          <w:szCs w:val="24"/>
        </w:rPr>
        <w:t xml:space="preserve">  </w:t>
      </w:r>
      <w:r w:rsidR="004E2648">
        <w:rPr>
          <w:rFonts w:ascii="Times New Roman" w:hAnsi="Times New Roman"/>
          <w:b/>
          <w:bCs/>
          <w:sz w:val="24"/>
          <w:szCs w:val="24"/>
        </w:rPr>
        <w:t xml:space="preserve">       Credit(s): 4</w:t>
      </w:r>
    </w:p>
    <w:p w:rsidR="004E2648" w:rsidRPr="005040C4" w:rsidRDefault="004E2648" w:rsidP="004E2648">
      <w:pPr>
        <w:autoSpaceDE w:val="0"/>
        <w:autoSpaceDN w:val="0"/>
        <w:adjustRightInd w:val="0"/>
        <w:spacing w:after="0" w:line="240" w:lineRule="auto"/>
        <w:rPr>
          <w:rFonts w:ascii="Times New Roman" w:hAnsi="Times New Roman"/>
          <w:b/>
          <w:bCs/>
          <w:sz w:val="24"/>
          <w:szCs w:val="24"/>
        </w:rPr>
      </w:pPr>
    </w:p>
    <w:p w:rsidR="00A00D4C" w:rsidRDefault="00A00D4C" w:rsidP="004E264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Unit-I</w:t>
      </w:r>
    </w:p>
    <w:p w:rsidR="004E2648" w:rsidRPr="005040C4" w:rsidRDefault="004E2648" w:rsidP="004E2648">
      <w:pPr>
        <w:autoSpaceDE w:val="0"/>
        <w:autoSpaceDN w:val="0"/>
        <w:adjustRightInd w:val="0"/>
        <w:spacing w:after="0" w:line="240" w:lineRule="auto"/>
        <w:rPr>
          <w:rFonts w:ascii="Times New Roman" w:hAnsi="Times New Roman"/>
          <w:b/>
          <w:sz w:val="24"/>
          <w:szCs w:val="24"/>
        </w:rPr>
      </w:pPr>
      <w:r w:rsidRPr="005040C4">
        <w:rPr>
          <w:rFonts w:ascii="Times New Roman" w:hAnsi="Times New Roman"/>
          <w:b/>
          <w:sz w:val="24"/>
          <w:szCs w:val="24"/>
        </w:rPr>
        <w:t>Classification</w:t>
      </w:r>
    </w:p>
    <w:p w:rsidR="004E2648" w:rsidRPr="005040C4" w:rsidRDefault="004E2648" w:rsidP="004E2648">
      <w:pPr>
        <w:autoSpaceDE w:val="0"/>
        <w:autoSpaceDN w:val="0"/>
        <w:adjustRightInd w:val="0"/>
        <w:spacing w:after="0" w:line="240" w:lineRule="auto"/>
        <w:rPr>
          <w:rFonts w:ascii="Times New Roman" w:hAnsi="Times New Roman"/>
          <w:b/>
          <w:sz w:val="24"/>
          <w:szCs w:val="24"/>
        </w:rPr>
      </w:pP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sz w:val="24"/>
          <w:szCs w:val="24"/>
        </w:rPr>
        <w:t xml:space="preserve"> Absolute and Secondary instruments, indicating instruments, control, balancing and damping, construction details, characteristics, errors in measurement.</w:t>
      </w:r>
    </w:p>
    <w:p w:rsidR="004E2648" w:rsidRPr="005040C4" w:rsidRDefault="004E2648" w:rsidP="004E2648">
      <w:pPr>
        <w:autoSpaceDE w:val="0"/>
        <w:autoSpaceDN w:val="0"/>
        <w:adjustRightInd w:val="0"/>
        <w:spacing w:after="0" w:line="240" w:lineRule="auto"/>
        <w:rPr>
          <w:rFonts w:ascii="Times New Roman" w:hAnsi="Times New Roman"/>
          <w:b/>
          <w:bCs/>
          <w:sz w:val="24"/>
          <w:szCs w:val="24"/>
        </w:rPr>
      </w:pP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proofErr w:type="spellStart"/>
      <w:r w:rsidRPr="005040C4">
        <w:rPr>
          <w:rFonts w:ascii="Times New Roman" w:hAnsi="Times New Roman"/>
          <w:b/>
          <w:bCs/>
          <w:sz w:val="24"/>
          <w:szCs w:val="24"/>
        </w:rPr>
        <w:t>Wattmeters</w:t>
      </w:r>
      <w:proofErr w:type="spellEnd"/>
      <w:r w:rsidRPr="005040C4">
        <w:rPr>
          <w:rFonts w:ascii="Times New Roman" w:hAnsi="Times New Roman"/>
          <w:b/>
          <w:bCs/>
          <w:sz w:val="24"/>
          <w:szCs w:val="24"/>
        </w:rPr>
        <w:t xml:space="preserve">: </w:t>
      </w:r>
      <w:r w:rsidRPr="005040C4">
        <w:rPr>
          <w:rFonts w:ascii="Times New Roman" w:hAnsi="Times New Roman"/>
          <w:sz w:val="24"/>
          <w:szCs w:val="24"/>
        </w:rPr>
        <w:t>Induction type, single phase and three phase wattmeter's, compensations.</w:t>
      </w: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b/>
          <w:bCs/>
          <w:sz w:val="24"/>
          <w:szCs w:val="24"/>
        </w:rPr>
        <w:t xml:space="preserve">Energy meters: </w:t>
      </w:r>
      <w:r w:rsidRPr="005040C4">
        <w:rPr>
          <w:rFonts w:ascii="Times New Roman" w:hAnsi="Times New Roman"/>
          <w:sz w:val="24"/>
          <w:szCs w:val="24"/>
        </w:rPr>
        <w:t>AC Induction type single phase and three phase energy meter compensation, creep, error, testing.</w:t>
      </w:r>
    </w:p>
    <w:p w:rsidR="004E2648" w:rsidRPr="005040C4" w:rsidRDefault="004E2648" w:rsidP="004E2648">
      <w:pPr>
        <w:autoSpaceDE w:val="0"/>
        <w:autoSpaceDN w:val="0"/>
        <w:adjustRightInd w:val="0"/>
        <w:spacing w:after="0" w:line="240" w:lineRule="auto"/>
        <w:rPr>
          <w:rFonts w:ascii="Times New Roman" w:hAnsi="Times New Roman"/>
          <w:sz w:val="24"/>
          <w:szCs w:val="24"/>
        </w:rPr>
      </w:pPr>
      <w:r w:rsidRPr="005040C4">
        <w:rPr>
          <w:rFonts w:ascii="Times New Roman" w:hAnsi="Times New Roman"/>
          <w:b/>
          <w:bCs/>
          <w:sz w:val="24"/>
          <w:szCs w:val="24"/>
        </w:rPr>
        <w:t xml:space="preserve">Frequency meters: </w:t>
      </w:r>
      <w:r w:rsidRPr="005040C4">
        <w:rPr>
          <w:rFonts w:ascii="Times New Roman" w:hAnsi="Times New Roman"/>
          <w:sz w:val="24"/>
          <w:szCs w:val="24"/>
        </w:rPr>
        <w:t>Vibrating reed type, electrical resonance type</w:t>
      </w: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b/>
          <w:bCs/>
          <w:sz w:val="24"/>
          <w:szCs w:val="24"/>
        </w:rPr>
        <w:t xml:space="preserve">Transducer: </w:t>
      </w:r>
      <w:r w:rsidRPr="005040C4">
        <w:rPr>
          <w:rFonts w:ascii="Times New Roman" w:hAnsi="Times New Roman"/>
          <w:sz w:val="24"/>
          <w:szCs w:val="24"/>
        </w:rPr>
        <w:t xml:space="preserve">Strain Gauges, </w:t>
      </w:r>
      <w:proofErr w:type="spellStart"/>
      <w:r w:rsidRPr="005040C4">
        <w:rPr>
          <w:rFonts w:ascii="Times New Roman" w:hAnsi="Times New Roman"/>
          <w:sz w:val="24"/>
          <w:szCs w:val="24"/>
        </w:rPr>
        <w:t>Thermistors</w:t>
      </w:r>
      <w:proofErr w:type="spellEnd"/>
      <w:r w:rsidRPr="005040C4">
        <w:rPr>
          <w:rFonts w:ascii="Times New Roman" w:hAnsi="Times New Roman"/>
          <w:sz w:val="24"/>
          <w:szCs w:val="24"/>
        </w:rPr>
        <w:t xml:space="preserve">, Thermocouples. Linear Variable Differential Transformer (LVDT) Capacitive Transducers, </w:t>
      </w:r>
      <w:proofErr w:type="spellStart"/>
      <w:r w:rsidRPr="005040C4">
        <w:rPr>
          <w:rFonts w:ascii="Times New Roman" w:hAnsi="Times New Roman"/>
          <w:sz w:val="24"/>
          <w:szCs w:val="24"/>
        </w:rPr>
        <w:t>Peizo</w:t>
      </w:r>
      <w:proofErr w:type="spellEnd"/>
      <w:r w:rsidRPr="005040C4">
        <w:rPr>
          <w:rFonts w:ascii="Times New Roman" w:hAnsi="Times New Roman"/>
          <w:sz w:val="24"/>
          <w:szCs w:val="24"/>
        </w:rPr>
        <w:t xml:space="preserve">-Electric transducers. </w:t>
      </w:r>
      <w:proofErr w:type="gramStart"/>
      <w:r w:rsidRPr="005040C4">
        <w:rPr>
          <w:rFonts w:ascii="Times New Roman" w:hAnsi="Times New Roman"/>
          <w:sz w:val="24"/>
          <w:szCs w:val="24"/>
        </w:rPr>
        <w:t>Optical Transducer, Torque meters, inductive torque transducers, electric tachometers, photo electric tachometers.</w:t>
      </w:r>
      <w:proofErr w:type="gramEnd"/>
    </w:p>
    <w:p w:rsidR="00A00D4C" w:rsidRDefault="00A00D4C" w:rsidP="004E2648">
      <w:pPr>
        <w:autoSpaceDE w:val="0"/>
        <w:autoSpaceDN w:val="0"/>
        <w:adjustRightInd w:val="0"/>
        <w:spacing w:after="0" w:line="240" w:lineRule="auto"/>
        <w:rPr>
          <w:rFonts w:ascii="Times New Roman" w:hAnsi="Times New Roman"/>
          <w:b/>
          <w:bCs/>
          <w:sz w:val="24"/>
          <w:szCs w:val="24"/>
        </w:rPr>
      </w:pPr>
    </w:p>
    <w:p w:rsidR="00A00D4C" w:rsidRDefault="00A00D4C" w:rsidP="004E264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Unit-II</w:t>
      </w:r>
    </w:p>
    <w:p w:rsidR="004E2648" w:rsidRPr="005040C4" w:rsidRDefault="004E2648" w:rsidP="004E2648">
      <w:pPr>
        <w:autoSpaceDE w:val="0"/>
        <w:autoSpaceDN w:val="0"/>
        <w:adjustRightInd w:val="0"/>
        <w:spacing w:after="0" w:line="240" w:lineRule="auto"/>
        <w:rPr>
          <w:rFonts w:ascii="Times New Roman" w:hAnsi="Times New Roman"/>
          <w:b/>
          <w:bCs/>
          <w:sz w:val="24"/>
          <w:szCs w:val="24"/>
        </w:rPr>
      </w:pPr>
      <w:r w:rsidRPr="005040C4">
        <w:rPr>
          <w:rFonts w:ascii="Times New Roman" w:hAnsi="Times New Roman"/>
          <w:b/>
          <w:bCs/>
          <w:sz w:val="24"/>
          <w:szCs w:val="24"/>
        </w:rPr>
        <w:t>Electronic Instruments</w:t>
      </w: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sz w:val="24"/>
          <w:szCs w:val="24"/>
        </w:rPr>
        <w:t xml:space="preserve">CRO: Block Diagram, sweep generation, </w:t>
      </w:r>
      <w:proofErr w:type="spellStart"/>
      <w:r w:rsidRPr="005040C4">
        <w:rPr>
          <w:rFonts w:ascii="Times New Roman" w:hAnsi="Times New Roman"/>
          <w:sz w:val="24"/>
          <w:szCs w:val="24"/>
        </w:rPr>
        <w:t>vertial</w:t>
      </w:r>
      <w:proofErr w:type="spellEnd"/>
      <w:r w:rsidRPr="005040C4">
        <w:rPr>
          <w:rFonts w:ascii="Times New Roman" w:hAnsi="Times New Roman"/>
          <w:sz w:val="24"/>
          <w:szCs w:val="24"/>
        </w:rPr>
        <w:t xml:space="preserve"> amplifiers, use of CRO in measurement of frequency, phase, Amplitude and rise time of a pulse.</w:t>
      </w:r>
    </w:p>
    <w:p w:rsidR="004E2648" w:rsidRPr="005040C4" w:rsidRDefault="004E2648" w:rsidP="004E2648">
      <w:pPr>
        <w:autoSpaceDE w:val="0"/>
        <w:autoSpaceDN w:val="0"/>
        <w:adjustRightInd w:val="0"/>
        <w:spacing w:after="0" w:line="240" w:lineRule="auto"/>
        <w:rPr>
          <w:rFonts w:ascii="Times New Roman" w:hAnsi="Times New Roman"/>
          <w:sz w:val="24"/>
          <w:szCs w:val="24"/>
        </w:rPr>
      </w:pPr>
      <w:r w:rsidRPr="005040C4">
        <w:rPr>
          <w:rFonts w:ascii="Times New Roman" w:hAnsi="Times New Roman"/>
          <w:b/>
          <w:bCs/>
          <w:sz w:val="24"/>
          <w:szCs w:val="24"/>
        </w:rPr>
        <w:t xml:space="preserve">Digital </w:t>
      </w:r>
      <w:proofErr w:type="spellStart"/>
      <w:r w:rsidRPr="005040C4">
        <w:rPr>
          <w:rFonts w:ascii="Times New Roman" w:hAnsi="Times New Roman"/>
          <w:b/>
          <w:bCs/>
          <w:sz w:val="24"/>
          <w:szCs w:val="24"/>
        </w:rPr>
        <w:t>Multimeter</w:t>
      </w:r>
      <w:proofErr w:type="spellEnd"/>
      <w:r w:rsidRPr="005040C4">
        <w:rPr>
          <w:rFonts w:ascii="Times New Roman" w:hAnsi="Times New Roman"/>
          <w:b/>
          <w:bCs/>
          <w:sz w:val="24"/>
          <w:szCs w:val="24"/>
        </w:rPr>
        <w:t xml:space="preserve">: </w:t>
      </w:r>
      <w:r w:rsidRPr="005040C4">
        <w:rPr>
          <w:rFonts w:ascii="Times New Roman" w:hAnsi="Times New Roman"/>
          <w:sz w:val="24"/>
          <w:szCs w:val="24"/>
        </w:rPr>
        <w:t>Block diagram, principle of operation, Accuracy of measurement</w:t>
      </w:r>
    </w:p>
    <w:p w:rsidR="004E2648" w:rsidRPr="005040C4" w:rsidRDefault="004E2648" w:rsidP="004E2648">
      <w:pPr>
        <w:autoSpaceDE w:val="0"/>
        <w:autoSpaceDN w:val="0"/>
        <w:adjustRightInd w:val="0"/>
        <w:spacing w:after="0" w:line="240" w:lineRule="auto"/>
        <w:rPr>
          <w:rFonts w:ascii="Times New Roman" w:hAnsi="Times New Roman"/>
          <w:b/>
          <w:bCs/>
          <w:sz w:val="24"/>
          <w:szCs w:val="24"/>
        </w:rPr>
      </w:pPr>
      <w:r w:rsidRPr="005040C4">
        <w:rPr>
          <w:rFonts w:ascii="Times New Roman" w:hAnsi="Times New Roman"/>
          <w:b/>
          <w:bCs/>
          <w:sz w:val="24"/>
          <w:szCs w:val="24"/>
        </w:rPr>
        <w:t>Electronic Voltmeter:</w:t>
      </w: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sz w:val="24"/>
          <w:szCs w:val="24"/>
        </w:rPr>
        <w:t>Transistor Voltmeter, Block diagram, principle of operation, accuracy of measurement: metering amplifier.</w:t>
      </w:r>
    </w:p>
    <w:p w:rsidR="004E2648" w:rsidRPr="005040C4" w:rsidRDefault="004E2648" w:rsidP="004E2648">
      <w:pPr>
        <w:autoSpaceDE w:val="0"/>
        <w:autoSpaceDN w:val="0"/>
        <w:adjustRightInd w:val="0"/>
        <w:spacing w:after="0" w:line="240" w:lineRule="auto"/>
        <w:rPr>
          <w:rFonts w:ascii="Times New Roman" w:hAnsi="Times New Roman"/>
          <w:b/>
          <w:bCs/>
          <w:sz w:val="24"/>
          <w:szCs w:val="24"/>
        </w:rPr>
      </w:pPr>
    </w:p>
    <w:p w:rsidR="00A00D4C" w:rsidRDefault="00A00D4C" w:rsidP="004E264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Unit-III</w:t>
      </w:r>
    </w:p>
    <w:p w:rsidR="004E2648" w:rsidRPr="005040C4" w:rsidRDefault="004E2648" w:rsidP="004E2648">
      <w:pPr>
        <w:autoSpaceDE w:val="0"/>
        <w:autoSpaceDN w:val="0"/>
        <w:adjustRightInd w:val="0"/>
        <w:spacing w:after="0" w:line="240" w:lineRule="auto"/>
        <w:rPr>
          <w:rFonts w:ascii="Times New Roman" w:hAnsi="Times New Roman"/>
          <w:b/>
          <w:bCs/>
          <w:sz w:val="24"/>
          <w:szCs w:val="24"/>
        </w:rPr>
      </w:pPr>
      <w:r w:rsidRPr="005040C4">
        <w:rPr>
          <w:rFonts w:ascii="Times New Roman" w:hAnsi="Times New Roman"/>
          <w:b/>
          <w:bCs/>
          <w:sz w:val="24"/>
          <w:szCs w:val="24"/>
        </w:rPr>
        <w:t>Power Semiconductor Devices</w:t>
      </w: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sz w:val="24"/>
          <w:szCs w:val="24"/>
        </w:rPr>
        <w:t>Power Diodes: Types, characteristics</w:t>
      </w: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proofErr w:type="spellStart"/>
      <w:r w:rsidRPr="005040C4">
        <w:rPr>
          <w:rFonts w:ascii="Times New Roman" w:hAnsi="Times New Roman"/>
          <w:b/>
          <w:bCs/>
          <w:sz w:val="24"/>
          <w:szCs w:val="24"/>
        </w:rPr>
        <w:t>Thyristors</w:t>
      </w:r>
      <w:proofErr w:type="spellEnd"/>
      <w:r w:rsidRPr="005040C4">
        <w:rPr>
          <w:rFonts w:ascii="Times New Roman" w:hAnsi="Times New Roman"/>
          <w:b/>
          <w:bCs/>
          <w:sz w:val="24"/>
          <w:szCs w:val="24"/>
        </w:rPr>
        <w:t xml:space="preserve">: </w:t>
      </w:r>
      <w:r w:rsidRPr="005040C4">
        <w:rPr>
          <w:rFonts w:ascii="Times New Roman" w:hAnsi="Times New Roman"/>
          <w:sz w:val="24"/>
          <w:szCs w:val="24"/>
        </w:rPr>
        <w:t xml:space="preserve">SCR, Static V-I characteristics of SCR, two transistor analogy of SCR, dynamic characteristics of SCR, Gate characteristics of SCR, </w:t>
      </w:r>
      <w:proofErr w:type="spellStart"/>
      <w:r w:rsidRPr="005040C4">
        <w:rPr>
          <w:rFonts w:ascii="Times New Roman" w:hAnsi="Times New Roman"/>
          <w:sz w:val="24"/>
          <w:szCs w:val="24"/>
        </w:rPr>
        <w:t>Thyristor</w:t>
      </w:r>
      <w:proofErr w:type="spellEnd"/>
      <w:r w:rsidRPr="005040C4">
        <w:rPr>
          <w:rFonts w:ascii="Times New Roman" w:hAnsi="Times New Roman"/>
          <w:sz w:val="24"/>
          <w:szCs w:val="24"/>
        </w:rPr>
        <w:t xml:space="preserve"> ratings, DIAC, TRIAC, GRO, UJT.</w:t>
      </w: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b/>
          <w:bCs/>
          <w:sz w:val="24"/>
          <w:szCs w:val="24"/>
        </w:rPr>
        <w:t xml:space="preserve">Power Transistors: </w:t>
      </w:r>
      <w:r w:rsidRPr="005040C4">
        <w:rPr>
          <w:rFonts w:ascii="Times New Roman" w:hAnsi="Times New Roman"/>
          <w:sz w:val="24"/>
          <w:szCs w:val="24"/>
        </w:rPr>
        <w:t>Power BJT, Power MOSFETS, IGBT.</w:t>
      </w: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b/>
          <w:bCs/>
          <w:sz w:val="24"/>
          <w:szCs w:val="24"/>
        </w:rPr>
        <w:lastRenderedPageBreak/>
        <w:t xml:space="preserve">Triggering Circuits: </w:t>
      </w:r>
      <w:r w:rsidRPr="005040C4">
        <w:rPr>
          <w:rFonts w:ascii="Times New Roman" w:hAnsi="Times New Roman"/>
          <w:sz w:val="24"/>
          <w:szCs w:val="24"/>
        </w:rPr>
        <w:t>R- Triggering, R-C Triggering, UJT triggering, Design of UJT triggering circuit, Cosine law triggering</w:t>
      </w:r>
      <w:proofErr w:type="gramStart"/>
      <w:r w:rsidRPr="005040C4">
        <w:rPr>
          <w:rFonts w:ascii="Times New Roman" w:hAnsi="Times New Roman"/>
          <w:sz w:val="24"/>
          <w:szCs w:val="24"/>
        </w:rPr>
        <w:t>, triggering</w:t>
      </w:r>
      <w:proofErr w:type="gramEnd"/>
      <w:r w:rsidRPr="005040C4">
        <w:rPr>
          <w:rFonts w:ascii="Times New Roman" w:hAnsi="Times New Roman"/>
          <w:sz w:val="24"/>
          <w:szCs w:val="24"/>
        </w:rPr>
        <w:t xml:space="preserve"> circuit using pulse train.</w:t>
      </w: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proofErr w:type="spellStart"/>
      <w:r w:rsidRPr="005040C4">
        <w:rPr>
          <w:rFonts w:ascii="Times New Roman" w:hAnsi="Times New Roman"/>
          <w:b/>
          <w:bCs/>
          <w:sz w:val="24"/>
          <w:szCs w:val="24"/>
        </w:rPr>
        <w:t>Thyristor</w:t>
      </w:r>
      <w:proofErr w:type="spellEnd"/>
      <w:r w:rsidRPr="005040C4">
        <w:rPr>
          <w:rFonts w:ascii="Times New Roman" w:hAnsi="Times New Roman"/>
          <w:b/>
          <w:bCs/>
          <w:sz w:val="24"/>
          <w:szCs w:val="24"/>
        </w:rPr>
        <w:t xml:space="preserve"> commutation circuits: </w:t>
      </w:r>
      <w:r w:rsidRPr="005040C4">
        <w:rPr>
          <w:rFonts w:ascii="Times New Roman" w:hAnsi="Times New Roman"/>
          <w:sz w:val="24"/>
          <w:szCs w:val="24"/>
        </w:rPr>
        <w:t xml:space="preserve">Class-A, Class-B, Class-C, Class-D, </w:t>
      </w:r>
      <w:proofErr w:type="spellStart"/>
      <w:r w:rsidRPr="005040C4">
        <w:rPr>
          <w:rFonts w:ascii="Times New Roman" w:hAnsi="Times New Roman"/>
          <w:sz w:val="24"/>
          <w:szCs w:val="24"/>
        </w:rPr>
        <w:t>Calss</w:t>
      </w:r>
      <w:proofErr w:type="spellEnd"/>
      <w:r w:rsidRPr="005040C4">
        <w:rPr>
          <w:rFonts w:ascii="Times New Roman" w:hAnsi="Times New Roman"/>
          <w:sz w:val="24"/>
          <w:szCs w:val="24"/>
        </w:rPr>
        <w:t xml:space="preserve">-E, Class-F commutation circuits. Series and parallel operation of </w:t>
      </w:r>
      <w:proofErr w:type="spellStart"/>
      <w:r w:rsidRPr="005040C4">
        <w:rPr>
          <w:rFonts w:ascii="Times New Roman" w:hAnsi="Times New Roman"/>
          <w:sz w:val="24"/>
          <w:szCs w:val="24"/>
        </w:rPr>
        <w:t>thyristors</w:t>
      </w:r>
      <w:proofErr w:type="spellEnd"/>
      <w:r w:rsidRPr="005040C4">
        <w:rPr>
          <w:rFonts w:ascii="Times New Roman" w:hAnsi="Times New Roman"/>
          <w:sz w:val="24"/>
          <w:szCs w:val="24"/>
        </w:rPr>
        <w:t xml:space="preserve">, protection of </w:t>
      </w:r>
      <w:proofErr w:type="spellStart"/>
      <w:proofErr w:type="gramStart"/>
      <w:r w:rsidRPr="005040C4">
        <w:rPr>
          <w:rFonts w:ascii="Times New Roman" w:hAnsi="Times New Roman"/>
          <w:sz w:val="24"/>
          <w:szCs w:val="24"/>
        </w:rPr>
        <w:t>thyristors</w:t>
      </w:r>
      <w:proofErr w:type="spellEnd"/>
      <w:r w:rsidRPr="005040C4">
        <w:rPr>
          <w:rFonts w:ascii="Times New Roman" w:hAnsi="Times New Roman"/>
          <w:sz w:val="24"/>
          <w:szCs w:val="24"/>
        </w:rPr>
        <w:t xml:space="preserve"> :</w:t>
      </w:r>
      <w:proofErr w:type="gramEnd"/>
      <w:r w:rsidRPr="005040C4">
        <w:rPr>
          <w:rFonts w:ascii="Times New Roman" w:hAnsi="Times New Roman"/>
          <w:sz w:val="24"/>
          <w:szCs w:val="24"/>
        </w:rPr>
        <w:t xml:space="preserve"> </w:t>
      </w:r>
      <w:proofErr w:type="spellStart"/>
      <w:r w:rsidRPr="005040C4">
        <w:rPr>
          <w:rFonts w:ascii="Times New Roman" w:hAnsi="Times New Roman"/>
          <w:sz w:val="24"/>
          <w:szCs w:val="24"/>
        </w:rPr>
        <w:t>di</w:t>
      </w:r>
      <w:proofErr w:type="spellEnd"/>
      <w:r w:rsidRPr="005040C4">
        <w:rPr>
          <w:rFonts w:ascii="Times New Roman" w:hAnsi="Times New Roman"/>
          <w:sz w:val="24"/>
          <w:szCs w:val="24"/>
        </w:rPr>
        <w:t>/</w:t>
      </w:r>
      <w:proofErr w:type="spellStart"/>
      <w:r w:rsidRPr="005040C4">
        <w:rPr>
          <w:rFonts w:ascii="Times New Roman" w:hAnsi="Times New Roman"/>
          <w:sz w:val="24"/>
          <w:szCs w:val="24"/>
        </w:rPr>
        <w:t>dt</w:t>
      </w:r>
      <w:proofErr w:type="spellEnd"/>
      <w:r w:rsidRPr="005040C4">
        <w:rPr>
          <w:rFonts w:ascii="Times New Roman" w:hAnsi="Times New Roman"/>
          <w:sz w:val="24"/>
          <w:szCs w:val="24"/>
        </w:rPr>
        <w:t xml:space="preserve"> protection, </w:t>
      </w:r>
      <w:proofErr w:type="spellStart"/>
      <w:r w:rsidRPr="005040C4">
        <w:rPr>
          <w:rFonts w:ascii="Times New Roman" w:hAnsi="Times New Roman"/>
          <w:sz w:val="24"/>
          <w:szCs w:val="24"/>
        </w:rPr>
        <w:t>dv</w:t>
      </w:r>
      <w:proofErr w:type="spellEnd"/>
      <w:r w:rsidRPr="005040C4">
        <w:rPr>
          <w:rFonts w:ascii="Times New Roman" w:hAnsi="Times New Roman"/>
          <w:sz w:val="24"/>
          <w:szCs w:val="24"/>
        </w:rPr>
        <w:t>/</w:t>
      </w:r>
      <w:proofErr w:type="spellStart"/>
      <w:r w:rsidRPr="005040C4">
        <w:rPr>
          <w:rFonts w:ascii="Times New Roman" w:hAnsi="Times New Roman"/>
          <w:sz w:val="24"/>
          <w:szCs w:val="24"/>
        </w:rPr>
        <w:t>dt</w:t>
      </w:r>
      <w:proofErr w:type="spellEnd"/>
      <w:r w:rsidRPr="005040C4">
        <w:rPr>
          <w:rFonts w:ascii="Times New Roman" w:hAnsi="Times New Roman"/>
          <w:sz w:val="24"/>
          <w:szCs w:val="24"/>
        </w:rPr>
        <w:t xml:space="preserve"> protection, design of </w:t>
      </w:r>
      <w:proofErr w:type="spellStart"/>
      <w:r w:rsidRPr="005040C4">
        <w:rPr>
          <w:rFonts w:ascii="Times New Roman" w:hAnsi="Times New Roman"/>
          <w:sz w:val="24"/>
          <w:szCs w:val="24"/>
        </w:rPr>
        <w:t>snubber</w:t>
      </w:r>
      <w:proofErr w:type="spellEnd"/>
      <w:r w:rsidRPr="005040C4">
        <w:rPr>
          <w:rFonts w:ascii="Times New Roman" w:hAnsi="Times New Roman"/>
          <w:sz w:val="24"/>
          <w:szCs w:val="24"/>
        </w:rPr>
        <w:t xml:space="preserve"> circuit, overvoltage protection, over current protection.</w:t>
      </w:r>
    </w:p>
    <w:p w:rsidR="004E2648" w:rsidRPr="005040C4" w:rsidRDefault="004E2648" w:rsidP="004E2648">
      <w:pPr>
        <w:autoSpaceDE w:val="0"/>
        <w:autoSpaceDN w:val="0"/>
        <w:adjustRightInd w:val="0"/>
        <w:spacing w:after="0" w:line="240" w:lineRule="auto"/>
        <w:rPr>
          <w:rFonts w:ascii="Times New Roman" w:hAnsi="Times New Roman"/>
          <w:b/>
          <w:bCs/>
          <w:sz w:val="24"/>
          <w:szCs w:val="24"/>
        </w:rPr>
      </w:pPr>
    </w:p>
    <w:p w:rsidR="00A00D4C" w:rsidRDefault="00A00D4C" w:rsidP="004E264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Unit-IV</w:t>
      </w:r>
    </w:p>
    <w:p w:rsidR="004E2648" w:rsidRPr="005040C4" w:rsidRDefault="004E2648" w:rsidP="004E2648">
      <w:pPr>
        <w:autoSpaceDE w:val="0"/>
        <w:autoSpaceDN w:val="0"/>
        <w:adjustRightInd w:val="0"/>
        <w:spacing w:after="0" w:line="240" w:lineRule="auto"/>
        <w:rPr>
          <w:rFonts w:ascii="Times New Roman" w:hAnsi="Times New Roman"/>
          <w:b/>
          <w:bCs/>
          <w:sz w:val="24"/>
          <w:szCs w:val="24"/>
        </w:rPr>
      </w:pPr>
      <w:r w:rsidRPr="005040C4">
        <w:rPr>
          <w:rFonts w:ascii="Times New Roman" w:hAnsi="Times New Roman"/>
          <w:b/>
          <w:bCs/>
          <w:sz w:val="24"/>
          <w:szCs w:val="24"/>
        </w:rPr>
        <w:t>Sensors and Transducers</w:t>
      </w:r>
    </w:p>
    <w:p w:rsidR="004E2648" w:rsidRPr="005040C4" w:rsidRDefault="004E2648" w:rsidP="004E2648">
      <w:pPr>
        <w:autoSpaceDE w:val="0"/>
        <w:autoSpaceDN w:val="0"/>
        <w:adjustRightInd w:val="0"/>
        <w:spacing w:after="0" w:line="240" w:lineRule="auto"/>
        <w:rPr>
          <w:rFonts w:ascii="Times New Roman" w:hAnsi="Times New Roman"/>
          <w:b/>
          <w:bCs/>
          <w:sz w:val="24"/>
          <w:szCs w:val="24"/>
        </w:rPr>
      </w:pP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b/>
          <w:bCs/>
          <w:sz w:val="24"/>
          <w:szCs w:val="24"/>
        </w:rPr>
        <w:t xml:space="preserve">Basic concepts and Classification: </w:t>
      </w:r>
      <w:r w:rsidRPr="005040C4">
        <w:rPr>
          <w:rFonts w:ascii="Times New Roman" w:hAnsi="Times New Roman"/>
          <w:sz w:val="24"/>
          <w:szCs w:val="24"/>
        </w:rPr>
        <w:t>Introduction, System Configuration, Problem Analysis, Basic Characteristics of Measuring Devices, Calibration</w:t>
      </w: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b/>
          <w:bCs/>
          <w:sz w:val="24"/>
          <w:szCs w:val="24"/>
        </w:rPr>
        <w:t xml:space="preserve">Transducer classification: </w:t>
      </w:r>
      <w:r w:rsidRPr="005040C4">
        <w:rPr>
          <w:rFonts w:ascii="Times New Roman" w:hAnsi="Times New Roman"/>
          <w:sz w:val="24"/>
          <w:szCs w:val="24"/>
        </w:rPr>
        <w:t>Introduction, Electrical Transducer, Classification, Basic Requirements of a Transducer. Introduction, Principles of Transduction, Digital Transducers, Level Measurements</w:t>
      </w: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b/>
          <w:bCs/>
          <w:sz w:val="24"/>
          <w:szCs w:val="24"/>
        </w:rPr>
        <w:t xml:space="preserve">Strain Measurement: </w:t>
      </w:r>
      <w:r w:rsidRPr="005040C4">
        <w:rPr>
          <w:rFonts w:ascii="Times New Roman" w:hAnsi="Times New Roman"/>
          <w:sz w:val="24"/>
          <w:szCs w:val="24"/>
        </w:rPr>
        <w:t xml:space="preserve">Introduction, Factors affecting Strain Measurements, Types of Strain Gauges, Theory of Operation of Resistance Strain Gauges, Types of Electrical Strain Gauges, </w:t>
      </w:r>
      <w:proofErr w:type="gramStart"/>
      <w:r w:rsidRPr="005040C4">
        <w:rPr>
          <w:rFonts w:ascii="Times New Roman" w:hAnsi="Times New Roman"/>
          <w:sz w:val="24"/>
          <w:szCs w:val="24"/>
        </w:rPr>
        <w:t>Materials</w:t>
      </w:r>
      <w:proofErr w:type="gramEnd"/>
      <w:r w:rsidRPr="005040C4">
        <w:rPr>
          <w:rFonts w:ascii="Times New Roman" w:hAnsi="Times New Roman"/>
          <w:sz w:val="24"/>
          <w:szCs w:val="24"/>
        </w:rPr>
        <w:t xml:space="preserve"> for Strain Gauges, Gauging Techniques and Other Factors, Strain Gauge Circuits, Temperature Compensation, Applications.</w:t>
      </w:r>
    </w:p>
    <w:p w:rsidR="004E2648" w:rsidRPr="005040C4" w:rsidRDefault="004E2648" w:rsidP="004E2648">
      <w:pPr>
        <w:autoSpaceDE w:val="0"/>
        <w:autoSpaceDN w:val="0"/>
        <w:adjustRightInd w:val="0"/>
        <w:spacing w:after="0" w:line="240" w:lineRule="auto"/>
        <w:rPr>
          <w:rFonts w:ascii="Times New Roman" w:hAnsi="Times New Roman"/>
          <w:b/>
          <w:bCs/>
          <w:sz w:val="24"/>
          <w:szCs w:val="24"/>
        </w:rPr>
      </w:pPr>
    </w:p>
    <w:p w:rsidR="00A00D4C" w:rsidRDefault="00A00D4C" w:rsidP="004E264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Unit-V</w:t>
      </w: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b/>
          <w:bCs/>
          <w:sz w:val="24"/>
          <w:szCs w:val="24"/>
        </w:rPr>
        <w:t xml:space="preserve">Pressure Transducer: </w:t>
      </w:r>
      <w:r w:rsidRPr="005040C4">
        <w:rPr>
          <w:rFonts w:ascii="Times New Roman" w:hAnsi="Times New Roman"/>
          <w:sz w:val="24"/>
          <w:szCs w:val="24"/>
        </w:rPr>
        <w:t>Introduction, Diaphragms, Other Elastic Elements, Transduction Methods, Force- Balance Transducer, Solid State Devices, Thin Film Pressure Transducers, Piezoelectric Pressure Transducer, Vibrating Element Pressure Sensors, Pressure Multiplexer, Pressure Calibration</w:t>
      </w:r>
    </w:p>
    <w:p w:rsidR="004E2648" w:rsidRPr="005040C4" w:rsidRDefault="004E2648" w:rsidP="004E2648">
      <w:pPr>
        <w:autoSpaceDE w:val="0"/>
        <w:autoSpaceDN w:val="0"/>
        <w:adjustRightInd w:val="0"/>
        <w:spacing w:after="0" w:line="240" w:lineRule="auto"/>
        <w:rPr>
          <w:rFonts w:ascii="Times New Roman" w:hAnsi="Times New Roman"/>
          <w:sz w:val="24"/>
          <w:szCs w:val="24"/>
        </w:rPr>
      </w:pPr>
      <w:r w:rsidRPr="005040C4">
        <w:rPr>
          <w:rFonts w:ascii="Times New Roman" w:hAnsi="Times New Roman"/>
          <w:b/>
          <w:bCs/>
          <w:sz w:val="24"/>
          <w:szCs w:val="24"/>
        </w:rPr>
        <w:t xml:space="preserve">Temperature Transducer: </w:t>
      </w:r>
      <w:r w:rsidRPr="005040C4">
        <w:rPr>
          <w:rFonts w:ascii="Times New Roman" w:hAnsi="Times New Roman"/>
          <w:sz w:val="24"/>
          <w:szCs w:val="24"/>
        </w:rPr>
        <w:t xml:space="preserve">Introduction, Temperature Scales, Mechanical Temperature Sensors, Resistance- Type Temperature Sensors, Platinum Resistance Thermometer, </w:t>
      </w:r>
      <w:proofErr w:type="spellStart"/>
      <w:r w:rsidRPr="005040C4">
        <w:rPr>
          <w:rFonts w:ascii="Times New Roman" w:hAnsi="Times New Roman"/>
          <w:sz w:val="24"/>
          <w:szCs w:val="24"/>
        </w:rPr>
        <w:t>Thermistors</w:t>
      </w:r>
      <w:proofErr w:type="spellEnd"/>
      <w:r w:rsidRPr="005040C4">
        <w:rPr>
          <w:rFonts w:ascii="Times New Roman" w:hAnsi="Times New Roman"/>
          <w:sz w:val="24"/>
          <w:szCs w:val="24"/>
        </w:rPr>
        <w:t>. Thermocouples, Solid-State Sensors, Quartz</w:t>
      </w:r>
    </w:p>
    <w:p w:rsidR="004E2648" w:rsidRPr="005040C4" w:rsidRDefault="004E2648" w:rsidP="004E2648">
      <w:pPr>
        <w:autoSpaceDE w:val="0"/>
        <w:autoSpaceDN w:val="0"/>
        <w:adjustRightInd w:val="0"/>
        <w:spacing w:after="0" w:line="240" w:lineRule="auto"/>
        <w:rPr>
          <w:rFonts w:ascii="Times New Roman" w:hAnsi="Times New Roman"/>
          <w:sz w:val="24"/>
          <w:szCs w:val="24"/>
        </w:rPr>
      </w:pPr>
      <w:proofErr w:type="gramStart"/>
      <w:r w:rsidRPr="005040C4">
        <w:rPr>
          <w:rFonts w:ascii="Times New Roman" w:hAnsi="Times New Roman"/>
          <w:sz w:val="24"/>
          <w:szCs w:val="24"/>
        </w:rPr>
        <w:t>Thermometer, Temperature Measurement by Radiation Methods, Optical Pyrometer, Calibration of Thermometers.</w:t>
      </w:r>
      <w:proofErr w:type="gramEnd"/>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b/>
          <w:bCs/>
          <w:sz w:val="24"/>
          <w:szCs w:val="24"/>
        </w:rPr>
        <w:t xml:space="preserve">Force and Torque transducer: </w:t>
      </w:r>
      <w:r w:rsidRPr="005040C4">
        <w:rPr>
          <w:rFonts w:ascii="Times New Roman" w:hAnsi="Times New Roman"/>
          <w:sz w:val="24"/>
          <w:szCs w:val="24"/>
        </w:rPr>
        <w:t>Introduction, Force-Measuring Sensor- Load Cell, Effect of Temperature Variations, Dynamic Response of Elastic Transducers, Digital Force Transducers, Force-Balance Device, Hydraulic Load Cell, Electronic Weighing System, Torque Measurement.</w:t>
      </w:r>
    </w:p>
    <w:p w:rsidR="004E2648" w:rsidRPr="005040C4" w:rsidRDefault="004E2648" w:rsidP="004E2648">
      <w:pPr>
        <w:autoSpaceDE w:val="0"/>
        <w:autoSpaceDN w:val="0"/>
        <w:adjustRightInd w:val="0"/>
        <w:spacing w:after="0" w:line="240" w:lineRule="auto"/>
        <w:jc w:val="both"/>
        <w:rPr>
          <w:rFonts w:ascii="Times New Roman" w:hAnsi="Times New Roman"/>
          <w:sz w:val="24"/>
          <w:szCs w:val="24"/>
        </w:rPr>
      </w:pPr>
      <w:r w:rsidRPr="005040C4">
        <w:rPr>
          <w:rFonts w:ascii="Times New Roman" w:hAnsi="Times New Roman"/>
          <w:b/>
          <w:bCs/>
          <w:sz w:val="24"/>
          <w:szCs w:val="24"/>
        </w:rPr>
        <w:t xml:space="preserve">Vibration Transducers: </w:t>
      </w:r>
      <w:r w:rsidRPr="005040C4">
        <w:rPr>
          <w:rFonts w:ascii="Times New Roman" w:hAnsi="Times New Roman"/>
          <w:sz w:val="24"/>
          <w:szCs w:val="24"/>
        </w:rPr>
        <w:t>Introduction, Characteristic of Vibration, Analysis of Vibration-Sensing Devices, Vibration- Sensing Devices, Signal Conditioners, Shock Measurements, System Characteristics, Vibration Exciters, Calibration.</w:t>
      </w:r>
    </w:p>
    <w:p w:rsidR="004E2648" w:rsidRPr="005040C4" w:rsidRDefault="004E2648" w:rsidP="004E2648">
      <w:pPr>
        <w:autoSpaceDE w:val="0"/>
        <w:autoSpaceDN w:val="0"/>
        <w:adjustRightInd w:val="0"/>
        <w:spacing w:after="0" w:line="240" w:lineRule="auto"/>
        <w:rPr>
          <w:rFonts w:ascii="Times New Roman" w:hAnsi="Times New Roman"/>
          <w:b/>
          <w:bCs/>
          <w:i/>
          <w:sz w:val="24"/>
          <w:szCs w:val="24"/>
        </w:rPr>
      </w:pPr>
      <w:r w:rsidRPr="005040C4">
        <w:rPr>
          <w:rFonts w:ascii="Times New Roman" w:hAnsi="Times New Roman"/>
          <w:b/>
          <w:bCs/>
          <w:i/>
          <w:sz w:val="24"/>
          <w:szCs w:val="24"/>
        </w:rPr>
        <w:t>Suggested Readings</w:t>
      </w:r>
    </w:p>
    <w:p w:rsidR="004E2648" w:rsidRPr="005040C4" w:rsidRDefault="004E2648" w:rsidP="004E2648">
      <w:pPr>
        <w:autoSpaceDE w:val="0"/>
        <w:autoSpaceDN w:val="0"/>
        <w:adjustRightInd w:val="0"/>
        <w:spacing w:after="0" w:line="240" w:lineRule="auto"/>
        <w:rPr>
          <w:rFonts w:ascii="Times New Roman" w:hAnsi="Times New Roman"/>
          <w:b/>
          <w:bCs/>
          <w:sz w:val="24"/>
          <w:szCs w:val="24"/>
        </w:rPr>
      </w:pPr>
    </w:p>
    <w:p w:rsidR="004E2648" w:rsidRPr="005040C4" w:rsidRDefault="004E2648" w:rsidP="004E2648">
      <w:pPr>
        <w:autoSpaceDE w:val="0"/>
        <w:autoSpaceDN w:val="0"/>
        <w:adjustRightInd w:val="0"/>
        <w:spacing w:after="0" w:line="240" w:lineRule="auto"/>
        <w:rPr>
          <w:rFonts w:ascii="Times New Roman" w:hAnsi="Times New Roman"/>
          <w:sz w:val="24"/>
          <w:szCs w:val="24"/>
        </w:rPr>
      </w:pPr>
      <w:r w:rsidRPr="005040C4">
        <w:rPr>
          <w:rFonts w:ascii="Times New Roman" w:hAnsi="Times New Roman"/>
          <w:sz w:val="24"/>
          <w:szCs w:val="24"/>
        </w:rPr>
        <w:t xml:space="preserve">1. A Course in Elec. &amp; Electronic Measurement and Instrumentation: A.K. </w:t>
      </w:r>
      <w:proofErr w:type="spellStart"/>
      <w:r w:rsidRPr="005040C4">
        <w:rPr>
          <w:rFonts w:ascii="Times New Roman" w:hAnsi="Times New Roman"/>
          <w:sz w:val="24"/>
          <w:szCs w:val="24"/>
        </w:rPr>
        <w:t>Sawhney</w:t>
      </w:r>
      <w:proofErr w:type="spellEnd"/>
      <w:r w:rsidRPr="005040C4">
        <w:rPr>
          <w:rFonts w:ascii="Times New Roman" w:hAnsi="Times New Roman"/>
          <w:sz w:val="24"/>
          <w:szCs w:val="24"/>
        </w:rPr>
        <w:t xml:space="preserve"> </w:t>
      </w:r>
      <w:proofErr w:type="spellStart"/>
      <w:r w:rsidRPr="005040C4">
        <w:rPr>
          <w:rFonts w:ascii="Times New Roman" w:hAnsi="Times New Roman"/>
          <w:sz w:val="24"/>
          <w:szCs w:val="24"/>
        </w:rPr>
        <w:t>Dhanpat</w:t>
      </w:r>
      <w:proofErr w:type="spellEnd"/>
      <w:r w:rsidRPr="005040C4">
        <w:rPr>
          <w:rFonts w:ascii="Times New Roman" w:hAnsi="Times New Roman"/>
          <w:sz w:val="24"/>
          <w:szCs w:val="24"/>
        </w:rPr>
        <w:t xml:space="preserve"> </w:t>
      </w:r>
      <w:r>
        <w:rPr>
          <w:rFonts w:ascii="Times New Roman" w:hAnsi="Times New Roman"/>
          <w:sz w:val="24"/>
          <w:szCs w:val="24"/>
        </w:rPr>
        <w:t xml:space="preserve">  </w:t>
      </w:r>
      <w:r w:rsidR="007C34A4">
        <w:rPr>
          <w:rFonts w:ascii="Times New Roman" w:hAnsi="Times New Roman"/>
          <w:sz w:val="24"/>
          <w:szCs w:val="24"/>
        </w:rPr>
        <w:t xml:space="preserve">   </w:t>
      </w:r>
      <w:proofErr w:type="spellStart"/>
      <w:r w:rsidRPr="005040C4">
        <w:rPr>
          <w:rFonts w:ascii="Times New Roman" w:hAnsi="Times New Roman"/>
          <w:sz w:val="24"/>
          <w:szCs w:val="24"/>
        </w:rPr>
        <w:t>Rai</w:t>
      </w:r>
      <w:proofErr w:type="spellEnd"/>
      <w:r w:rsidRPr="005040C4">
        <w:rPr>
          <w:rFonts w:ascii="Times New Roman" w:hAnsi="Times New Roman"/>
          <w:sz w:val="24"/>
          <w:szCs w:val="24"/>
        </w:rPr>
        <w:t xml:space="preserve"> &amp; Sons,</w:t>
      </w:r>
      <w:r>
        <w:rPr>
          <w:rFonts w:ascii="Times New Roman" w:hAnsi="Times New Roman"/>
          <w:sz w:val="24"/>
          <w:szCs w:val="24"/>
        </w:rPr>
        <w:t xml:space="preserve"> </w:t>
      </w:r>
      <w:r w:rsidRPr="005040C4">
        <w:rPr>
          <w:rFonts w:ascii="Times New Roman" w:hAnsi="Times New Roman"/>
          <w:sz w:val="24"/>
          <w:szCs w:val="24"/>
        </w:rPr>
        <w:t>New Delhi, 1995.</w:t>
      </w:r>
    </w:p>
    <w:p w:rsidR="004E2648" w:rsidRPr="005040C4" w:rsidRDefault="004E2648" w:rsidP="004E2648">
      <w:pPr>
        <w:autoSpaceDE w:val="0"/>
        <w:autoSpaceDN w:val="0"/>
        <w:adjustRightInd w:val="0"/>
        <w:spacing w:after="0" w:line="240" w:lineRule="auto"/>
        <w:rPr>
          <w:rFonts w:ascii="Times New Roman" w:hAnsi="Times New Roman"/>
          <w:sz w:val="24"/>
          <w:szCs w:val="24"/>
        </w:rPr>
      </w:pPr>
      <w:r w:rsidRPr="005040C4">
        <w:rPr>
          <w:rFonts w:ascii="Times New Roman" w:hAnsi="Times New Roman"/>
          <w:sz w:val="24"/>
          <w:szCs w:val="24"/>
        </w:rPr>
        <w:t>2. Electronic Instrumentation and measurement techniques: W.O. Cooper, Prentice Hall of India Limited,</w:t>
      </w:r>
      <w:r>
        <w:rPr>
          <w:rFonts w:ascii="Times New Roman" w:hAnsi="Times New Roman"/>
          <w:sz w:val="24"/>
          <w:szCs w:val="24"/>
        </w:rPr>
        <w:t xml:space="preserve"> </w:t>
      </w:r>
      <w:r w:rsidRPr="005040C4">
        <w:rPr>
          <w:rFonts w:ascii="Times New Roman" w:hAnsi="Times New Roman"/>
          <w:sz w:val="24"/>
          <w:szCs w:val="24"/>
        </w:rPr>
        <w:t>New Delhi, 1992.</w:t>
      </w:r>
    </w:p>
    <w:p w:rsidR="004E2648" w:rsidRPr="005040C4" w:rsidRDefault="004E2648" w:rsidP="004E2648">
      <w:pPr>
        <w:autoSpaceDE w:val="0"/>
        <w:autoSpaceDN w:val="0"/>
        <w:adjustRightInd w:val="0"/>
        <w:spacing w:after="0" w:line="240" w:lineRule="auto"/>
        <w:rPr>
          <w:rFonts w:ascii="Times New Roman" w:hAnsi="Times New Roman"/>
          <w:sz w:val="24"/>
          <w:szCs w:val="24"/>
        </w:rPr>
      </w:pPr>
      <w:r w:rsidRPr="005040C4">
        <w:rPr>
          <w:rFonts w:ascii="Times New Roman" w:hAnsi="Times New Roman"/>
          <w:sz w:val="24"/>
          <w:szCs w:val="24"/>
        </w:rPr>
        <w:t>3. Electronic measurement &amp; Instrumentation systems: Larry Jones &amp; A foster Chin</w:t>
      </w:r>
    </w:p>
    <w:p w:rsidR="004E2648" w:rsidRPr="005040C4" w:rsidRDefault="004E2648" w:rsidP="004E2648">
      <w:pPr>
        <w:autoSpaceDE w:val="0"/>
        <w:autoSpaceDN w:val="0"/>
        <w:adjustRightInd w:val="0"/>
        <w:spacing w:after="0" w:line="240" w:lineRule="auto"/>
        <w:rPr>
          <w:rFonts w:ascii="Times New Roman" w:hAnsi="Times New Roman"/>
          <w:sz w:val="24"/>
          <w:szCs w:val="24"/>
        </w:rPr>
      </w:pPr>
      <w:r w:rsidRPr="005040C4">
        <w:rPr>
          <w:rFonts w:ascii="Times New Roman" w:hAnsi="Times New Roman"/>
          <w:sz w:val="24"/>
          <w:szCs w:val="24"/>
        </w:rPr>
        <w:t xml:space="preserve">4. Electronic measurement &amp; measuring Instruments: Golding &amp; </w:t>
      </w:r>
      <w:proofErr w:type="spellStart"/>
      <w:r w:rsidRPr="005040C4">
        <w:rPr>
          <w:rFonts w:ascii="Times New Roman" w:hAnsi="Times New Roman"/>
          <w:sz w:val="24"/>
          <w:szCs w:val="24"/>
        </w:rPr>
        <w:t>Waddis</w:t>
      </w:r>
      <w:proofErr w:type="spellEnd"/>
      <w:r w:rsidRPr="005040C4">
        <w:rPr>
          <w:rFonts w:ascii="Times New Roman" w:hAnsi="Times New Roman"/>
          <w:sz w:val="24"/>
          <w:szCs w:val="24"/>
        </w:rPr>
        <w:t xml:space="preserve"> A H Wheeler &amp; Company,</w:t>
      </w:r>
      <w:r>
        <w:rPr>
          <w:rFonts w:ascii="Times New Roman" w:hAnsi="Times New Roman"/>
          <w:sz w:val="24"/>
          <w:szCs w:val="24"/>
        </w:rPr>
        <w:t xml:space="preserve"> </w:t>
      </w:r>
      <w:r w:rsidRPr="005040C4">
        <w:rPr>
          <w:rFonts w:ascii="Times New Roman" w:hAnsi="Times New Roman"/>
          <w:sz w:val="24"/>
          <w:szCs w:val="24"/>
        </w:rPr>
        <w:t xml:space="preserve">Calcutta, 1993.                                                                                                                                    </w:t>
      </w:r>
    </w:p>
    <w:p w:rsidR="004E2648" w:rsidRPr="005040C4" w:rsidRDefault="004E2648" w:rsidP="004E2648">
      <w:pPr>
        <w:jc w:val="both"/>
        <w:rPr>
          <w:rFonts w:ascii="Times New Roman" w:hAnsi="Times New Roman"/>
          <w:sz w:val="24"/>
          <w:szCs w:val="24"/>
        </w:rPr>
      </w:pPr>
      <w:r w:rsidRPr="005040C4">
        <w:rPr>
          <w:rFonts w:ascii="Times New Roman" w:hAnsi="Times New Roman"/>
          <w:sz w:val="24"/>
          <w:szCs w:val="24"/>
        </w:rPr>
        <w:lastRenderedPageBreak/>
        <w:t xml:space="preserve">5. Instrumentation Devices &amp; </w:t>
      </w:r>
      <w:proofErr w:type="gramStart"/>
      <w:r w:rsidRPr="005040C4">
        <w:rPr>
          <w:rFonts w:ascii="Times New Roman" w:hAnsi="Times New Roman"/>
          <w:sz w:val="24"/>
          <w:szCs w:val="24"/>
        </w:rPr>
        <w:t>Systems :</w:t>
      </w:r>
      <w:proofErr w:type="gramEnd"/>
      <w:r w:rsidRPr="005040C4">
        <w:rPr>
          <w:rFonts w:ascii="Times New Roman" w:hAnsi="Times New Roman"/>
          <w:sz w:val="24"/>
          <w:szCs w:val="24"/>
        </w:rPr>
        <w:t xml:space="preserve"> C.S. </w:t>
      </w:r>
      <w:proofErr w:type="spellStart"/>
      <w:r w:rsidRPr="005040C4">
        <w:rPr>
          <w:rFonts w:ascii="Times New Roman" w:hAnsi="Times New Roman"/>
          <w:sz w:val="24"/>
          <w:szCs w:val="24"/>
        </w:rPr>
        <w:t>Rangan</w:t>
      </w:r>
      <w:proofErr w:type="spellEnd"/>
      <w:r w:rsidRPr="005040C4">
        <w:rPr>
          <w:rFonts w:ascii="Times New Roman" w:hAnsi="Times New Roman"/>
          <w:sz w:val="24"/>
          <w:szCs w:val="24"/>
        </w:rPr>
        <w:t xml:space="preserve">, G.R. </w:t>
      </w:r>
      <w:proofErr w:type="spellStart"/>
      <w:r w:rsidRPr="005040C4">
        <w:rPr>
          <w:rFonts w:ascii="Times New Roman" w:hAnsi="Times New Roman"/>
          <w:sz w:val="24"/>
          <w:szCs w:val="24"/>
        </w:rPr>
        <w:t>Sarma</w:t>
      </w:r>
      <w:proofErr w:type="spellEnd"/>
      <w:r w:rsidRPr="005040C4">
        <w:rPr>
          <w:rFonts w:ascii="Times New Roman" w:hAnsi="Times New Roman"/>
          <w:sz w:val="24"/>
          <w:szCs w:val="24"/>
        </w:rPr>
        <w:t>, V.S.V. Mani, 2nd Edition, Tata McGraw Hill publishers.</w:t>
      </w:r>
    </w:p>
    <w:p w:rsidR="004E2648" w:rsidRPr="005040C4" w:rsidRDefault="004E2648" w:rsidP="004E2648">
      <w:pPr>
        <w:autoSpaceDE w:val="0"/>
        <w:autoSpaceDN w:val="0"/>
        <w:adjustRightInd w:val="0"/>
        <w:spacing w:after="0" w:line="240" w:lineRule="auto"/>
        <w:rPr>
          <w:rFonts w:ascii="Times New Roman" w:hAnsi="Times New Roman"/>
          <w:sz w:val="24"/>
          <w:szCs w:val="24"/>
        </w:rPr>
      </w:pPr>
      <w:r w:rsidRPr="005040C4">
        <w:rPr>
          <w:rFonts w:ascii="Times New Roman" w:hAnsi="Times New Roman"/>
          <w:sz w:val="24"/>
          <w:szCs w:val="24"/>
        </w:rPr>
        <w:t>6. Instruments and Transducers</w:t>
      </w:r>
      <w:r>
        <w:rPr>
          <w:rFonts w:ascii="Times New Roman" w:hAnsi="Times New Roman"/>
          <w:sz w:val="24"/>
          <w:szCs w:val="24"/>
        </w:rPr>
        <w:t xml:space="preserve">: D.V.S. </w:t>
      </w:r>
      <w:proofErr w:type="spellStart"/>
      <w:r>
        <w:rPr>
          <w:rFonts w:ascii="Times New Roman" w:hAnsi="Times New Roman"/>
          <w:sz w:val="24"/>
          <w:szCs w:val="24"/>
        </w:rPr>
        <w:t>Murty</w:t>
      </w:r>
      <w:proofErr w:type="spellEnd"/>
      <w:r w:rsidRPr="005040C4">
        <w:rPr>
          <w:rFonts w:ascii="Times New Roman" w:hAnsi="Times New Roman"/>
          <w:sz w:val="24"/>
          <w:szCs w:val="24"/>
        </w:rPr>
        <w:t>, PHI</w:t>
      </w:r>
      <w:r>
        <w:rPr>
          <w:rFonts w:ascii="Times New Roman" w:hAnsi="Times New Roman"/>
          <w:sz w:val="24"/>
          <w:szCs w:val="24"/>
        </w:rPr>
        <w:t>.</w:t>
      </w:r>
    </w:p>
    <w:p w:rsidR="004E2648" w:rsidRPr="005040C4" w:rsidRDefault="004E2648" w:rsidP="004E2648">
      <w:pPr>
        <w:autoSpaceDE w:val="0"/>
        <w:autoSpaceDN w:val="0"/>
        <w:adjustRightInd w:val="0"/>
        <w:spacing w:after="0" w:line="240" w:lineRule="auto"/>
        <w:rPr>
          <w:rFonts w:ascii="Times New Roman" w:hAnsi="Times New Roman"/>
          <w:sz w:val="24"/>
          <w:szCs w:val="24"/>
        </w:rPr>
      </w:pPr>
      <w:r w:rsidRPr="005040C4">
        <w:rPr>
          <w:rFonts w:ascii="Times New Roman" w:hAnsi="Times New Roman"/>
          <w:bCs/>
          <w:sz w:val="24"/>
          <w:szCs w:val="24"/>
        </w:rPr>
        <w:t xml:space="preserve">7. </w:t>
      </w:r>
      <w:r w:rsidRPr="005040C4">
        <w:rPr>
          <w:rFonts w:ascii="Times New Roman" w:hAnsi="Times New Roman"/>
          <w:sz w:val="24"/>
          <w:szCs w:val="24"/>
        </w:rPr>
        <w:t>Power Electronics: M.H. Rashid, Pearson Publication</w:t>
      </w:r>
    </w:p>
    <w:p w:rsidR="004E2648" w:rsidRPr="005040C4" w:rsidRDefault="004E2648" w:rsidP="004E2648">
      <w:pPr>
        <w:autoSpaceDE w:val="0"/>
        <w:autoSpaceDN w:val="0"/>
        <w:adjustRightInd w:val="0"/>
        <w:spacing w:after="0" w:line="240" w:lineRule="auto"/>
        <w:rPr>
          <w:rFonts w:ascii="Times New Roman" w:hAnsi="Times New Roman"/>
          <w:sz w:val="24"/>
          <w:szCs w:val="24"/>
        </w:rPr>
      </w:pPr>
      <w:r w:rsidRPr="005040C4">
        <w:rPr>
          <w:rFonts w:ascii="Times New Roman" w:hAnsi="Times New Roman"/>
          <w:sz w:val="24"/>
          <w:szCs w:val="24"/>
        </w:rPr>
        <w:t xml:space="preserve">8. </w:t>
      </w:r>
      <w:proofErr w:type="spellStart"/>
      <w:r w:rsidRPr="005040C4">
        <w:rPr>
          <w:rFonts w:ascii="Times New Roman" w:hAnsi="Times New Roman"/>
          <w:sz w:val="24"/>
          <w:szCs w:val="24"/>
        </w:rPr>
        <w:t>Cengage</w:t>
      </w:r>
      <w:proofErr w:type="spellEnd"/>
      <w:r w:rsidRPr="005040C4">
        <w:rPr>
          <w:rFonts w:ascii="Times New Roman" w:hAnsi="Times New Roman"/>
          <w:sz w:val="24"/>
          <w:szCs w:val="24"/>
        </w:rPr>
        <w:t xml:space="preserve"> Power Electronics Principles and Applications: Jacob, Learning.</w:t>
      </w:r>
    </w:p>
    <w:p w:rsidR="004E2648" w:rsidRPr="005040C4" w:rsidRDefault="004E2648" w:rsidP="004E2648">
      <w:pPr>
        <w:autoSpaceDE w:val="0"/>
        <w:autoSpaceDN w:val="0"/>
        <w:adjustRightInd w:val="0"/>
        <w:spacing w:after="0" w:line="240" w:lineRule="auto"/>
        <w:rPr>
          <w:rFonts w:ascii="Times New Roman" w:hAnsi="Times New Roman"/>
          <w:bCs/>
          <w:sz w:val="24"/>
          <w:szCs w:val="24"/>
        </w:rPr>
      </w:pPr>
      <w:r w:rsidRPr="005040C4">
        <w:rPr>
          <w:rFonts w:ascii="Times New Roman" w:hAnsi="Times New Roman"/>
          <w:bCs/>
          <w:sz w:val="24"/>
          <w:szCs w:val="24"/>
        </w:rPr>
        <w:t xml:space="preserve">9. </w:t>
      </w:r>
      <w:r w:rsidRPr="005040C4">
        <w:rPr>
          <w:rFonts w:ascii="Times New Roman" w:hAnsi="Times New Roman"/>
          <w:sz w:val="24"/>
          <w:szCs w:val="24"/>
        </w:rPr>
        <w:t xml:space="preserve">Power Electronics: V.R. </w:t>
      </w:r>
      <w:proofErr w:type="spellStart"/>
      <w:r w:rsidRPr="005040C4">
        <w:rPr>
          <w:rFonts w:ascii="Times New Roman" w:hAnsi="Times New Roman"/>
          <w:sz w:val="24"/>
          <w:szCs w:val="24"/>
        </w:rPr>
        <w:t>Murty</w:t>
      </w:r>
      <w:proofErr w:type="spellEnd"/>
      <w:r w:rsidRPr="005040C4">
        <w:rPr>
          <w:rFonts w:ascii="Times New Roman" w:hAnsi="Times New Roman"/>
          <w:sz w:val="24"/>
          <w:szCs w:val="24"/>
        </w:rPr>
        <w:t>, Oxford Publication</w:t>
      </w:r>
    </w:p>
    <w:p w:rsidR="004E2648" w:rsidRDefault="004E2648" w:rsidP="004E2648">
      <w:pPr>
        <w:autoSpaceDE w:val="0"/>
        <w:autoSpaceDN w:val="0"/>
        <w:adjustRightInd w:val="0"/>
        <w:spacing w:after="0" w:line="240" w:lineRule="auto"/>
        <w:rPr>
          <w:rFonts w:ascii="Times New Roman" w:hAnsi="Times New Roman"/>
          <w:b/>
          <w:bCs/>
          <w:sz w:val="24"/>
          <w:szCs w:val="24"/>
        </w:rPr>
      </w:pPr>
    </w:p>
    <w:p w:rsidR="00A00D4C" w:rsidRDefault="00A00D4C" w:rsidP="004E2648">
      <w:pPr>
        <w:autoSpaceDE w:val="0"/>
        <w:autoSpaceDN w:val="0"/>
        <w:adjustRightInd w:val="0"/>
        <w:spacing w:after="0" w:line="240" w:lineRule="auto"/>
        <w:rPr>
          <w:rFonts w:ascii="Times New Roman" w:hAnsi="Times New Roman"/>
          <w:b/>
          <w:bCs/>
          <w:sz w:val="24"/>
          <w:szCs w:val="24"/>
        </w:rPr>
      </w:pPr>
    </w:p>
    <w:p w:rsidR="00C95031" w:rsidRDefault="00C95031" w:rsidP="004E2648">
      <w:pPr>
        <w:autoSpaceDE w:val="0"/>
        <w:autoSpaceDN w:val="0"/>
        <w:adjustRightInd w:val="0"/>
        <w:spacing w:after="0" w:line="240" w:lineRule="auto"/>
      </w:pPr>
      <w:r>
        <w:t xml:space="preserve">CO-1: An ability to apply knowledge of mathematics, science, and engineering </w:t>
      </w:r>
    </w:p>
    <w:p w:rsidR="00C95031" w:rsidRDefault="00C95031" w:rsidP="004E2648">
      <w:pPr>
        <w:autoSpaceDE w:val="0"/>
        <w:autoSpaceDN w:val="0"/>
        <w:adjustRightInd w:val="0"/>
        <w:spacing w:after="0" w:line="240" w:lineRule="auto"/>
      </w:pPr>
      <w:r>
        <w:t xml:space="preserve">CO-2:  </w:t>
      </w:r>
      <w:proofErr w:type="gramStart"/>
      <w:r>
        <w:t>An ability</w:t>
      </w:r>
      <w:proofErr w:type="gramEnd"/>
      <w:r>
        <w:t xml:space="preserve"> to design and conduct experiments, as well as to analyze and interpret data</w:t>
      </w:r>
    </w:p>
    <w:p w:rsidR="00C95031" w:rsidRDefault="00C95031" w:rsidP="004E2648">
      <w:pPr>
        <w:autoSpaceDE w:val="0"/>
        <w:autoSpaceDN w:val="0"/>
        <w:adjustRightInd w:val="0"/>
        <w:spacing w:after="0" w:line="240" w:lineRule="auto"/>
      </w:pPr>
      <w:r>
        <w:t xml:space="preserve">CO-3: An ability to design a system, component, or process to meet desired needs within realistic constraints </w:t>
      </w:r>
    </w:p>
    <w:p w:rsidR="00A00D4C" w:rsidRDefault="00C95031" w:rsidP="004E2648">
      <w:pPr>
        <w:autoSpaceDE w:val="0"/>
        <w:autoSpaceDN w:val="0"/>
        <w:adjustRightInd w:val="0"/>
        <w:spacing w:after="0" w:line="240" w:lineRule="auto"/>
        <w:rPr>
          <w:rFonts w:ascii="Times New Roman" w:hAnsi="Times New Roman"/>
          <w:b/>
          <w:bCs/>
          <w:sz w:val="24"/>
          <w:szCs w:val="24"/>
        </w:rPr>
      </w:pPr>
      <w:r>
        <w:t>CO-4: An ability to function on multidisciplinary teams</w:t>
      </w:r>
    </w:p>
    <w:p w:rsidR="00A00D4C" w:rsidRDefault="00A00D4C" w:rsidP="004E2648">
      <w:pPr>
        <w:autoSpaceDE w:val="0"/>
        <w:autoSpaceDN w:val="0"/>
        <w:adjustRightInd w:val="0"/>
        <w:spacing w:after="0" w:line="240" w:lineRule="auto"/>
        <w:rPr>
          <w:rFonts w:ascii="Times New Roman" w:hAnsi="Times New Roman"/>
          <w:b/>
          <w:bCs/>
          <w:sz w:val="24"/>
          <w:szCs w:val="24"/>
        </w:rPr>
      </w:pPr>
    </w:p>
    <w:p w:rsidR="00C95031" w:rsidRPr="00D61306" w:rsidRDefault="00C95031" w:rsidP="00C95031">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C95031" w:rsidTr="00E16DBB">
        <w:tc>
          <w:tcPr>
            <w:tcW w:w="1110"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105" w:type="dxa"/>
            <w:gridSpan w:val="7"/>
          </w:tcPr>
          <w:p w:rsidR="00C95031" w:rsidRPr="00404634" w:rsidRDefault="00C95031"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C95031" w:rsidRPr="00404634" w:rsidRDefault="00C95031"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C95031" w:rsidTr="00E16DBB">
        <w:tc>
          <w:tcPr>
            <w:tcW w:w="1110"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83"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9"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C95031" w:rsidTr="00E16DBB">
        <w:tc>
          <w:tcPr>
            <w:tcW w:w="1110"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3"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99"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r>
      <w:tr w:rsidR="00C95031" w:rsidTr="00E16DBB">
        <w:tc>
          <w:tcPr>
            <w:tcW w:w="1110"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3"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r>
      <w:tr w:rsidR="00C95031" w:rsidTr="00E16DBB">
        <w:tc>
          <w:tcPr>
            <w:tcW w:w="1110"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CO3</w:t>
            </w: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3"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r>
      <w:tr w:rsidR="00C95031" w:rsidTr="00E16DBB">
        <w:tc>
          <w:tcPr>
            <w:tcW w:w="1110"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CO4</w:t>
            </w: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3"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99"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r>
    </w:tbl>
    <w:p w:rsidR="00A00D4C" w:rsidRPr="005040C4" w:rsidRDefault="00A00D4C" w:rsidP="004E2648">
      <w:pPr>
        <w:autoSpaceDE w:val="0"/>
        <w:autoSpaceDN w:val="0"/>
        <w:adjustRightInd w:val="0"/>
        <w:spacing w:after="0" w:line="240" w:lineRule="auto"/>
        <w:rPr>
          <w:rFonts w:ascii="Times New Roman" w:hAnsi="Times New Roman"/>
          <w:b/>
          <w:bCs/>
          <w:sz w:val="24"/>
          <w:szCs w:val="24"/>
        </w:rPr>
      </w:pPr>
    </w:p>
    <w:p w:rsidR="00540A84" w:rsidRPr="00030B77" w:rsidRDefault="000A7810" w:rsidP="00030B77">
      <w:pPr>
        <w:spacing w:before="100" w:beforeAutospacing="1" w:after="100" w:afterAutospacing="1" w:line="240" w:lineRule="auto"/>
        <w:jc w:val="both"/>
        <w:outlineLvl w:val="1"/>
        <w:rPr>
          <w:rFonts w:ascii="Times New Roman" w:hAnsi="Times New Roman"/>
          <w:b/>
          <w:vanish/>
          <w:sz w:val="24"/>
          <w:szCs w:val="24"/>
          <w:lang w:eastAsia="en-IN"/>
        </w:rPr>
      </w:pPr>
      <w:r>
        <w:rPr>
          <w:rFonts w:ascii="Times New Roman" w:eastAsia="Calibri" w:hAnsi="Times New Roman"/>
          <w:b/>
          <w:sz w:val="24"/>
          <w:szCs w:val="24"/>
        </w:rPr>
        <w:t>MPH018B</w:t>
      </w:r>
      <w:r w:rsidR="00540A84" w:rsidRPr="00030B77">
        <w:rPr>
          <w:rFonts w:ascii="Times New Roman" w:hAnsi="Times New Roman"/>
          <w:b/>
          <w:sz w:val="24"/>
          <w:szCs w:val="24"/>
        </w:rPr>
        <w:t>: General Relativity and Cosmology</w:t>
      </w:r>
      <w:r w:rsidR="00B63A1D">
        <w:rPr>
          <w:rFonts w:ascii="Times New Roman" w:hAnsi="Times New Roman"/>
          <w:b/>
          <w:sz w:val="24"/>
          <w:szCs w:val="24"/>
        </w:rPr>
        <w:t xml:space="preserve">               </w:t>
      </w:r>
      <w:r w:rsidR="00030B77">
        <w:rPr>
          <w:rFonts w:ascii="Times New Roman" w:hAnsi="Times New Roman"/>
          <w:b/>
          <w:sz w:val="24"/>
          <w:szCs w:val="24"/>
        </w:rPr>
        <w:t xml:space="preserve">       </w:t>
      </w:r>
      <w:r w:rsidR="005026AB">
        <w:rPr>
          <w:rFonts w:ascii="Times New Roman" w:hAnsi="Times New Roman"/>
          <w:b/>
          <w:sz w:val="24"/>
          <w:szCs w:val="24"/>
        </w:rPr>
        <w:t xml:space="preserve">             </w:t>
      </w:r>
      <w:r w:rsidR="00FA0169">
        <w:rPr>
          <w:rFonts w:ascii="Times New Roman" w:hAnsi="Times New Roman"/>
          <w:b/>
          <w:sz w:val="24"/>
          <w:szCs w:val="24"/>
        </w:rPr>
        <w:t xml:space="preserve">    </w:t>
      </w:r>
      <w:r w:rsidR="005026AB">
        <w:rPr>
          <w:rFonts w:ascii="Times New Roman" w:hAnsi="Times New Roman"/>
          <w:b/>
          <w:sz w:val="24"/>
          <w:szCs w:val="24"/>
        </w:rPr>
        <w:t xml:space="preserve">           </w:t>
      </w:r>
      <w:r w:rsidR="00030B77">
        <w:rPr>
          <w:rFonts w:ascii="Times New Roman" w:hAnsi="Times New Roman"/>
          <w:b/>
          <w:sz w:val="24"/>
          <w:szCs w:val="24"/>
        </w:rPr>
        <w:t xml:space="preserve">    Credit(s): 4</w:t>
      </w:r>
      <w:r w:rsidR="00540A84" w:rsidRPr="00030B77">
        <w:rPr>
          <w:rFonts w:ascii="Times New Roman" w:hAnsi="Times New Roman"/>
          <w:b/>
          <w:vanish/>
          <w:sz w:val="24"/>
          <w:szCs w:val="24"/>
          <w:lang w:eastAsia="en-IN"/>
        </w:rPr>
        <w:t>2010-2011 Winter</w:t>
      </w:r>
    </w:p>
    <w:p w:rsidR="00540A84" w:rsidRPr="00030B77" w:rsidRDefault="00540A84" w:rsidP="00A81B1C">
      <w:pPr>
        <w:numPr>
          <w:ilvl w:val="0"/>
          <w:numId w:val="8"/>
        </w:numPr>
        <w:spacing w:before="100" w:beforeAutospacing="1" w:after="100" w:afterAutospacing="1" w:line="240" w:lineRule="auto"/>
        <w:jc w:val="center"/>
        <w:rPr>
          <w:rFonts w:ascii="Times New Roman" w:hAnsi="Times New Roman"/>
          <w:b/>
          <w:vanish/>
          <w:sz w:val="24"/>
          <w:szCs w:val="24"/>
          <w:lang w:eastAsia="en-IN"/>
        </w:rPr>
      </w:pPr>
      <w:r w:rsidRPr="00030B77">
        <w:rPr>
          <w:rFonts w:ascii="Times New Roman" w:hAnsi="Times New Roman"/>
          <w:b/>
          <w:vanish/>
          <w:sz w:val="24"/>
          <w:szCs w:val="24"/>
          <w:lang w:eastAsia="en-IN"/>
        </w:rPr>
        <w:t xml:space="preserve">PHYSICS 152A | 3 units | Class # 19185 | Section 01 | Grading: Letter or Credit/No Credit | LEC </w:t>
      </w:r>
      <w:r w:rsidRPr="00030B77">
        <w:rPr>
          <w:rFonts w:ascii="Times New Roman" w:hAnsi="Times New Roman"/>
          <w:b/>
          <w:vanish/>
          <w:sz w:val="24"/>
          <w:szCs w:val="24"/>
          <w:lang w:eastAsia="en-IN"/>
        </w:rPr>
        <w:br/>
        <w:t xml:space="preserve">01/03/2011 - 03/11/2011 Mon, Wed, Fri 9:30 AM - 10:45 AM at SEQUOIA200 with Burchat, P. (PI) </w:t>
      </w:r>
      <w:r w:rsidRPr="00030B77">
        <w:rPr>
          <w:rFonts w:ascii="Times New Roman" w:hAnsi="Times New Roman"/>
          <w:b/>
          <w:vanish/>
          <w:sz w:val="24"/>
          <w:szCs w:val="24"/>
          <w:lang w:eastAsia="en-IN"/>
        </w:rPr>
        <w:br/>
        <w:t xml:space="preserve">Instructors: Burchat, P. (PI) </w:t>
      </w:r>
    </w:p>
    <w:p w:rsidR="00540A84" w:rsidRPr="00030B77" w:rsidRDefault="00540A84" w:rsidP="00A81B1C">
      <w:pPr>
        <w:numPr>
          <w:ilvl w:val="0"/>
          <w:numId w:val="8"/>
        </w:numPr>
        <w:spacing w:before="100" w:beforeAutospacing="1" w:after="100" w:afterAutospacing="1" w:line="240" w:lineRule="auto"/>
        <w:jc w:val="center"/>
        <w:rPr>
          <w:rFonts w:ascii="Times New Roman" w:hAnsi="Times New Roman"/>
          <w:b/>
          <w:vanish/>
          <w:sz w:val="24"/>
          <w:szCs w:val="24"/>
          <w:lang w:eastAsia="en-IN"/>
        </w:rPr>
      </w:pPr>
      <w:r w:rsidRPr="00030B77">
        <w:rPr>
          <w:rFonts w:ascii="Times New Roman" w:hAnsi="Times New Roman"/>
          <w:b/>
          <w:vanish/>
          <w:sz w:val="24"/>
          <w:szCs w:val="24"/>
          <w:lang w:eastAsia="en-IN"/>
        </w:rPr>
        <w:t xml:space="preserve">PHYSICS 152A | Class # 35261 | Section 02 | Grading: Letter or Credit/No Credit | DIS </w:t>
      </w:r>
      <w:r w:rsidRPr="00030B77">
        <w:rPr>
          <w:rFonts w:ascii="Times New Roman" w:hAnsi="Times New Roman"/>
          <w:b/>
          <w:vanish/>
          <w:sz w:val="24"/>
          <w:szCs w:val="24"/>
          <w:lang w:eastAsia="en-IN"/>
        </w:rPr>
        <w:br/>
        <w:t xml:space="preserve">01/03/2011 - 03/11/2011 12:00 AM - 12:00 AM </w:t>
      </w:r>
    </w:p>
    <w:p w:rsidR="00540A84" w:rsidRPr="00030B77" w:rsidRDefault="00540A84" w:rsidP="00540A84">
      <w:pPr>
        <w:spacing w:before="100" w:beforeAutospacing="1" w:after="100" w:afterAutospacing="1" w:line="240" w:lineRule="auto"/>
        <w:ind w:left="720"/>
        <w:jc w:val="center"/>
        <w:outlineLvl w:val="1"/>
        <w:rPr>
          <w:rFonts w:ascii="Times New Roman" w:hAnsi="Times New Roman"/>
          <w:b/>
          <w:sz w:val="24"/>
          <w:szCs w:val="24"/>
          <w:lang w:eastAsia="en-IN"/>
        </w:rPr>
      </w:pPr>
    </w:p>
    <w:p w:rsidR="00540A84" w:rsidRPr="001E282A" w:rsidRDefault="00540A84" w:rsidP="00540A84">
      <w:pPr>
        <w:spacing w:before="100" w:beforeAutospacing="1" w:after="100" w:afterAutospacing="1" w:line="240" w:lineRule="auto"/>
        <w:outlineLvl w:val="1"/>
        <w:rPr>
          <w:rFonts w:ascii="Times New Roman" w:hAnsi="Times New Roman"/>
          <w:b/>
          <w:sz w:val="24"/>
          <w:szCs w:val="24"/>
          <w:lang w:eastAsia="en-IN"/>
        </w:rPr>
      </w:pPr>
      <w:r w:rsidRPr="001E282A">
        <w:rPr>
          <w:rFonts w:ascii="Times New Roman" w:hAnsi="Times New Roman"/>
          <w:b/>
          <w:sz w:val="24"/>
          <w:szCs w:val="24"/>
          <w:lang w:eastAsia="en-IN"/>
        </w:rPr>
        <w:t xml:space="preserve">General Theory of Relativity </w:t>
      </w:r>
    </w:p>
    <w:p w:rsidR="00540A84" w:rsidRPr="00C15AB7" w:rsidRDefault="00540A84" w:rsidP="00540A84">
      <w:pPr>
        <w:spacing w:before="100" w:beforeAutospacing="1" w:after="100" w:afterAutospacing="1" w:line="360" w:lineRule="auto"/>
        <w:jc w:val="both"/>
        <w:outlineLvl w:val="1"/>
        <w:rPr>
          <w:rFonts w:ascii="Times New Roman" w:hAnsi="Times New Roman"/>
          <w:sz w:val="24"/>
          <w:szCs w:val="24"/>
          <w:lang w:eastAsia="en-IN"/>
        </w:rPr>
      </w:pPr>
      <w:proofErr w:type="gramStart"/>
      <w:r>
        <w:rPr>
          <w:rFonts w:ascii="Times New Roman" w:hAnsi="Times New Roman"/>
          <w:sz w:val="24"/>
          <w:szCs w:val="24"/>
          <w:lang w:eastAsia="en-IN"/>
        </w:rPr>
        <w:t>Principle of equivalence.</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Metric formulation and tensor nature of gravitational field.</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Geodesic motion in curved space-time.</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Gradient, divergence, curl, and curvature and torsion in General Relativity.</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Bianchi identity and curvature tensor.</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Einstein’s field equation and gravitation.</w:t>
      </w:r>
      <w:proofErr w:type="gramEnd"/>
      <w:r>
        <w:rPr>
          <w:rFonts w:ascii="Times New Roman" w:hAnsi="Times New Roman"/>
          <w:sz w:val="24"/>
          <w:szCs w:val="24"/>
          <w:lang w:eastAsia="en-IN"/>
        </w:rPr>
        <w:t xml:space="preserve"> </w:t>
      </w:r>
      <w:proofErr w:type="spellStart"/>
      <w:proofErr w:type="gramStart"/>
      <w:r>
        <w:rPr>
          <w:rFonts w:ascii="Times New Roman" w:hAnsi="Times New Roman"/>
          <w:sz w:val="24"/>
          <w:szCs w:val="24"/>
          <w:lang w:eastAsia="en-IN"/>
        </w:rPr>
        <w:t>Schwarzchild</w:t>
      </w:r>
      <w:proofErr w:type="spellEnd"/>
      <w:r>
        <w:rPr>
          <w:rFonts w:ascii="Times New Roman" w:hAnsi="Times New Roman"/>
          <w:sz w:val="24"/>
          <w:szCs w:val="24"/>
          <w:lang w:eastAsia="en-IN"/>
        </w:rPr>
        <w:t xml:space="preserve"> metric and solutions of Einstein’s equation.</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Three crucial tests of Einstein’s theory of gravitation.</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Killing vectors.</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Theory of gravitational waves.</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 xml:space="preserve">Singularities of </w:t>
      </w:r>
      <w:proofErr w:type="spellStart"/>
      <w:r>
        <w:rPr>
          <w:rFonts w:ascii="Times New Roman" w:hAnsi="Times New Roman"/>
          <w:sz w:val="24"/>
          <w:szCs w:val="24"/>
          <w:lang w:eastAsia="en-IN"/>
        </w:rPr>
        <w:t>Schwarzchild</w:t>
      </w:r>
      <w:proofErr w:type="spellEnd"/>
      <w:r>
        <w:rPr>
          <w:rFonts w:ascii="Times New Roman" w:hAnsi="Times New Roman"/>
          <w:sz w:val="24"/>
          <w:szCs w:val="24"/>
          <w:lang w:eastAsia="en-IN"/>
        </w:rPr>
        <w:t xml:space="preserve"> metric and Penrose diagrams.</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Ray-</w:t>
      </w:r>
      <w:proofErr w:type="spellStart"/>
      <w:r>
        <w:rPr>
          <w:rFonts w:ascii="Times New Roman" w:hAnsi="Times New Roman"/>
          <w:sz w:val="24"/>
          <w:szCs w:val="24"/>
          <w:lang w:eastAsia="en-IN"/>
        </w:rPr>
        <w:t>Chaudhary</w:t>
      </w:r>
      <w:proofErr w:type="spellEnd"/>
      <w:r>
        <w:rPr>
          <w:rFonts w:ascii="Times New Roman" w:hAnsi="Times New Roman"/>
          <w:sz w:val="24"/>
          <w:szCs w:val="24"/>
          <w:lang w:eastAsia="en-IN"/>
        </w:rPr>
        <w:t xml:space="preserve"> equation.</w:t>
      </w:r>
      <w:proofErr w:type="gramEnd"/>
      <w:r>
        <w:rPr>
          <w:rFonts w:ascii="Times New Roman" w:hAnsi="Times New Roman"/>
          <w:sz w:val="24"/>
          <w:szCs w:val="24"/>
          <w:lang w:eastAsia="en-IN"/>
        </w:rPr>
        <w:t xml:space="preserve"> </w:t>
      </w:r>
    </w:p>
    <w:p w:rsidR="00540A84" w:rsidRPr="001E282A" w:rsidRDefault="00540A84" w:rsidP="00540A84">
      <w:pPr>
        <w:spacing w:before="100" w:beforeAutospacing="1" w:after="100" w:afterAutospacing="1" w:line="240" w:lineRule="auto"/>
        <w:outlineLvl w:val="1"/>
        <w:rPr>
          <w:rFonts w:ascii="Times New Roman" w:hAnsi="Times New Roman"/>
          <w:b/>
          <w:sz w:val="24"/>
          <w:szCs w:val="24"/>
          <w:lang w:eastAsia="en-IN"/>
        </w:rPr>
      </w:pPr>
      <w:r w:rsidRPr="001E282A">
        <w:rPr>
          <w:rFonts w:ascii="Times New Roman" w:hAnsi="Times New Roman"/>
          <w:b/>
          <w:sz w:val="24"/>
          <w:szCs w:val="24"/>
          <w:lang w:eastAsia="en-IN"/>
        </w:rPr>
        <w:lastRenderedPageBreak/>
        <w:t xml:space="preserve">Cosmology  </w:t>
      </w:r>
    </w:p>
    <w:p w:rsidR="00540A84" w:rsidRPr="00521659" w:rsidRDefault="00540A84" w:rsidP="00540A84">
      <w:pPr>
        <w:spacing w:after="0" w:line="360" w:lineRule="auto"/>
        <w:jc w:val="both"/>
        <w:rPr>
          <w:rFonts w:ascii="Times New Roman" w:hAnsi="Times New Roman"/>
          <w:sz w:val="24"/>
          <w:szCs w:val="24"/>
          <w:lang w:eastAsia="en-IN"/>
        </w:rPr>
      </w:pPr>
      <w:proofErr w:type="gramStart"/>
      <w:r>
        <w:rPr>
          <w:rFonts w:ascii="Times New Roman" w:hAnsi="Times New Roman"/>
          <w:sz w:val="24"/>
          <w:szCs w:val="24"/>
          <w:lang w:eastAsia="en-IN"/>
        </w:rPr>
        <w:t>Einstein’s model of Universe.</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De-Sitter Universe.</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Friedman-Robertson-Walker-Lemaitre model of the Universe.</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Big-Bang and the Physics of the early Universe.</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 xml:space="preserve">Particle and the </w:t>
      </w:r>
      <w:proofErr w:type="spellStart"/>
      <w:r>
        <w:rPr>
          <w:rFonts w:ascii="Times New Roman" w:hAnsi="Times New Roman"/>
          <w:sz w:val="24"/>
          <w:szCs w:val="24"/>
          <w:lang w:eastAsia="en-IN"/>
        </w:rPr>
        <w:t>Nucleo</w:t>
      </w:r>
      <w:proofErr w:type="spellEnd"/>
      <w:r>
        <w:rPr>
          <w:rFonts w:ascii="Times New Roman" w:hAnsi="Times New Roman"/>
          <w:sz w:val="24"/>
          <w:szCs w:val="24"/>
          <w:lang w:eastAsia="en-IN"/>
        </w:rPr>
        <w:t>-synthesis in the early Universe.</w:t>
      </w:r>
      <w:proofErr w:type="gramEnd"/>
      <w:r>
        <w:rPr>
          <w:rFonts w:ascii="Times New Roman" w:hAnsi="Times New Roman"/>
          <w:sz w:val="24"/>
          <w:szCs w:val="24"/>
          <w:lang w:eastAsia="en-IN"/>
        </w:rPr>
        <w:t xml:space="preserve"> Various phase transitions and time-line of the Universe. </w:t>
      </w:r>
      <w:proofErr w:type="gramStart"/>
      <w:r w:rsidRPr="00177D7F">
        <w:rPr>
          <w:rFonts w:ascii="Times New Roman" w:hAnsi="Times New Roman"/>
        </w:rPr>
        <w:t>Inflationary cosmology and generation of density perturbations.</w:t>
      </w:r>
      <w:proofErr w:type="gramEnd"/>
      <w:r>
        <w:rPr>
          <w:rFonts w:ascii="Times New Roman" w:hAnsi="Times New Roman"/>
          <w:sz w:val="24"/>
          <w:szCs w:val="24"/>
          <w:lang w:eastAsia="en-IN"/>
        </w:rPr>
        <w:t xml:space="preserve"> Alternative cosmologies: Quasi-Steady State Theory of the Universe.  </w:t>
      </w:r>
    </w:p>
    <w:p w:rsidR="00540A84" w:rsidRPr="005026AB" w:rsidRDefault="005026AB" w:rsidP="00540A84">
      <w:pPr>
        <w:spacing w:beforeAutospacing="1" w:afterAutospacing="1"/>
        <w:jc w:val="both"/>
        <w:rPr>
          <w:rFonts w:ascii="Times New Roman" w:hAnsi="Times New Roman"/>
          <w:b/>
          <w:i/>
          <w:lang w:val="en-CA" w:eastAsia="en-CA"/>
        </w:rPr>
      </w:pPr>
      <w:r w:rsidRPr="005026AB">
        <w:rPr>
          <w:rFonts w:ascii="Times New Roman" w:hAnsi="Times New Roman"/>
          <w:b/>
          <w:i/>
          <w:lang w:val="en-CA" w:eastAsia="en-CA"/>
        </w:rPr>
        <w:t>Suggested Readings</w:t>
      </w:r>
    </w:p>
    <w:p w:rsidR="00540A84" w:rsidRPr="005026AB" w:rsidRDefault="00540A84" w:rsidP="00540A84">
      <w:pPr>
        <w:spacing w:before="100" w:beforeAutospacing="1" w:after="100" w:afterAutospacing="1" w:line="240" w:lineRule="auto"/>
        <w:outlineLvl w:val="1"/>
        <w:rPr>
          <w:rFonts w:ascii="Times New Roman" w:hAnsi="Times New Roman"/>
          <w:sz w:val="24"/>
          <w:szCs w:val="24"/>
          <w:lang w:eastAsia="en-IN"/>
        </w:rPr>
      </w:pPr>
      <w:r>
        <w:rPr>
          <w:rFonts w:ascii="Times New Roman" w:hAnsi="Times New Roman"/>
          <w:sz w:val="24"/>
          <w:szCs w:val="24"/>
          <w:lang w:eastAsia="en-IN"/>
        </w:rPr>
        <w:t>1</w:t>
      </w:r>
      <w:r w:rsidRPr="005026AB">
        <w:rPr>
          <w:rFonts w:ascii="Times New Roman" w:hAnsi="Times New Roman"/>
          <w:sz w:val="24"/>
          <w:szCs w:val="24"/>
          <w:lang w:eastAsia="en-IN"/>
        </w:rPr>
        <w:t>. S. Weinberg: General Relativity, Gravitation and Cosmology, Wiley.</w:t>
      </w:r>
    </w:p>
    <w:p w:rsidR="00540A84" w:rsidRPr="005026AB" w:rsidRDefault="00540A84" w:rsidP="00540A84">
      <w:pPr>
        <w:spacing w:before="100" w:beforeAutospacing="1" w:after="100" w:afterAutospacing="1" w:line="240" w:lineRule="auto"/>
        <w:outlineLvl w:val="1"/>
        <w:rPr>
          <w:rFonts w:ascii="Times New Roman" w:hAnsi="Times New Roman"/>
          <w:sz w:val="24"/>
          <w:szCs w:val="24"/>
          <w:lang w:eastAsia="en-IN"/>
        </w:rPr>
      </w:pPr>
      <w:r w:rsidRPr="005026AB">
        <w:rPr>
          <w:rFonts w:ascii="Times New Roman" w:hAnsi="Times New Roman"/>
          <w:sz w:val="24"/>
          <w:szCs w:val="24"/>
          <w:lang w:eastAsia="en-IN"/>
        </w:rPr>
        <w:t>2. Peacock J. A.: Cosmological Physics, Cambridge University Press.</w:t>
      </w:r>
    </w:p>
    <w:p w:rsidR="00540A84" w:rsidRPr="005026AB" w:rsidRDefault="00540A84" w:rsidP="00540A84">
      <w:pPr>
        <w:spacing w:before="100" w:beforeAutospacing="1" w:after="100" w:afterAutospacing="1" w:line="240" w:lineRule="auto"/>
        <w:outlineLvl w:val="1"/>
        <w:rPr>
          <w:rFonts w:ascii="Times New Roman" w:hAnsi="Times New Roman"/>
          <w:sz w:val="24"/>
          <w:szCs w:val="24"/>
          <w:lang w:eastAsia="en-IN"/>
        </w:rPr>
      </w:pPr>
      <w:r w:rsidRPr="005026AB">
        <w:rPr>
          <w:rFonts w:ascii="Times New Roman" w:hAnsi="Times New Roman"/>
          <w:sz w:val="24"/>
          <w:szCs w:val="24"/>
          <w:lang w:eastAsia="en-IN"/>
        </w:rPr>
        <w:t xml:space="preserve">3. </w:t>
      </w:r>
      <w:proofErr w:type="spellStart"/>
      <w:r w:rsidRPr="005026AB">
        <w:rPr>
          <w:rFonts w:ascii="Times New Roman" w:hAnsi="Times New Roman"/>
          <w:sz w:val="24"/>
          <w:szCs w:val="24"/>
          <w:lang w:eastAsia="en-IN"/>
        </w:rPr>
        <w:t>Meissner</w:t>
      </w:r>
      <w:proofErr w:type="spellEnd"/>
      <w:r w:rsidRPr="005026AB">
        <w:rPr>
          <w:rFonts w:ascii="Times New Roman" w:hAnsi="Times New Roman"/>
          <w:sz w:val="24"/>
          <w:szCs w:val="24"/>
          <w:lang w:eastAsia="en-IN"/>
        </w:rPr>
        <w:t xml:space="preserve">, Kip Thorn and John Wheeler, Gravitation and Cosmology, Benjamin </w:t>
      </w:r>
      <w:proofErr w:type="spellStart"/>
      <w:r w:rsidRPr="005026AB">
        <w:rPr>
          <w:rFonts w:ascii="Times New Roman" w:hAnsi="Times New Roman"/>
          <w:sz w:val="24"/>
          <w:szCs w:val="24"/>
          <w:lang w:eastAsia="en-IN"/>
        </w:rPr>
        <w:t>Feeman</w:t>
      </w:r>
      <w:proofErr w:type="spellEnd"/>
      <w:r w:rsidRPr="005026AB">
        <w:rPr>
          <w:rFonts w:ascii="Times New Roman" w:hAnsi="Times New Roman"/>
          <w:sz w:val="24"/>
          <w:szCs w:val="24"/>
          <w:lang w:eastAsia="en-IN"/>
        </w:rPr>
        <w:t>.</w:t>
      </w:r>
    </w:p>
    <w:p w:rsidR="00540A84" w:rsidRPr="005026AB" w:rsidRDefault="00540A84" w:rsidP="00540A84">
      <w:pPr>
        <w:spacing w:before="100" w:beforeAutospacing="1" w:after="100" w:afterAutospacing="1" w:line="240" w:lineRule="auto"/>
        <w:outlineLvl w:val="1"/>
        <w:rPr>
          <w:rFonts w:ascii="Times New Roman" w:hAnsi="Times New Roman"/>
          <w:sz w:val="24"/>
          <w:szCs w:val="24"/>
          <w:lang w:eastAsia="en-IN"/>
        </w:rPr>
      </w:pPr>
      <w:r w:rsidRPr="005026AB">
        <w:rPr>
          <w:rFonts w:ascii="Times New Roman" w:hAnsi="Times New Roman"/>
          <w:sz w:val="24"/>
          <w:szCs w:val="24"/>
          <w:lang w:eastAsia="en-IN"/>
        </w:rPr>
        <w:t xml:space="preserve">4. J. V. </w:t>
      </w:r>
      <w:proofErr w:type="spellStart"/>
      <w:r w:rsidRPr="005026AB">
        <w:rPr>
          <w:rFonts w:ascii="Times New Roman" w:hAnsi="Times New Roman"/>
          <w:sz w:val="24"/>
          <w:szCs w:val="24"/>
          <w:lang w:eastAsia="en-IN"/>
        </w:rPr>
        <w:t>Narlikar</w:t>
      </w:r>
      <w:proofErr w:type="spellEnd"/>
      <w:r w:rsidRPr="005026AB">
        <w:rPr>
          <w:rFonts w:ascii="Times New Roman" w:hAnsi="Times New Roman"/>
          <w:sz w:val="24"/>
          <w:szCs w:val="24"/>
          <w:lang w:eastAsia="en-IN"/>
        </w:rPr>
        <w:t>: Introduction to Cosmology, Cambridge University Press.</w:t>
      </w:r>
    </w:p>
    <w:p w:rsidR="00C95031" w:rsidRDefault="00C95031" w:rsidP="005026AB">
      <w:pPr>
        <w:spacing w:before="100" w:beforeAutospacing="1" w:after="100" w:afterAutospacing="1" w:line="240" w:lineRule="auto"/>
        <w:outlineLvl w:val="1"/>
      </w:pPr>
      <w:r>
        <w:t xml:space="preserve">CO-1: describe the science of cosmology and its relation to other fields of science </w:t>
      </w:r>
    </w:p>
    <w:p w:rsidR="00C95031" w:rsidRDefault="00C95031" w:rsidP="005026AB">
      <w:pPr>
        <w:spacing w:before="100" w:beforeAutospacing="1" w:after="100" w:afterAutospacing="1" w:line="240" w:lineRule="auto"/>
        <w:outlineLvl w:val="1"/>
      </w:pPr>
      <w:r>
        <w:t xml:space="preserve">CO-2: identify and describe cosmology’s current unanswered questions </w:t>
      </w:r>
    </w:p>
    <w:p w:rsidR="00B63A1D" w:rsidRDefault="00C95031" w:rsidP="005026AB">
      <w:pPr>
        <w:spacing w:before="100" w:beforeAutospacing="1" w:after="100" w:afterAutospacing="1" w:line="240" w:lineRule="auto"/>
        <w:outlineLvl w:val="1"/>
        <w:rPr>
          <w:rFonts w:ascii="Times New Roman" w:hAnsi="Times New Roman"/>
          <w:b/>
          <w:sz w:val="24"/>
          <w:szCs w:val="24"/>
        </w:rPr>
      </w:pPr>
      <w:r>
        <w:t>CO-3: explain how the scientific method and quantitative arguments are used in cosmology</w:t>
      </w:r>
    </w:p>
    <w:p w:rsidR="00C95031" w:rsidRPr="00D61306" w:rsidRDefault="00C95031" w:rsidP="00C95031">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C95031" w:rsidTr="00E16DBB">
        <w:tc>
          <w:tcPr>
            <w:tcW w:w="1110"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105" w:type="dxa"/>
            <w:gridSpan w:val="7"/>
          </w:tcPr>
          <w:p w:rsidR="00C95031" w:rsidRPr="00404634" w:rsidRDefault="00C95031"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C95031" w:rsidRPr="00404634" w:rsidRDefault="00C95031"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C95031" w:rsidTr="00E16DBB">
        <w:tc>
          <w:tcPr>
            <w:tcW w:w="1110"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83"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9"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C95031" w:rsidTr="00E16DBB">
        <w:tc>
          <w:tcPr>
            <w:tcW w:w="1110"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3"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99"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r>
      <w:tr w:rsidR="00C95031" w:rsidTr="00E16DBB">
        <w:tc>
          <w:tcPr>
            <w:tcW w:w="1110"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3"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r>
      <w:tr w:rsidR="00C95031" w:rsidTr="00E16DBB">
        <w:tc>
          <w:tcPr>
            <w:tcW w:w="1110"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CO3</w:t>
            </w: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3"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4"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885"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c>
          <w:tcPr>
            <w:tcW w:w="787" w:type="dxa"/>
          </w:tcPr>
          <w:p w:rsidR="00C95031" w:rsidRPr="00404634" w:rsidRDefault="00C95031" w:rsidP="00E16DBB">
            <w:pPr>
              <w:autoSpaceDE w:val="0"/>
              <w:autoSpaceDN w:val="0"/>
              <w:adjustRightInd w:val="0"/>
              <w:jc w:val="both"/>
              <w:rPr>
                <w:rFonts w:ascii="Times New Roman" w:eastAsia="Calibri" w:hAnsi="Times New Roman" w:cs="Tahoma"/>
                <w:i/>
                <w:iCs/>
                <w:sz w:val="24"/>
                <w:szCs w:val="24"/>
              </w:rPr>
            </w:pPr>
          </w:p>
        </w:tc>
      </w:tr>
    </w:tbl>
    <w:p w:rsidR="00C95031" w:rsidRDefault="00C95031" w:rsidP="005026AB">
      <w:pPr>
        <w:spacing w:before="100" w:beforeAutospacing="1" w:after="100" w:afterAutospacing="1" w:line="240" w:lineRule="auto"/>
        <w:outlineLvl w:val="1"/>
        <w:rPr>
          <w:rFonts w:ascii="Times New Roman" w:eastAsia="Calibri" w:hAnsi="Times New Roman"/>
          <w:b/>
          <w:sz w:val="24"/>
          <w:szCs w:val="24"/>
        </w:rPr>
      </w:pPr>
    </w:p>
    <w:p w:rsidR="00C95031" w:rsidRDefault="00C95031" w:rsidP="005026AB">
      <w:pPr>
        <w:spacing w:before="100" w:beforeAutospacing="1" w:after="100" w:afterAutospacing="1" w:line="240" w:lineRule="auto"/>
        <w:outlineLvl w:val="1"/>
        <w:rPr>
          <w:rFonts w:ascii="Times New Roman" w:eastAsia="Calibri" w:hAnsi="Times New Roman"/>
          <w:b/>
          <w:sz w:val="24"/>
          <w:szCs w:val="24"/>
        </w:rPr>
      </w:pPr>
    </w:p>
    <w:p w:rsidR="00C95031" w:rsidRDefault="00C95031" w:rsidP="005026AB">
      <w:pPr>
        <w:spacing w:before="100" w:beforeAutospacing="1" w:after="100" w:afterAutospacing="1" w:line="240" w:lineRule="auto"/>
        <w:outlineLvl w:val="1"/>
        <w:rPr>
          <w:rFonts w:ascii="Times New Roman" w:eastAsia="Calibri" w:hAnsi="Times New Roman"/>
          <w:b/>
          <w:sz w:val="24"/>
          <w:szCs w:val="24"/>
        </w:rPr>
      </w:pPr>
    </w:p>
    <w:p w:rsidR="00540A84" w:rsidRPr="005026AB" w:rsidRDefault="00FA0169" w:rsidP="005026AB">
      <w:pPr>
        <w:spacing w:before="100" w:beforeAutospacing="1" w:after="100" w:afterAutospacing="1" w:line="240" w:lineRule="auto"/>
        <w:outlineLvl w:val="1"/>
        <w:rPr>
          <w:rFonts w:ascii="Times New Roman" w:hAnsi="Times New Roman"/>
          <w:b/>
          <w:sz w:val="24"/>
          <w:szCs w:val="24"/>
          <w:lang w:eastAsia="en-IN"/>
        </w:rPr>
      </w:pPr>
      <w:r>
        <w:rPr>
          <w:rFonts w:ascii="Times New Roman" w:eastAsia="Calibri" w:hAnsi="Times New Roman"/>
          <w:b/>
          <w:sz w:val="24"/>
          <w:szCs w:val="24"/>
        </w:rPr>
        <w:lastRenderedPageBreak/>
        <w:t>MPH019</w:t>
      </w:r>
      <w:r w:rsidR="000A7810">
        <w:rPr>
          <w:rFonts w:ascii="Times New Roman" w:eastAsia="Calibri" w:hAnsi="Times New Roman"/>
          <w:b/>
          <w:sz w:val="24"/>
          <w:szCs w:val="24"/>
        </w:rPr>
        <w:t>B</w:t>
      </w:r>
      <w:r w:rsidR="00540A84" w:rsidRPr="005026AB">
        <w:rPr>
          <w:rFonts w:ascii="Times New Roman" w:hAnsi="Times New Roman"/>
          <w:b/>
          <w:sz w:val="24"/>
          <w:szCs w:val="24"/>
        </w:rPr>
        <w:t>: Astrophysics</w:t>
      </w:r>
      <w:r w:rsidR="005026AB" w:rsidRPr="005026AB">
        <w:rPr>
          <w:rFonts w:ascii="Times New Roman" w:hAnsi="Times New Roman"/>
          <w:b/>
          <w:sz w:val="24"/>
          <w:szCs w:val="24"/>
        </w:rPr>
        <w:t xml:space="preserve"> </w:t>
      </w:r>
      <w:r w:rsidR="005026AB">
        <w:rPr>
          <w:rFonts w:ascii="Times New Roman" w:hAnsi="Times New Roman"/>
          <w:b/>
          <w:sz w:val="24"/>
          <w:szCs w:val="24"/>
        </w:rPr>
        <w:t xml:space="preserve">                                                                                         Credit(s): 4</w:t>
      </w:r>
    </w:p>
    <w:p w:rsidR="00540A84" w:rsidRPr="001E282A" w:rsidRDefault="00540A84" w:rsidP="00540A84">
      <w:pPr>
        <w:spacing w:before="100" w:beforeAutospacing="1" w:after="100" w:afterAutospacing="1" w:line="240" w:lineRule="auto"/>
        <w:outlineLvl w:val="1"/>
        <w:rPr>
          <w:rFonts w:ascii="Times New Roman" w:hAnsi="Times New Roman"/>
          <w:b/>
          <w:sz w:val="24"/>
          <w:szCs w:val="24"/>
          <w:lang w:eastAsia="en-IN"/>
        </w:rPr>
      </w:pPr>
      <w:r>
        <w:rPr>
          <w:rFonts w:ascii="Times New Roman" w:hAnsi="Times New Roman"/>
          <w:b/>
          <w:sz w:val="24"/>
          <w:szCs w:val="24"/>
          <w:lang w:eastAsia="en-IN"/>
        </w:rPr>
        <w:t>Astrophysics: Overview</w:t>
      </w:r>
      <w:r w:rsidRPr="001E282A">
        <w:rPr>
          <w:rFonts w:ascii="Times New Roman" w:hAnsi="Times New Roman"/>
          <w:b/>
          <w:sz w:val="24"/>
          <w:szCs w:val="24"/>
          <w:lang w:eastAsia="en-IN"/>
        </w:rPr>
        <w:t xml:space="preserve"> </w:t>
      </w:r>
    </w:p>
    <w:p w:rsidR="00540A84" w:rsidRDefault="00540A84" w:rsidP="00540A84">
      <w:pPr>
        <w:spacing w:line="360" w:lineRule="auto"/>
        <w:jc w:val="both"/>
        <w:rPr>
          <w:rFonts w:ascii="Times New Roman" w:hAnsi="Times New Roman"/>
        </w:rPr>
      </w:pPr>
      <w:r w:rsidRPr="00177D7F">
        <w:rPr>
          <w:rFonts w:ascii="Times New Roman" w:hAnsi="Times New Roman"/>
        </w:rPr>
        <w:t>The structure, origin, and evolution of the major components of the Universe: planets, stars, and galaxies.</w:t>
      </w:r>
      <w:r>
        <w:rPr>
          <w:rFonts w:ascii="Times New Roman" w:hAnsi="Times New Roman"/>
        </w:rPr>
        <w:t xml:space="preserve"> </w:t>
      </w:r>
      <w:proofErr w:type="gramStart"/>
      <w:r w:rsidRPr="00177D7F">
        <w:rPr>
          <w:rFonts w:ascii="Times New Roman" w:hAnsi="Times New Roman"/>
        </w:rPr>
        <w:t>Formation of the Sun and planets</w:t>
      </w:r>
      <w:r>
        <w:rPr>
          <w:rFonts w:ascii="Times New Roman" w:hAnsi="Times New Roman"/>
        </w:rPr>
        <w:t>.</w:t>
      </w:r>
      <w:proofErr w:type="gramEnd"/>
      <w:r w:rsidRPr="00177D7F">
        <w:rPr>
          <w:rFonts w:ascii="Times New Roman" w:hAnsi="Times New Roman"/>
        </w:rPr>
        <w:t xml:space="preserve"> </w:t>
      </w:r>
    </w:p>
    <w:p w:rsidR="00540A84" w:rsidRDefault="00540A84" w:rsidP="00540A84">
      <w:pPr>
        <w:spacing w:line="360" w:lineRule="auto"/>
        <w:jc w:val="both"/>
        <w:rPr>
          <w:rFonts w:ascii="Times New Roman" w:hAnsi="Times New Roman"/>
        </w:rPr>
      </w:pPr>
      <w:proofErr w:type="gramStart"/>
      <w:r>
        <w:rPr>
          <w:rFonts w:ascii="Times New Roman" w:hAnsi="Times New Roman"/>
          <w:sz w:val="24"/>
          <w:szCs w:val="24"/>
          <w:lang w:eastAsia="en-IN"/>
        </w:rPr>
        <w:t>Luminosity and magnitudes of stars.</w:t>
      </w:r>
      <w:proofErr w:type="gramEnd"/>
      <w:r w:rsidRPr="00177D7F">
        <w:rPr>
          <w:rFonts w:ascii="Times New Roman" w:hAnsi="Times New Roman"/>
        </w:rPr>
        <w:t xml:space="preserve"> </w:t>
      </w:r>
      <w:proofErr w:type="spellStart"/>
      <w:proofErr w:type="gramStart"/>
      <w:r w:rsidRPr="00177D7F">
        <w:rPr>
          <w:rFonts w:ascii="Times New Roman" w:hAnsi="Times New Roman"/>
          <w:sz w:val="24"/>
          <w:szCs w:val="24"/>
          <w:lang w:eastAsia="en-IN"/>
        </w:rPr>
        <w:t>Saha’a</w:t>
      </w:r>
      <w:proofErr w:type="spellEnd"/>
      <w:r w:rsidRPr="00177D7F">
        <w:rPr>
          <w:rFonts w:ascii="Times New Roman" w:hAnsi="Times New Roman"/>
          <w:sz w:val="24"/>
          <w:szCs w:val="24"/>
          <w:lang w:eastAsia="en-IN"/>
        </w:rPr>
        <w:t xml:space="preserve"> </w:t>
      </w:r>
      <w:proofErr w:type="spellStart"/>
      <w:r w:rsidRPr="00177D7F">
        <w:rPr>
          <w:rFonts w:ascii="Times New Roman" w:hAnsi="Times New Roman"/>
          <w:sz w:val="24"/>
          <w:szCs w:val="24"/>
          <w:lang w:eastAsia="en-IN"/>
        </w:rPr>
        <w:t>ionisation</w:t>
      </w:r>
      <w:proofErr w:type="spellEnd"/>
      <w:r w:rsidRPr="00177D7F">
        <w:rPr>
          <w:rFonts w:ascii="Times New Roman" w:hAnsi="Times New Roman"/>
          <w:sz w:val="24"/>
          <w:szCs w:val="24"/>
          <w:lang w:eastAsia="en-IN"/>
        </w:rPr>
        <w:t xml:space="preserve"> equation.</w:t>
      </w:r>
      <w:proofErr w:type="gramEnd"/>
      <w:r>
        <w:rPr>
          <w:rFonts w:ascii="Times New Roman" w:hAnsi="Times New Roman"/>
          <w:sz w:val="24"/>
          <w:szCs w:val="24"/>
          <w:lang w:eastAsia="en-IN"/>
        </w:rPr>
        <w:t xml:space="preserve"> </w:t>
      </w:r>
    </w:p>
    <w:p w:rsidR="00540A84" w:rsidRDefault="00540A84" w:rsidP="00540A84">
      <w:pPr>
        <w:spacing w:line="360" w:lineRule="auto"/>
        <w:jc w:val="both"/>
        <w:rPr>
          <w:rFonts w:ascii="Times New Roman" w:hAnsi="Times New Roman"/>
        </w:rPr>
      </w:pPr>
      <w:r>
        <w:rPr>
          <w:rFonts w:ascii="Times New Roman" w:hAnsi="Times New Roman"/>
        </w:rPr>
        <w:t xml:space="preserve">Astrophysical processes: Basics of electromagnetic radiations; Statistical mechanics of Astrophysical phenomena; </w:t>
      </w:r>
      <w:proofErr w:type="spellStart"/>
      <w:r>
        <w:rPr>
          <w:rFonts w:ascii="Times New Roman" w:hAnsi="Times New Roman"/>
        </w:rPr>
        <w:t>Radiative</w:t>
      </w:r>
      <w:proofErr w:type="spellEnd"/>
      <w:r>
        <w:rPr>
          <w:rFonts w:ascii="Times New Roman" w:hAnsi="Times New Roman"/>
        </w:rPr>
        <w:t xml:space="preserve"> processes; Spectra; Neutral fields and plasma in Astrophysics. </w:t>
      </w:r>
    </w:p>
    <w:p w:rsidR="00540A84" w:rsidRPr="00177D7F" w:rsidRDefault="00540A84" w:rsidP="00540A84">
      <w:pPr>
        <w:spacing w:line="360" w:lineRule="auto"/>
        <w:jc w:val="both"/>
        <w:rPr>
          <w:rFonts w:ascii="Times New Roman" w:hAnsi="Times New Roman"/>
          <w:sz w:val="24"/>
          <w:szCs w:val="24"/>
          <w:lang w:eastAsia="en-IN"/>
        </w:rPr>
      </w:pPr>
      <w:r>
        <w:rPr>
          <w:rFonts w:ascii="Times New Roman" w:hAnsi="Times New Roman"/>
        </w:rPr>
        <w:t>S</w:t>
      </w:r>
      <w:r w:rsidRPr="00177D7F">
        <w:rPr>
          <w:rFonts w:ascii="Times New Roman" w:hAnsi="Times New Roman"/>
        </w:rPr>
        <w:t>tellar evolution</w:t>
      </w:r>
      <w:r>
        <w:rPr>
          <w:rFonts w:ascii="Times New Roman" w:hAnsi="Times New Roman"/>
        </w:rPr>
        <w:t xml:space="preserve">; </w:t>
      </w:r>
      <w:r w:rsidRPr="00177D7F">
        <w:rPr>
          <w:rFonts w:ascii="Times New Roman" w:hAnsi="Times New Roman"/>
        </w:rPr>
        <w:t>X-ray sources</w:t>
      </w:r>
      <w:r>
        <w:rPr>
          <w:rFonts w:ascii="Times New Roman" w:hAnsi="Times New Roman"/>
        </w:rPr>
        <w:t xml:space="preserve">, Binary stars, Pulsars, Quasars and other compact stars. </w:t>
      </w:r>
      <w:r w:rsidRPr="00177D7F">
        <w:rPr>
          <w:rFonts w:ascii="Times New Roman" w:hAnsi="Times New Roman"/>
        </w:rPr>
        <w:t xml:space="preserve">The origin and search for life in the </w:t>
      </w:r>
      <w:r>
        <w:rPr>
          <w:rFonts w:ascii="Times New Roman" w:hAnsi="Times New Roman"/>
        </w:rPr>
        <w:t>Universe.</w:t>
      </w:r>
      <w:r w:rsidRPr="00177D7F">
        <w:rPr>
          <w:rFonts w:ascii="Times New Roman" w:hAnsi="Times New Roman"/>
        </w:rPr>
        <w:t xml:space="preserve"> </w:t>
      </w:r>
    </w:p>
    <w:p w:rsidR="00540A84" w:rsidRPr="001E282A" w:rsidRDefault="00540A84" w:rsidP="00540A84">
      <w:pPr>
        <w:spacing w:before="100" w:beforeAutospacing="1" w:after="100" w:afterAutospacing="1" w:line="240" w:lineRule="auto"/>
        <w:outlineLvl w:val="1"/>
        <w:rPr>
          <w:rFonts w:ascii="Times New Roman" w:hAnsi="Times New Roman"/>
          <w:b/>
          <w:sz w:val="24"/>
          <w:szCs w:val="24"/>
          <w:lang w:eastAsia="en-IN"/>
        </w:rPr>
      </w:pPr>
      <w:r w:rsidRPr="001E282A">
        <w:rPr>
          <w:rFonts w:ascii="Times New Roman" w:hAnsi="Times New Roman"/>
          <w:b/>
          <w:sz w:val="24"/>
          <w:szCs w:val="24"/>
          <w:lang w:eastAsia="en-IN"/>
        </w:rPr>
        <w:t xml:space="preserve"> </w:t>
      </w:r>
      <w:r>
        <w:rPr>
          <w:rFonts w:ascii="Times New Roman" w:hAnsi="Times New Roman"/>
          <w:b/>
          <w:sz w:val="24"/>
          <w:szCs w:val="24"/>
          <w:lang w:eastAsia="en-IN"/>
        </w:rPr>
        <w:t>Structure Formation and the Evolution of the Universe</w:t>
      </w:r>
    </w:p>
    <w:p w:rsidR="00540A84" w:rsidRDefault="00540A84" w:rsidP="00540A84">
      <w:pPr>
        <w:spacing w:before="100" w:beforeAutospacing="1" w:after="100" w:afterAutospacing="1" w:line="360" w:lineRule="auto"/>
        <w:jc w:val="both"/>
        <w:rPr>
          <w:rFonts w:ascii="Times New Roman" w:hAnsi="Times New Roman"/>
          <w:sz w:val="24"/>
          <w:szCs w:val="24"/>
          <w:lang w:eastAsia="en-IN"/>
        </w:rPr>
      </w:pPr>
      <w:proofErr w:type="gramStart"/>
      <w:r>
        <w:rPr>
          <w:rFonts w:ascii="Times New Roman" w:hAnsi="Times New Roman"/>
          <w:sz w:val="24"/>
          <w:szCs w:val="24"/>
          <w:lang w:eastAsia="en-IN"/>
        </w:rPr>
        <w:t>Structure formation in the early Universe.</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Galaxy formation.</w:t>
      </w:r>
      <w:proofErr w:type="gramEnd"/>
      <w:r>
        <w:rPr>
          <w:rFonts w:ascii="Times New Roman" w:hAnsi="Times New Roman"/>
          <w:sz w:val="24"/>
          <w:szCs w:val="24"/>
          <w:lang w:eastAsia="en-IN"/>
        </w:rPr>
        <w:t xml:space="preserve"> </w:t>
      </w:r>
      <w:proofErr w:type="gramStart"/>
      <w:r>
        <w:rPr>
          <w:rFonts w:ascii="Times New Roman" w:hAnsi="Times New Roman"/>
          <w:sz w:val="24"/>
          <w:szCs w:val="24"/>
          <w:lang w:eastAsia="en-IN"/>
        </w:rPr>
        <w:t>Elliptical and spiral galaxies.</w:t>
      </w:r>
      <w:proofErr w:type="gramEnd"/>
      <w:r>
        <w:rPr>
          <w:rFonts w:ascii="Times New Roman" w:hAnsi="Times New Roman"/>
          <w:sz w:val="24"/>
          <w:szCs w:val="24"/>
          <w:lang w:eastAsia="en-IN"/>
        </w:rPr>
        <w:t xml:space="preserve"> Rotational curves of galaxies and signatures of dark matter. </w:t>
      </w:r>
      <w:proofErr w:type="gramStart"/>
      <w:r>
        <w:rPr>
          <w:rFonts w:ascii="Times New Roman" w:hAnsi="Times New Roman"/>
          <w:sz w:val="24"/>
          <w:szCs w:val="24"/>
          <w:lang w:eastAsia="en-IN"/>
        </w:rPr>
        <w:t>Physics of the inter-stellar and inter-</w:t>
      </w:r>
      <w:proofErr w:type="spellStart"/>
      <w:r>
        <w:rPr>
          <w:rFonts w:ascii="Times New Roman" w:hAnsi="Times New Roman"/>
          <w:sz w:val="24"/>
          <w:szCs w:val="24"/>
          <w:lang w:eastAsia="en-IN"/>
        </w:rPr>
        <w:t>gallactic</w:t>
      </w:r>
      <w:proofErr w:type="spellEnd"/>
      <w:r>
        <w:rPr>
          <w:rFonts w:ascii="Times New Roman" w:hAnsi="Times New Roman"/>
          <w:sz w:val="24"/>
          <w:szCs w:val="24"/>
          <w:lang w:eastAsia="en-IN"/>
        </w:rPr>
        <w:t xml:space="preserve"> media.</w:t>
      </w:r>
      <w:proofErr w:type="gramEnd"/>
      <w:r>
        <w:rPr>
          <w:rFonts w:ascii="Times New Roman" w:hAnsi="Times New Roman"/>
          <w:sz w:val="24"/>
          <w:szCs w:val="24"/>
          <w:lang w:eastAsia="en-IN"/>
        </w:rPr>
        <w:t xml:space="preserve"> Star formation. </w:t>
      </w:r>
      <w:proofErr w:type="spellStart"/>
      <w:proofErr w:type="gramStart"/>
      <w:r>
        <w:rPr>
          <w:rFonts w:ascii="Times New Roman" w:hAnsi="Times New Roman"/>
          <w:sz w:val="24"/>
          <w:szCs w:val="24"/>
          <w:lang w:eastAsia="en-IN"/>
        </w:rPr>
        <w:t>Radiative</w:t>
      </w:r>
      <w:proofErr w:type="spellEnd"/>
      <w:r>
        <w:rPr>
          <w:rFonts w:ascii="Times New Roman" w:hAnsi="Times New Roman"/>
          <w:sz w:val="24"/>
          <w:szCs w:val="24"/>
          <w:lang w:eastAsia="en-IN"/>
        </w:rPr>
        <w:t xml:space="preserve"> transfer and stellar mechanics.</w:t>
      </w:r>
      <w:proofErr w:type="gramEnd"/>
      <w:r>
        <w:rPr>
          <w:rFonts w:ascii="Times New Roman" w:hAnsi="Times New Roman"/>
          <w:sz w:val="24"/>
          <w:szCs w:val="24"/>
          <w:lang w:eastAsia="en-IN"/>
        </w:rPr>
        <w:t xml:space="preserve"> </w:t>
      </w:r>
      <w:proofErr w:type="spellStart"/>
      <w:r>
        <w:rPr>
          <w:rFonts w:ascii="Times New Roman" w:hAnsi="Times New Roman"/>
          <w:sz w:val="24"/>
          <w:szCs w:val="24"/>
          <w:lang w:eastAsia="en-IN"/>
        </w:rPr>
        <w:t>Chandrashekhar</w:t>
      </w:r>
      <w:proofErr w:type="spellEnd"/>
      <w:r>
        <w:rPr>
          <w:rFonts w:ascii="Times New Roman" w:hAnsi="Times New Roman"/>
          <w:sz w:val="24"/>
          <w:szCs w:val="24"/>
          <w:lang w:eastAsia="en-IN"/>
        </w:rPr>
        <w:t xml:space="preserve"> limit and life-cycles of stars: Supernovae-Adult stars-Red Giants-Black Holes/White Dwarfs. </w:t>
      </w:r>
      <w:proofErr w:type="gramStart"/>
      <w:r>
        <w:rPr>
          <w:rFonts w:ascii="Times New Roman" w:hAnsi="Times New Roman"/>
          <w:sz w:val="24"/>
          <w:szCs w:val="24"/>
          <w:lang w:eastAsia="en-IN"/>
        </w:rPr>
        <w:t>The idea of White holes and Brown Dwarfs.</w:t>
      </w:r>
      <w:proofErr w:type="gramEnd"/>
      <w:r>
        <w:rPr>
          <w:rFonts w:ascii="Times New Roman" w:hAnsi="Times New Roman"/>
          <w:sz w:val="24"/>
          <w:szCs w:val="24"/>
          <w:lang w:eastAsia="en-IN"/>
        </w:rPr>
        <w:t xml:space="preserve">  </w:t>
      </w:r>
    </w:p>
    <w:p w:rsidR="00540A84" w:rsidRPr="005026AB" w:rsidRDefault="005026AB" w:rsidP="00540A84">
      <w:pPr>
        <w:spacing w:beforeAutospacing="1" w:afterAutospacing="1"/>
        <w:jc w:val="both"/>
        <w:rPr>
          <w:rFonts w:ascii="Times New Roman" w:hAnsi="Times New Roman"/>
          <w:b/>
          <w:i/>
          <w:lang w:val="en-CA" w:eastAsia="en-CA"/>
        </w:rPr>
      </w:pPr>
      <w:r w:rsidRPr="005026AB">
        <w:rPr>
          <w:rFonts w:ascii="Times New Roman" w:hAnsi="Times New Roman"/>
          <w:b/>
          <w:i/>
          <w:lang w:val="en-CA" w:eastAsia="en-CA"/>
        </w:rPr>
        <w:t>Suggested Readings</w:t>
      </w:r>
    </w:p>
    <w:p w:rsidR="00540A84" w:rsidRPr="005026AB" w:rsidRDefault="005026AB" w:rsidP="00540A84">
      <w:pPr>
        <w:spacing w:before="100" w:beforeAutospacing="1" w:after="100" w:afterAutospacing="1" w:line="240" w:lineRule="auto"/>
        <w:outlineLvl w:val="1"/>
        <w:rPr>
          <w:rFonts w:ascii="Times New Roman" w:hAnsi="Times New Roman"/>
          <w:sz w:val="24"/>
          <w:szCs w:val="24"/>
          <w:lang w:eastAsia="en-IN"/>
        </w:rPr>
      </w:pPr>
      <w:r>
        <w:rPr>
          <w:rFonts w:ascii="Times New Roman" w:hAnsi="Times New Roman"/>
          <w:sz w:val="24"/>
          <w:szCs w:val="24"/>
          <w:lang w:eastAsia="en-IN"/>
        </w:rPr>
        <w:t>1</w:t>
      </w:r>
      <w:r w:rsidR="00540A84" w:rsidRPr="005026AB">
        <w:rPr>
          <w:rFonts w:ascii="Times New Roman" w:hAnsi="Times New Roman"/>
          <w:sz w:val="24"/>
          <w:szCs w:val="24"/>
          <w:lang w:eastAsia="en-IN"/>
        </w:rPr>
        <w:t xml:space="preserve">. </w:t>
      </w:r>
      <w:proofErr w:type="spellStart"/>
      <w:r w:rsidR="00540A84" w:rsidRPr="005026AB">
        <w:rPr>
          <w:rFonts w:ascii="Times New Roman" w:hAnsi="Times New Roman"/>
          <w:sz w:val="24"/>
          <w:szCs w:val="24"/>
          <w:lang w:eastAsia="en-IN"/>
        </w:rPr>
        <w:t>Arnab</w:t>
      </w:r>
      <w:proofErr w:type="spellEnd"/>
      <w:r w:rsidR="00540A84" w:rsidRPr="005026AB">
        <w:rPr>
          <w:rFonts w:ascii="Times New Roman" w:hAnsi="Times New Roman"/>
          <w:sz w:val="24"/>
          <w:szCs w:val="24"/>
          <w:lang w:eastAsia="en-IN"/>
        </w:rPr>
        <w:t xml:space="preserve"> </w:t>
      </w:r>
      <w:proofErr w:type="spellStart"/>
      <w:r w:rsidR="00540A84" w:rsidRPr="005026AB">
        <w:rPr>
          <w:rFonts w:ascii="Times New Roman" w:hAnsi="Times New Roman"/>
          <w:sz w:val="24"/>
          <w:szCs w:val="24"/>
          <w:lang w:eastAsia="en-IN"/>
        </w:rPr>
        <w:t>Rai</w:t>
      </w:r>
      <w:proofErr w:type="spellEnd"/>
      <w:r w:rsidR="00540A84" w:rsidRPr="005026AB">
        <w:rPr>
          <w:rFonts w:ascii="Times New Roman" w:hAnsi="Times New Roman"/>
          <w:sz w:val="24"/>
          <w:szCs w:val="24"/>
          <w:lang w:eastAsia="en-IN"/>
        </w:rPr>
        <w:t xml:space="preserve"> </w:t>
      </w:r>
      <w:proofErr w:type="spellStart"/>
      <w:r w:rsidR="00540A84" w:rsidRPr="005026AB">
        <w:rPr>
          <w:rFonts w:ascii="Times New Roman" w:hAnsi="Times New Roman"/>
          <w:sz w:val="24"/>
          <w:szCs w:val="24"/>
          <w:lang w:eastAsia="en-IN"/>
        </w:rPr>
        <w:t>Chaudhary</w:t>
      </w:r>
      <w:proofErr w:type="spellEnd"/>
      <w:r w:rsidR="00540A84" w:rsidRPr="005026AB">
        <w:rPr>
          <w:rFonts w:ascii="Times New Roman" w:hAnsi="Times New Roman"/>
          <w:sz w:val="24"/>
          <w:szCs w:val="24"/>
          <w:lang w:eastAsia="en-IN"/>
        </w:rPr>
        <w:t>: Astrophysics for Physicists, Cambridge University Press.</w:t>
      </w:r>
    </w:p>
    <w:p w:rsidR="00540A84" w:rsidRPr="005026AB" w:rsidRDefault="005026AB" w:rsidP="00540A84">
      <w:pPr>
        <w:spacing w:before="100" w:beforeAutospacing="1" w:after="100" w:afterAutospacing="1" w:line="240" w:lineRule="auto"/>
        <w:outlineLvl w:val="1"/>
        <w:rPr>
          <w:rFonts w:ascii="Times New Roman" w:hAnsi="Times New Roman"/>
          <w:sz w:val="24"/>
          <w:szCs w:val="24"/>
          <w:lang w:eastAsia="en-IN"/>
        </w:rPr>
      </w:pPr>
      <w:r>
        <w:rPr>
          <w:rFonts w:ascii="Times New Roman" w:hAnsi="Times New Roman"/>
          <w:sz w:val="24"/>
          <w:szCs w:val="24"/>
          <w:lang w:eastAsia="en-IN"/>
        </w:rPr>
        <w:t>2</w:t>
      </w:r>
      <w:r w:rsidR="00540A84" w:rsidRPr="005026AB">
        <w:rPr>
          <w:rFonts w:ascii="Times New Roman" w:hAnsi="Times New Roman"/>
          <w:sz w:val="24"/>
          <w:szCs w:val="24"/>
          <w:lang w:eastAsia="en-IN"/>
        </w:rPr>
        <w:t xml:space="preserve">. T. </w:t>
      </w:r>
      <w:proofErr w:type="spellStart"/>
      <w:r w:rsidR="00540A84" w:rsidRPr="005026AB">
        <w:rPr>
          <w:rFonts w:ascii="Times New Roman" w:hAnsi="Times New Roman"/>
          <w:sz w:val="24"/>
          <w:szCs w:val="24"/>
          <w:lang w:eastAsia="en-IN"/>
        </w:rPr>
        <w:t>Padmanabhan</w:t>
      </w:r>
      <w:proofErr w:type="spellEnd"/>
      <w:r w:rsidR="00540A84" w:rsidRPr="005026AB">
        <w:rPr>
          <w:rFonts w:ascii="Times New Roman" w:hAnsi="Times New Roman"/>
          <w:sz w:val="24"/>
          <w:szCs w:val="24"/>
          <w:lang w:eastAsia="en-IN"/>
        </w:rPr>
        <w:t>: Theoretical Astrophysics-I, Cambridge University Press.</w:t>
      </w:r>
    </w:p>
    <w:p w:rsidR="00540A84" w:rsidRPr="005026AB" w:rsidRDefault="005026AB" w:rsidP="00540A84">
      <w:pPr>
        <w:spacing w:before="100" w:beforeAutospacing="1" w:after="100" w:afterAutospacing="1" w:line="240" w:lineRule="auto"/>
        <w:outlineLvl w:val="1"/>
        <w:rPr>
          <w:rFonts w:ascii="Times New Roman" w:hAnsi="Times New Roman"/>
          <w:sz w:val="24"/>
          <w:szCs w:val="24"/>
          <w:lang w:eastAsia="en-IN"/>
        </w:rPr>
      </w:pPr>
      <w:r>
        <w:rPr>
          <w:rFonts w:ascii="Times New Roman" w:hAnsi="Times New Roman"/>
          <w:sz w:val="24"/>
          <w:szCs w:val="24"/>
          <w:lang w:eastAsia="en-IN"/>
        </w:rPr>
        <w:t>3</w:t>
      </w:r>
      <w:r w:rsidR="00540A84" w:rsidRPr="005026AB">
        <w:rPr>
          <w:rFonts w:ascii="Times New Roman" w:hAnsi="Times New Roman"/>
          <w:sz w:val="24"/>
          <w:szCs w:val="24"/>
          <w:lang w:eastAsia="en-IN"/>
        </w:rPr>
        <w:t xml:space="preserve">. T. </w:t>
      </w:r>
      <w:proofErr w:type="spellStart"/>
      <w:r w:rsidR="00540A84" w:rsidRPr="005026AB">
        <w:rPr>
          <w:rFonts w:ascii="Times New Roman" w:hAnsi="Times New Roman"/>
          <w:sz w:val="24"/>
          <w:szCs w:val="24"/>
          <w:lang w:eastAsia="en-IN"/>
        </w:rPr>
        <w:t>Padmanabhan</w:t>
      </w:r>
      <w:proofErr w:type="spellEnd"/>
      <w:r w:rsidR="00540A84" w:rsidRPr="005026AB">
        <w:rPr>
          <w:rFonts w:ascii="Times New Roman" w:hAnsi="Times New Roman"/>
          <w:sz w:val="24"/>
          <w:szCs w:val="24"/>
          <w:lang w:eastAsia="en-IN"/>
        </w:rPr>
        <w:t>: Theoretical Astrophysics-II, Cambridge University Press.</w:t>
      </w:r>
    </w:p>
    <w:p w:rsidR="00C95031" w:rsidRDefault="005026AB" w:rsidP="00540A84">
      <w:pPr>
        <w:spacing w:before="100" w:beforeAutospacing="1" w:after="100" w:afterAutospacing="1" w:line="240" w:lineRule="auto"/>
        <w:outlineLvl w:val="1"/>
        <w:rPr>
          <w:rFonts w:ascii="Times New Roman" w:hAnsi="Times New Roman"/>
          <w:sz w:val="24"/>
          <w:szCs w:val="24"/>
          <w:lang w:eastAsia="en-IN"/>
        </w:rPr>
      </w:pPr>
      <w:r>
        <w:rPr>
          <w:rFonts w:ascii="Times New Roman" w:hAnsi="Times New Roman"/>
          <w:sz w:val="24"/>
          <w:szCs w:val="24"/>
          <w:lang w:eastAsia="en-IN"/>
        </w:rPr>
        <w:t>4</w:t>
      </w:r>
      <w:r w:rsidR="00540A84" w:rsidRPr="005026AB">
        <w:rPr>
          <w:rFonts w:ascii="Times New Roman" w:hAnsi="Times New Roman"/>
          <w:sz w:val="24"/>
          <w:szCs w:val="24"/>
          <w:lang w:eastAsia="en-IN"/>
        </w:rPr>
        <w:t xml:space="preserve">. T. </w:t>
      </w:r>
      <w:proofErr w:type="spellStart"/>
      <w:r w:rsidR="00540A84" w:rsidRPr="005026AB">
        <w:rPr>
          <w:rFonts w:ascii="Times New Roman" w:hAnsi="Times New Roman"/>
          <w:sz w:val="24"/>
          <w:szCs w:val="24"/>
          <w:lang w:eastAsia="en-IN"/>
        </w:rPr>
        <w:t>Padmanabhan</w:t>
      </w:r>
      <w:proofErr w:type="spellEnd"/>
      <w:r w:rsidR="00540A84" w:rsidRPr="005026AB">
        <w:rPr>
          <w:rFonts w:ascii="Times New Roman" w:hAnsi="Times New Roman"/>
          <w:sz w:val="24"/>
          <w:szCs w:val="24"/>
          <w:lang w:eastAsia="en-IN"/>
        </w:rPr>
        <w:t>: Theoretical Astrophysics-III, Cambridge University Press.</w:t>
      </w:r>
    </w:p>
    <w:p w:rsidR="00C95031" w:rsidRPr="00C95031" w:rsidRDefault="00C95031" w:rsidP="00C95031">
      <w:pPr>
        <w:spacing w:before="100" w:beforeAutospacing="1" w:after="100" w:afterAutospacing="1" w:line="240" w:lineRule="auto"/>
        <w:jc w:val="both"/>
        <w:outlineLvl w:val="1"/>
        <w:rPr>
          <w:rFonts w:ascii="Times New Roman" w:hAnsi="Times New Roman"/>
          <w:sz w:val="24"/>
          <w:szCs w:val="24"/>
          <w:lang w:val="en-IN"/>
        </w:rPr>
      </w:pPr>
      <w:r w:rsidRPr="00C95031">
        <w:rPr>
          <w:rFonts w:ascii="Times New Roman" w:hAnsi="Times New Roman"/>
          <w:sz w:val="24"/>
          <w:szCs w:val="24"/>
          <w:lang w:val="en-IN"/>
        </w:rPr>
        <w:t>CO-1: Describe the features of objects in the Solar System (i.e. Sun, planets, moons, asteroids, comets, planetary interiors, atmospheres, etc.) giving details of similarities and differences between these objects</w:t>
      </w:r>
    </w:p>
    <w:p w:rsidR="00C95031" w:rsidRPr="00C95031" w:rsidRDefault="00C95031" w:rsidP="00C95031">
      <w:pPr>
        <w:spacing w:before="100" w:beforeAutospacing="1" w:after="100" w:afterAutospacing="1" w:line="240" w:lineRule="auto"/>
        <w:jc w:val="both"/>
        <w:outlineLvl w:val="1"/>
        <w:rPr>
          <w:rFonts w:ascii="Times New Roman" w:hAnsi="Times New Roman"/>
          <w:sz w:val="24"/>
          <w:szCs w:val="24"/>
          <w:lang w:val="en-IN"/>
        </w:rPr>
      </w:pPr>
      <w:r>
        <w:rPr>
          <w:rFonts w:ascii="Times New Roman" w:hAnsi="Times New Roman"/>
          <w:sz w:val="24"/>
          <w:szCs w:val="24"/>
          <w:lang w:val="en-IN"/>
        </w:rPr>
        <w:t xml:space="preserve">CO-2: </w:t>
      </w:r>
      <w:r w:rsidRPr="00C95031">
        <w:rPr>
          <w:rFonts w:ascii="Times New Roman" w:hAnsi="Times New Roman"/>
          <w:sz w:val="24"/>
          <w:szCs w:val="24"/>
          <w:lang w:val="en-IN"/>
        </w:rPr>
        <w:t>detail the presently accepted formation theories of the solar system based upon observational and physical constraints</w:t>
      </w:r>
    </w:p>
    <w:p w:rsidR="00C95031" w:rsidRPr="00C95031" w:rsidRDefault="00C95031" w:rsidP="00C95031">
      <w:pPr>
        <w:spacing w:before="100" w:beforeAutospacing="1" w:after="100" w:afterAutospacing="1" w:line="240" w:lineRule="auto"/>
        <w:jc w:val="both"/>
        <w:outlineLvl w:val="1"/>
        <w:rPr>
          <w:rFonts w:ascii="Times New Roman" w:hAnsi="Times New Roman"/>
          <w:sz w:val="24"/>
          <w:szCs w:val="24"/>
          <w:lang w:val="en-IN"/>
        </w:rPr>
      </w:pPr>
      <w:r>
        <w:rPr>
          <w:rFonts w:ascii="Times New Roman" w:hAnsi="Times New Roman"/>
          <w:sz w:val="24"/>
          <w:szCs w:val="24"/>
          <w:lang w:val="en-IN"/>
        </w:rPr>
        <w:lastRenderedPageBreak/>
        <w:t xml:space="preserve">CO-3: </w:t>
      </w:r>
      <w:r w:rsidRPr="00C95031">
        <w:rPr>
          <w:rFonts w:ascii="Times New Roman" w:hAnsi="Times New Roman"/>
          <w:sz w:val="24"/>
          <w:szCs w:val="24"/>
          <w:lang w:val="en-IN"/>
        </w:rPr>
        <w:t>detail changes which are observed when viewing the sky daily, weekly, monthly, annually and longer period of time and demonstrate an understanding of the reasons behind any observed changes</w:t>
      </w:r>
    </w:p>
    <w:p w:rsidR="00C95031" w:rsidRPr="00C95031" w:rsidRDefault="00C95031" w:rsidP="00C95031">
      <w:pPr>
        <w:spacing w:before="100" w:beforeAutospacing="1" w:after="100" w:afterAutospacing="1" w:line="240" w:lineRule="auto"/>
        <w:jc w:val="both"/>
        <w:outlineLvl w:val="1"/>
        <w:rPr>
          <w:rFonts w:ascii="Times New Roman" w:hAnsi="Times New Roman"/>
          <w:sz w:val="24"/>
          <w:szCs w:val="24"/>
          <w:lang w:val="en-IN"/>
        </w:rPr>
      </w:pPr>
      <w:r>
        <w:rPr>
          <w:rFonts w:ascii="Times New Roman" w:hAnsi="Times New Roman"/>
          <w:sz w:val="24"/>
          <w:szCs w:val="24"/>
          <w:lang w:val="en-IN"/>
        </w:rPr>
        <w:t xml:space="preserve">CO-4: </w:t>
      </w:r>
      <w:r w:rsidRPr="00C95031">
        <w:rPr>
          <w:rFonts w:ascii="Times New Roman" w:hAnsi="Times New Roman"/>
          <w:sz w:val="24"/>
          <w:szCs w:val="24"/>
          <w:lang w:val="en-IN"/>
        </w:rPr>
        <w:t>demonstrate an understanding of the basic properties of the Sun and other stars</w:t>
      </w:r>
    </w:p>
    <w:p w:rsidR="00C95031" w:rsidRPr="00C95031" w:rsidRDefault="00C95031" w:rsidP="00C95031">
      <w:pPr>
        <w:spacing w:before="100" w:beforeAutospacing="1" w:after="100" w:afterAutospacing="1" w:line="240" w:lineRule="auto"/>
        <w:jc w:val="both"/>
        <w:outlineLvl w:val="1"/>
        <w:rPr>
          <w:rFonts w:ascii="Times New Roman" w:hAnsi="Times New Roman"/>
          <w:sz w:val="24"/>
          <w:szCs w:val="24"/>
          <w:lang w:eastAsia="en-IN"/>
        </w:rPr>
      </w:pPr>
      <w:r>
        <w:rPr>
          <w:rFonts w:ascii="Times New Roman" w:hAnsi="Times New Roman"/>
          <w:sz w:val="24"/>
          <w:szCs w:val="24"/>
          <w:lang w:val="en-IN"/>
        </w:rPr>
        <w:t xml:space="preserve">CO-5: </w:t>
      </w:r>
      <w:r w:rsidRPr="00C95031">
        <w:rPr>
          <w:rFonts w:ascii="Times New Roman" w:hAnsi="Times New Roman"/>
          <w:sz w:val="24"/>
          <w:szCs w:val="24"/>
          <w:lang w:val="en-IN"/>
        </w:rPr>
        <w:t>explain stellar evolution, including red giants, supernovas, neutron stars, pulsars, white dwarfs and black holes, using evidence and presently accepted theories</w:t>
      </w:r>
    </w:p>
    <w:p w:rsidR="00D7258D" w:rsidRPr="00D61306" w:rsidRDefault="00D7258D" w:rsidP="00D7258D">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D7258D" w:rsidTr="00E16DBB">
        <w:tc>
          <w:tcPr>
            <w:tcW w:w="1110"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105" w:type="dxa"/>
            <w:gridSpan w:val="7"/>
          </w:tcPr>
          <w:p w:rsidR="00D7258D" w:rsidRPr="00404634" w:rsidRDefault="00D7258D"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D7258D" w:rsidRPr="00404634" w:rsidRDefault="00D7258D"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D7258D" w:rsidTr="00E16DBB">
        <w:tc>
          <w:tcPr>
            <w:tcW w:w="1110"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4"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83"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84"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D7258D" w:rsidTr="00E16DBB">
        <w:tc>
          <w:tcPr>
            <w:tcW w:w="1110"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84"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3"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4"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9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r>
      <w:tr w:rsidR="00D7258D" w:rsidTr="00E16DBB">
        <w:tc>
          <w:tcPr>
            <w:tcW w:w="1110"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84"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3"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4"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r>
      <w:tr w:rsidR="00D7258D" w:rsidTr="00E16DBB">
        <w:tc>
          <w:tcPr>
            <w:tcW w:w="1110"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CO3</w:t>
            </w:r>
          </w:p>
        </w:tc>
        <w:tc>
          <w:tcPr>
            <w:tcW w:w="884"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3"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4"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r>
      <w:tr w:rsidR="00D7258D" w:rsidTr="00E16DBB">
        <w:tc>
          <w:tcPr>
            <w:tcW w:w="1110"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CO4</w:t>
            </w:r>
          </w:p>
        </w:tc>
        <w:tc>
          <w:tcPr>
            <w:tcW w:w="884"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3"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4"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9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r>
      <w:tr w:rsidR="00D7258D" w:rsidTr="00E16DBB">
        <w:tc>
          <w:tcPr>
            <w:tcW w:w="1110"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CO5</w:t>
            </w:r>
          </w:p>
        </w:tc>
        <w:tc>
          <w:tcPr>
            <w:tcW w:w="884"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3"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4"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9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r>
    </w:tbl>
    <w:p w:rsidR="00540A84" w:rsidRPr="005026AB" w:rsidRDefault="00D7258D" w:rsidP="005026AB">
      <w:pPr>
        <w:spacing w:before="100" w:beforeAutospacing="1" w:after="100" w:afterAutospacing="1"/>
        <w:rPr>
          <w:rFonts w:ascii="Times New Roman" w:hAnsi="Times New Roman"/>
          <w:sz w:val="24"/>
          <w:szCs w:val="24"/>
        </w:rPr>
      </w:pPr>
      <w:r w:rsidRPr="00D61306">
        <w:rPr>
          <w:rFonts w:ascii="Times New Roman" w:hAnsi="Times New Roman"/>
          <w:sz w:val="24"/>
          <w:szCs w:val="24"/>
        </w:rPr>
        <w:t xml:space="preserve">H = Highly Related; M = </w:t>
      </w:r>
      <w:proofErr w:type="gramStart"/>
      <w:r w:rsidRPr="00D61306">
        <w:rPr>
          <w:rFonts w:ascii="Times New Roman" w:hAnsi="Times New Roman"/>
          <w:sz w:val="24"/>
          <w:szCs w:val="24"/>
        </w:rPr>
        <w:t>Medium  L</w:t>
      </w:r>
      <w:proofErr w:type="gramEnd"/>
      <w:r w:rsidRPr="00D61306">
        <w:rPr>
          <w:rFonts w:ascii="Times New Roman" w:hAnsi="Times New Roman"/>
          <w:sz w:val="24"/>
          <w:szCs w:val="24"/>
        </w:rPr>
        <w:t xml:space="preserve"> = Low</w:t>
      </w:r>
      <w:r w:rsidR="00540A84">
        <w:rPr>
          <w:rFonts w:ascii="Times New Roman" w:hAnsi="Times New Roman"/>
          <w:sz w:val="28"/>
          <w:szCs w:val="28"/>
        </w:rPr>
        <w:br w:type="page"/>
      </w:r>
      <w:r w:rsidR="00FA0169">
        <w:rPr>
          <w:rFonts w:ascii="Times New Roman" w:eastAsia="Calibri" w:hAnsi="Times New Roman"/>
          <w:b/>
          <w:sz w:val="24"/>
          <w:szCs w:val="24"/>
        </w:rPr>
        <w:lastRenderedPageBreak/>
        <w:t>MPH020</w:t>
      </w:r>
      <w:r w:rsidR="000A7810">
        <w:rPr>
          <w:rFonts w:ascii="Times New Roman" w:eastAsia="Calibri" w:hAnsi="Times New Roman"/>
          <w:b/>
          <w:sz w:val="24"/>
          <w:szCs w:val="24"/>
        </w:rPr>
        <w:t>B</w:t>
      </w:r>
      <w:r w:rsidR="00540A84" w:rsidRPr="005026AB">
        <w:rPr>
          <w:rFonts w:ascii="Times New Roman" w:hAnsi="Times New Roman"/>
          <w:b/>
          <w:sz w:val="24"/>
          <w:szCs w:val="24"/>
        </w:rPr>
        <w:t xml:space="preserve">: </w:t>
      </w:r>
      <w:proofErr w:type="spellStart"/>
      <w:r w:rsidR="00540A84" w:rsidRPr="005026AB">
        <w:rPr>
          <w:rFonts w:ascii="Times New Roman" w:hAnsi="Times New Roman"/>
          <w:b/>
          <w:sz w:val="24"/>
          <w:szCs w:val="24"/>
        </w:rPr>
        <w:t>Ionospheric</w:t>
      </w:r>
      <w:proofErr w:type="spellEnd"/>
      <w:r w:rsidR="00540A84" w:rsidRPr="005026AB">
        <w:rPr>
          <w:rFonts w:ascii="Times New Roman" w:hAnsi="Times New Roman"/>
          <w:b/>
          <w:sz w:val="24"/>
          <w:szCs w:val="24"/>
        </w:rPr>
        <w:t xml:space="preserve"> Physics</w:t>
      </w:r>
      <w:r w:rsidR="005026AB" w:rsidRPr="005026AB">
        <w:rPr>
          <w:rFonts w:ascii="Times New Roman" w:hAnsi="Times New Roman"/>
          <w:b/>
          <w:sz w:val="24"/>
          <w:szCs w:val="24"/>
        </w:rPr>
        <w:t xml:space="preserve"> </w:t>
      </w:r>
      <w:r w:rsidR="00B63A1D">
        <w:rPr>
          <w:rFonts w:ascii="Times New Roman" w:hAnsi="Times New Roman"/>
          <w:b/>
          <w:sz w:val="24"/>
          <w:szCs w:val="24"/>
        </w:rPr>
        <w:t xml:space="preserve">            </w:t>
      </w:r>
      <w:r w:rsidR="005026AB">
        <w:rPr>
          <w:rFonts w:ascii="Times New Roman" w:hAnsi="Times New Roman"/>
          <w:b/>
          <w:sz w:val="24"/>
          <w:szCs w:val="24"/>
        </w:rPr>
        <w:t xml:space="preserve">                                    </w:t>
      </w:r>
      <w:r w:rsidR="00FA0169">
        <w:rPr>
          <w:rFonts w:ascii="Times New Roman" w:hAnsi="Times New Roman"/>
          <w:b/>
          <w:sz w:val="24"/>
          <w:szCs w:val="24"/>
        </w:rPr>
        <w:t xml:space="preserve">  </w:t>
      </w:r>
      <w:r w:rsidR="005026AB">
        <w:rPr>
          <w:rFonts w:ascii="Times New Roman" w:hAnsi="Times New Roman"/>
          <w:b/>
          <w:sz w:val="24"/>
          <w:szCs w:val="24"/>
        </w:rPr>
        <w:t xml:space="preserve">                             </w:t>
      </w:r>
      <w:proofErr w:type="spellStart"/>
      <w:r w:rsidR="005026AB" w:rsidRPr="005026AB">
        <w:rPr>
          <w:rFonts w:ascii="Times New Roman" w:hAnsi="Times New Roman"/>
          <w:b/>
          <w:sz w:val="24"/>
          <w:szCs w:val="24"/>
        </w:rPr>
        <w:t>Creidt</w:t>
      </w:r>
      <w:proofErr w:type="spellEnd"/>
      <w:r w:rsidR="005026AB" w:rsidRPr="005026AB">
        <w:rPr>
          <w:rFonts w:ascii="Times New Roman" w:hAnsi="Times New Roman"/>
          <w:b/>
          <w:sz w:val="24"/>
          <w:szCs w:val="24"/>
        </w:rPr>
        <w:t>(s): 4</w:t>
      </w:r>
    </w:p>
    <w:p w:rsidR="00540A84" w:rsidRDefault="00540A84" w:rsidP="00540A84">
      <w:pPr>
        <w:spacing w:before="100" w:beforeAutospacing="1" w:after="100" w:afterAutospacing="1"/>
        <w:jc w:val="both"/>
        <w:rPr>
          <w:rFonts w:ascii="Times New Roman" w:hAnsi="Times New Roman"/>
          <w:sz w:val="24"/>
          <w:szCs w:val="24"/>
        </w:rPr>
      </w:pPr>
      <w:r w:rsidRPr="001E282A">
        <w:rPr>
          <w:rFonts w:ascii="Times New Roman" w:hAnsi="Times New Roman"/>
          <w:b/>
          <w:sz w:val="24"/>
          <w:szCs w:val="24"/>
        </w:rPr>
        <w:t>Sun</w:t>
      </w:r>
      <w:r>
        <w:rPr>
          <w:rFonts w:ascii="Times New Roman" w:hAnsi="Times New Roman"/>
          <w:sz w:val="24"/>
          <w:szCs w:val="24"/>
        </w:rPr>
        <w:t xml:space="preserve">: Structure of Sun. Thermonuclear Reactions in the core of the Sun. Convection and </w:t>
      </w:r>
      <w:proofErr w:type="spellStart"/>
      <w:r>
        <w:rPr>
          <w:rFonts w:ascii="Times New Roman" w:hAnsi="Times New Roman"/>
          <w:sz w:val="24"/>
          <w:szCs w:val="24"/>
        </w:rPr>
        <w:t>radiative</w:t>
      </w:r>
      <w:proofErr w:type="spellEnd"/>
      <w:r>
        <w:rPr>
          <w:rFonts w:ascii="Times New Roman" w:hAnsi="Times New Roman"/>
          <w:sz w:val="24"/>
          <w:szCs w:val="24"/>
        </w:rPr>
        <w:t xml:space="preserve"> transfer. </w:t>
      </w:r>
      <w:proofErr w:type="gramStart"/>
      <w:r>
        <w:rPr>
          <w:rFonts w:ascii="Times New Roman" w:hAnsi="Times New Roman"/>
          <w:sz w:val="24"/>
          <w:szCs w:val="24"/>
        </w:rPr>
        <w:t xml:space="preserve">Photosphere, </w:t>
      </w:r>
      <w:proofErr w:type="spellStart"/>
      <w:r>
        <w:rPr>
          <w:rFonts w:ascii="Times New Roman" w:hAnsi="Times New Roman"/>
          <w:sz w:val="24"/>
          <w:szCs w:val="24"/>
        </w:rPr>
        <w:t>Chromosphere</w:t>
      </w:r>
      <w:proofErr w:type="spellEnd"/>
      <w:r>
        <w:rPr>
          <w:rFonts w:ascii="Times New Roman" w:hAnsi="Times New Roman"/>
          <w:sz w:val="24"/>
          <w:szCs w:val="24"/>
        </w:rPr>
        <w:t xml:space="preserve"> and Corona.</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Nanoflares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Sun Spots and Solar Cycle.</w:t>
      </w:r>
      <w:proofErr w:type="gramEnd"/>
      <w:r>
        <w:rPr>
          <w:rFonts w:ascii="Times New Roman" w:hAnsi="Times New Roman"/>
          <w:sz w:val="24"/>
          <w:szCs w:val="24"/>
        </w:rPr>
        <w:t xml:space="preserve"> </w:t>
      </w:r>
      <w:proofErr w:type="gramStart"/>
      <w:r>
        <w:rPr>
          <w:rFonts w:ascii="Times New Roman" w:hAnsi="Times New Roman"/>
          <w:sz w:val="24"/>
          <w:szCs w:val="24"/>
        </w:rPr>
        <w:t>Solar Cycle and Weather on the Earth.</w:t>
      </w:r>
      <w:proofErr w:type="gramEnd"/>
    </w:p>
    <w:p w:rsidR="00540A84" w:rsidRDefault="00540A84" w:rsidP="00540A84">
      <w:pPr>
        <w:spacing w:before="100" w:beforeAutospacing="1" w:after="100" w:afterAutospacing="1"/>
        <w:jc w:val="both"/>
        <w:rPr>
          <w:rFonts w:ascii="Times New Roman" w:hAnsi="Times New Roman"/>
          <w:sz w:val="24"/>
          <w:szCs w:val="24"/>
        </w:rPr>
      </w:pPr>
      <w:r w:rsidRPr="00FE3ADE">
        <w:rPr>
          <w:rFonts w:ascii="Times New Roman" w:hAnsi="Times New Roman"/>
          <w:b/>
          <w:sz w:val="24"/>
          <w:szCs w:val="24"/>
        </w:rPr>
        <w:t>Ionosphere:</w:t>
      </w:r>
      <w:r>
        <w:rPr>
          <w:rFonts w:ascii="Times New Roman" w:hAnsi="Times New Roman"/>
          <w:sz w:val="24"/>
          <w:szCs w:val="24"/>
        </w:rPr>
        <w:t xml:space="preserve"> Production of Ionosphere. Different layers of the Ionosphere. </w:t>
      </w:r>
      <w:proofErr w:type="gramStart"/>
      <w:r>
        <w:rPr>
          <w:rFonts w:ascii="Times New Roman" w:hAnsi="Times New Roman"/>
          <w:sz w:val="24"/>
          <w:szCs w:val="24"/>
        </w:rPr>
        <w:t>Photochemical reactions in the Ionosphere.</w:t>
      </w:r>
      <w:proofErr w:type="gramEnd"/>
      <w:r>
        <w:rPr>
          <w:rFonts w:ascii="Times New Roman" w:hAnsi="Times New Roman"/>
          <w:sz w:val="24"/>
          <w:szCs w:val="24"/>
        </w:rPr>
        <w:t xml:space="preserve"> </w:t>
      </w:r>
      <w:proofErr w:type="gramStart"/>
      <w:r>
        <w:rPr>
          <w:rFonts w:ascii="Times New Roman" w:hAnsi="Times New Roman"/>
          <w:sz w:val="24"/>
          <w:szCs w:val="24"/>
        </w:rPr>
        <w:t>Loss reactions.</w:t>
      </w:r>
      <w:proofErr w:type="gramEnd"/>
      <w:r>
        <w:rPr>
          <w:rFonts w:ascii="Times New Roman" w:hAnsi="Times New Roman"/>
          <w:sz w:val="24"/>
          <w:szCs w:val="24"/>
        </w:rPr>
        <w:t xml:space="preserve"> </w:t>
      </w:r>
      <w:proofErr w:type="gramStart"/>
      <w:r>
        <w:rPr>
          <w:rFonts w:ascii="Times New Roman" w:hAnsi="Times New Roman"/>
          <w:sz w:val="24"/>
          <w:szCs w:val="24"/>
        </w:rPr>
        <w:t>Equation of continuity.</w:t>
      </w:r>
      <w:proofErr w:type="gramEnd"/>
      <w:r>
        <w:rPr>
          <w:rFonts w:ascii="Times New Roman" w:hAnsi="Times New Roman"/>
          <w:sz w:val="24"/>
          <w:szCs w:val="24"/>
        </w:rPr>
        <w:t xml:space="preserve"> </w:t>
      </w:r>
      <w:proofErr w:type="gramStart"/>
      <w:r>
        <w:rPr>
          <w:rFonts w:ascii="Times New Roman" w:hAnsi="Times New Roman"/>
          <w:sz w:val="24"/>
          <w:szCs w:val="24"/>
        </w:rPr>
        <w:t>Air Glow and Aurora.</w:t>
      </w:r>
      <w:proofErr w:type="gramEnd"/>
    </w:p>
    <w:p w:rsidR="00540A84" w:rsidRDefault="00540A84" w:rsidP="00540A84">
      <w:pPr>
        <w:spacing w:before="100" w:beforeAutospacing="1" w:after="100" w:afterAutospacing="1"/>
        <w:jc w:val="both"/>
        <w:rPr>
          <w:rFonts w:ascii="Times New Roman" w:hAnsi="Times New Roman"/>
          <w:sz w:val="24"/>
          <w:szCs w:val="24"/>
        </w:rPr>
      </w:pPr>
      <w:r w:rsidRPr="007B406F">
        <w:rPr>
          <w:rFonts w:ascii="Times New Roman" w:hAnsi="Times New Roman"/>
          <w:b/>
          <w:sz w:val="24"/>
          <w:szCs w:val="24"/>
        </w:rPr>
        <w:t>Morphology of the Ionosphere</w:t>
      </w:r>
      <w:r>
        <w:rPr>
          <w:rFonts w:ascii="Times New Roman" w:hAnsi="Times New Roman"/>
          <w:sz w:val="24"/>
          <w:szCs w:val="24"/>
        </w:rPr>
        <w:t xml:space="preserve">: Morphology of the D, E, F1 and F2 regions.  </w:t>
      </w:r>
    </w:p>
    <w:p w:rsidR="00540A84" w:rsidRDefault="00540A84" w:rsidP="00540A84">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Pr="007B406F">
        <w:rPr>
          <w:rFonts w:ascii="Times New Roman" w:hAnsi="Times New Roman"/>
          <w:b/>
          <w:sz w:val="24"/>
          <w:szCs w:val="24"/>
        </w:rPr>
        <w:t>Passage of the Electromagnetic waves through Ionosphere</w:t>
      </w:r>
      <w:r>
        <w:rPr>
          <w:rFonts w:ascii="Times New Roman" w:hAnsi="Times New Roman"/>
          <w:sz w:val="24"/>
          <w:szCs w:val="24"/>
        </w:rPr>
        <w:t xml:space="preserve">: Dispersion. </w:t>
      </w:r>
      <w:proofErr w:type="gramStart"/>
      <w:r>
        <w:rPr>
          <w:rFonts w:ascii="Times New Roman" w:hAnsi="Times New Roman"/>
          <w:sz w:val="24"/>
          <w:szCs w:val="24"/>
        </w:rPr>
        <w:t>A wave in the continuous medium of specific dielectric constant.</w:t>
      </w:r>
      <w:proofErr w:type="gramEnd"/>
      <w:r>
        <w:rPr>
          <w:rFonts w:ascii="Times New Roman" w:hAnsi="Times New Roman"/>
          <w:sz w:val="24"/>
          <w:szCs w:val="24"/>
        </w:rPr>
        <w:t xml:space="preserve"> </w:t>
      </w:r>
      <w:proofErr w:type="gramStart"/>
      <w:r>
        <w:rPr>
          <w:rFonts w:ascii="Times New Roman" w:hAnsi="Times New Roman"/>
          <w:sz w:val="24"/>
          <w:szCs w:val="24"/>
        </w:rPr>
        <w:t>Polarization of E-M waves.</w:t>
      </w:r>
      <w:proofErr w:type="gramEnd"/>
      <w:r>
        <w:rPr>
          <w:rFonts w:ascii="Times New Roman" w:hAnsi="Times New Roman"/>
          <w:sz w:val="24"/>
          <w:szCs w:val="24"/>
        </w:rPr>
        <w:t xml:space="preserve"> Curves of </w:t>
      </w:r>
      <w:r w:rsidRPr="007B406F">
        <w:rPr>
          <w:rFonts w:ascii="Times New Roman" w:hAnsi="Times New Roman"/>
          <w:b/>
          <w:i/>
          <w:sz w:val="24"/>
          <w:szCs w:val="24"/>
        </w:rPr>
        <w:t>R(X)</w:t>
      </w:r>
      <w:r>
        <w:rPr>
          <w:rFonts w:ascii="Times New Roman" w:hAnsi="Times New Roman"/>
          <w:sz w:val="24"/>
          <w:szCs w:val="24"/>
        </w:rPr>
        <w:t xml:space="preserve">. </w:t>
      </w:r>
      <w:proofErr w:type="gramStart"/>
      <w:r>
        <w:rPr>
          <w:rFonts w:ascii="Times New Roman" w:hAnsi="Times New Roman"/>
          <w:sz w:val="24"/>
          <w:szCs w:val="24"/>
        </w:rPr>
        <w:t>Quasi-Longitudinal (QL) and Quasi-Transverse (QT) approximations.</w:t>
      </w:r>
      <w:proofErr w:type="gramEnd"/>
      <w:r>
        <w:rPr>
          <w:rFonts w:ascii="Times New Roman" w:hAnsi="Times New Roman"/>
          <w:sz w:val="24"/>
          <w:szCs w:val="24"/>
        </w:rPr>
        <w:t xml:space="preserve">  </w:t>
      </w:r>
    </w:p>
    <w:p w:rsidR="00540A84" w:rsidRDefault="00540A84" w:rsidP="00540A84">
      <w:pPr>
        <w:spacing w:before="100" w:beforeAutospacing="1" w:after="100" w:afterAutospacing="1"/>
        <w:rPr>
          <w:rFonts w:ascii="Times New Roman" w:hAnsi="Times New Roman"/>
          <w:sz w:val="24"/>
          <w:szCs w:val="24"/>
        </w:rPr>
      </w:pPr>
      <w:r>
        <w:rPr>
          <w:rFonts w:ascii="Times New Roman" w:hAnsi="Times New Roman"/>
          <w:sz w:val="24"/>
          <w:szCs w:val="24"/>
        </w:rPr>
        <w:t xml:space="preserve">The Role of Ionosphere in the communication of Radio waves. </w:t>
      </w:r>
      <w:proofErr w:type="gramStart"/>
      <w:r>
        <w:rPr>
          <w:rFonts w:ascii="Times New Roman" w:hAnsi="Times New Roman"/>
          <w:sz w:val="24"/>
          <w:szCs w:val="24"/>
        </w:rPr>
        <w:t xml:space="preserve">The </w:t>
      </w:r>
      <w:r w:rsidRPr="007B406F">
        <w:rPr>
          <w:rFonts w:ascii="Times New Roman" w:hAnsi="Times New Roman"/>
          <w:i/>
          <w:sz w:val="24"/>
          <w:szCs w:val="24"/>
        </w:rPr>
        <w:t>Skip</w:t>
      </w:r>
      <w:r>
        <w:rPr>
          <w:rFonts w:ascii="Times New Roman" w:hAnsi="Times New Roman"/>
          <w:sz w:val="24"/>
          <w:szCs w:val="24"/>
        </w:rPr>
        <w:t xml:space="preserve"> distance.</w:t>
      </w:r>
      <w:proofErr w:type="gramEnd"/>
      <w:r>
        <w:rPr>
          <w:rFonts w:ascii="Times New Roman" w:hAnsi="Times New Roman"/>
          <w:sz w:val="24"/>
          <w:szCs w:val="24"/>
        </w:rPr>
        <w:t xml:space="preserve"> </w:t>
      </w:r>
    </w:p>
    <w:p w:rsidR="00540A84" w:rsidRDefault="00540A84" w:rsidP="00540A84">
      <w:pPr>
        <w:spacing w:before="100" w:beforeAutospacing="1" w:after="100" w:afterAutospacing="1"/>
        <w:jc w:val="both"/>
        <w:rPr>
          <w:rFonts w:ascii="Times New Roman" w:hAnsi="Times New Roman"/>
          <w:sz w:val="24"/>
          <w:szCs w:val="24"/>
        </w:rPr>
      </w:pPr>
      <w:r w:rsidRPr="00B26017">
        <w:rPr>
          <w:rFonts w:ascii="Times New Roman" w:hAnsi="Times New Roman"/>
          <w:b/>
          <w:sz w:val="24"/>
          <w:szCs w:val="24"/>
        </w:rPr>
        <w:t>Magnetosphere</w:t>
      </w:r>
      <w:r>
        <w:rPr>
          <w:rFonts w:ascii="Times New Roman" w:hAnsi="Times New Roman"/>
          <w:sz w:val="24"/>
          <w:szCs w:val="24"/>
        </w:rPr>
        <w:t xml:space="preserve">: Formation of the Earth’s Magnetosphere. </w:t>
      </w:r>
      <w:proofErr w:type="gramStart"/>
      <w:r>
        <w:rPr>
          <w:rFonts w:ascii="Times New Roman" w:hAnsi="Times New Roman"/>
          <w:sz w:val="24"/>
          <w:szCs w:val="24"/>
        </w:rPr>
        <w:t>Its role in controlling the Solar wind, plasma particles and protecting life on the Earth.</w:t>
      </w:r>
      <w:proofErr w:type="gramEnd"/>
      <w:r>
        <w:rPr>
          <w:rFonts w:ascii="Times New Roman" w:hAnsi="Times New Roman"/>
          <w:sz w:val="24"/>
          <w:szCs w:val="24"/>
        </w:rPr>
        <w:t xml:space="preserve"> Physics of the Magnetosphere associated phenomena.</w:t>
      </w:r>
    </w:p>
    <w:p w:rsidR="00540A84" w:rsidRPr="005026AB" w:rsidRDefault="005026AB" w:rsidP="00540A84">
      <w:pPr>
        <w:spacing w:before="100" w:beforeAutospacing="1" w:after="100" w:afterAutospacing="1"/>
        <w:rPr>
          <w:rFonts w:ascii="Times New Roman" w:hAnsi="Times New Roman"/>
          <w:b/>
          <w:i/>
          <w:sz w:val="24"/>
          <w:szCs w:val="24"/>
        </w:rPr>
      </w:pPr>
      <w:r w:rsidRPr="005026AB">
        <w:rPr>
          <w:rFonts w:ascii="Times New Roman" w:hAnsi="Times New Roman"/>
          <w:b/>
          <w:i/>
          <w:sz w:val="24"/>
          <w:szCs w:val="24"/>
        </w:rPr>
        <w:t>Suggested Readings</w:t>
      </w:r>
    </w:p>
    <w:p w:rsidR="00540A84" w:rsidRPr="005026AB" w:rsidRDefault="00540A84" w:rsidP="00540A84">
      <w:pPr>
        <w:spacing w:before="100" w:beforeAutospacing="1" w:after="100" w:afterAutospacing="1"/>
        <w:rPr>
          <w:rFonts w:ascii="Times New Roman" w:hAnsi="Times New Roman"/>
          <w:sz w:val="24"/>
          <w:szCs w:val="24"/>
        </w:rPr>
      </w:pPr>
      <w:r>
        <w:rPr>
          <w:rFonts w:ascii="Times New Roman" w:hAnsi="Times New Roman"/>
          <w:sz w:val="24"/>
          <w:szCs w:val="24"/>
        </w:rPr>
        <w:t xml:space="preserve">1. </w:t>
      </w:r>
      <w:r w:rsidRPr="005026AB">
        <w:rPr>
          <w:rFonts w:ascii="Times New Roman" w:hAnsi="Times New Roman"/>
          <w:sz w:val="24"/>
          <w:szCs w:val="24"/>
        </w:rPr>
        <w:t xml:space="preserve">C. Donald </w:t>
      </w:r>
      <w:proofErr w:type="spellStart"/>
      <w:r w:rsidRPr="005026AB">
        <w:rPr>
          <w:rFonts w:ascii="Times New Roman" w:hAnsi="Times New Roman"/>
          <w:sz w:val="24"/>
          <w:szCs w:val="24"/>
        </w:rPr>
        <w:t>Ahrenes</w:t>
      </w:r>
      <w:proofErr w:type="spellEnd"/>
      <w:r w:rsidRPr="005026AB">
        <w:rPr>
          <w:rFonts w:ascii="Times New Roman" w:hAnsi="Times New Roman"/>
          <w:sz w:val="24"/>
          <w:szCs w:val="24"/>
        </w:rPr>
        <w:t>: Essentials of Meteorology (3</w:t>
      </w:r>
      <w:r w:rsidRPr="005026AB">
        <w:rPr>
          <w:rFonts w:ascii="Times New Roman" w:hAnsi="Times New Roman"/>
          <w:sz w:val="24"/>
          <w:szCs w:val="24"/>
          <w:vertAlign w:val="superscript"/>
        </w:rPr>
        <w:t>rd</w:t>
      </w:r>
      <w:r w:rsidRPr="005026AB">
        <w:rPr>
          <w:rFonts w:ascii="Times New Roman" w:hAnsi="Times New Roman"/>
          <w:sz w:val="24"/>
          <w:szCs w:val="24"/>
        </w:rPr>
        <w:t xml:space="preserve"> Edition).                                                                                           </w:t>
      </w:r>
    </w:p>
    <w:p w:rsidR="00540A84" w:rsidRPr="005026AB" w:rsidRDefault="00540A84" w:rsidP="00540A84">
      <w:pPr>
        <w:spacing w:before="100" w:beforeAutospacing="1" w:after="100" w:afterAutospacing="1"/>
        <w:rPr>
          <w:rFonts w:ascii="Times New Roman" w:hAnsi="Times New Roman"/>
          <w:sz w:val="24"/>
          <w:szCs w:val="24"/>
        </w:rPr>
      </w:pPr>
      <w:r w:rsidRPr="005026AB">
        <w:rPr>
          <w:rFonts w:ascii="Times New Roman" w:hAnsi="Times New Roman"/>
          <w:sz w:val="24"/>
          <w:szCs w:val="24"/>
        </w:rPr>
        <w:t>2. James R. Holton: Dynamic Meteorology (4</w:t>
      </w:r>
      <w:r w:rsidRPr="005026AB">
        <w:rPr>
          <w:rFonts w:ascii="Times New Roman" w:hAnsi="Times New Roman"/>
          <w:sz w:val="24"/>
          <w:szCs w:val="24"/>
          <w:vertAlign w:val="superscript"/>
        </w:rPr>
        <w:t>th</w:t>
      </w:r>
      <w:r w:rsidRPr="005026AB">
        <w:rPr>
          <w:rFonts w:ascii="Times New Roman" w:hAnsi="Times New Roman"/>
          <w:sz w:val="24"/>
          <w:szCs w:val="24"/>
        </w:rPr>
        <w:t xml:space="preserve"> Edition), Elsevier- Academic Press.</w:t>
      </w:r>
    </w:p>
    <w:p w:rsidR="00540A84" w:rsidRDefault="00D7258D" w:rsidP="00540A84">
      <w:pPr>
        <w:spacing w:before="100" w:beforeAutospacing="1" w:after="100" w:afterAutospacing="1"/>
        <w:rPr>
          <w:rFonts w:ascii="Times New Roman" w:hAnsi="Times New Roman"/>
          <w:sz w:val="24"/>
          <w:szCs w:val="24"/>
        </w:rPr>
      </w:pPr>
      <w:r>
        <w:rPr>
          <w:rFonts w:ascii="Times New Roman" w:hAnsi="Times New Roman"/>
          <w:sz w:val="24"/>
          <w:szCs w:val="24"/>
        </w:rPr>
        <w:t xml:space="preserve">CO-1: </w:t>
      </w:r>
      <w:r w:rsidRPr="00D7258D">
        <w:rPr>
          <w:rFonts w:ascii="Times New Roman" w:hAnsi="Times New Roman"/>
          <w:sz w:val="24"/>
          <w:szCs w:val="24"/>
        </w:rPr>
        <w:t>detail the main features and formation theories of the various types of observed galaxies, in particular the Milky Way</w:t>
      </w:r>
      <w:r w:rsidR="00540A84">
        <w:rPr>
          <w:rFonts w:ascii="Times New Roman" w:hAnsi="Times New Roman"/>
          <w:sz w:val="24"/>
          <w:szCs w:val="24"/>
        </w:rPr>
        <w:t xml:space="preserve">  </w:t>
      </w:r>
    </w:p>
    <w:p w:rsidR="00D7258D" w:rsidRDefault="00D7258D" w:rsidP="00540A84">
      <w:pPr>
        <w:spacing w:before="100" w:beforeAutospacing="1" w:after="100" w:afterAutospacing="1"/>
        <w:rPr>
          <w:rFonts w:ascii="Times New Roman" w:hAnsi="Times New Roman"/>
          <w:sz w:val="24"/>
          <w:szCs w:val="24"/>
        </w:rPr>
      </w:pPr>
      <w:r>
        <w:rPr>
          <w:rFonts w:ascii="Times New Roman" w:hAnsi="Times New Roman"/>
          <w:sz w:val="24"/>
          <w:szCs w:val="24"/>
        </w:rPr>
        <w:t xml:space="preserve">CO-2: </w:t>
      </w:r>
      <w:r w:rsidRPr="00D7258D">
        <w:rPr>
          <w:rFonts w:ascii="Times New Roman" w:hAnsi="Times New Roman"/>
          <w:sz w:val="24"/>
          <w:szCs w:val="24"/>
        </w:rPr>
        <w:t>explain the evolution of the expanding Universe using concepts of the Big Bang and observational evidence</w:t>
      </w:r>
    </w:p>
    <w:p w:rsidR="00D7258D" w:rsidRDefault="00D7258D" w:rsidP="00540A84">
      <w:pPr>
        <w:spacing w:before="100" w:beforeAutospacing="1" w:after="100" w:afterAutospacing="1"/>
        <w:rPr>
          <w:rFonts w:ascii="Times New Roman" w:hAnsi="Times New Roman"/>
          <w:sz w:val="24"/>
          <w:szCs w:val="24"/>
        </w:rPr>
      </w:pPr>
      <w:r>
        <w:rPr>
          <w:rFonts w:ascii="Times New Roman" w:hAnsi="Times New Roman"/>
          <w:sz w:val="24"/>
          <w:szCs w:val="24"/>
        </w:rPr>
        <w:t xml:space="preserve">CO-3: </w:t>
      </w:r>
      <w:r w:rsidRPr="00D7258D">
        <w:rPr>
          <w:rFonts w:ascii="Times New Roman" w:hAnsi="Times New Roman"/>
          <w:sz w:val="24"/>
          <w:szCs w:val="24"/>
        </w:rPr>
        <w:t xml:space="preserve">use information learned in class and </w:t>
      </w:r>
      <w:proofErr w:type="gramStart"/>
      <w:r w:rsidRPr="00D7258D">
        <w:rPr>
          <w:rFonts w:ascii="Times New Roman" w:hAnsi="Times New Roman"/>
          <w:sz w:val="24"/>
          <w:szCs w:val="24"/>
        </w:rPr>
        <w:t>develop</w:t>
      </w:r>
      <w:proofErr w:type="gramEnd"/>
      <w:r w:rsidRPr="00D7258D">
        <w:rPr>
          <w:rFonts w:ascii="Times New Roman" w:hAnsi="Times New Roman"/>
          <w:sz w:val="24"/>
          <w:szCs w:val="24"/>
        </w:rPr>
        <w:t xml:space="preserve"> observation skills to be able to explain astronomical features </w:t>
      </w:r>
    </w:p>
    <w:p w:rsidR="00D7258D" w:rsidRPr="00DC3B56" w:rsidRDefault="00D7258D" w:rsidP="00540A84">
      <w:pPr>
        <w:spacing w:before="100" w:beforeAutospacing="1" w:after="100" w:afterAutospacing="1"/>
        <w:rPr>
          <w:rFonts w:ascii="Times New Roman" w:hAnsi="Times New Roman"/>
          <w:sz w:val="24"/>
          <w:szCs w:val="24"/>
        </w:rPr>
      </w:pPr>
      <w:r>
        <w:rPr>
          <w:rFonts w:ascii="Times New Roman" w:hAnsi="Times New Roman"/>
          <w:sz w:val="24"/>
          <w:szCs w:val="24"/>
        </w:rPr>
        <w:t xml:space="preserve">CO-4: </w:t>
      </w:r>
      <w:r w:rsidRPr="00D7258D">
        <w:rPr>
          <w:rFonts w:ascii="Times New Roman" w:hAnsi="Times New Roman"/>
          <w:sz w:val="24"/>
          <w:szCs w:val="24"/>
        </w:rPr>
        <w:t>observations obtained via telescopic observations or data provided through computer simulations</w:t>
      </w:r>
    </w:p>
    <w:p w:rsidR="00540A84" w:rsidRPr="002F0AD9" w:rsidRDefault="00540A84" w:rsidP="00540A84">
      <w:pPr>
        <w:spacing w:before="100" w:beforeAutospacing="1" w:after="100" w:afterAutospacing="1"/>
        <w:rPr>
          <w:rFonts w:ascii="Times New Roman" w:hAnsi="Times New Roman"/>
          <w:sz w:val="24"/>
          <w:szCs w:val="24"/>
        </w:rPr>
      </w:pPr>
    </w:p>
    <w:p w:rsidR="00D7258D" w:rsidRPr="00D61306" w:rsidRDefault="00D7258D" w:rsidP="00D7258D">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D7258D" w:rsidTr="00D7258D">
        <w:tc>
          <w:tcPr>
            <w:tcW w:w="1150"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lastRenderedPageBreak/>
              <w:t>Course Outcome</w:t>
            </w:r>
          </w:p>
        </w:tc>
        <w:tc>
          <w:tcPr>
            <w:tcW w:w="6065" w:type="dxa"/>
            <w:gridSpan w:val="7"/>
          </w:tcPr>
          <w:p w:rsidR="00D7258D" w:rsidRPr="00404634" w:rsidRDefault="00D7258D"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D7258D" w:rsidRPr="00404634" w:rsidRDefault="00D7258D"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D7258D" w:rsidTr="00D7258D">
        <w:tc>
          <w:tcPr>
            <w:tcW w:w="1150"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8"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7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78"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D7258D" w:rsidTr="00D7258D">
        <w:tc>
          <w:tcPr>
            <w:tcW w:w="1150"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78"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7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8"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9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r>
      <w:tr w:rsidR="00D7258D" w:rsidTr="00D7258D">
        <w:tc>
          <w:tcPr>
            <w:tcW w:w="1150"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78"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78"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r>
      <w:tr w:rsidR="00D7258D" w:rsidTr="00D7258D">
        <w:tc>
          <w:tcPr>
            <w:tcW w:w="1150"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w:t>
            </w:r>
            <w:r>
              <w:rPr>
                <w:rFonts w:ascii="Times New Roman" w:eastAsia="Calibri" w:hAnsi="Times New Roman" w:cs="Tahoma"/>
                <w:i/>
                <w:iCs/>
                <w:sz w:val="24"/>
                <w:szCs w:val="24"/>
              </w:rPr>
              <w:t>3</w:t>
            </w:r>
          </w:p>
        </w:tc>
        <w:tc>
          <w:tcPr>
            <w:tcW w:w="878"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78"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9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r>
      <w:tr w:rsidR="00D7258D" w:rsidTr="00D7258D">
        <w:tc>
          <w:tcPr>
            <w:tcW w:w="1150"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CO4</w:t>
            </w:r>
          </w:p>
        </w:tc>
        <w:tc>
          <w:tcPr>
            <w:tcW w:w="878"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8"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95"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p>
        </w:tc>
        <w:tc>
          <w:tcPr>
            <w:tcW w:w="787" w:type="dxa"/>
          </w:tcPr>
          <w:p w:rsidR="00D7258D" w:rsidRPr="00404634" w:rsidRDefault="00D7258D"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r>
    </w:tbl>
    <w:p w:rsidR="00540A84" w:rsidRPr="005026AB" w:rsidRDefault="00D7258D" w:rsidP="005026AB">
      <w:pPr>
        <w:spacing w:before="100" w:beforeAutospacing="1" w:after="100" w:afterAutospacing="1"/>
        <w:rPr>
          <w:rFonts w:ascii="Times New Roman" w:hAnsi="Times New Roman"/>
          <w:b/>
          <w:sz w:val="24"/>
          <w:szCs w:val="24"/>
        </w:rPr>
      </w:pPr>
      <w:r w:rsidRPr="00D61306">
        <w:rPr>
          <w:rFonts w:ascii="Times New Roman" w:hAnsi="Times New Roman"/>
          <w:sz w:val="24"/>
          <w:szCs w:val="24"/>
        </w:rPr>
        <w:t xml:space="preserve">H = Highly Related; M = </w:t>
      </w:r>
      <w:proofErr w:type="gramStart"/>
      <w:r w:rsidRPr="00D61306">
        <w:rPr>
          <w:rFonts w:ascii="Times New Roman" w:hAnsi="Times New Roman"/>
          <w:sz w:val="24"/>
          <w:szCs w:val="24"/>
        </w:rPr>
        <w:t>Medium  L</w:t>
      </w:r>
      <w:proofErr w:type="gramEnd"/>
      <w:r w:rsidRPr="00D61306">
        <w:rPr>
          <w:rFonts w:ascii="Times New Roman" w:hAnsi="Times New Roman"/>
          <w:sz w:val="24"/>
          <w:szCs w:val="24"/>
        </w:rPr>
        <w:t xml:space="preserve"> = Low</w:t>
      </w:r>
      <w:r w:rsidR="00540A84">
        <w:rPr>
          <w:rFonts w:ascii="Times New Roman" w:hAnsi="Times New Roman"/>
          <w:sz w:val="28"/>
          <w:szCs w:val="28"/>
        </w:rPr>
        <w:br w:type="page"/>
      </w:r>
      <w:r w:rsidR="00FA0169">
        <w:rPr>
          <w:rFonts w:ascii="Times New Roman" w:eastAsia="Calibri" w:hAnsi="Times New Roman"/>
          <w:b/>
          <w:sz w:val="24"/>
          <w:szCs w:val="24"/>
        </w:rPr>
        <w:lastRenderedPageBreak/>
        <w:t>MPH021</w:t>
      </w:r>
      <w:r w:rsidR="000A7810">
        <w:rPr>
          <w:rFonts w:ascii="Times New Roman" w:eastAsia="Calibri" w:hAnsi="Times New Roman"/>
          <w:b/>
          <w:sz w:val="24"/>
          <w:szCs w:val="24"/>
        </w:rPr>
        <w:t>B</w:t>
      </w:r>
      <w:r w:rsidR="00540A84" w:rsidRPr="005026AB">
        <w:rPr>
          <w:rFonts w:ascii="Times New Roman" w:hAnsi="Times New Roman"/>
          <w:b/>
          <w:sz w:val="24"/>
          <w:szCs w:val="24"/>
        </w:rPr>
        <w:t>: Atmospheric Physics and Weather Science</w:t>
      </w:r>
      <w:r w:rsidR="009B17BB">
        <w:rPr>
          <w:rFonts w:ascii="Times New Roman" w:hAnsi="Times New Roman"/>
          <w:b/>
          <w:sz w:val="24"/>
          <w:szCs w:val="24"/>
        </w:rPr>
        <w:t xml:space="preserve">                         </w:t>
      </w:r>
      <w:r w:rsidR="005026AB">
        <w:rPr>
          <w:rFonts w:ascii="Times New Roman" w:hAnsi="Times New Roman"/>
          <w:b/>
          <w:sz w:val="24"/>
          <w:szCs w:val="24"/>
        </w:rPr>
        <w:t xml:space="preserve">   </w:t>
      </w:r>
      <w:r w:rsidR="00FA0169">
        <w:rPr>
          <w:rFonts w:ascii="Times New Roman" w:hAnsi="Times New Roman"/>
          <w:b/>
          <w:sz w:val="24"/>
          <w:szCs w:val="24"/>
        </w:rPr>
        <w:t xml:space="preserve">  </w:t>
      </w:r>
      <w:r w:rsidR="005026AB">
        <w:rPr>
          <w:rFonts w:ascii="Times New Roman" w:hAnsi="Times New Roman"/>
          <w:b/>
          <w:sz w:val="24"/>
          <w:szCs w:val="24"/>
        </w:rPr>
        <w:t xml:space="preserve">           Credit(s): 4</w:t>
      </w:r>
    </w:p>
    <w:p w:rsidR="00540A84" w:rsidRPr="004634E0" w:rsidRDefault="00540A84" w:rsidP="00540A84">
      <w:pPr>
        <w:autoSpaceDE w:val="0"/>
        <w:autoSpaceDN w:val="0"/>
        <w:adjustRightInd w:val="0"/>
        <w:jc w:val="both"/>
        <w:rPr>
          <w:rFonts w:ascii="Times New Roman" w:hAnsi="Times New Roman"/>
          <w:color w:val="000000"/>
        </w:rPr>
      </w:pPr>
      <w:r w:rsidRPr="004634E0">
        <w:rPr>
          <w:rFonts w:ascii="Times New Roman" w:hAnsi="Times New Roman"/>
          <w:b/>
          <w:color w:val="000000"/>
        </w:rPr>
        <w:t>Atmosphere and its constituents</w:t>
      </w:r>
      <w:r w:rsidRPr="004634E0">
        <w:rPr>
          <w:rFonts w:ascii="Times New Roman" w:hAnsi="Times New Roman"/>
          <w:color w:val="000000"/>
        </w:rPr>
        <w:t>:  Synoptic observations</w:t>
      </w:r>
      <w:proofErr w:type="gramStart"/>
      <w:r w:rsidRPr="004634E0">
        <w:rPr>
          <w:rFonts w:ascii="Times New Roman" w:hAnsi="Times New Roman"/>
          <w:color w:val="000000"/>
        </w:rPr>
        <w:t>-  surface</w:t>
      </w:r>
      <w:proofErr w:type="gramEnd"/>
      <w:r w:rsidRPr="004634E0">
        <w:rPr>
          <w:rFonts w:ascii="Times New Roman" w:hAnsi="Times New Roman"/>
          <w:color w:val="000000"/>
        </w:rPr>
        <w:t xml:space="preserve"> and upper air</w:t>
      </w:r>
      <w:r>
        <w:rPr>
          <w:rFonts w:ascii="Times New Roman" w:hAnsi="Times New Roman"/>
          <w:color w:val="000000"/>
        </w:rPr>
        <w:t xml:space="preserve">. </w:t>
      </w:r>
      <w:r w:rsidRPr="004634E0">
        <w:rPr>
          <w:rFonts w:ascii="Times New Roman" w:hAnsi="Times New Roman"/>
          <w:color w:val="000000"/>
        </w:rPr>
        <w:t>Preparation of weather charts and their analysis, Diurnal variation of temperature, pressure, relative humidity, clouds etc.</w:t>
      </w:r>
    </w:p>
    <w:p w:rsidR="00540A84" w:rsidRPr="004634E0" w:rsidRDefault="00540A84" w:rsidP="00540A84">
      <w:pPr>
        <w:autoSpaceDE w:val="0"/>
        <w:autoSpaceDN w:val="0"/>
        <w:adjustRightInd w:val="0"/>
        <w:jc w:val="both"/>
        <w:rPr>
          <w:rFonts w:ascii="Times New Roman" w:hAnsi="Times New Roman"/>
          <w:color w:val="000000"/>
        </w:rPr>
      </w:pPr>
      <w:r w:rsidRPr="004634E0">
        <w:rPr>
          <w:rFonts w:ascii="Times New Roman" w:hAnsi="Times New Roman"/>
          <w:color w:val="000000"/>
        </w:rPr>
        <w:t xml:space="preserve">Tropical </w:t>
      </w:r>
      <w:proofErr w:type="gramStart"/>
      <w:r w:rsidRPr="004634E0">
        <w:rPr>
          <w:rFonts w:ascii="Times New Roman" w:hAnsi="Times New Roman"/>
          <w:color w:val="000000"/>
        </w:rPr>
        <w:t>meteorology :</w:t>
      </w:r>
      <w:proofErr w:type="gramEnd"/>
      <w:r w:rsidRPr="004634E0">
        <w:rPr>
          <w:rFonts w:ascii="Times New Roman" w:hAnsi="Times New Roman"/>
          <w:color w:val="000000"/>
        </w:rPr>
        <w:t xml:space="preserve">  Easterly Waves, ET-ITCZ, Inversion.</w:t>
      </w:r>
    </w:p>
    <w:p w:rsidR="00540A84" w:rsidRDefault="00540A84" w:rsidP="00540A84">
      <w:pPr>
        <w:autoSpaceDE w:val="0"/>
        <w:autoSpaceDN w:val="0"/>
        <w:adjustRightInd w:val="0"/>
        <w:jc w:val="both"/>
        <w:rPr>
          <w:rFonts w:ascii="Times New Roman" w:hAnsi="Times New Roman"/>
          <w:color w:val="000000"/>
        </w:rPr>
      </w:pPr>
      <w:proofErr w:type="spellStart"/>
      <w:r w:rsidRPr="004634E0">
        <w:rPr>
          <w:rFonts w:ascii="Times New Roman" w:hAnsi="Times New Roman"/>
          <w:color w:val="000000"/>
        </w:rPr>
        <w:t>Extratropical</w:t>
      </w:r>
      <w:proofErr w:type="spellEnd"/>
      <w:r w:rsidRPr="004634E0">
        <w:rPr>
          <w:rFonts w:ascii="Times New Roman" w:hAnsi="Times New Roman"/>
          <w:color w:val="000000"/>
        </w:rPr>
        <w:t xml:space="preserve"> Meteorology: Air mass, Fronts- </w:t>
      </w:r>
      <w:proofErr w:type="spellStart"/>
      <w:r w:rsidRPr="004634E0">
        <w:rPr>
          <w:rFonts w:ascii="Times New Roman" w:hAnsi="Times New Roman"/>
          <w:color w:val="000000"/>
        </w:rPr>
        <w:t>Frontogenesis</w:t>
      </w:r>
      <w:proofErr w:type="spellEnd"/>
      <w:r w:rsidRPr="004634E0">
        <w:rPr>
          <w:rFonts w:ascii="Times New Roman" w:hAnsi="Times New Roman"/>
          <w:color w:val="000000"/>
        </w:rPr>
        <w:t xml:space="preserve"> and </w:t>
      </w:r>
      <w:proofErr w:type="spellStart"/>
      <w:r w:rsidRPr="004634E0">
        <w:rPr>
          <w:rFonts w:ascii="Times New Roman" w:hAnsi="Times New Roman"/>
          <w:color w:val="000000"/>
        </w:rPr>
        <w:t>Frontolysis</w:t>
      </w:r>
      <w:proofErr w:type="spellEnd"/>
      <w:r w:rsidRPr="004634E0">
        <w:rPr>
          <w:rFonts w:ascii="Times New Roman" w:hAnsi="Times New Roman"/>
          <w:color w:val="000000"/>
        </w:rPr>
        <w:t>,</w:t>
      </w:r>
      <w:r>
        <w:rPr>
          <w:rFonts w:ascii="Times New Roman" w:hAnsi="Times New Roman"/>
          <w:color w:val="000000"/>
        </w:rPr>
        <w:t xml:space="preserve"> </w:t>
      </w:r>
      <w:proofErr w:type="spellStart"/>
      <w:r w:rsidRPr="004634E0">
        <w:rPr>
          <w:rFonts w:ascii="Times New Roman" w:hAnsi="Times New Roman"/>
          <w:color w:val="000000"/>
        </w:rPr>
        <w:t>Extratropical</w:t>
      </w:r>
      <w:proofErr w:type="spellEnd"/>
      <w:r w:rsidRPr="004634E0">
        <w:rPr>
          <w:rFonts w:ascii="Times New Roman" w:hAnsi="Times New Roman"/>
          <w:color w:val="000000"/>
        </w:rPr>
        <w:t xml:space="preserve"> Cyclones and Anticyclones, Jet Streams</w:t>
      </w:r>
    </w:p>
    <w:p w:rsidR="00540A84" w:rsidRPr="004634E0" w:rsidRDefault="00540A84" w:rsidP="00540A84">
      <w:pPr>
        <w:autoSpaceDE w:val="0"/>
        <w:autoSpaceDN w:val="0"/>
        <w:adjustRightInd w:val="0"/>
        <w:jc w:val="both"/>
        <w:rPr>
          <w:rFonts w:ascii="Times New Roman" w:hAnsi="Times New Roman"/>
          <w:color w:val="000000"/>
        </w:rPr>
      </w:pPr>
      <w:r w:rsidRPr="004634E0">
        <w:rPr>
          <w:rFonts w:ascii="Times New Roman" w:hAnsi="Times New Roman"/>
          <w:b/>
          <w:color w:val="000000"/>
        </w:rPr>
        <w:t>Synoptic systems</w:t>
      </w:r>
      <w:r w:rsidRPr="004634E0">
        <w:rPr>
          <w:rFonts w:ascii="Times New Roman" w:hAnsi="Times New Roman"/>
          <w:color w:val="000000"/>
        </w:rPr>
        <w:t xml:space="preserve">:   </w:t>
      </w:r>
      <w:proofErr w:type="gramStart"/>
      <w:r w:rsidRPr="004634E0">
        <w:rPr>
          <w:rFonts w:ascii="Times New Roman" w:hAnsi="Times New Roman"/>
          <w:color w:val="000000"/>
        </w:rPr>
        <w:t>Winter  -</w:t>
      </w:r>
      <w:proofErr w:type="gramEnd"/>
      <w:r w:rsidRPr="004634E0">
        <w:rPr>
          <w:rFonts w:ascii="Times New Roman" w:hAnsi="Times New Roman"/>
          <w:color w:val="000000"/>
        </w:rPr>
        <w:t xml:space="preserve"> Western disturbance, </w:t>
      </w:r>
      <w:proofErr w:type="spellStart"/>
      <w:r w:rsidRPr="004634E0">
        <w:rPr>
          <w:rFonts w:ascii="Times New Roman" w:hAnsi="Times New Roman"/>
          <w:color w:val="000000"/>
        </w:rPr>
        <w:t>Rossby</w:t>
      </w:r>
      <w:proofErr w:type="spellEnd"/>
      <w:r w:rsidRPr="004634E0">
        <w:rPr>
          <w:rFonts w:ascii="Times New Roman" w:hAnsi="Times New Roman"/>
          <w:color w:val="000000"/>
        </w:rPr>
        <w:t xml:space="preserve"> Waves,</w:t>
      </w:r>
    </w:p>
    <w:p w:rsidR="00540A84" w:rsidRPr="004634E0" w:rsidRDefault="00540A84" w:rsidP="00540A84">
      <w:pPr>
        <w:autoSpaceDE w:val="0"/>
        <w:autoSpaceDN w:val="0"/>
        <w:adjustRightInd w:val="0"/>
        <w:jc w:val="both"/>
        <w:rPr>
          <w:rFonts w:ascii="Times New Roman" w:hAnsi="Times New Roman"/>
          <w:color w:val="000000"/>
        </w:rPr>
      </w:pPr>
      <w:r w:rsidRPr="004634E0">
        <w:rPr>
          <w:rFonts w:ascii="Times New Roman" w:hAnsi="Times New Roman"/>
          <w:color w:val="000000"/>
        </w:rPr>
        <w:t xml:space="preserve">Westerly Jet Stream, Fog, Cold Wave etc. Summer - Thunderstorms, Dust storms, Heat wave, </w:t>
      </w:r>
      <w:proofErr w:type="gramStart"/>
      <w:r w:rsidRPr="004634E0">
        <w:rPr>
          <w:rFonts w:ascii="Times New Roman" w:hAnsi="Times New Roman"/>
          <w:color w:val="000000"/>
        </w:rPr>
        <w:t xml:space="preserve">Cyclonic </w:t>
      </w:r>
      <w:r>
        <w:rPr>
          <w:rFonts w:ascii="Times New Roman" w:hAnsi="Times New Roman"/>
          <w:color w:val="000000"/>
        </w:rPr>
        <w:t xml:space="preserve"> d</w:t>
      </w:r>
      <w:r w:rsidRPr="004634E0">
        <w:rPr>
          <w:rFonts w:ascii="Times New Roman" w:hAnsi="Times New Roman"/>
          <w:color w:val="000000"/>
        </w:rPr>
        <w:t>isturbances</w:t>
      </w:r>
      <w:proofErr w:type="gramEnd"/>
      <w:r w:rsidRPr="004634E0">
        <w:rPr>
          <w:rFonts w:ascii="Times New Roman" w:hAnsi="Times New Roman"/>
          <w:color w:val="000000"/>
        </w:rPr>
        <w:t>.  Monsoon - Onset, Activity, Withdrawal, Breaks,</w:t>
      </w:r>
    </w:p>
    <w:p w:rsidR="00540A84" w:rsidRDefault="00540A84" w:rsidP="00540A84">
      <w:pPr>
        <w:autoSpaceDE w:val="0"/>
        <w:autoSpaceDN w:val="0"/>
        <w:adjustRightInd w:val="0"/>
        <w:jc w:val="both"/>
        <w:rPr>
          <w:rFonts w:ascii="Times New Roman" w:hAnsi="Times New Roman"/>
          <w:color w:val="000000"/>
        </w:rPr>
      </w:pPr>
      <w:proofErr w:type="gramStart"/>
      <w:r w:rsidRPr="004634E0">
        <w:rPr>
          <w:rFonts w:ascii="Times New Roman" w:hAnsi="Times New Roman"/>
          <w:color w:val="000000"/>
        </w:rPr>
        <w:t>Depressions, Easterly Jet Stream.</w:t>
      </w:r>
      <w:proofErr w:type="gramEnd"/>
      <w:r w:rsidRPr="004634E0">
        <w:rPr>
          <w:rFonts w:ascii="Times New Roman" w:hAnsi="Times New Roman"/>
          <w:color w:val="000000"/>
        </w:rPr>
        <w:t xml:space="preserve">  Post Monsoon - Cyclones in the Indian Seas, N.E.</w:t>
      </w:r>
      <w:r>
        <w:rPr>
          <w:rFonts w:ascii="Times New Roman" w:hAnsi="Times New Roman"/>
          <w:color w:val="000000"/>
        </w:rPr>
        <w:t xml:space="preserve"> </w:t>
      </w:r>
      <w:r w:rsidRPr="004634E0">
        <w:rPr>
          <w:rFonts w:ascii="Times New Roman" w:hAnsi="Times New Roman"/>
          <w:color w:val="000000"/>
        </w:rPr>
        <w:t>Monsoon.</w:t>
      </w:r>
    </w:p>
    <w:p w:rsidR="00540A84" w:rsidRPr="004634E0" w:rsidRDefault="00540A84" w:rsidP="00540A84">
      <w:pPr>
        <w:autoSpaceDE w:val="0"/>
        <w:autoSpaceDN w:val="0"/>
        <w:adjustRightInd w:val="0"/>
        <w:jc w:val="both"/>
        <w:rPr>
          <w:rFonts w:ascii="Times New Roman" w:hAnsi="Times New Roman"/>
          <w:color w:val="000000"/>
        </w:rPr>
      </w:pPr>
      <w:r w:rsidRPr="004634E0">
        <w:rPr>
          <w:rFonts w:ascii="Times New Roman" w:hAnsi="Times New Roman"/>
          <w:b/>
          <w:color w:val="000000"/>
        </w:rPr>
        <w:t>Global Climatology</w:t>
      </w:r>
      <w:r w:rsidRPr="004634E0">
        <w:rPr>
          <w:rFonts w:ascii="Times New Roman" w:hAnsi="Times New Roman"/>
          <w:color w:val="000000"/>
        </w:rPr>
        <w:t xml:space="preserve">: Global distribution of pressure and temperature at </w:t>
      </w:r>
      <w:proofErr w:type="spellStart"/>
      <w:r w:rsidRPr="004634E0">
        <w:rPr>
          <w:rFonts w:ascii="Times New Roman" w:hAnsi="Times New Roman"/>
          <w:color w:val="000000"/>
        </w:rPr>
        <w:t>m.s.l</w:t>
      </w:r>
      <w:proofErr w:type="spellEnd"/>
      <w:r w:rsidRPr="004634E0">
        <w:rPr>
          <w:rFonts w:ascii="Times New Roman" w:hAnsi="Times New Roman"/>
          <w:color w:val="000000"/>
        </w:rPr>
        <w:t>. in winter</w:t>
      </w:r>
      <w:r>
        <w:rPr>
          <w:rFonts w:ascii="Times New Roman" w:hAnsi="Times New Roman"/>
          <w:color w:val="000000"/>
        </w:rPr>
        <w:t xml:space="preserve"> </w:t>
      </w:r>
      <w:r w:rsidRPr="004634E0">
        <w:rPr>
          <w:rFonts w:ascii="Times New Roman" w:hAnsi="Times New Roman"/>
          <w:color w:val="000000"/>
        </w:rPr>
        <w:t>and summer,</w:t>
      </w:r>
      <w:r>
        <w:rPr>
          <w:rFonts w:ascii="Times New Roman" w:hAnsi="Times New Roman"/>
          <w:color w:val="000000"/>
        </w:rPr>
        <w:t xml:space="preserve"> </w:t>
      </w:r>
      <w:r w:rsidRPr="004634E0">
        <w:rPr>
          <w:rFonts w:ascii="Times New Roman" w:hAnsi="Times New Roman"/>
          <w:color w:val="000000"/>
        </w:rPr>
        <w:t>distribution of annual rainfall and its variability, distribution of moisture</w:t>
      </w:r>
      <w:r>
        <w:rPr>
          <w:rFonts w:ascii="Times New Roman" w:hAnsi="Times New Roman"/>
          <w:color w:val="000000"/>
        </w:rPr>
        <w:t xml:space="preserve"> </w:t>
      </w:r>
      <w:r w:rsidRPr="004634E0">
        <w:rPr>
          <w:rFonts w:ascii="Times New Roman" w:hAnsi="Times New Roman"/>
          <w:color w:val="000000"/>
        </w:rPr>
        <w:t xml:space="preserve">and clouds.  </w:t>
      </w:r>
      <w:proofErr w:type="gramStart"/>
      <w:r w:rsidRPr="004634E0">
        <w:rPr>
          <w:rFonts w:ascii="Times New Roman" w:hAnsi="Times New Roman"/>
          <w:color w:val="000000"/>
        </w:rPr>
        <w:t>Vertical distribution of temperature.</w:t>
      </w:r>
      <w:proofErr w:type="gramEnd"/>
      <w:r w:rsidRPr="004634E0">
        <w:rPr>
          <w:rFonts w:ascii="Times New Roman" w:hAnsi="Times New Roman"/>
          <w:color w:val="000000"/>
        </w:rPr>
        <w:t xml:space="preserve">  </w:t>
      </w:r>
      <w:proofErr w:type="gramStart"/>
      <w:r w:rsidRPr="004634E0">
        <w:rPr>
          <w:rFonts w:ascii="Times New Roman" w:hAnsi="Times New Roman"/>
          <w:color w:val="000000"/>
        </w:rPr>
        <w:t>General circulation of atmosphere.</w:t>
      </w:r>
      <w:proofErr w:type="gramEnd"/>
    </w:p>
    <w:p w:rsidR="00540A84" w:rsidRDefault="00540A84" w:rsidP="00540A84">
      <w:pPr>
        <w:spacing w:before="100" w:beforeAutospacing="1" w:after="100" w:afterAutospacing="1"/>
        <w:jc w:val="both"/>
        <w:rPr>
          <w:rFonts w:ascii="Times New Roman" w:hAnsi="Times New Roman"/>
          <w:color w:val="000000"/>
        </w:rPr>
      </w:pPr>
      <w:proofErr w:type="gramStart"/>
      <w:r w:rsidRPr="004634E0">
        <w:rPr>
          <w:rFonts w:ascii="Times New Roman" w:hAnsi="Times New Roman"/>
          <w:color w:val="000000"/>
        </w:rPr>
        <w:t>Development of monsoons.</w:t>
      </w:r>
      <w:proofErr w:type="gramEnd"/>
      <w:r w:rsidRPr="004634E0">
        <w:rPr>
          <w:rFonts w:ascii="Times New Roman" w:hAnsi="Times New Roman"/>
          <w:color w:val="000000"/>
        </w:rPr>
        <w:t xml:space="preserve">  </w:t>
      </w:r>
      <w:proofErr w:type="gramStart"/>
      <w:r w:rsidRPr="004634E0">
        <w:rPr>
          <w:rFonts w:ascii="Times New Roman" w:hAnsi="Times New Roman"/>
          <w:color w:val="000000"/>
        </w:rPr>
        <w:t>Major categories of world climates.</w:t>
      </w:r>
      <w:proofErr w:type="gramEnd"/>
    </w:p>
    <w:p w:rsidR="00540A84" w:rsidRPr="004634E0" w:rsidRDefault="00540A84" w:rsidP="00540A84">
      <w:pPr>
        <w:autoSpaceDE w:val="0"/>
        <w:autoSpaceDN w:val="0"/>
        <w:adjustRightInd w:val="0"/>
        <w:jc w:val="both"/>
        <w:rPr>
          <w:rFonts w:ascii="Times New Roman" w:hAnsi="Times New Roman"/>
          <w:color w:val="000000"/>
        </w:rPr>
      </w:pPr>
      <w:r w:rsidRPr="004634E0">
        <w:rPr>
          <w:rFonts w:ascii="Times New Roman" w:hAnsi="Times New Roman"/>
          <w:b/>
          <w:color w:val="000000"/>
        </w:rPr>
        <w:t>Indian Climatology</w:t>
      </w:r>
      <w:r w:rsidRPr="004634E0">
        <w:rPr>
          <w:rFonts w:ascii="Times New Roman" w:hAnsi="Times New Roman"/>
          <w:color w:val="000000"/>
        </w:rPr>
        <w:t xml:space="preserve"> - Different seasons, Distribution of Means Sea level</w:t>
      </w:r>
    </w:p>
    <w:p w:rsidR="00540A84" w:rsidRDefault="00540A84" w:rsidP="00540A84">
      <w:pPr>
        <w:spacing w:before="100" w:beforeAutospacing="1" w:after="100" w:afterAutospacing="1"/>
        <w:jc w:val="both"/>
        <w:rPr>
          <w:rFonts w:ascii="Times New Roman" w:hAnsi="Times New Roman"/>
          <w:b/>
          <w:sz w:val="36"/>
          <w:szCs w:val="36"/>
        </w:rPr>
      </w:pPr>
      <w:proofErr w:type="gramStart"/>
      <w:r w:rsidRPr="004634E0">
        <w:rPr>
          <w:rFonts w:ascii="Times New Roman" w:hAnsi="Times New Roman"/>
          <w:color w:val="000000"/>
        </w:rPr>
        <w:t>Pressure/temperature in different seasons, Wind circulation and temperature distribution over India in lower, middle and upper troposphere in different seasons.</w:t>
      </w:r>
      <w:proofErr w:type="gramEnd"/>
      <w:r w:rsidRPr="004634E0">
        <w:rPr>
          <w:rFonts w:ascii="Times New Roman" w:hAnsi="Times New Roman"/>
          <w:color w:val="000000"/>
        </w:rPr>
        <w:t xml:space="preserve">  </w:t>
      </w:r>
      <w:proofErr w:type="gramStart"/>
      <w:r w:rsidRPr="004634E0">
        <w:rPr>
          <w:rFonts w:ascii="Times New Roman" w:hAnsi="Times New Roman"/>
          <w:color w:val="000000"/>
        </w:rPr>
        <w:t>Indian rainfall in different seasons.</w:t>
      </w:r>
      <w:proofErr w:type="gramEnd"/>
      <w:r w:rsidRPr="004634E0">
        <w:rPr>
          <w:rFonts w:ascii="Times New Roman" w:hAnsi="Times New Roman"/>
          <w:color w:val="000000"/>
        </w:rPr>
        <w:t xml:space="preserve">   Indian summer monsoon, onset, withdrawal, rainfall distribution, inter annual variability of monsoon.  </w:t>
      </w:r>
      <w:proofErr w:type="gramStart"/>
      <w:r w:rsidRPr="004634E0">
        <w:rPr>
          <w:rFonts w:ascii="Times New Roman" w:hAnsi="Times New Roman"/>
          <w:color w:val="000000"/>
        </w:rPr>
        <w:t>Main synoptic pressure systems causing weather over India in different seasons.</w:t>
      </w:r>
      <w:proofErr w:type="gramEnd"/>
      <w:r>
        <w:rPr>
          <w:rFonts w:ascii="Times New Roman" w:hAnsi="Times New Roman"/>
          <w:b/>
          <w:sz w:val="36"/>
          <w:szCs w:val="36"/>
        </w:rPr>
        <w:t xml:space="preserve"> </w:t>
      </w:r>
    </w:p>
    <w:p w:rsidR="00540A84" w:rsidRPr="005026AB" w:rsidRDefault="00540A84" w:rsidP="00540A84">
      <w:pPr>
        <w:autoSpaceDE w:val="0"/>
        <w:autoSpaceDN w:val="0"/>
        <w:adjustRightInd w:val="0"/>
        <w:spacing w:line="240" w:lineRule="auto"/>
        <w:rPr>
          <w:rFonts w:ascii="Times New Roman" w:hAnsi="Times New Roman"/>
          <w:b/>
          <w:i/>
          <w:color w:val="000000"/>
        </w:rPr>
      </w:pPr>
      <w:r w:rsidRPr="005026AB">
        <w:rPr>
          <w:rFonts w:ascii="Times New Roman" w:hAnsi="Times New Roman"/>
          <w:b/>
          <w:i/>
          <w:color w:val="000000"/>
        </w:rPr>
        <w:t xml:space="preserve">Suggested </w:t>
      </w:r>
      <w:r w:rsidR="005026AB" w:rsidRPr="005026AB">
        <w:rPr>
          <w:rFonts w:ascii="Times New Roman" w:hAnsi="Times New Roman"/>
          <w:b/>
          <w:i/>
          <w:color w:val="000000"/>
        </w:rPr>
        <w:t>Readings</w:t>
      </w:r>
    </w:p>
    <w:p w:rsidR="00540A84" w:rsidRPr="004634E0" w:rsidRDefault="00540A84" w:rsidP="00540A84">
      <w:pPr>
        <w:autoSpaceDE w:val="0"/>
        <w:autoSpaceDN w:val="0"/>
        <w:adjustRightInd w:val="0"/>
        <w:spacing w:line="240" w:lineRule="auto"/>
        <w:rPr>
          <w:rFonts w:ascii="Times New Roman" w:hAnsi="Times New Roman"/>
          <w:color w:val="000000"/>
        </w:rPr>
      </w:pPr>
      <w:r w:rsidRPr="004634E0">
        <w:rPr>
          <w:rFonts w:ascii="Times New Roman" w:hAnsi="Times New Roman"/>
          <w:color w:val="000000"/>
        </w:rPr>
        <w:t>1. Atmosphere, Weather and Climate R.J. Barry and R.G. Chorley (Methuen Publication)</w:t>
      </w:r>
    </w:p>
    <w:p w:rsidR="00540A84" w:rsidRPr="004634E0" w:rsidRDefault="00540A84" w:rsidP="00540A84">
      <w:pPr>
        <w:autoSpaceDE w:val="0"/>
        <w:autoSpaceDN w:val="0"/>
        <w:adjustRightInd w:val="0"/>
        <w:spacing w:line="240" w:lineRule="auto"/>
        <w:rPr>
          <w:rFonts w:ascii="Times New Roman" w:hAnsi="Times New Roman"/>
          <w:color w:val="000000"/>
        </w:rPr>
      </w:pPr>
      <w:r>
        <w:rPr>
          <w:rFonts w:ascii="Times New Roman" w:hAnsi="Times New Roman"/>
          <w:color w:val="000000"/>
        </w:rPr>
        <w:t>2</w:t>
      </w:r>
      <w:r w:rsidRPr="004634E0">
        <w:rPr>
          <w:rFonts w:ascii="Times New Roman" w:hAnsi="Times New Roman"/>
          <w:color w:val="000000"/>
        </w:rPr>
        <w:t xml:space="preserve">. South West Monsoon” by Y.P. </w:t>
      </w:r>
      <w:proofErr w:type="spellStart"/>
      <w:proofErr w:type="gramStart"/>
      <w:r w:rsidRPr="004634E0">
        <w:rPr>
          <w:rFonts w:ascii="Times New Roman" w:hAnsi="Times New Roman"/>
          <w:color w:val="000000"/>
        </w:rPr>
        <w:t>Rao</w:t>
      </w:r>
      <w:proofErr w:type="spellEnd"/>
      <w:r w:rsidRPr="004634E0">
        <w:rPr>
          <w:rFonts w:ascii="Times New Roman" w:hAnsi="Times New Roman"/>
          <w:color w:val="000000"/>
        </w:rPr>
        <w:t xml:space="preserve">  (</w:t>
      </w:r>
      <w:proofErr w:type="gramEnd"/>
      <w:r w:rsidRPr="004634E0">
        <w:rPr>
          <w:rFonts w:ascii="Times New Roman" w:hAnsi="Times New Roman"/>
          <w:color w:val="000000"/>
        </w:rPr>
        <w:t>IMD Publication) .</w:t>
      </w:r>
    </w:p>
    <w:p w:rsidR="00540A84" w:rsidRPr="004634E0" w:rsidRDefault="00540A84" w:rsidP="00540A84">
      <w:pPr>
        <w:autoSpaceDE w:val="0"/>
        <w:autoSpaceDN w:val="0"/>
        <w:adjustRightInd w:val="0"/>
        <w:spacing w:line="240" w:lineRule="auto"/>
        <w:rPr>
          <w:rFonts w:ascii="Times New Roman" w:hAnsi="Times New Roman"/>
          <w:color w:val="000000"/>
        </w:rPr>
      </w:pPr>
      <w:r>
        <w:rPr>
          <w:rFonts w:ascii="Times New Roman" w:hAnsi="Times New Roman"/>
          <w:color w:val="000000"/>
        </w:rPr>
        <w:t>3</w:t>
      </w:r>
      <w:r w:rsidRPr="004634E0">
        <w:rPr>
          <w:rFonts w:ascii="Times New Roman" w:hAnsi="Times New Roman"/>
          <w:color w:val="000000"/>
        </w:rPr>
        <w:t xml:space="preserve">. An Introduction to </w:t>
      </w:r>
      <w:proofErr w:type="gramStart"/>
      <w:r w:rsidRPr="004634E0">
        <w:rPr>
          <w:rFonts w:ascii="Times New Roman" w:hAnsi="Times New Roman"/>
          <w:color w:val="000000"/>
        </w:rPr>
        <w:t>Meteorology  by</w:t>
      </w:r>
      <w:proofErr w:type="gramEnd"/>
      <w:r w:rsidRPr="004634E0">
        <w:rPr>
          <w:rFonts w:ascii="Times New Roman" w:hAnsi="Times New Roman"/>
          <w:color w:val="000000"/>
        </w:rPr>
        <w:t xml:space="preserve"> S. </w:t>
      </w:r>
      <w:proofErr w:type="spellStart"/>
      <w:r w:rsidRPr="004634E0">
        <w:rPr>
          <w:rFonts w:ascii="Times New Roman" w:hAnsi="Times New Roman"/>
          <w:color w:val="000000"/>
        </w:rPr>
        <w:t>Pettersen</w:t>
      </w:r>
      <w:proofErr w:type="spellEnd"/>
      <w:r w:rsidRPr="004634E0">
        <w:rPr>
          <w:rFonts w:ascii="Times New Roman" w:hAnsi="Times New Roman"/>
          <w:color w:val="000000"/>
        </w:rPr>
        <w:t xml:space="preserve"> </w:t>
      </w:r>
    </w:p>
    <w:p w:rsidR="00540A84" w:rsidRPr="004634E0" w:rsidRDefault="00540A84" w:rsidP="00540A84">
      <w:pPr>
        <w:autoSpaceDE w:val="0"/>
        <w:autoSpaceDN w:val="0"/>
        <w:adjustRightInd w:val="0"/>
        <w:spacing w:line="240" w:lineRule="auto"/>
        <w:rPr>
          <w:rFonts w:ascii="Times New Roman" w:hAnsi="Times New Roman"/>
          <w:color w:val="000000"/>
        </w:rPr>
      </w:pPr>
      <w:r>
        <w:rPr>
          <w:rFonts w:ascii="Times New Roman" w:hAnsi="Times New Roman"/>
          <w:color w:val="000000"/>
        </w:rPr>
        <w:t>4</w:t>
      </w:r>
      <w:r w:rsidRPr="004634E0">
        <w:rPr>
          <w:rFonts w:ascii="Times New Roman" w:hAnsi="Times New Roman"/>
          <w:color w:val="000000"/>
        </w:rPr>
        <w:t>. Elements of meteorology by Miller, Thompson and Paterson</w:t>
      </w:r>
    </w:p>
    <w:p w:rsidR="00540A84" w:rsidRPr="004634E0" w:rsidRDefault="00540A84" w:rsidP="00540A84">
      <w:pPr>
        <w:autoSpaceDE w:val="0"/>
        <w:autoSpaceDN w:val="0"/>
        <w:adjustRightInd w:val="0"/>
        <w:spacing w:line="240" w:lineRule="auto"/>
        <w:rPr>
          <w:rFonts w:ascii="Times New Roman" w:hAnsi="Times New Roman"/>
          <w:color w:val="000000"/>
        </w:rPr>
      </w:pPr>
      <w:r>
        <w:rPr>
          <w:rFonts w:ascii="Times New Roman" w:hAnsi="Times New Roman"/>
          <w:color w:val="000000"/>
        </w:rPr>
        <w:t>5</w:t>
      </w:r>
      <w:r w:rsidRPr="004634E0">
        <w:rPr>
          <w:rFonts w:ascii="Times New Roman" w:hAnsi="Times New Roman"/>
          <w:color w:val="000000"/>
        </w:rPr>
        <w:t xml:space="preserve">. General Meteorology by H.R. </w:t>
      </w:r>
      <w:proofErr w:type="spellStart"/>
      <w:r w:rsidRPr="004634E0">
        <w:rPr>
          <w:rFonts w:ascii="Times New Roman" w:hAnsi="Times New Roman"/>
          <w:color w:val="000000"/>
        </w:rPr>
        <w:t>Byer</w:t>
      </w:r>
      <w:proofErr w:type="spellEnd"/>
    </w:p>
    <w:p w:rsidR="00540A84" w:rsidRPr="004634E0" w:rsidRDefault="00540A84" w:rsidP="00540A84">
      <w:pPr>
        <w:autoSpaceDE w:val="0"/>
        <w:autoSpaceDN w:val="0"/>
        <w:adjustRightInd w:val="0"/>
        <w:spacing w:line="240" w:lineRule="auto"/>
        <w:rPr>
          <w:rFonts w:ascii="Times New Roman" w:hAnsi="Times New Roman"/>
          <w:color w:val="000000"/>
        </w:rPr>
      </w:pPr>
      <w:r>
        <w:rPr>
          <w:rFonts w:ascii="Times New Roman" w:hAnsi="Times New Roman"/>
          <w:color w:val="000000"/>
        </w:rPr>
        <w:t>6</w:t>
      </w:r>
      <w:r w:rsidRPr="004634E0">
        <w:rPr>
          <w:rFonts w:ascii="Times New Roman" w:hAnsi="Times New Roman"/>
          <w:color w:val="000000"/>
        </w:rPr>
        <w:t>. Monsoon by P.K. Das</w:t>
      </w:r>
    </w:p>
    <w:p w:rsidR="00540A84" w:rsidRPr="004634E0" w:rsidRDefault="00540A84" w:rsidP="00540A84">
      <w:pPr>
        <w:autoSpaceDE w:val="0"/>
        <w:autoSpaceDN w:val="0"/>
        <w:adjustRightInd w:val="0"/>
        <w:spacing w:line="240" w:lineRule="auto"/>
        <w:rPr>
          <w:rFonts w:ascii="Times New Roman" w:hAnsi="Times New Roman"/>
          <w:color w:val="000000"/>
        </w:rPr>
      </w:pPr>
      <w:r>
        <w:rPr>
          <w:rFonts w:ascii="Times New Roman" w:hAnsi="Times New Roman"/>
          <w:color w:val="000000"/>
        </w:rPr>
        <w:t>7</w:t>
      </w:r>
      <w:r w:rsidRPr="004634E0">
        <w:rPr>
          <w:rFonts w:ascii="Times New Roman" w:hAnsi="Times New Roman"/>
          <w:color w:val="000000"/>
        </w:rPr>
        <w:t xml:space="preserve">. Tropical </w:t>
      </w:r>
      <w:proofErr w:type="gramStart"/>
      <w:r w:rsidRPr="004634E0">
        <w:rPr>
          <w:rFonts w:ascii="Times New Roman" w:hAnsi="Times New Roman"/>
          <w:color w:val="000000"/>
        </w:rPr>
        <w:t>Meteorology  by</w:t>
      </w:r>
      <w:proofErr w:type="gramEnd"/>
      <w:r w:rsidRPr="004634E0">
        <w:rPr>
          <w:rFonts w:ascii="Times New Roman" w:hAnsi="Times New Roman"/>
          <w:color w:val="000000"/>
        </w:rPr>
        <w:t xml:space="preserve"> T.N. Krishnamurthy</w:t>
      </w:r>
    </w:p>
    <w:p w:rsidR="00540A84" w:rsidRPr="004634E0" w:rsidRDefault="00540A84" w:rsidP="00540A84">
      <w:pPr>
        <w:autoSpaceDE w:val="0"/>
        <w:autoSpaceDN w:val="0"/>
        <w:adjustRightInd w:val="0"/>
        <w:spacing w:line="240" w:lineRule="auto"/>
        <w:rPr>
          <w:rFonts w:ascii="Times New Roman" w:hAnsi="Times New Roman"/>
          <w:color w:val="000000"/>
        </w:rPr>
      </w:pPr>
      <w:r>
        <w:rPr>
          <w:rFonts w:ascii="Times New Roman" w:hAnsi="Times New Roman"/>
          <w:color w:val="000000"/>
        </w:rPr>
        <w:t>8</w:t>
      </w:r>
      <w:r w:rsidRPr="004634E0">
        <w:rPr>
          <w:rFonts w:ascii="Times New Roman" w:hAnsi="Times New Roman"/>
          <w:color w:val="000000"/>
        </w:rPr>
        <w:t xml:space="preserve">. Tropical Meteorology by Riel. </w:t>
      </w:r>
    </w:p>
    <w:p w:rsidR="00540A84" w:rsidRPr="004634E0" w:rsidRDefault="00540A84" w:rsidP="00540A84">
      <w:pPr>
        <w:spacing w:line="240" w:lineRule="auto"/>
        <w:rPr>
          <w:rFonts w:ascii="Times New Roman" w:hAnsi="Times New Roman"/>
        </w:rPr>
      </w:pPr>
      <w:r>
        <w:rPr>
          <w:rFonts w:ascii="Times New Roman" w:hAnsi="Times New Roman"/>
          <w:color w:val="000000"/>
        </w:rPr>
        <w:t>9</w:t>
      </w:r>
      <w:r w:rsidRPr="004634E0">
        <w:rPr>
          <w:rFonts w:ascii="Times New Roman" w:hAnsi="Times New Roman"/>
          <w:color w:val="000000"/>
        </w:rPr>
        <w:t xml:space="preserve">0. Tropical Meteorology </w:t>
      </w:r>
      <w:proofErr w:type="spellStart"/>
      <w:r w:rsidRPr="004634E0">
        <w:rPr>
          <w:rFonts w:ascii="Times New Roman" w:hAnsi="Times New Roman"/>
          <w:color w:val="000000"/>
        </w:rPr>
        <w:t>Vol</w:t>
      </w:r>
      <w:proofErr w:type="spellEnd"/>
      <w:r w:rsidRPr="004634E0">
        <w:rPr>
          <w:rFonts w:ascii="Times New Roman" w:hAnsi="Times New Roman"/>
          <w:color w:val="000000"/>
        </w:rPr>
        <w:t xml:space="preserve"> 1, 2, 3, by G.C. </w:t>
      </w:r>
      <w:proofErr w:type="spellStart"/>
      <w:r w:rsidRPr="004634E0">
        <w:rPr>
          <w:rFonts w:ascii="Times New Roman" w:hAnsi="Times New Roman"/>
          <w:color w:val="000000"/>
        </w:rPr>
        <w:t>Asnani</w:t>
      </w:r>
      <w:proofErr w:type="spellEnd"/>
    </w:p>
    <w:p w:rsidR="0036112C" w:rsidRPr="0036112C" w:rsidRDefault="0036112C" w:rsidP="0036112C">
      <w:pPr>
        <w:pStyle w:val="Default"/>
        <w:rPr>
          <w:lang w:val="en-IN"/>
        </w:rPr>
      </w:pPr>
      <w:r>
        <w:rPr>
          <w:lang w:val="en-IN"/>
        </w:rPr>
        <w:lastRenderedPageBreak/>
        <w:t xml:space="preserve">CO-1: </w:t>
      </w:r>
      <w:r w:rsidRPr="0036112C">
        <w:rPr>
          <w:lang w:val="en-IN"/>
        </w:rPr>
        <w:t>identify the requirements and limitations of instrumentation for modern astrophysical observations;</w:t>
      </w:r>
    </w:p>
    <w:p w:rsidR="0036112C" w:rsidRPr="0036112C" w:rsidRDefault="0036112C" w:rsidP="0036112C">
      <w:pPr>
        <w:pStyle w:val="Default"/>
        <w:rPr>
          <w:lang w:val="en-IN"/>
        </w:rPr>
      </w:pPr>
      <w:r>
        <w:rPr>
          <w:lang w:val="en-IN"/>
        </w:rPr>
        <w:t xml:space="preserve">CO-2: </w:t>
      </w:r>
      <w:r w:rsidRPr="0036112C">
        <w:rPr>
          <w:lang w:val="en-IN"/>
        </w:rPr>
        <w:t>apply physics principles to the interpretation of a broad range of astrophysical observations;</w:t>
      </w:r>
    </w:p>
    <w:p w:rsidR="0036112C" w:rsidRPr="0036112C" w:rsidRDefault="0036112C" w:rsidP="0036112C">
      <w:pPr>
        <w:pStyle w:val="Default"/>
        <w:rPr>
          <w:lang w:val="en-IN"/>
        </w:rPr>
      </w:pPr>
      <w:r>
        <w:rPr>
          <w:lang w:val="en-IN"/>
        </w:rPr>
        <w:t xml:space="preserve">CO-3: </w:t>
      </w:r>
      <w:r w:rsidRPr="0036112C">
        <w:rPr>
          <w:lang w:val="en-IN"/>
        </w:rPr>
        <w:t>explain the basic issues involved in present day astrophysical investigations;</w:t>
      </w:r>
    </w:p>
    <w:p w:rsidR="0036112C" w:rsidRPr="0036112C" w:rsidRDefault="0036112C" w:rsidP="0036112C">
      <w:pPr>
        <w:pStyle w:val="Default"/>
        <w:rPr>
          <w:lang w:val="en-IN"/>
        </w:rPr>
      </w:pPr>
      <w:r>
        <w:rPr>
          <w:lang w:val="en-IN"/>
        </w:rPr>
        <w:t xml:space="preserve">CO-4: </w:t>
      </w:r>
      <w:r w:rsidRPr="0036112C">
        <w:rPr>
          <w:lang w:val="en-IN"/>
        </w:rPr>
        <w:t>demonstrate an understanding of our present picture of the cosmos on a large scale.</w:t>
      </w:r>
    </w:p>
    <w:p w:rsidR="0036112C" w:rsidRPr="00D61306" w:rsidRDefault="0036112C" w:rsidP="0036112C">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36112C" w:rsidTr="00E16DBB">
        <w:tc>
          <w:tcPr>
            <w:tcW w:w="1150"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065" w:type="dxa"/>
            <w:gridSpan w:val="7"/>
          </w:tcPr>
          <w:p w:rsidR="0036112C" w:rsidRPr="00404634" w:rsidRDefault="0036112C"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36112C" w:rsidRPr="00404634" w:rsidRDefault="0036112C"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36112C" w:rsidTr="00E16DBB">
        <w:tc>
          <w:tcPr>
            <w:tcW w:w="1150"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8"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7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78"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5"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36112C" w:rsidTr="00E16DBB">
        <w:tc>
          <w:tcPr>
            <w:tcW w:w="1150"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78"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7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8"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95"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r>
      <w:tr w:rsidR="0036112C" w:rsidTr="00E16DBB">
        <w:tc>
          <w:tcPr>
            <w:tcW w:w="1150"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78"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78"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5"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r>
      <w:tr w:rsidR="0036112C" w:rsidTr="00E16DBB">
        <w:tc>
          <w:tcPr>
            <w:tcW w:w="1150"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w:t>
            </w:r>
            <w:r>
              <w:rPr>
                <w:rFonts w:ascii="Times New Roman" w:eastAsia="Calibri" w:hAnsi="Times New Roman" w:cs="Tahoma"/>
                <w:i/>
                <w:iCs/>
                <w:sz w:val="24"/>
                <w:szCs w:val="24"/>
              </w:rPr>
              <w:t>3</w:t>
            </w:r>
          </w:p>
        </w:tc>
        <w:tc>
          <w:tcPr>
            <w:tcW w:w="878"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78"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95"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r>
      <w:tr w:rsidR="0036112C" w:rsidTr="00E16DBB">
        <w:tc>
          <w:tcPr>
            <w:tcW w:w="1150"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CO4</w:t>
            </w:r>
          </w:p>
        </w:tc>
        <w:tc>
          <w:tcPr>
            <w:tcW w:w="878"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8"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95"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p>
        </w:tc>
        <w:tc>
          <w:tcPr>
            <w:tcW w:w="787" w:type="dxa"/>
          </w:tcPr>
          <w:p w:rsidR="0036112C" w:rsidRPr="00404634" w:rsidRDefault="0036112C"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r>
    </w:tbl>
    <w:p w:rsidR="00540A84" w:rsidRPr="005026AB" w:rsidRDefault="0036112C" w:rsidP="00A81B1C">
      <w:pPr>
        <w:pStyle w:val="Default"/>
        <w:numPr>
          <w:ilvl w:val="0"/>
          <w:numId w:val="14"/>
        </w:numPr>
        <w:rPr>
          <w:rFonts w:ascii="Times New Roman" w:hAnsi="Times New Roman" w:cs="Times New Roman"/>
          <w:bCs/>
          <w:lang w:val="en-CA" w:eastAsia="en-CA"/>
        </w:rPr>
      </w:pPr>
      <w:r w:rsidRPr="00D61306">
        <w:rPr>
          <w:rFonts w:ascii="Times New Roman" w:hAnsi="Times New Roman"/>
        </w:rPr>
        <w:t>H = Highly Related; M = Medium  L = Low</w:t>
      </w:r>
      <w:r w:rsidR="00540A84" w:rsidRPr="009E52C8">
        <w:rPr>
          <w:b/>
        </w:rPr>
        <w:br w:type="page"/>
      </w:r>
      <w:r w:rsidR="00FA0169">
        <w:rPr>
          <w:rFonts w:ascii="Times New Roman" w:hAnsi="Times New Roman"/>
          <w:b/>
        </w:rPr>
        <w:lastRenderedPageBreak/>
        <w:t>MPH022</w:t>
      </w:r>
      <w:r w:rsidR="000A7810">
        <w:rPr>
          <w:rFonts w:ascii="Times New Roman" w:hAnsi="Times New Roman"/>
          <w:b/>
        </w:rPr>
        <w:t>B</w:t>
      </w:r>
      <w:r w:rsidR="00540A84" w:rsidRPr="005026AB">
        <w:rPr>
          <w:rFonts w:ascii="Times New Roman" w:hAnsi="Times New Roman" w:cs="Times New Roman"/>
          <w:b/>
          <w:bCs/>
          <w:lang w:val="en-CA" w:eastAsia="en-CA"/>
        </w:rPr>
        <w:t>: Particle Physics- I</w:t>
      </w:r>
      <w:r w:rsidR="005026AB" w:rsidRPr="005026AB">
        <w:rPr>
          <w:rFonts w:ascii="Times New Roman" w:hAnsi="Times New Roman" w:cs="Times New Roman"/>
          <w:b/>
          <w:bCs/>
          <w:lang w:val="en-CA" w:eastAsia="en-CA"/>
        </w:rPr>
        <w:t xml:space="preserve">  </w:t>
      </w:r>
      <w:r w:rsidR="005026AB">
        <w:rPr>
          <w:rFonts w:ascii="Times New Roman" w:hAnsi="Times New Roman" w:cs="Times New Roman"/>
          <w:b/>
          <w:bCs/>
          <w:lang w:val="en-CA" w:eastAsia="en-CA"/>
        </w:rPr>
        <w:t xml:space="preserve">                                                             </w:t>
      </w:r>
      <w:r w:rsidR="00FA0169">
        <w:rPr>
          <w:rFonts w:ascii="Times New Roman" w:hAnsi="Times New Roman" w:cs="Times New Roman"/>
          <w:b/>
          <w:bCs/>
          <w:lang w:val="en-CA" w:eastAsia="en-CA"/>
        </w:rPr>
        <w:t xml:space="preserve">   </w:t>
      </w:r>
      <w:r w:rsidR="005026AB">
        <w:rPr>
          <w:rFonts w:ascii="Times New Roman" w:hAnsi="Times New Roman" w:cs="Times New Roman"/>
          <w:b/>
          <w:bCs/>
          <w:lang w:val="en-CA" w:eastAsia="en-CA"/>
        </w:rPr>
        <w:t xml:space="preserve">                  </w:t>
      </w:r>
      <w:r w:rsidR="005026AB" w:rsidRPr="005026AB">
        <w:rPr>
          <w:rFonts w:ascii="Times New Roman" w:hAnsi="Times New Roman" w:cs="Times New Roman"/>
          <w:b/>
          <w:bCs/>
          <w:lang w:val="en-CA" w:eastAsia="en-CA"/>
        </w:rPr>
        <w:t>Credit(s): 4</w:t>
      </w:r>
    </w:p>
    <w:p w:rsidR="00540A84" w:rsidRPr="0003585B" w:rsidRDefault="00540A84" w:rsidP="00540A84">
      <w:pPr>
        <w:pStyle w:val="Default"/>
        <w:rPr>
          <w:sz w:val="23"/>
          <w:szCs w:val="23"/>
          <w:lang w:val="en-CA" w:eastAsia="en-CA"/>
        </w:rPr>
      </w:pPr>
    </w:p>
    <w:p w:rsidR="005026AB" w:rsidRDefault="005026AB" w:rsidP="00540A84">
      <w:pPr>
        <w:autoSpaceDE w:val="0"/>
        <w:autoSpaceDN w:val="0"/>
        <w:adjustRightInd w:val="0"/>
        <w:spacing w:after="0" w:line="240" w:lineRule="auto"/>
        <w:jc w:val="both"/>
        <w:rPr>
          <w:rFonts w:ascii="Times New Roman" w:hAnsi="Times New Roman"/>
          <w:b/>
          <w:color w:val="000000"/>
          <w:sz w:val="24"/>
          <w:szCs w:val="24"/>
          <w:lang w:val="en-CA" w:eastAsia="en-CA"/>
        </w:rPr>
      </w:pPr>
    </w:p>
    <w:p w:rsidR="00540A84" w:rsidRPr="0003585B" w:rsidRDefault="00540A84" w:rsidP="00540A84">
      <w:pPr>
        <w:autoSpaceDE w:val="0"/>
        <w:autoSpaceDN w:val="0"/>
        <w:adjustRightInd w:val="0"/>
        <w:spacing w:after="0" w:line="240" w:lineRule="auto"/>
        <w:jc w:val="both"/>
        <w:rPr>
          <w:rFonts w:ascii="Times New Roman" w:hAnsi="Times New Roman"/>
          <w:color w:val="000000"/>
          <w:sz w:val="24"/>
          <w:szCs w:val="24"/>
          <w:lang w:val="en-CA" w:eastAsia="en-CA"/>
        </w:rPr>
      </w:pPr>
      <w:proofErr w:type="gramStart"/>
      <w:r w:rsidRPr="0003585B">
        <w:rPr>
          <w:rFonts w:ascii="Times New Roman" w:hAnsi="Times New Roman"/>
          <w:b/>
          <w:color w:val="000000"/>
          <w:sz w:val="24"/>
          <w:szCs w:val="24"/>
          <w:lang w:val="en-CA" w:eastAsia="en-CA"/>
        </w:rPr>
        <w:t>Elementary particles and the fundamental forces</w:t>
      </w:r>
      <w:r w:rsidRPr="0003585B">
        <w:rPr>
          <w:rFonts w:ascii="Times New Roman" w:hAnsi="Times New Roman"/>
          <w:color w:val="000000"/>
          <w:sz w:val="24"/>
          <w:szCs w:val="24"/>
          <w:lang w:val="en-CA" w:eastAsia="en-CA"/>
        </w:rPr>
        <w:t>.</w:t>
      </w:r>
      <w:proofErr w:type="gramEnd"/>
      <w:r w:rsidRPr="0003585B">
        <w:rPr>
          <w:rFonts w:ascii="Times New Roman" w:hAnsi="Times New Roman"/>
          <w:color w:val="000000"/>
          <w:sz w:val="24"/>
          <w:szCs w:val="24"/>
          <w:lang w:val="en-CA" w:eastAsia="en-CA"/>
        </w:rPr>
        <w:t xml:space="preserve"> </w:t>
      </w:r>
      <w:proofErr w:type="gramStart"/>
      <w:r w:rsidRPr="0003585B">
        <w:rPr>
          <w:rFonts w:ascii="Times New Roman" w:hAnsi="Times New Roman"/>
          <w:color w:val="000000"/>
          <w:sz w:val="24"/>
          <w:szCs w:val="24"/>
          <w:lang w:val="en-CA" w:eastAsia="en-CA"/>
        </w:rPr>
        <w:t>Quarks and leptons.</w:t>
      </w:r>
      <w:proofErr w:type="gramEnd"/>
      <w:r w:rsidRPr="0003585B">
        <w:rPr>
          <w:rFonts w:ascii="Times New Roman" w:hAnsi="Times New Roman"/>
          <w:color w:val="000000"/>
          <w:sz w:val="24"/>
          <w:szCs w:val="24"/>
          <w:lang w:val="en-CA" w:eastAsia="en-CA"/>
        </w:rPr>
        <w:t xml:space="preserve"> </w:t>
      </w:r>
      <w:proofErr w:type="gramStart"/>
      <w:r w:rsidRPr="0003585B">
        <w:rPr>
          <w:rFonts w:ascii="Times New Roman" w:hAnsi="Times New Roman"/>
          <w:color w:val="000000"/>
          <w:sz w:val="24"/>
          <w:szCs w:val="24"/>
          <w:lang w:val="en-CA" w:eastAsia="en-CA"/>
        </w:rPr>
        <w:t>The mediators of the electromagnetic, weak and strong interactions.</w:t>
      </w:r>
      <w:proofErr w:type="gramEnd"/>
      <w:r w:rsidRPr="0003585B">
        <w:rPr>
          <w:rFonts w:ascii="Times New Roman" w:hAnsi="Times New Roman"/>
          <w:color w:val="000000"/>
          <w:sz w:val="24"/>
          <w:szCs w:val="24"/>
          <w:lang w:val="en-CA" w:eastAsia="en-CA"/>
        </w:rPr>
        <w:t xml:space="preserve"> </w:t>
      </w:r>
      <w:proofErr w:type="gramStart"/>
      <w:r w:rsidRPr="0003585B">
        <w:rPr>
          <w:rFonts w:ascii="Times New Roman" w:hAnsi="Times New Roman"/>
          <w:color w:val="000000"/>
          <w:sz w:val="24"/>
          <w:szCs w:val="24"/>
          <w:lang w:val="en-CA" w:eastAsia="en-CA"/>
        </w:rPr>
        <w:t>Interaction of particles with matter; particle acceleration, and detection techniques.</w:t>
      </w:r>
      <w:proofErr w:type="gramEnd"/>
      <w:r w:rsidRPr="0003585B">
        <w:rPr>
          <w:rFonts w:ascii="Times New Roman" w:hAnsi="Times New Roman"/>
          <w:color w:val="000000"/>
          <w:sz w:val="24"/>
          <w:szCs w:val="24"/>
          <w:lang w:val="en-CA" w:eastAsia="en-CA"/>
        </w:rPr>
        <w:t xml:space="preserve"> </w:t>
      </w:r>
      <w:proofErr w:type="gramStart"/>
      <w:r w:rsidRPr="0003585B">
        <w:rPr>
          <w:rFonts w:ascii="Times New Roman" w:hAnsi="Times New Roman"/>
          <w:color w:val="000000"/>
          <w:sz w:val="24"/>
          <w:szCs w:val="24"/>
          <w:lang w:val="en-CA" w:eastAsia="en-CA"/>
        </w:rPr>
        <w:t>Symmetries and conservation laws.</w:t>
      </w:r>
      <w:proofErr w:type="gramEnd"/>
      <w:r w:rsidRPr="0003585B">
        <w:rPr>
          <w:rFonts w:ascii="Times New Roman" w:hAnsi="Times New Roman"/>
          <w:color w:val="000000"/>
          <w:sz w:val="24"/>
          <w:szCs w:val="24"/>
          <w:lang w:val="en-CA" w:eastAsia="en-CA"/>
        </w:rPr>
        <w:t xml:space="preserve"> </w:t>
      </w:r>
    </w:p>
    <w:p w:rsidR="00540A84" w:rsidRPr="00D14D6A" w:rsidRDefault="00540A84" w:rsidP="00540A84">
      <w:pPr>
        <w:autoSpaceDE w:val="0"/>
        <w:autoSpaceDN w:val="0"/>
        <w:adjustRightInd w:val="0"/>
        <w:spacing w:after="0" w:line="240" w:lineRule="auto"/>
        <w:jc w:val="both"/>
        <w:rPr>
          <w:rFonts w:ascii="Times New Roman" w:hAnsi="Times New Roman"/>
          <w:b/>
          <w:color w:val="000000"/>
          <w:sz w:val="24"/>
          <w:szCs w:val="24"/>
          <w:lang w:val="en-CA" w:eastAsia="en-CA"/>
        </w:rPr>
      </w:pPr>
    </w:p>
    <w:p w:rsidR="00540A84" w:rsidRPr="0003585B" w:rsidRDefault="00540A84" w:rsidP="00540A84">
      <w:pPr>
        <w:autoSpaceDE w:val="0"/>
        <w:autoSpaceDN w:val="0"/>
        <w:adjustRightInd w:val="0"/>
        <w:spacing w:after="0" w:line="240" w:lineRule="auto"/>
        <w:jc w:val="both"/>
        <w:rPr>
          <w:rFonts w:ascii="Times New Roman" w:hAnsi="Times New Roman"/>
          <w:color w:val="000000"/>
          <w:sz w:val="24"/>
          <w:szCs w:val="24"/>
          <w:lang w:val="en-CA" w:eastAsia="en-CA"/>
        </w:rPr>
      </w:pPr>
      <w:proofErr w:type="gramStart"/>
      <w:r w:rsidRPr="0003585B">
        <w:rPr>
          <w:rFonts w:ascii="Times New Roman" w:hAnsi="Times New Roman"/>
          <w:b/>
          <w:color w:val="000000"/>
          <w:sz w:val="24"/>
          <w:szCs w:val="24"/>
          <w:lang w:val="en-CA" w:eastAsia="en-CA"/>
        </w:rPr>
        <w:t>Bound states</w:t>
      </w:r>
      <w:r w:rsidRPr="0003585B">
        <w:rPr>
          <w:rFonts w:ascii="Times New Roman" w:hAnsi="Times New Roman"/>
          <w:color w:val="000000"/>
          <w:sz w:val="24"/>
          <w:szCs w:val="24"/>
          <w:lang w:val="en-CA" w:eastAsia="en-CA"/>
        </w:rPr>
        <w:t>.</w:t>
      </w:r>
      <w:proofErr w:type="gramEnd"/>
      <w:r w:rsidRPr="0003585B">
        <w:rPr>
          <w:rFonts w:ascii="Times New Roman" w:hAnsi="Times New Roman"/>
          <w:color w:val="000000"/>
          <w:sz w:val="24"/>
          <w:szCs w:val="24"/>
          <w:lang w:val="en-CA" w:eastAsia="en-CA"/>
        </w:rPr>
        <w:t xml:space="preserve"> </w:t>
      </w:r>
      <w:proofErr w:type="gramStart"/>
      <w:r w:rsidRPr="0003585B">
        <w:rPr>
          <w:rFonts w:ascii="Times New Roman" w:hAnsi="Times New Roman"/>
          <w:color w:val="000000"/>
          <w:sz w:val="24"/>
          <w:szCs w:val="24"/>
          <w:lang w:val="en-CA" w:eastAsia="en-CA"/>
        </w:rPr>
        <w:t>Discoveries and observations in experimental particle physics and relation to theoretical developments.</w:t>
      </w:r>
      <w:proofErr w:type="gramEnd"/>
      <w:r w:rsidRPr="0003585B">
        <w:rPr>
          <w:rFonts w:ascii="Times New Roman" w:hAnsi="Times New Roman"/>
          <w:color w:val="000000"/>
          <w:sz w:val="24"/>
          <w:szCs w:val="24"/>
          <w:lang w:val="en-CA" w:eastAsia="en-CA"/>
        </w:rPr>
        <w:t xml:space="preserve"> Symmetr</w:t>
      </w:r>
      <w:r w:rsidR="00520D0D">
        <w:rPr>
          <w:rFonts w:ascii="Times New Roman" w:hAnsi="Times New Roman"/>
          <w:color w:val="000000"/>
          <w:sz w:val="24"/>
          <w:szCs w:val="24"/>
          <w:lang w:val="en-CA" w:eastAsia="en-CA"/>
        </w:rPr>
        <w:t xml:space="preserve">ies, group theory, The </w:t>
      </w:r>
      <w:proofErr w:type="spellStart"/>
      <w:r w:rsidR="00520D0D">
        <w:rPr>
          <w:rFonts w:ascii="Times New Roman" w:hAnsi="Times New Roman"/>
          <w:color w:val="000000"/>
          <w:sz w:val="24"/>
          <w:szCs w:val="24"/>
          <w:lang w:val="en-CA" w:eastAsia="en-CA"/>
        </w:rPr>
        <w:t>gourp</w:t>
      </w:r>
      <w:proofErr w:type="spellEnd"/>
      <w:r w:rsidR="00520D0D">
        <w:rPr>
          <w:rFonts w:ascii="Times New Roman" w:hAnsi="Times New Roman"/>
          <w:color w:val="000000"/>
          <w:sz w:val="24"/>
          <w:szCs w:val="24"/>
          <w:lang w:val="en-CA" w:eastAsia="en-CA"/>
        </w:rPr>
        <w:t xml:space="preserve"> </w:t>
      </w:r>
      <w:proofErr w:type="gramStart"/>
      <w:r w:rsidR="00520D0D">
        <w:rPr>
          <w:rFonts w:ascii="Times New Roman" w:hAnsi="Times New Roman"/>
          <w:color w:val="000000"/>
          <w:sz w:val="24"/>
          <w:szCs w:val="24"/>
          <w:lang w:val="en-CA" w:eastAsia="en-CA"/>
        </w:rPr>
        <w:t>SU(</w:t>
      </w:r>
      <w:proofErr w:type="gramEnd"/>
      <w:r w:rsidRPr="0003585B">
        <w:rPr>
          <w:rFonts w:ascii="Times New Roman" w:hAnsi="Times New Roman"/>
          <w:color w:val="000000"/>
          <w:sz w:val="24"/>
          <w:szCs w:val="24"/>
          <w:lang w:val="en-CA" w:eastAsia="en-CA"/>
        </w:rPr>
        <w:t>2), Finite Symmetry Group:</w:t>
      </w:r>
      <w:r w:rsidR="00520D0D">
        <w:rPr>
          <w:rFonts w:ascii="Times New Roman" w:hAnsi="Times New Roman"/>
          <w:color w:val="000000"/>
          <w:sz w:val="24"/>
          <w:szCs w:val="24"/>
          <w:lang w:val="en-CA" w:eastAsia="en-CA"/>
        </w:rPr>
        <w:t xml:space="preserve"> </w:t>
      </w:r>
      <w:r w:rsidRPr="0003585B">
        <w:rPr>
          <w:rFonts w:ascii="Times New Roman" w:hAnsi="Times New Roman"/>
          <w:color w:val="000000"/>
          <w:sz w:val="24"/>
          <w:szCs w:val="24"/>
          <w:lang w:val="en-CA" w:eastAsia="en-CA"/>
        </w:rPr>
        <w:t xml:space="preserve">P and C, SU(2) of </w:t>
      </w:r>
      <w:proofErr w:type="spellStart"/>
      <w:r w:rsidRPr="0003585B">
        <w:rPr>
          <w:rFonts w:ascii="Times New Roman" w:hAnsi="Times New Roman"/>
          <w:color w:val="000000"/>
          <w:sz w:val="24"/>
          <w:szCs w:val="24"/>
          <w:lang w:val="en-CA" w:eastAsia="en-CA"/>
        </w:rPr>
        <w:t>Isospin</w:t>
      </w:r>
      <w:proofErr w:type="spellEnd"/>
      <w:r w:rsidRPr="0003585B">
        <w:rPr>
          <w:rFonts w:ascii="Times New Roman" w:hAnsi="Times New Roman"/>
          <w:color w:val="000000"/>
          <w:sz w:val="24"/>
          <w:szCs w:val="24"/>
          <w:lang w:val="en-CA" w:eastAsia="en-CA"/>
        </w:rPr>
        <w:t xml:space="preserve">, The group SU(3) </w:t>
      </w:r>
    </w:p>
    <w:p w:rsidR="00540A84" w:rsidRPr="00D14D6A" w:rsidRDefault="00540A84" w:rsidP="00540A84">
      <w:pPr>
        <w:autoSpaceDE w:val="0"/>
        <w:autoSpaceDN w:val="0"/>
        <w:adjustRightInd w:val="0"/>
        <w:spacing w:after="0" w:line="240" w:lineRule="auto"/>
        <w:jc w:val="both"/>
        <w:rPr>
          <w:rFonts w:ascii="Times New Roman" w:hAnsi="Times New Roman"/>
          <w:b/>
          <w:color w:val="000000"/>
          <w:sz w:val="24"/>
          <w:szCs w:val="24"/>
          <w:lang w:val="en-CA" w:eastAsia="en-CA"/>
        </w:rPr>
      </w:pPr>
    </w:p>
    <w:p w:rsidR="00540A84" w:rsidRPr="0003585B" w:rsidRDefault="00540A84" w:rsidP="00540A84">
      <w:pPr>
        <w:autoSpaceDE w:val="0"/>
        <w:autoSpaceDN w:val="0"/>
        <w:adjustRightInd w:val="0"/>
        <w:spacing w:after="0" w:line="240" w:lineRule="auto"/>
        <w:jc w:val="both"/>
        <w:rPr>
          <w:rFonts w:ascii="Times New Roman" w:hAnsi="Times New Roman"/>
          <w:color w:val="000000"/>
          <w:sz w:val="24"/>
          <w:szCs w:val="24"/>
          <w:lang w:val="en-CA" w:eastAsia="en-CA"/>
        </w:rPr>
      </w:pPr>
      <w:r w:rsidRPr="0003585B">
        <w:rPr>
          <w:rFonts w:ascii="Times New Roman" w:hAnsi="Times New Roman"/>
          <w:b/>
          <w:color w:val="000000"/>
          <w:sz w:val="24"/>
          <w:szCs w:val="24"/>
          <w:lang w:val="en-CA" w:eastAsia="en-CA"/>
        </w:rPr>
        <w:t xml:space="preserve">Quark and </w:t>
      </w:r>
      <w:proofErr w:type="spellStart"/>
      <w:r w:rsidRPr="0003585B">
        <w:rPr>
          <w:rFonts w:ascii="Times New Roman" w:hAnsi="Times New Roman"/>
          <w:b/>
          <w:color w:val="000000"/>
          <w:sz w:val="24"/>
          <w:szCs w:val="24"/>
          <w:lang w:val="en-CA" w:eastAsia="en-CA"/>
        </w:rPr>
        <w:t>Antiquark</w:t>
      </w:r>
      <w:proofErr w:type="spellEnd"/>
      <w:r w:rsidRPr="0003585B">
        <w:rPr>
          <w:rFonts w:ascii="Times New Roman" w:hAnsi="Times New Roman"/>
          <w:b/>
          <w:color w:val="000000"/>
          <w:sz w:val="24"/>
          <w:szCs w:val="24"/>
          <w:lang w:val="en-CA" w:eastAsia="en-CA"/>
        </w:rPr>
        <w:t xml:space="preserve"> states</w:t>
      </w:r>
      <w:r w:rsidRPr="0003585B">
        <w:rPr>
          <w:rFonts w:ascii="Times New Roman" w:hAnsi="Times New Roman"/>
          <w:color w:val="000000"/>
          <w:sz w:val="24"/>
          <w:szCs w:val="24"/>
          <w:lang w:val="en-CA" w:eastAsia="en-CA"/>
        </w:rPr>
        <w:t>:</w:t>
      </w:r>
      <w:r w:rsidRPr="00D14D6A">
        <w:rPr>
          <w:rFonts w:ascii="Times New Roman" w:hAnsi="Times New Roman"/>
          <w:color w:val="000000"/>
          <w:sz w:val="24"/>
          <w:szCs w:val="24"/>
          <w:lang w:val="en-CA" w:eastAsia="en-CA"/>
        </w:rPr>
        <w:t xml:space="preserve"> </w:t>
      </w:r>
      <w:r w:rsidRPr="0003585B">
        <w:rPr>
          <w:rFonts w:ascii="Times New Roman" w:hAnsi="Times New Roman"/>
          <w:color w:val="000000"/>
          <w:sz w:val="24"/>
          <w:szCs w:val="24"/>
          <w:lang w:val="en-CA" w:eastAsia="en-CA"/>
        </w:rPr>
        <w:t xml:space="preserve">Mesons, Three quark </w:t>
      </w:r>
      <w:proofErr w:type="spellStart"/>
      <w:r w:rsidRPr="0003585B">
        <w:rPr>
          <w:rFonts w:ascii="Times New Roman" w:hAnsi="Times New Roman"/>
          <w:color w:val="000000"/>
          <w:sz w:val="24"/>
          <w:szCs w:val="24"/>
          <w:lang w:val="en-CA" w:eastAsia="en-CA"/>
        </w:rPr>
        <w:t>states</w:t>
      </w:r>
      <w:proofErr w:type="gramStart"/>
      <w:r w:rsidRPr="0003585B">
        <w:rPr>
          <w:rFonts w:ascii="Times New Roman" w:hAnsi="Times New Roman"/>
          <w:color w:val="000000"/>
          <w:sz w:val="24"/>
          <w:szCs w:val="24"/>
          <w:lang w:val="en-CA" w:eastAsia="en-CA"/>
        </w:rPr>
        <w:t>:Baryon</w:t>
      </w:r>
      <w:proofErr w:type="spellEnd"/>
      <w:proofErr w:type="gramEnd"/>
      <w:r w:rsidRPr="0003585B">
        <w:rPr>
          <w:rFonts w:ascii="Times New Roman" w:hAnsi="Times New Roman"/>
          <w:color w:val="000000"/>
          <w:sz w:val="24"/>
          <w:szCs w:val="24"/>
          <w:lang w:val="en-CA" w:eastAsia="en-CA"/>
        </w:rPr>
        <w:t xml:space="preserve">, color factors, Asymptotic freedom. </w:t>
      </w:r>
      <w:proofErr w:type="gramStart"/>
      <w:r w:rsidRPr="0003585B">
        <w:rPr>
          <w:rFonts w:ascii="Times New Roman" w:hAnsi="Times New Roman"/>
          <w:color w:val="000000"/>
          <w:sz w:val="24"/>
          <w:szCs w:val="24"/>
          <w:lang w:val="en-CA" w:eastAsia="en-CA"/>
        </w:rPr>
        <w:t>Charged and neutral weak interactions.</w:t>
      </w:r>
      <w:proofErr w:type="gramEnd"/>
      <w:r w:rsidRPr="0003585B">
        <w:rPr>
          <w:rFonts w:ascii="Times New Roman" w:hAnsi="Times New Roman"/>
          <w:color w:val="000000"/>
          <w:sz w:val="24"/>
          <w:szCs w:val="24"/>
          <w:lang w:val="en-CA" w:eastAsia="en-CA"/>
        </w:rPr>
        <w:t xml:space="preserve"> </w:t>
      </w:r>
      <w:proofErr w:type="gramStart"/>
      <w:r w:rsidRPr="0003585B">
        <w:rPr>
          <w:rFonts w:ascii="Times New Roman" w:hAnsi="Times New Roman"/>
          <w:color w:val="000000"/>
          <w:sz w:val="24"/>
          <w:szCs w:val="24"/>
          <w:lang w:val="en-CA" w:eastAsia="en-CA"/>
        </w:rPr>
        <w:t>Electroweak unification.</w:t>
      </w:r>
      <w:proofErr w:type="gramEnd"/>
      <w:r w:rsidRPr="0003585B">
        <w:rPr>
          <w:rFonts w:ascii="Times New Roman" w:hAnsi="Times New Roman"/>
          <w:color w:val="000000"/>
          <w:sz w:val="24"/>
          <w:szCs w:val="24"/>
          <w:lang w:val="en-CA" w:eastAsia="en-CA"/>
        </w:rPr>
        <w:t xml:space="preserve"> </w:t>
      </w:r>
    </w:p>
    <w:p w:rsidR="00540A84" w:rsidRPr="00D14D6A" w:rsidRDefault="00540A84" w:rsidP="00540A84">
      <w:pPr>
        <w:autoSpaceDE w:val="0"/>
        <w:autoSpaceDN w:val="0"/>
        <w:adjustRightInd w:val="0"/>
        <w:spacing w:after="0" w:line="240" w:lineRule="auto"/>
        <w:jc w:val="both"/>
        <w:rPr>
          <w:rFonts w:ascii="Times New Roman" w:hAnsi="Times New Roman"/>
          <w:b/>
          <w:color w:val="000000"/>
          <w:sz w:val="24"/>
          <w:szCs w:val="24"/>
          <w:lang w:val="en-CA" w:eastAsia="en-CA"/>
        </w:rPr>
      </w:pPr>
    </w:p>
    <w:p w:rsidR="00540A84" w:rsidRPr="0003585B" w:rsidRDefault="00540A84" w:rsidP="00540A84">
      <w:pPr>
        <w:autoSpaceDE w:val="0"/>
        <w:autoSpaceDN w:val="0"/>
        <w:adjustRightInd w:val="0"/>
        <w:spacing w:after="0" w:line="240" w:lineRule="auto"/>
        <w:jc w:val="both"/>
        <w:rPr>
          <w:rFonts w:ascii="Times New Roman" w:hAnsi="Times New Roman"/>
          <w:color w:val="000000"/>
          <w:sz w:val="24"/>
          <w:szCs w:val="24"/>
          <w:lang w:val="en-CA" w:eastAsia="en-CA"/>
        </w:rPr>
      </w:pPr>
      <w:r w:rsidRPr="0003585B">
        <w:rPr>
          <w:rFonts w:ascii="Times New Roman" w:hAnsi="Times New Roman"/>
          <w:b/>
          <w:color w:val="000000"/>
          <w:sz w:val="24"/>
          <w:szCs w:val="24"/>
          <w:lang w:val="en-CA" w:eastAsia="en-CA"/>
        </w:rPr>
        <w:t>Decay rates</w:t>
      </w:r>
      <w:r w:rsidRPr="0003585B">
        <w:rPr>
          <w:rFonts w:ascii="Times New Roman" w:hAnsi="Times New Roman"/>
          <w:color w:val="000000"/>
          <w:sz w:val="24"/>
          <w:szCs w:val="24"/>
          <w:lang w:val="en-CA" w:eastAsia="en-CA"/>
        </w:rPr>
        <w:t xml:space="preserve"> </w:t>
      </w:r>
      <w:r w:rsidRPr="00D14D6A">
        <w:rPr>
          <w:rFonts w:ascii="Times New Roman" w:hAnsi="Times New Roman"/>
          <w:b/>
          <w:color w:val="000000"/>
          <w:sz w:val="24"/>
          <w:szCs w:val="24"/>
          <w:lang w:val="en-CA" w:eastAsia="en-CA"/>
        </w:rPr>
        <w:t xml:space="preserve">and </w:t>
      </w:r>
      <w:r w:rsidRPr="0003585B">
        <w:rPr>
          <w:rFonts w:ascii="Times New Roman" w:hAnsi="Times New Roman"/>
          <w:b/>
          <w:color w:val="000000"/>
          <w:sz w:val="24"/>
          <w:szCs w:val="24"/>
          <w:lang w:val="en-CA" w:eastAsia="en-CA"/>
        </w:rPr>
        <w:t>Cross sections</w:t>
      </w:r>
      <w:r w:rsidRPr="00D14D6A">
        <w:rPr>
          <w:rFonts w:ascii="Times New Roman" w:hAnsi="Times New Roman"/>
          <w:color w:val="000000"/>
          <w:sz w:val="24"/>
          <w:szCs w:val="24"/>
          <w:lang w:val="en-CA" w:eastAsia="en-CA"/>
        </w:rPr>
        <w:t>:</w:t>
      </w:r>
      <w:r w:rsidRPr="0003585B">
        <w:rPr>
          <w:rFonts w:ascii="Times New Roman" w:hAnsi="Times New Roman"/>
          <w:color w:val="000000"/>
          <w:sz w:val="24"/>
          <w:szCs w:val="24"/>
          <w:lang w:val="en-CA" w:eastAsia="en-CA"/>
        </w:rPr>
        <w:t xml:space="preserve"> Feynman diagrams Introduction to Feynman integrals. </w:t>
      </w:r>
      <w:proofErr w:type="gramStart"/>
      <w:r w:rsidRPr="0003585B">
        <w:rPr>
          <w:rFonts w:ascii="Times New Roman" w:hAnsi="Times New Roman"/>
          <w:color w:val="000000"/>
          <w:sz w:val="24"/>
          <w:szCs w:val="24"/>
          <w:lang w:val="en-CA" w:eastAsia="en-CA"/>
        </w:rPr>
        <w:t>The Dirac equation.</w:t>
      </w:r>
      <w:proofErr w:type="gramEnd"/>
      <w:r w:rsidRPr="0003585B">
        <w:rPr>
          <w:rFonts w:ascii="Times New Roman" w:hAnsi="Times New Roman"/>
          <w:color w:val="000000"/>
          <w:sz w:val="24"/>
          <w:szCs w:val="24"/>
          <w:lang w:val="en-CA" w:eastAsia="en-CA"/>
        </w:rPr>
        <w:t xml:space="preserve"> Feynman rules for quantum electrodynamics (no derivation). </w:t>
      </w:r>
      <w:proofErr w:type="spellStart"/>
      <w:r w:rsidRPr="0003585B">
        <w:rPr>
          <w:rFonts w:ascii="Times New Roman" w:hAnsi="Times New Roman"/>
          <w:color w:val="000000"/>
          <w:sz w:val="24"/>
          <w:szCs w:val="24"/>
          <w:lang w:val="en-CA" w:eastAsia="en-CA"/>
        </w:rPr>
        <w:t>Moller</w:t>
      </w:r>
      <w:proofErr w:type="spellEnd"/>
      <w:r w:rsidRPr="0003585B">
        <w:rPr>
          <w:rFonts w:ascii="Times New Roman" w:hAnsi="Times New Roman"/>
          <w:color w:val="000000"/>
          <w:sz w:val="24"/>
          <w:szCs w:val="24"/>
          <w:lang w:val="en-CA" w:eastAsia="en-CA"/>
        </w:rPr>
        <w:t xml:space="preserve"> scattering, trace theorems and properties of gamma matrices, </w:t>
      </w:r>
      <w:proofErr w:type="spellStart"/>
      <w:r w:rsidRPr="0003585B">
        <w:rPr>
          <w:rFonts w:ascii="Times New Roman" w:hAnsi="Times New Roman"/>
          <w:color w:val="000000"/>
          <w:sz w:val="24"/>
          <w:szCs w:val="24"/>
          <w:lang w:val="en-CA" w:eastAsia="en-CA"/>
        </w:rPr>
        <w:t>helicity</w:t>
      </w:r>
      <w:proofErr w:type="spellEnd"/>
      <w:r w:rsidRPr="0003585B">
        <w:rPr>
          <w:rFonts w:ascii="Times New Roman" w:hAnsi="Times New Roman"/>
          <w:color w:val="000000"/>
          <w:sz w:val="24"/>
          <w:szCs w:val="24"/>
          <w:lang w:val="en-CA" w:eastAsia="en-CA"/>
        </w:rPr>
        <w:t xml:space="preserve"> representation at high </w:t>
      </w:r>
      <w:proofErr w:type="gramStart"/>
      <w:r w:rsidRPr="0003585B">
        <w:rPr>
          <w:rFonts w:ascii="Times New Roman" w:hAnsi="Times New Roman"/>
          <w:color w:val="000000"/>
          <w:sz w:val="24"/>
          <w:szCs w:val="24"/>
          <w:lang w:val="en-CA" w:eastAsia="en-CA"/>
        </w:rPr>
        <w:t>energies.,</w:t>
      </w:r>
      <w:proofErr w:type="gramEnd"/>
      <w:r w:rsidRPr="0003585B">
        <w:rPr>
          <w:rFonts w:ascii="Times New Roman" w:hAnsi="Times New Roman"/>
          <w:color w:val="000000"/>
          <w:sz w:val="24"/>
          <w:szCs w:val="24"/>
          <w:lang w:val="en-CA" w:eastAsia="en-CA"/>
        </w:rPr>
        <w:t xml:space="preserve"> the electron propagator, the photon propagator. </w:t>
      </w:r>
    </w:p>
    <w:p w:rsidR="00540A84" w:rsidRPr="00D14D6A" w:rsidRDefault="00540A84" w:rsidP="00540A84">
      <w:pPr>
        <w:autoSpaceDE w:val="0"/>
        <w:autoSpaceDN w:val="0"/>
        <w:adjustRightInd w:val="0"/>
        <w:spacing w:after="0" w:line="240" w:lineRule="auto"/>
        <w:rPr>
          <w:rFonts w:ascii="Times New Roman" w:hAnsi="Times New Roman"/>
          <w:b/>
          <w:color w:val="000000"/>
          <w:sz w:val="24"/>
          <w:szCs w:val="24"/>
          <w:lang w:val="en-CA" w:eastAsia="en-CA"/>
        </w:rPr>
      </w:pPr>
    </w:p>
    <w:p w:rsidR="00540A84" w:rsidRPr="0003585B" w:rsidRDefault="00540A84" w:rsidP="00540A84">
      <w:pPr>
        <w:autoSpaceDE w:val="0"/>
        <w:autoSpaceDN w:val="0"/>
        <w:adjustRightInd w:val="0"/>
        <w:spacing w:after="0" w:line="240" w:lineRule="auto"/>
        <w:rPr>
          <w:rFonts w:ascii="Times New Roman" w:hAnsi="Times New Roman"/>
          <w:color w:val="000000"/>
          <w:sz w:val="24"/>
          <w:szCs w:val="24"/>
          <w:lang w:val="en-CA" w:eastAsia="en-CA"/>
        </w:rPr>
      </w:pPr>
      <w:r w:rsidRPr="0003585B">
        <w:rPr>
          <w:rFonts w:ascii="Times New Roman" w:hAnsi="Times New Roman"/>
          <w:b/>
          <w:color w:val="000000"/>
          <w:sz w:val="24"/>
          <w:szCs w:val="24"/>
          <w:lang w:val="en-CA" w:eastAsia="en-CA"/>
        </w:rPr>
        <w:t>Structure of Hadrons</w:t>
      </w:r>
      <w:r w:rsidRPr="0003585B">
        <w:rPr>
          <w:rFonts w:ascii="Times New Roman" w:hAnsi="Times New Roman"/>
          <w:color w:val="000000"/>
          <w:sz w:val="24"/>
          <w:szCs w:val="24"/>
          <w:lang w:val="en-CA" w:eastAsia="en-CA"/>
        </w:rPr>
        <w:t xml:space="preserve">: form factors, e-p scattering, inelastic e-p scattering, </w:t>
      </w:r>
      <w:proofErr w:type="spellStart"/>
      <w:r w:rsidRPr="0003585B">
        <w:rPr>
          <w:rFonts w:ascii="Times New Roman" w:hAnsi="Times New Roman"/>
          <w:color w:val="000000"/>
          <w:sz w:val="24"/>
          <w:szCs w:val="24"/>
          <w:lang w:val="en-CA" w:eastAsia="en-CA"/>
        </w:rPr>
        <w:t>Bjorken</w:t>
      </w:r>
      <w:proofErr w:type="spellEnd"/>
      <w:r w:rsidRPr="0003585B">
        <w:rPr>
          <w:rFonts w:ascii="Times New Roman" w:hAnsi="Times New Roman"/>
          <w:color w:val="000000"/>
          <w:sz w:val="24"/>
          <w:szCs w:val="24"/>
          <w:lang w:val="en-CA" w:eastAsia="en-CA"/>
        </w:rPr>
        <w:t xml:space="preserve"> scaling, </w:t>
      </w:r>
      <w:proofErr w:type="spellStart"/>
      <w:r w:rsidRPr="0003585B">
        <w:rPr>
          <w:rFonts w:ascii="Times New Roman" w:hAnsi="Times New Roman"/>
          <w:color w:val="000000"/>
          <w:sz w:val="24"/>
          <w:szCs w:val="24"/>
          <w:lang w:val="en-CA" w:eastAsia="en-CA"/>
        </w:rPr>
        <w:t>Partons</w:t>
      </w:r>
      <w:proofErr w:type="spellEnd"/>
      <w:r w:rsidRPr="0003585B">
        <w:rPr>
          <w:rFonts w:ascii="Times New Roman" w:hAnsi="Times New Roman"/>
          <w:color w:val="000000"/>
          <w:sz w:val="24"/>
          <w:szCs w:val="24"/>
          <w:lang w:val="en-CA" w:eastAsia="en-CA"/>
        </w:rPr>
        <w:t xml:space="preserve">, gluons, deep inelastic scattering, evolution equations for </w:t>
      </w:r>
      <w:proofErr w:type="spellStart"/>
      <w:r w:rsidRPr="0003585B">
        <w:rPr>
          <w:rFonts w:ascii="Times New Roman" w:hAnsi="Times New Roman"/>
          <w:color w:val="000000"/>
          <w:sz w:val="24"/>
          <w:szCs w:val="24"/>
          <w:lang w:val="en-CA" w:eastAsia="en-CA"/>
        </w:rPr>
        <w:t>parton</w:t>
      </w:r>
      <w:proofErr w:type="spellEnd"/>
      <w:r w:rsidRPr="0003585B">
        <w:rPr>
          <w:rFonts w:ascii="Times New Roman" w:hAnsi="Times New Roman"/>
          <w:color w:val="000000"/>
          <w:sz w:val="24"/>
          <w:szCs w:val="24"/>
          <w:lang w:val="en-CA" w:eastAsia="en-CA"/>
        </w:rPr>
        <w:t xml:space="preserve"> densities. </w:t>
      </w:r>
    </w:p>
    <w:p w:rsidR="00540A84" w:rsidRPr="00D14D6A" w:rsidRDefault="00540A84" w:rsidP="00540A84">
      <w:pPr>
        <w:autoSpaceDE w:val="0"/>
        <w:autoSpaceDN w:val="0"/>
        <w:adjustRightInd w:val="0"/>
        <w:spacing w:after="0" w:line="240" w:lineRule="auto"/>
        <w:rPr>
          <w:rFonts w:ascii="Times New Roman" w:hAnsi="Times New Roman"/>
          <w:b/>
          <w:color w:val="000000"/>
          <w:sz w:val="24"/>
          <w:szCs w:val="24"/>
          <w:lang w:val="en-CA" w:eastAsia="en-CA"/>
        </w:rPr>
      </w:pPr>
    </w:p>
    <w:p w:rsidR="00540A84" w:rsidRPr="0003585B" w:rsidRDefault="00540A84" w:rsidP="00540A84">
      <w:pPr>
        <w:autoSpaceDE w:val="0"/>
        <w:autoSpaceDN w:val="0"/>
        <w:adjustRightInd w:val="0"/>
        <w:spacing w:after="0" w:line="240" w:lineRule="auto"/>
        <w:rPr>
          <w:rFonts w:ascii="Times New Roman" w:hAnsi="Times New Roman"/>
          <w:color w:val="000000"/>
          <w:sz w:val="24"/>
          <w:szCs w:val="24"/>
          <w:lang w:val="en-CA" w:eastAsia="en-CA"/>
        </w:rPr>
      </w:pPr>
      <w:r w:rsidRPr="0003585B">
        <w:rPr>
          <w:rFonts w:ascii="Times New Roman" w:hAnsi="Times New Roman"/>
          <w:b/>
          <w:color w:val="000000"/>
          <w:sz w:val="24"/>
          <w:szCs w:val="24"/>
          <w:lang w:val="en-CA" w:eastAsia="en-CA"/>
        </w:rPr>
        <w:t>QCD</w:t>
      </w:r>
      <w:r w:rsidRPr="0003585B">
        <w:rPr>
          <w:rFonts w:ascii="Times New Roman" w:hAnsi="Times New Roman"/>
          <w:color w:val="000000"/>
          <w:sz w:val="24"/>
          <w:szCs w:val="24"/>
          <w:lang w:val="en-CA" w:eastAsia="en-CA"/>
        </w:rPr>
        <w:t xml:space="preserve">: Electron positron annihilation into hadrons, heavy </w:t>
      </w:r>
      <w:proofErr w:type="spellStart"/>
      <w:r w:rsidRPr="0003585B">
        <w:rPr>
          <w:rFonts w:ascii="Times New Roman" w:hAnsi="Times New Roman"/>
          <w:color w:val="000000"/>
          <w:sz w:val="24"/>
          <w:szCs w:val="24"/>
          <w:lang w:val="en-CA" w:eastAsia="en-CA"/>
        </w:rPr>
        <w:t>qwuark</w:t>
      </w:r>
      <w:proofErr w:type="spellEnd"/>
      <w:r w:rsidRPr="0003585B">
        <w:rPr>
          <w:rFonts w:ascii="Times New Roman" w:hAnsi="Times New Roman"/>
          <w:color w:val="000000"/>
          <w:sz w:val="24"/>
          <w:szCs w:val="24"/>
          <w:lang w:val="en-CA" w:eastAsia="en-CA"/>
        </w:rPr>
        <w:t xml:space="preserve"> production, three jet events, QCD corrections, </w:t>
      </w:r>
      <w:proofErr w:type="spellStart"/>
      <w:r w:rsidRPr="0003585B">
        <w:rPr>
          <w:rFonts w:ascii="Times New Roman" w:hAnsi="Times New Roman"/>
          <w:color w:val="000000"/>
          <w:sz w:val="24"/>
          <w:szCs w:val="24"/>
          <w:lang w:val="en-CA" w:eastAsia="en-CA"/>
        </w:rPr>
        <w:t>Perturbative</w:t>
      </w:r>
      <w:proofErr w:type="spellEnd"/>
      <w:r w:rsidRPr="0003585B">
        <w:rPr>
          <w:rFonts w:ascii="Times New Roman" w:hAnsi="Times New Roman"/>
          <w:color w:val="000000"/>
          <w:sz w:val="24"/>
          <w:szCs w:val="24"/>
          <w:lang w:val="en-CA" w:eastAsia="en-CA"/>
        </w:rPr>
        <w:t xml:space="preserve"> QCD, </w:t>
      </w:r>
      <w:proofErr w:type="spellStart"/>
      <w:r w:rsidRPr="0003585B">
        <w:rPr>
          <w:rFonts w:ascii="Times New Roman" w:hAnsi="Times New Roman"/>
          <w:color w:val="000000"/>
          <w:sz w:val="24"/>
          <w:szCs w:val="24"/>
          <w:lang w:val="en-CA" w:eastAsia="en-CA"/>
        </w:rPr>
        <w:t>Drell</w:t>
      </w:r>
      <w:proofErr w:type="spellEnd"/>
      <w:r w:rsidRPr="0003585B">
        <w:rPr>
          <w:rFonts w:ascii="Times New Roman" w:hAnsi="Times New Roman"/>
          <w:color w:val="000000"/>
          <w:sz w:val="24"/>
          <w:szCs w:val="24"/>
          <w:lang w:val="en-CA" w:eastAsia="en-CA"/>
        </w:rPr>
        <w:t xml:space="preserve">-Yan process </w:t>
      </w:r>
    </w:p>
    <w:p w:rsidR="00540A84" w:rsidRPr="00D14D6A" w:rsidRDefault="00540A84" w:rsidP="00540A84">
      <w:pPr>
        <w:autoSpaceDE w:val="0"/>
        <w:autoSpaceDN w:val="0"/>
        <w:adjustRightInd w:val="0"/>
        <w:spacing w:after="0" w:line="240" w:lineRule="auto"/>
        <w:rPr>
          <w:rFonts w:ascii="Times New Roman" w:hAnsi="Times New Roman"/>
          <w:b/>
          <w:color w:val="000000"/>
          <w:sz w:val="24"/>
          <w:szCs w:val="24"/>
          <w:lang w:val="en-CA" w:eastAsia="en-CA"/>
        </w:rPr>
      </w:pPr>
    </w:p>
    <w:p w:rsidR="00540A84" w:rsidRPr="0003585B" w:rsidRDefault="00540A84" w:rsidP="00540A84">
      <w:pPr>
        <w:autoSpaceDE w:val="0"/>
        <w:autoSpaceDN w:val="0"/>
        <w:adjustRightInd w:val="0"/>
        <w:spacing w:after="0" w:line="240" w:lineRule="auto"/>
        <w:rPr>
          <w:rFonts w:ascii="Times New Roman" w:hAnsi="Times New Roman"/>
          <w:color w:val="000000"/>
          <w:sz w:val="24"/>
          <w:szCs w:val="24"/>
          <w:lang w:val="en-CA" w:eastAsia="en-CA"/>
        </w:rPr>
      </w:pPr>
      <w:r w:rsidRPr="0003585B">
        <w:rPr>
          <w:rFonts w:ascii="Times New Roman" w:hAnsi="Times New Roman"/>
          <w:b/>
          <w:color w:val="000000"/>
          <w:sz w:val="24"/>
          <w:szCs w:val="24"/>
          <w:lang w:val="en-CA" w:eastAsia="en-CA"/>
        </w:rPr>
        <w:t>Weak Interactions</w:t>
      </w:r>
      <w:r w:rsidRPr="0003585B">
        <w:rPr>
          <w:rFonts w:ascii="Times New Roman" w:hAnsi="Times New Roman"/>
          <w:color w:val="000000"/>
          <w:sz w:val="24"/>
          <w:szCs w:val="24"/>
          <w:lang w:val="en-CA" w:eastAsia="en-CA"/>
        </w:rPr>
        <w:t xml:space="preserve">: Parity violation, V-A form of weak interaction, </w:t>
      </w:r>
      <w:proofErr w:type="gramStart"/>
      <w:r w:rsidRPr="0003585B">
        <w:rPr>
          <w:rFonts w:ascii="Times New Roman" w:hAnsi="Times New Roman"/>
          <w:color w:val="000000"/>
          <w:sz w:val="24"/>
          <w:szCs w:val="24"/>
          <w:lang w:val="en-CA" w:eastAsia="en-CA"/>
        </w:rPr>
        <w:t>Nuclear</w:t>
      </w:r>
      <w:proofErr w:type="gramEnd"/>
      <w:r w:rsidRPr="0003585B">
        <w:rPr>
          <w:rFonts w:ascii="Times New Roman" w:hAnsi="Times New Roman"/>
          <w:color w:val="000000"/>
          <w:sz w:val="24"/>
          <w:szCs w:val="24"/>
          <w:lang w:val="en-CA" w:eastAsia="en-CA"/>
        </w:rPr>
        <w:t xml:space="preserve"> beta decay, </w:t>
      </w:r>
      <w:proofErr w:type="spellStart"/>
      <w:r w:rsidRPr="0003585B">
        <w:rPr>
          <w:rFonts w:ascii="Times New Roman" w:hAnsi="Times New Roman"/>
          <w:color w:val="000000"/>
          <w:sz w:val="24"/>
          <w:szCs w:val="24"/>
          <w:lang w:val="en-CA" w:eastAsia="en-CA"/>
        </w:rPr>
        <w:t>muon</w:t>
      </w:r>
      <w:proofErr w:type="spellEnd"/>
      <w:r w:rsidRPr="0003585B">
        <w:rPr>
          <w:rFonts w:ascii="Times New Roman" w:hAnsi="Times New Roman"/>
          <w:color w:val="000000"/>
          <w:sz w:val="24"/>
          <w:szCs w:val="24"/>
          <w:lang w:val="en-CA" w:eastAsia="en-CA"/>
        </w:rPr>
        <w:t xml:space="preserve"> decay, </w:t>
      </w:r>
      <w:proofErr w:type="spellStart"/>
      <w:r w:rsidRPr="0003585B">
        <w:rPr>
          <w:rFonts w:ascii="Times New Roman" w:hAnsi="Times New Roman"/>
          <w:color w:val="000000"/>
          <w:sz w:val="24"/>
          <w:szCs w:val="24"/>
          <w:lang w:val="en-CA" w:eastAsia="en-CA"/>
        </w:rPr>
        <w:t>pion</w:t>
      </w:r>
      <w:proofErr w:type="spellEnd"/>
      <w:r w:rsidRPr="0003585B">
        <w:rPr>
          <w:rFonts w:ascii="Times New Roman" w:hAnsi="Times New Roman"/>
          <w:color w:val="000000"/>
          <w:sz w:val="24"/>
          <w:szCs w:val="24"/>
          <w:lang w:val="en-CA" w:eastAsia="en-CA"/>
        </w:rPr>
        <w:t xml:space="preserve"> decay, charged </w:t>
      </w:r>
      <w:proofErr w:type="spellStart"/>
      <w:r w:rsidRPr="0003585B">
        <w:rPr>
          <w:rFonts w:ascii="Times New Roman" w:hAnsi="Times New Roman"/>
          <w:color w:val="000000"/>
          <w:sz w:val="24"/>
          <w:szCs w:val="24"/>
          <w:lang w:val="en-CA" w:eastAsia="en-CA"/>
        </w:rPr>
        <w:t>curre</w:t>
      </w:r>
      <w:proofErr w:type="spellEnd"/>
      <w:r w:rsidRPr="0003585B">
        <w:rPr>
          <w:rFonts w:ascii="Times New Roman" w:hAnsi="Times New Roman"/>
          <w:color w:val="000000"/>
          <w:sz w:val="24"/>
          <w:szCs w:val="24"/>
          <w:lang w:val="en-CA" w:eastAsia="en-CA"/>
        </w:rPr>
        <w:t xml:space="preserve"> </w:t>
      </w:r>
      <w:proofErr w:type="spellStart"/>
      <w:r w:rsidRPr="0003585B">
        <w:rPr>
          <w:rFonts w:ascii="Times New Roman" w:hAnsi="Times New Roman"/>
          <w:color w:val="000000"/>
          <w:sz w:val="24"/>
          <w:szCs w:val="24"/>
          <w:lang w:val="en-CA" w:eastAsia="en-CA"/>
        </w:rPr>
        <w:t>nt</w:t>
      </w:r>
      <w:proofErr w:type="spellEnd"/>
      <w:r w:rsidRPr="0003585B">
        <w:rPr>
          <w:rFonts w:ascii="Times New Roman" w:hAnsi="Times New Roman"/>
          <w:color w:val="000000"/>
          <w:sz w:val="24"/>
          <w:szCs w:val="24"/>
          <w:lang w:val="en-CA" w:eastAsia="en-CA"/>
        </w:rPr>
        <w:t xml:space="preserve"> neutrino electron scattering, neutrino quark scattering, weak neutral currents, the </w:t>
      </w:r>
      <w:proofErr w:type="spellStart"/>
      <w:r w:rsidRPr="0003585B">
        <w:rPr>
          <w:rFonts w:ascii="Times New Roman" w:hAnsi="Times New Roman"/>
          <w:color w:val="000000"/>
          <w:sz w:val="24"/>
          <w:szCs w:val="24"/>
          <w:lang w:val="en-CA" w:eastAsia="en-CA"/>
        </w:rPr>
        <w:t>Cabibo</w:t>
      </w:r>
      <w:proofErr w:type="spellEnd"/>
      <w:r w:rsidRPr="0003585B">
        <w:rPr>
          <w:rFonts w:ascii="Times New Roman" w:hAnsi="Times New Roman"/>
          <w:color w:val="000000"/>
          <w:sz w:val="24"/>
          <w:szCs w:val="24"/>
          <w:lang w:val="en-CA" w:eastAsia="en-CA"/>
        </w:rPr>
        <w:t xml:space="preserve"> angle, weak mixing angles, CP invariance. </w:t>
      </w:r>
    </w:p>
    <w:p w:rsidR="00540A84" w:rsidRPr="0003585B" w:rsidRDefault="00540A84" w:rsidP="00540A84">
      <w:pPr>
        <w:autoSpaceDE w:val="0"/>
        <w:autoSpaceDN w:val="0"/>
        <w:adjustRightInd w:val="0"/>
        <w:spacing w:after="0" w:line="240" w:lineRule="auto"/>
        <w:rPr>
          <w:rFonts w:ascii="Times New Roman" w:hAnsi="Times New Roman"/>
          <w:color w:val="000000"/>
          <w:sz w:val="24"/>
          <w:szCs w:val="24"/>
          <w:lang w:val="en-CA" w:eastAsia="en-CA"/>
        </w:rPr>
      </w:pPr>
    </w:p>
    <w:p w:rsidR="00540A84" w:rsidRPr="005026AB" w:rsidRDefault="005026AB" w:rsidP="00540A84">
      <w:pPr>
        <w:autoSpaceDE w:val="0"/>
        <w:autoSpaceDN w:val="0"/>
        <w:adjustRightInd w:val="0"/>
        <w:spacing w:after="0" w:line="240" w:lineRule="auto"/>
        <w:rPr>
          <w:rFonts w:ascii="Times New Roman" w:hAnsi="Times New Roman"/>
          <w:b/>
          <w:i/>
          <w:color w:val="000000"/>
          <w:sz w:val="24"/>
          <w:szCs w:val="24"/>
          <w:lang w:val="en-CA" w:eastAsia="en-CA"/>
        </w:rPr>
      </w:pPr>
      <w:r w:rsidRPr="005026AB">
        <w:rPr>
          <w:rFonts w:ascii="Times New Roman" w:hAnsi="Times New Roman"/>
          <w:b/>
          <w:i/>
          <w:color w:val="000000"/>
          <w:sz w:val="24"/>
          <w:szCs w:val="24"/>
          <w:lang w:val="en-CA" w:eastAsia="en-CA"/>
        </w:rPr>
        <w:t>Suggested Readings</w:t>
      </w:r>
      <w:r w:rsidR="00540A84" w:rsidRPr="005026AB">
        <w:rPr>
          <w:rFonts w:ascii="Times New Roman" w:hAnsi="Times New Roman"/>
          <w:b/>
          <w:i/>
          <w:color w:val="000000"/>
          <w:sz w:val="24"/>
          <w:szCs w:val="24"/>
          <w:lang w:val="en-CA" w:eastAsia="en-CA"/>
        </w:rPr>
        <w:t xml:space="preserve"> </w:t>
      </w:r>
    </w:p>
    <w:p w:rsidR="005026AB" w:rsidRDefault="005026AB" w:rsidP="00540A84">
      <w:pPr>
        <w:autoSpaceDE w:val="0"/>
        <w:autoSpaceDN w:val="0"/>
        <w:adjustRightInd w:val="0"/>
        <w:spacing w:after="0" w:line="240" w:lineRule="auto"/>
        <w:rPr>
          <w:rFonts w:ascii="Times New Roman" w:hAnsi="Times New Roman"/>
          <w:color w:val="000000"/>
          <w:sz w:val="24"/>
          <w:szCs w:val="24"/>
          <w:lang w:val="en-CA" w:eastAsia="en-CA"/>
        </w:rPr>
      </w:pPr>
    </w:p>
    <w:p w:rsidR="00540A84" w:rsidRPr="005026AB" w:rsidRDefault="00540A84" w:rsidP="00540A84">
      <w:pPr>
        <w:autoSpaceDE w:val="0"/>
        <w:autoSpaceDN w:val="0"/>
        <w:adjustRightInd w:val="0"/>
        <w:spacing w:after="0" w:line="240" w:lineRule="auto"/>
        <w:rPr>
          <w:rFonts w:ascii="Times New Roman" w:hAnsi="Times New Roman"/>
          <w:color w:val="000000"/>
          <w:sz w:val="24"/>
          <w:szCs w:val="24"/>
          <w:lang w:val="en-CA" w:eastAsia="en-CA"/>
        </w:rPr>
      </w:pPr>
      <w:r w:rsidRPr="005026AB">
        <w:rPr>
          <w:rFonts w:ascii="Times New Roman" w:hAnsi="Times New Roman"/>
          <w:color w:val="000000"/>
          <w:sz w:val="24"/>
          <w:szCs w:val="24"/>
          <w:lang w:val="en-CA" w:eastAsia="en-CA"/>
        </w:rPr>
        <w:t xml:space="preserve">1. Francis </w:t>
      </w:r>
      <w:proofErr w:type="spellStart"/>
      <w:r w:rsidRPr="005026AB">
        <w:rPr>
          <w:rFonts w:ascii="Times New Roman" w:hAnsi="Times New Roman"/>
          <w:color w:val="000000"/>
          <w:sz w:val="24"/>
          <w:szCs w:val="24"/>
          <w:lang w:val="en-CA" w:eastAsia="en-CA"/>
        </w:rPr>
        <w:t>Halzen</w:t>
      </w:r>
      <w:proofErr w:type="spellEnd"/>
      <w:r w:rsidRPr="005026AB">
        <w:rPr>
          <w:rFonts w:ascii="Times New Roman" w:hAnsi="Times New Roman"/>
          <w:color w:val="000000"/>
          <w:sz w:val="24"/>
          <w:szCs w:val="24"/>
          <w:lang w:val="en-CA" w:eastAsia="en-CA"/>
        </w:rPr>
        <w:t xml:space="preserve"> and Allan D. Martin, </w:t>
      </w:r>
      <w:r w:rsidRPr="005026AB">
        <w:rPr>
          <w:rFonts w:ascii="Times New Roman" w:hAnsi="Times New Roman"/>
          <w:bCs/>
          <w:color w:val="000000"/>
          <w:sz w:val="24"/>
          <w:szCs w:val="24"/>
          <w:lang w:val="en-CA" w:eastAsia="en-CA"/>
        </w:rPr>
        <w:t xml:space="preserve">Quarks and Leptons: An Introductory Course in Modern Particle Physics, </w:t>
      </w:r>
      <w:r w:rsidRPr="005026AB">
        <w:rPr>
          <w:rFonts w:ascii="Times New Roman" w:hAnsi="Times New Roman"/>
          <w:color w:val="000000"/>
          <w:sz w:val="24"/>
          <w:szCs w:val="24"/>
          <w:lang w:val="en-CA" w:eastAsia="en-CA"/>
        </w:rPr>
        <w:t xml:space="preserve">John Wiley and Sons </w:t>
      </w:r>
    </w:p>
    <w:p w:rsidR="00540A84" w:rsidRPr="005026AB" w:rsidRDefault="00540A84" w:rsidP="00540A84">
      <w:pPr>
        <w:autoSpaceDE w:val="0"/>
        <w:autoSpaceDN w:val="0"/>
        <w:adjustRightInd w:val="0"/>
        <w:spacing w:after="0" w:line="240" w:lineRule="auto"/>
        <w:rPr>
          <w:rFonts w:ascii="Times New Roman" w:hAnsi="Times New Roman"/>
          <w:color w:val="000000"/>
          <w:sz w:val="24"/>
          <w:szCs w:val="24"/>
          <w:lang w:val="en-CA" w:eastAsia="en-CA"/>
        </w:rPr>
      </w:pPr>
      <w:r w:rsidRPr="005026AB">
        <w:rPr>
          <w:rFonts w:ascii="Times New Roman" w:hAnsi="Times New Roman"/>
          <w:color w:val="000000"/>
          <w:sz w:val="24"/>
          <w:szCs w:val="24"/>
          <w:lang w:val="en-CA" w:eastAsia="en-CA"/>
        </w:rPr>
        <w:t xml:space="preserve">2. B.R. Martin and G. Shaw, </w:t>
      </w:r>
      <w:r w:rsidRPr="005026AB">
        <w:rPr>
          <w:rFonts w:ascii="Times New Roman" w:hAnsi="Times New Roman"/>
          <w:bCs/>
          <w:color w:val="000000"/>
          <w:sz w:val="24"/>
          <w:szCs w:val="24"/>
          <w:lang w:val="en-CA" w:eastAsia="en-CA"/>
        </w:rPr>
        <w:t>Particle Physics</w:t>
      </w:r>
      <w:r w:rsidRPr="005026AB">
        <w:rPr>
          <w:rFonts w:ascii="Times New Roman" w:hAnsi="Times New Roman"/>
          <w:color w:val="000000"/>
          <w:sz w:val="24"/>
          <w:szCs w:val="24"/>
          <w:lang w:val="en-CA" w:eastAsia="en-CA"/>
        </w:rPr>
        <w:t xml:space="preserve">, 2nd edition, J. Wiley and Sons (1997). </w:t>
      </w:r>
    </w:p>
    <w:p w:rsidR="00540A84" w:rsidRPr="005026AB" w:rsidRDefault="00540A84" w:rsidP="00540A84">
      <w:pPr>
        <w:autoSpaceDE w:val="0"/>
        <w:autoSpaceDN w:val="0"/>
        <w:adjustRightInd w:val="0"/>
        <w:spacing w:after="0" w:line="240" w:lineRule="auto"/>
        <w:rPr>
          <w:rFonts w:ascii="Times New Roman" w:hAnsi="Times New Roman"/>
          <w:color w:val="000000"/>
          <w:sz w:val="24"/>
          <w:szCs w:val="24"/>
          <w:lang w:val="en-CA" w:eastAsia="en-CA"/>
        </w:rPr>
      </w:pPr>
      <w:r w:rsidRPr="005026AB">
        <w:rPr>
          <w:rFonts w:ascii="Times New Roman" w:hAnsi="Times New Roman"/>
          <w:bCs/>
          <w:color w:val="000000"/>
          <w:sz w:val="24"/>
          <w:szCs w:val="24"/>
          <w:lang w:val="en-CA" w:eastAsia="en-CA"/>
        </w:rPr>
        <w:t>3. The Review of Particle Physics</w:t>
      </w:r>
      <w:r w:rsidRPr="005026AB">
        <w:rPr>
          <w:rFonts w:ascii="Times New Roman" w:hAnsi="Times New Roman"/>
          <w:color w:val="000000"/>
          <w:sz w:val="24"/>
          <w:szCs w:val="24"/>
          <w:lang w:val="en-CA" w:eastAsia="en-CA"/>
        </w:rPr>
        <w:t xml:space="preserve">, (Particle Data Group) </w:t>
      </w:r>
    </w:p>
    <w:p w:rsidR="00540A84" w:rsidRPr="005026AB" w:rsidRDefault="00540A84" w:rsidP="00540A84">
      <w:pPr>
        <w:autoSpaceDE w:val="0"/>
        <w:autoSpaceDN w:val="0"/>
        <w:adjustRightInd w:val="0"/>
        <w:spacing w:after="0" w:line="240" w:lineRule="auto"/>
        <w:rPr>
          <w:rFonts w:ascii="Times New Roman" w:hAnsi="Times New Roman"/>
          <w:color w:val="000000"/>
          <w:sz w:val="24"/>
          <w:szCs w:val="24"/>
          <w:lang w:val="en-CA" w:eastAsia="en-CA"/>
        </w:rPr>
      </w:pPr>
      <w:r w:rsidRPr="005026AB">
        <w:rPr>
          <w:rFonts w:ascii="Times New Roman" w:hAnsi="Times New Roman"/>
          <w:color w:val="000000"/>
          <w:sz w:val="24"/>
          <w:szCs w:val="24"/>
          <w:lang w:val="en-CA" w:eastAsia="en-CA"/>
        </w:rPr>
        <w:t xml:space="preserve">4. David Griffiths: </w:t>
      </w:r>
      <w:r w:rsidRPr="005026AB">
        <w:rPr>
          <w:rFonts w:ascii="Times New Roman" w:hAnsi="Times New Roman"/>
          <w:bCs/>
          <w:color w:val="000000"/>
          <w:sz w:val="24"/>
          <w:szCs w:val="24"/>
          <w:lang w:val="en-CA" w:eastAsia="en-CA"/>
        </w:rPr>
        <w:t xml:space="preserve">Introduction to Elementary Particles. </w:t>
      </w:r>
    </w:p>
    <w:p w:rsidR="00540A84" w:rsidRPr="005026AB" w:rsidRDefault="00540A84" w:rsidP="00540A84">
      <w:pPr>
        <w:autoSpaceDE w:val="0"/>
        <w:autoSpaceDN w:val="0"/>
        <w:adjustRightInd w:val="0"/>
        <w:spacing w:after="0" w:line="240" w:lineRule="auto"/>
        <w:rPr>
          <w:rFonts w:ascii="Times New Roman" w:hAnsi="Times New Roman"/>
          <w:color w:val="000000"/>
          <w:sz w:val="24"/>
          <w:szCs w:val="24"/>
          <w:lang w:val="en-CA" w:eastAsia="en-CA"/>
        </w:rPr>
      </w:pPr>
      <w:r w:rsidRPr="005026AB">
        <w:rPr>
          <w:rFonts w:ascii="Times New Roman" w:hAnsi="Times New Roman"/>
          <w:color w:val="000000"/>
          <w:sz w:val="24"/>
          <w:szCs w:val="24"/>
          <w:lang w:val="en-CA" w:eastAsia="en-CA"/>
        </w:rPr>
        <w:t xml:space="preserve">5. Byron Roe: </w:t>
      </w:r>
      <w:r w:rsidRPr="005026AB">
        <w:rPr>
          <w:rFonts w:ascii="Times New Roman" w:hAnsi="Times New Roman"/>
          <w:bCs/>
          <w:color w:val="000000"/>
          <w:sz w:val="24"/>
          <w:szCs w:val="24"/>
          <w:lang w:val="en-CA" w:eastAsia="en-CA"/>
        </w:rPr>
        <w:t xml:space="preserve">Particle Physics at the New Millennium. </w:t>
      </w:r>
    </w:p>
    <w:p w:rsidR="00540A84" w:rsidRPr="005026AB" w:rsidRDefault="00540A84" w:rsidP="00540A84">
      <w:pPr>
        <w:autoSpaceDE w:val="0"/>
        <w:autoSpaceDN w:val="0"/>
        <w:adjustRightInd w:val="0"/>
        <w:spacing w:after="0" w:line="240" w:lineRule="auto"/>
        <w:rPr>
          <w:rFonts w:ascii="Times New Roman" w:hAnsi="Times New Roman"/>
          <w:color w:val="000000"/>
          <w:sz w:val="24"/>
          <w:szCs w:val="24"/>
          <w:lang w:val="en-CA" w:eastAsia="en-CA"/>
        </w:rPr>
      </w:pPr>
      <w:r w:rsidRPr="005026AB">
        <w:rPr>
          <w:rFonts w:ascii="Times New Roman" w:hAnsi="Times New Roman"/>
          <w:color w:val="000000"/>
          <w:sz w:val="24"/>
          <w:szCs w:val="24"/>
          <w:lang w:val="en-CA" w:eastAsia="en-CA"/>
        </w:rPr>
        <w:t xml:space="preserve">6. Donald Perkin: </w:t>
      </w:r>
      <w:r w:rsidRPr="005026AB">
        <w:rPr>
          <w:rFonts w:ascii="Times New Roman" w:hAnsi="Times New Roman"/>
          <w:bCs/>
          <w:color w:val="000000"/>
          <w:sz w:val="24"/>
          <w:szCs w:val="24"/>
          <w:lang w:val="en-CA" w:eastAsia="en-CA"/>
        </w:rPr>
        <w:t>Introduction to high energy physics</w:t>
      </w:r>
      <w:r w:rsidRPr="005026AB">
        <w:rPr>
          <w:rFonts w:ascii="Times New Roman" w:hAnsi="Times New Roman"/>
          <w:color w:val="000000"/>
          <w:sz w:val="24"/>
          <w:szCs w:val="24"/>
          <w:lang w:val="en-CA" w:eastAsia="en-CA"/>
        </w:rPr>
        <w:t xml:space="preserve">. </w:t>
      </w:r>
    </w:p>
    <w:p w:rsidR="00540A84" w:rsidRPr="0003585B" w:rsidRDefault="00540A84" w:rsidP="00540A84">
      <w:pPr>
        <w:autoSpaceDE w:val="0"/>
        <w:autoSpaceDN w:val="0"/>
        <w:adjustRightInd w:val="0"/>
        <w:spacing w:after="0" w:line="240" w:lineRule="auto"/>
        <w:rPr>
          <w:rFonts w:ascii="Times New Roman" w:hAnsi="Times New Roman"/>
          <w:color w:val="000000"/>
          <w:sz w:val="24"/>
          <w:szCs w:val="24"/>
          <w:lang w:val="en-CA" w:eastAsia="en-CA"/>
        </w:rPr>
      </w:pPr>
    </w:p>
    <w:p w:rsidR="00A81B1C" w:rsidRDefault="00A81B1C" w:rsidP="00A81B1C">
      <w:pPr>
        <w:ind w:left="630" w:hanging="630"/>
        <w:jc w:val="both"/>
        <w:rPr>
          <w:rFonts w:ascii="Times New Roman" w:hAnsi="Times New Roman"/>
          <w:sz w:val="24"/>
          <w:szCs w:val="24"/>
        </w:rPr>
      </w:pPr>
      <w:r w:rsidRPr="00D04F4B">
        <w:rPr>
          <w:rFonts w:ascii="Times New Roman" w:hAnsi="Times New Roman"/>
          <w:sz w:val="24"/>
          <w:szCs w:val="24"/>
        </w:rPr>
        <w:t xml:space="preserve">CO1: Basic knowledge nuclear and particle physics. </w:t>
      </w:r>
      <w:proofErr w:type="gramStart"/>
      <w:r w:rsidRPr="00D04F4B">
        <w:rPr>
          <w:rFonts w:ascii="Times New Roman" w:hAnsi="Times New Roman"/>
          <w:sz w:val="24"/>
          <w:szCs w:val="24"/>
        </w:rPr>
        <w:t>Knowledge and understanding of the elementary particle interactions.</w:t>
      </w:r>
      <w:proofErr w:type="gramEnd"/>
      <w:r w:rsidRPr="00D04F4B">
        <w:rPr>
          <w:rFonts w:ascii="Times New Roman" w:hAnsi="Times New Roman"/>
          <w:sz w:val="24"/>
          <w:szCs w:val="24"/>
        </w:rPr>
        <w:t xml:space="preserve"> </w:t>
      </w:r>
      <w:proofErr w:type="gramStart"/>
      <w:r w:rsidRPr="00D04F4B">
        <w:rPr>
          <w:rFonts w:ascii="Times New Roman" w:hAnsi="Times New Roman"/>
          <w:sz w:val="24"/>
          <w:szCs w:val="24"/>
        </w:rPr>
        <w:t>Capability of relating the theory predictions and measurements.</w:t>
      </w:r>
      <w:proofErr w:type="gramEnd"/>
    </w:p>
    <w:p w:rsidR="00A81B1C" w:rsidRPr="00D04F4B" w:rsidRDefault="00A81B1C" w:rsidP="00A81B1C">
      <w:pPr>
        <w:ind w:left="630" w:hanging="630"/>
        <w:jc w:val="both"/>
        <w:rPr>
          <w:rFonts w:ascii="Times New Roman" w:hAnsi="Times New Roman"/>
          <w:sz w:val="24"/>
          <w:szCs w:val="24"/>
        </w:rPr>
      </w:pPr>
      <w:r w:rsidRPr="00D04F4B">
        <w:rPr>
          <w:rFonts w:ascii="Times New Roman" w:hAnsi="Times New Roman"/>
          <w:sz w:val="24"/>
          <w:szCs w:val="24"/>
        </w:rPr>
        <w:t>CO2: Conservations laws in nuclear and particle physics, to determine which nuclear processes and particle processes are allowed and why?</w:t>
      </w:r>
    </w:p>
    <w:p w:rsidR="00A81B1C" w:rsidRPr="00D04F4B" w:rsidRDefault="00A81B1C" w:rsidP="00A81B1C">
      <w:pPr>
        <w:ind w:left="630" w:hanging="630"/>
        <w:jc w:val="both"/>
        <w:rPr>
          <w:rFonts w:ascii="Times New Roman" w:hAnsi="Times New Roman"/>
          <w:sz w:val="24"/>
          <w:szCs w:val="24"/>
        </w:rPr>
      </w:pPr>
      <w:r w:rsidRPr="00D04F4B">
        <w:rPr>
          <w:rFonts w:ascii="Times New Roman" w:hAnsi="Times New Roman"/>
          <w:sz w:val="24"/>
          <w:szCs w:val="24"/>
        </w:rPr>
        <w:lastRenderedPageBreak/>
        <w:t xml:space="preserve">CO3: the Symmetries and Group Theory, bound states of matter and antimatter; the concept of Feynman diagrams to estimate the rate of particle physics processes, for instance in neutrino </w:t>
      </w:r>
      <w:r>
        <w:rPr>
          <w:rFonts w:ascii="Times New Roman" w:hAnsi="Times New Roman"/>
          <w:sz w:val="24"/>
          <w:szCs w:val="24"/>
        </w:rPr>
        <w:t>scattering</w:t>
      </w:r>
    </w:p>
    <w:p w:rsidR="00540A84" w:rsidRDefault="00A81B1C" w:rsidP="00A81B1C">
      <w:pPr>
        <w:autoSpaceDE w:val="0"/>
        <w:autoSpaceDN w:val="0"/>
        <w:adjustRightInd w:val="0"/>
        <w:spacing w:after="0" w:line="240" w:lineRule="auto"/>
        <w:rPr>
          <w:rFonts w:ascii="Times New Roman" w:hAnsi="Times New Roman"/>
          <w:b/>
          <w:bCs/>
          <w:color w:val="000000"/>
          <w:sz w:val="23"/>
          <w:szCs w:val="23"/>
          <w:lang w:val="en-CA" w:eastAsia="en-CA"/>
        </w:rPr>
      </w:pPr>
      <w:r w:rsidRPr="00D04F4B">
        <w:rPr>
          <w:rFonts w:ascii="Times New Roman" w:hAnsi="Times New Roman"/>
          <w:sz w:val="24"/>
          <w:szCs w:val="24"/>
        </w:rPr>
        <w:t>CO4: Quantitative</w:t>
      </w:r>
      <w:r>
        <w:rPr>
          <w:rFonts w:ascii="Times New Roman" w:hAnsi="Times New Roman"/>
          <w:sz w:val="24"/>
          <w:szCs w:val="24"/>
        </w:rPr>
        <w:t xml:space="preserve">ly </w:t>
      </w:r>
      <w:r w:rsidRPr="00D04F4B">
        <w:rPr>
          <w:rFonts w:ascii="Times New Roman" w:hAnsi="Times New Roman"/>
          <w:sz w:val="24"/>
          <w:szCs w:val="24"/>
        </w:rPr>
        <w:t>comparison of theory and experiments for scattering and disintegration processes (Decay rates and cross sections). Formulate the basic elements of calculations of cross sections and decay rates in particle physics</w:t>
      </w:r>
    </w:p>
    <w:p w:rsidR="00540A84" w:rsidRDefault="00540A84" w:rsidP="00540A84">
      <w:pPr>
        <w:autoSpaceDE w:val="0"/>
        <w:autoSpaceDN w:val="0"/>
        <w:adjustRightInd w:val="0"/>
        <w:spacing w:after="0" w:line="240" w:lineRule="auto"/>
        <w:rPr>
          <w:rFonts w:ascii="Times New Roman" w:hAnsi="Times New Roman"/>
          <w:b/>
          <w:bCs/>
          <w:color w:val="000000"/>
          <w:sz w:val="23"/>
          <w:szCs w:val="23"/>
          <w:lang w:val="en-CA" w:eastAsia="en-CA"/>
        </w:rPr>
      </w:pPr>
    </w:p>
    <w:p w:rsidR="00540A84" w:rsidRDefault="00540A84" w:rsidP="00540A84">
      <w:pPr>
        <w:autoSpaceDE w:val="0"/>
        <w:autoSpaceDN w:val="0"/>
        <w:adjustRightInd w:val="0"/>
        <w:spacing w:after="0" w:line="240" w:lineRule="auto"/>
        <w:rPr>
          <w:rFonts w:ascii="Times New Roman" w:hAnsi="Times New Roman"/>
          <w:b/>
          <w:bCs/>
          <w:color w:val="000000"/>
          <w:sz w:val="23"/>
          <w:szCs w:val="23"/>
          <w:lang w:val="en-CA" w:eastAsia="en-CA"/>
        </w:rPr>
      </w:pPr>
    </w:p>
    <w:p w:rsidR="00A81B1C" w:rsidRPr="00D61306" w:rsidRDefault="00A81B1C" w:rsidP="00A81B1C">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A81B1C" w:rsidTr="00AA75A1">
        <w:tc>
          <w:tcPr>
            <w:tcW w:w="1150"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065" w:type="dxa"/>
            <w:gridSpan w:val="7"/>
          </w:tcPr>
          <w:p w:rsidR="00A81B1C" w:rsidRPr="00404634" w:rsidRDefault="00A81B1C" w:rsidP="00AA75A1">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A81B1C" w:rsidRPr="00404634" w:rsidRDefault="00A81B1C" w:rsidP="00AA75A1">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A81B1C" w:rsidTr="00AA75A1">
        <w:tc>
          <w:tcPr>
            <w:tcW w:w="1150"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8"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7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78"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A81B1C" w:rsidTr="00AA75A1">
        <w:tc>
          <w:tcPr>
            <w:tcW w:w="1150"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78"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7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8"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9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r>
      <w:tr w:rsidR="00A81B1C" w:rsidTr="00AA75A1">
        <w:tc>
          <w:tcPr>
            <w:tcW w:w="1150"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78"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78"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r>
      <w:tr w:rsidR="00A81B1C" w:rsidTr="00AA75A1">
        <w:tc>
          <w:tcPr>
            <w:tcW w:w="1150"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w:t>
            </w:r>
            <w:r>
              <w:rPr>
                <w:rFonts w:ascii="Times New Roman" w:eastAsia="Calibri" w:hAnsi="Times New Roman" w:cs="Tahoma"/>
                <w:i/>
                <w:iCs/>
                <w:sz w:val="24"/>
                <w:szCs w:val="24"/>
              </w:rPr>
              <w:t>3</w:t>
            </w:r>
          </w:p>
        </w:tc>
        <w:tc>
          <w:tcPr>
            <w:tcW w:w="878"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78"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9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r>
      <w:tr w:rsidR="00A81B1C" w:rsidTr="00AA75A1">
        <w:tc>
          <w:tcPr>
            <w:tcW w:w="1150"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CO4</w:t>
            </w:r>
          </w:p>
        </w:tc>
        <w:tc>
          <w:tcPr>
            <w:tcW w:w="878"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8"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9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r>
    </w:tbl>
    <w:p w:rsidR="00540A84" w:rsidRDefault="00A81B1C" w:rsidP="00540A84">
      <w:pPr>
        <w:autoSpaceDE w:val="0"/>
        <w:autoSpaceDN w:val="0"/>
        <w:adjustRightInd w:val="0"/>
        <w:spacing w:after="0" w:line="240" w:lineRule="auto"/>
        <w:rPr>
          <w:rFonts w:ascii="Times New Roman" w:hAnsi="Times New Roman"/>
          <w:b/>
          <w:bCs/>
          <w:color w:val="000000"/>
          <w:sz w:val="23"/>
          <w:szCs w:val="23"/>
          <w:lang w:val="en-CA" w:eastAsia="en-CA"/>
        </w:rPr>
      </w:pPr>
      <w:r w:rsidRPr="00D61306">
        <w:rPr>
          <w:rFonts w:ascii="Times New Roman" w:hAnsi="Times New Roman"/>
        </w:rPr>
        <w:t xml:space="preserve">H = Highly Related; M = </w:t>
      </w:r>
      <w:proofErr w:type="gramStart"/>
      <w:r w:rsidRPr="00D61306">
        <w:rPr>
          <w:rFonts w:ascii="Times New Roman" w:hAnsi="Times New Roman"/>
        </w:rPr>
        <w:t>Medium  L</w:t>
      </w:r>
      <w:proofErr w:type="gramEnd"/>
      <w:r w:rsidRPr="00D61306">
        <w:rPr>
          <w:rFonts w:ascii="Times New Roman" w:hAnsi="Times New Roman"/>
        </w:rPr>
        <w:t xml:space="preserve"> = Low</w:t>
      </w:r>
    </w:p>
    <w:p w:rsidR="00540A84" w:rsidRDefault="00540A84" w:rsidP="00540A84">
      <w:pPr>
        <w:autoSpaceDE w:val="0"/>
        <w:autoSpaceDN w:val="0"/>
        <w:adjustRightInd w:val="0"/>
        <w:spacing w:after="0" w:line="240" w:lineRule="auto"/>
        <w:rPr>
          <w:rFonts w:ascii="Times New Roman" w:hAnsi="Times New Roman"/>
          <w:b/>
          <w:bCs/>
          <w:color w:val="000000"/>
          <w:sz w:val="23"/>
          <w:szCs w:val="23"/>
          <w:lang w:val="en-CA" w:eastAsia="en-CA"/>
        </w:rPr>
      </w:pPr>
    </w:p>
    <w:p w:rsidR="00540A84" w:rsidRDefault="00540A84" w:rsidP="00540A84">
      <w:pPr>
        <w:autoSpaceDE w:val="0"/>
        <w:autoSpaceDN w:val="0"/>
        <w:adjustRightInd w:val="0"/>
        <w:spacing w:after="0" w:line="240" w:lineRule="auto"/>
        <w:rPr>
          <w:rFonts w:ascii="Times New Roman" w:hAnsi="Times New Roman"/>
          <w:b/>
          <w:bCs/>
          <w:color w:val="000000"/>
          <w:sz w:val="23"/>
          <w:szCs w:val="23"/>
          <w:lang w:val="en-CA" w:eastAsia="en-CA"/>
        </w:rPr>
      </w:pPr>
    </w:p>
    <w:p w:rsidR="00540A84" w:rsidRDefault="00540A84" w:rsidP="00540A84">
      <w:pPr>
        <w:autoSpaceDE w:val="0"/>
        <w:autoSpaceDN w:val="0"/>
        <w:adjustRightInd w:val="0"/>
        <w:spacing w:after="0" w:line="240" w:lineRule="auto"/>
        <w:rPr>
          <w:rFonts w:ascii="Times New Roman" w:hAnsi="Times New Roman"/>
          <w:b/>
          <w:bCs/>
          <w:color w:val="000000"/>
          <w:sz w:val="23"/>
          <w:szCs w:val="23"/>
          <w:lang w:val="en-CA" w:eastAsia="en-CA"/>
        </w:rPr>
      </w:pPr>
    </w:p>
    <w:p w:rsidR="00540A84" w:rsidRDefault="00540A84" w:rsidP="00540A84">
      <w:pPr>
        <w:autoSpaceDE w:val="0"/>
        <w:autoSpaceDN w:val="0"/>
        <w:adjustRightInd w:val="0"/>
        <w:spacing w:after="0" w:line="240" w:lineRule="auto"/>
        <w:rPr>
          <w:rFonts w:ascii="Times New Roman" w:hAnsi="Times New Roman"/>
          <w:b/>
          <w:bCs/>
          <w:color w:val="000000"/>
          <w:sz w:val="23"/>
          <w:szCs w:val="23"/>
          <w:lang w:val="en-CA" w:eastAsia="en-CA"/>
        </w:rPr>
      </w:pPr>
    </w:p>
    <w:p w:rsidR="00540A84" w:rsidRPr="005026AB" w:rsidRDefault="009B17BB" w:rsidP="005026AB">
      <w:pPr>
        <w:autoSpaceDE w:val="0"/>
        <w:autoSpaceDN w:val="0"/>
        <w:adjustRightInd w:val="0"/>
        <w:spacing w:after="0" w:line="240" w:lineRule="auto"/>
        <w:rPr>
          <w:rFonts w:ascii="Times New Roman" w:hAnsi="Times New Roman"/>
          <w:color w:val="000000"/>
          <w:sz w:val="24"/>
          <w:szCs w:val="24"/>
          <w:lang w:val="en-CA" w:eastAsia="en-CA"/>
        </w:rPr>
      </w:pPr>
      <w:r>
        <w:rPr>
          <w:rFonts w:ascii="Times New Roman" w:eastAsia="Calibri" w:hAnsi="Times New Roman"/>
          <w:b/>
          <w:sz w:val="24"/>
          <w:szCs w:val="24"/>
        </w:rPr>
        <w:t>MPH023</w:t>
      </w:r>
      <w:r w:rsidR="000A7810">
        <w:rPr>
          <w:rFonts w:ascii="Times New Roman" w:eastAsia="Calibri" w:hAnsi="Times New Roman"/>
          <w:b/>
          <w:sz w:val="24"/>
          <w:szCs w:val="24"/>
        </w:rPr>
        <w:t>B</w:t>
      </w:r>
      <w:r w:rsidR="00540A84" w:rsidRPr="005026AB">
        <w:rPr>
          <w:rFonts w:ascii="Times New Roman" w:hAnsi="Times New Roman"/>
          <w:b/>
          <w:bCs/>
          <w:color w:val="000000"/>
          <w:sz w:val="24"/>
          <w:szCs w:val="24"/>
          <w:lang w:val="en-CA" w:eastAsia="en-CA"/>
        </w:rPr>
        <w:t>: Particle Physics- II</w:t>
      </w:r>
      <w:r w:rsidR="005026AB" w:rsidRPr="005026AB">
        <w:rPr>
          <w:rFonts w:ascii="Times New Roman" w:hAnsi="Times New Roman"/>
          <w:b/>
          <w:bCs/>
          <w:color w:val="000000"/>
          <w:sz w:val="24"/>
          <w:szCs w:val="24"/>
          <w:lang w:val="en-CA" w:eastAsia="en-CA"/>
        </w:rPr>
        <w:t xml:space="preserve"> </w:t>
      </w:r>
      <w:r>
        <w:rPr>
          <w:rFonts w:ascii="Times New Roman" w:hAnsi="Times New Roman"/>
          <w:b/>
          <w:bCs/>
          <w:color w:val="000000"/>
          <w:sz w:val="24"/>
          <w:szCs w:val="24"/>
          <w:lang w:val="en-CA" w:eastAsia="en-CA"/>
        </w:rPr>
        <w:t xml:space="preserve">         </w:t>
      </w:r>
      <w:r w:rsidR="005026AB">
        <w:rPr>
          <w:rFonts w:ascii="Times New Roman" w:hAnsi="Times New Roman"/>
          <w:b/>
          <w:bCs/>
          <w:color w:val="000000"/>
          <w:sz w:val="24"/>
          <w:szCs w:val="24"/>
          <w:lang w:val="en-CA" w:eastAsia="en-CA"/>
        </w:rPr>
        <w:t xml:space="preserve">                                             </w:t>
      </w:r>
      <w:r w:rsidR="00FA0169">
        <w:rPr>
          <w:rFonts w:ascii="Times New Roman" w:hAnsi="Times New Roman"/>
          <w:b/>
          <w:bCs/>
          <w:color w:val="000000"/>
          <w:sz w:val="24"/>
          <w:szCs w:val="24"/>
          <w:lang w:val="en-CA" w:eastAsia="en-CA"/>
        </w:rPr>
        <w:t xml:space="preserve">  </w:t>
      </w:r>
      <w:r w:rsidR="005026AB">
        <w:rPr>
          <w:rFonts w:ascii="Times New Roman" w:hAnsi="Times New Roman"/>
          <w:b/>
          <w:bCs/>
          <w:color w:val="000000"/>
          <w:sz w:val="24"/>
          <w:szCs w:val="24"/>
          <w:lang w:val="en-CA" w:eastAsia="en-CA"/>
        </w:rPr>
        <w:t xml:space="preserve">                         </w:t>
      </w:r>
      <w:r w:rsidR="005026AB" w:rsidRPr="005026AB">
        <w:rPr>
          <w:rFonts w:ascii="Times New Roman" w:hAnsi="Times New Roman"/>
          <w:b/>
          <w:bCs/>
          <w:color w:val="000000"/>
          <w:sz w:val="24"/>
          <w:szCs w:val="24"/>
          <w:lang w:val="en-CA" w:eastAsia="en-CA"/>
        </w:rPr>
        <w:t>Credit(s): 4</w:t>
      </w:r>
    </w:p>
    <w:p w:rsidR="00540A84" w:rsidRPr="0003585B" w:rsidRDefault="00540A84" w:rsidP="00540A84">
      <w:pPr>
        <w:autoSpaceDE w:val="0"/>
        <w:autoSpaceDN w:val="0"/>
        <w:adjustRightInd w:val="0"/>
        <w:spacing w:after="0" w:line="240" w:lineRule="auto"/>
        <w:rPr>
          <w:rFonts w:ascii="Times New Roman" w:hAnsi="Times New Roman"/>
          <w:color w:val="000000"/>
          <w:sz w:val="23"/>
          <w:szCs w:val="23"/>
          <w:lang w:val="en-CA" w:eastAsia="en-CA"/>
        </w:rPr>
      </w:pPr>
      <w:r w:rsidRPr="0003585B">
        <w:rPr>
          <w:rFonts w:ascii="Times New Roman" w:hAnsi="Times New Roman"/>
          <w:color w:val="000000"/>
          <w:sz w:val="23"/>
          <w:szCs w:val="23"/>
          <w:lang w:val="en-CA" w:eastAsia="en-CA"/>
        </w:rPr>
        <w:t xml:space="preserve"> </w:t>
      </w:r>
    </w:p>
    <w:p w:rsidR="00540A84" w:rsidRPr="00D14D6A" w:rsidRDefault="00540A84" w:rsidP="00540A84">
      <w:pPr>
        <w:autoSpaceDE w:val="0"/>
        <w:autoSpaceDN w:val="0"/>
        <w:adjustRightInd w:val="0"/>
        <w:spacing w:after="0" w:line="240" w:lineRule="auto"/>
        <w:jc w:val="both"/>
        <w:rPr>
          <w:rFonts w:ascii="Times New Roman" w:hAnsi="Times New Roman"/>
          <w:color w:val="000000"/>
          <w:sz w:val="24"/>
          <w:szCs w:val="24"/>
          <w:lang w:val="en-CA" w:eastAsia="en-CA"/>
        </w:rPr>
      </w:pPr>
      <w:r w:rsidRPr="0003585B">
        <w:rPr>
          <w:rFonts w:ascii="Times New Roman" w:hAnsi="Times New Roman"/>
          <w:b/>
          <w:color w:val="000000"/>
          <w:sz w:val="24"/>
          <w:szCs w:val="24"/>
          <w:lang w:val="en-CA" w:eastAsia="en-CA"/>
        </w:rPr>
        <w:t>Gauge Symmetries</w:t>
      </w:r>
      <w:r w:rsidRPr="0003585B">
        <w:rPr>
          <w:rFonts w:ascii="Times New Roman" w:hAnsi="Times New Roman"/>
          <w:color w:val="000000"/>
          <w:sz w:val="24"/>
          <w:szCs w:val="24"/>
          <w:lang w:val="en-CA" w:eastAsia="en-CA"/>
        </w:rPr>
        <w:t xml:space="preserve">: </w:t>
      </w:r>
      <w:proofErr w:type="gramStart"/>
      <w:r w:rsidRPr="0003585B">
        <w:rPr>
          <w:rFonts w:ascii="Times New Roman" w:hAnsi="Times New Roman"/>
          <w:color w:val="000000"/>
          <w:sz w:val="24"/>
          <w:szCs w:val="24"/>
          <w:lang w:val="en-CA" w:eastAsia="en-CA"/>
        </w:rPr>
        <w:t>U(</w:t>
      </w:r>
      <w:proofErr w:type="gramEnd"/>
      <w:r w:rsidRPr="0003585B">
        <w:rPr>
          <w:rFonts w:ascii="Times New Roman" w:hAnsi="Times New Roman"/>
          <w:color w:val="000000"/>
          <w:sz w:val="24"/>
          <w:szCs w:val="24"/>
          <w:lang w:val="en-CA" w:eastAsia="en-CA"/>
        </w:rPr>
        <w:t>1) Local gauge invariance and QED, Non-</w:t>
      </w:r>
      <w:proofErr w:type="spellStart"/>
      <w:r w:rsidRPr="0003585B">
        <w:rPr>
          <w:rFonts w:ascii="Times New Roman" w:hAnsi="Times New Roman"/>
          <w:color w:val="000000"/>
          <w:sz w:val="24"/>
          <w:szCs w:val="24"/>
          <w:lang w:val="en-CA" w:eastAsia="en-CA"/>
        </w:rPr>
        <w:t>abelian</w:t>
      </w:r>
      <w:proofErr w:type="spellEnd"/>
      <w:r w:rsidRPr="0003585B">
        <w:rPr>
          <w:rFonts w:ascii="Times New Roman" w:hAnsi="Times New Roman"/>
          <w:color w:val="000000"/>
          <w:sz w:val="24"/>
          <w:szCs w:val="24"/>
          <w:lang w:val="en-CA" w:eastAsia="en-CA"/>
        </w:rPr>
        <w:t xml:space="preserve"> gauge invariance and QCD, </w:t>
      </w:r>
      <w:proofErr w:type="spellStart"/>
      <w:r w:rsidRPr="0003585B">
        <w:rPr>
          <w:rFonts w:ascii="Times New Roman" w:hAnsi="Times New Roman"/>
          <w:color w:val="000000"/>
          <w:sz w:val="24"/>
          <w:szCs w:val="24"/>
          <w:lang w:val="en-CA" w:eastAsia="en-CA"/>
        </w:rPr>
        <w:t>mnassive</w:t>
      </w:r>
      <w:proofErr w:type="spellEnd"/>
      <w:r w:rsidRPr="0003585B">
        <w:rPr>
          <w:rFonts w:ascii="Times New Roman" w:hAnsi="Times New Roman"/>
          <w:color w:val="000000"/>
          <w:sz w:val="24"/>
          <w:szCs w:val="24"/>
          <w:lang w:val="en-CA" w:eastAsia="en-CA"/>
        </w:rPr>
        <w:t xml:space="preserve"> gauge bosons, spontaneous breakdown of symmetry, the Higgs mechanism. </w:t>
      </w:r>
    </w:p>
    <w:p w:rsidR="00540A84" w:rsidRPr="00D14D6A" w:rsidRDefault="00540A84" w:rsidP="00540A84">
      <w:pPr>
        <w:autoSpaceDE w:val="0"/>
        <w:autoSpaceDN w:val="0"/>
        <w:adjustRightInd w:val="0"/>
        <w:spacing w:after="0" w:line="240" w:lineRule="auto"/>
        <w:jc w:val="both"/>
        <w:rPr>
          <w:rFonts w:ascii="Times New Roman" w:hAnsi="Times New Roman"/>
          <w:color w:val="000000"/>
          <w:sz w:val="24"/>
          <w:szCs w:val="24"/>
          <w:lang w:val="en-CA" w:eastAsia="en-CA"/>
        </w:rPr>
      </w:pPr>
    </w:p>
    <w:p w:rsidR="00540A84" w:rsidRPr="0003585B" w:rsidRDefault="00540A84" w:rsidP="00540A84">
      <w:pPr>
        <w:autoSpaceDE w:val="0"/>
        <w:autoSpaceDN w:val="0"/>
        <w:adjustRightInd w:val="0"/>
        <w:spacing w:after="0" w:line="240" w:lineRule="auto"/>
        <w:jc w:val="both"/>
        <w:rPr>
          <w:rFonts w:ascii="Times New Roman" w:hAnsi="Times New Roman"/>
          <w:color w:val="000000"/>
          <w:sz w:val="24"/>
          <w:szCs w:val="24"/>
          <w:lang w:val="en-CA" w:eastAsia="en-CA"/>
        </w:rPr>
      </w:pPr>
      <w:r w:rsidRPr="0003585B">
        <w:rPr>
          <w:rFonts w:ascii="Times New Roman" w:hAnsi="Times New Roman"/>
          <w:b/>
          <w:color w:val="000000"/>
          <w:sz w:val="24"/>
          <w:szCs w:val="24"/>
          <w:lang w:val="en-CA" w:eastAsia="en-CA"/>
        </w:rPr>
        <w:t>Local gauge invariance and Yang-Mills fields</w:t>
      </w:r>
      <w:r>
        <w:rPr>
          <w:rFonts w:ascii="Times New Roman" w:hAnsi="Times New Roman"/>
          <w:color w:val="000000"/>
          <w:sz w:val="24"/>
          <w:szCs w:val="24"/>
          <w:lang w:val="en-CA" w:eastAsia="en-CA"/>
        </w:rPr>
        <w:t>:</w:t>
      </w:r>
      <w:r w:rsidRPr="0003585B">
        <w:rPr>
          <w:rFonts w:ascii="Times New Roman" w:hAnsi="Times New Roman"/>
          <w:color w:val="000000"/>
          <w:sz w:val="24"/>
          <w:szCs w:val="24"/>
          <w:lang w:val="en-CA" w:eastAsia="en-CA"/>
        </w:rPr>
        <w:t xml:space="preserve"> </w:t>
      </w:r>
      <w:proofErr w:type="spellStart"/>
      <w:r w:rsidRPr="0003585B">
        <w:rPr>
          <w:rFonts w:ascii="Times New Roman" w:hAnsi="Times New Roman"/>
          <w:color w:val="000000"/>
          <w:sz w:val="24"/>
          <w:szCs w:val="24"/>
          <w:lang w:val="en-CA" w:eastAsia="en-CA"/>
        </w:rPr>
        <w:t>Lagrangian</w:t>
      </w:r>
      <w:proofErr w:type="spellEnd"/>
      <w:r w:rsidRPr="0003585B">
        <w:rPr>
          <w:rFonts w:ascii="Times New Roman" w:hAnsi="Times New Roman"/>
          <w:color w:val="000000"/>
          <w:sz w:val="24"/>
          <w:szCs w:val="24"/>
          <w:lang w:val="en-CA" w:eastAsia="en-CA"/>
        </w:rPr>
        <w:t xml:space="preserve"> of the Spontaneous symmetry breaking and the Higgs mechanism, The Weinberg-Salam model and beyond. </w:t>
      </w:r>
    </w:p>
    <w:p w:rsidR="00540A84" w:rsidRDefault="00540A84" w:rsidP="00540A84">
      <w:pPr>
        <w:autoSpaceDE w:val="0"/>
        <w:autoSpaceDN w:val="0"/>
        <w:adjustRightInd w:val="0"/>
        <w:spacing w:after="0" w:line="240" w:lineRule="auto"/>
        <w:jc w:val="both"/>
        <w:rPr>
          <w:rFonts w:ascii="Times New Roman" w:hAnsi="Times New Roman"/>
          <w:color w:val="000000"/>
          <w:sz w:val="24"/>
          <w:szCs w:val="24"/>
          <w:lang w:val="en-CA" w:eastAsia="en-CA"/>
        </w:rPr>
      </w:pPr>
    </w:p>
    <w:p w:rsidR="00540A84" w:rsidRPr="0003585B" w:rsidRDefault="00540A84" w:rsidP="00540A84">
      <w:pPr>
        <w:autoSpaceDE w:val="0"/>
        <w:autoSpaceDN w:val="0"/>
        <w:adjustRightInd w:val="0"/>
        <w:spacing w:after="0" w:line="240" w:lineRule="auto"/>
        <w:jc w:val="both"/>
        <w:rPr>
          <w:rFonts w:ascii="Times New Roman" w:hAnsi="Times New Roman"/>
          <w:color w:val="000000"/>
          <w:sz w:val="24"/>
          <w:szCs w:val="24"/>
          <w:lang w:val="en-CA" w:eastAsia="en-CA"/>
        </w:rPr>
      </w:pPr>
      <w:r w:rsidRPr="00D14D6A">
        <w:rPr>
          <w:rFonts w:ascii="Times New Roman" w:hAnsi="Times New Roman"/>
          <w:b/>
          <w:color w:val="000000"/>
          <w:sz w:val="24"/>
          <w:szCs w:val="24"/>
          <w:lang w:val="en-CA" w:eastAsia="en-CA"/>
        </w:rPr>
        <w:t>Standard Model of Particle Physics</w:t>
      </w:r>
      <w:r>
        <w:rPr>
          <w:rFonts w:ascii="Times New Roman" w:hAnsi="Times New Roman"/>
          <w:color w:val="000000"/>
          <w:sz w:val="24"/>
          <w:szCs w:val="24"/>
          <w:lang w:val="en-CA" w:eastAsia="en-CA"/>
        </w:rPr>
        <w:t xml:space="preserve">: </w:t>
      </w:r>
      <w:r w:rsidRPr="0003585B">
        <w:rPr>
          <w:rFonts w:ascii="Times New Roman" w:hAnsi="Times New Roman"/>
          <w:color w:val="000000"/>
          <w:sz w:val="24"/>
          <w:szCs w:val="24"/>
          <w:lang w:val="en-CA" w:eastAsia="en-CA"/>
        </w:rPr>
        <w:t>Unified models of weak a</w:t>
      </w:r>
      <w:r>
        <w:rPr>
          <w:rFonts w:ascii="Times New Roman" w:hAnsi="Times New Roman"/>
          <w:color w:val="000000"/>
          <w:sz w:val="24"/>
          <w:szCs w:val="24"/>
          <w:lang w:val="en-CA" w:eastAsia="en-CA"/>
        </w:rPr>
        <w:t>nd electromagnetic interactions</w:t>
      </w:r>
      <w:r w:rsidRPr="0003585B">
        <w:rPr>
          <w:rFonts w:ascii="Times New Roman" w:hAnsi="Times New Roman"/>
          <w:color w:val="000000"/>
          <w:sz w:val="24"/>
          <w:szCs w:val="24"/>
          <w:lang w:val="en-CA" w:eastAsia="en-CA"/>
        </w:rPr>
        <w:t xml:space="preserve">, </w:t>
      </w:r>
      <w:proofErr w:type="spellStart"/>
      <w:r w:rsidRPr="0003585B">
        <w:rPr>
          <w:rFonts w:ascii="Times New Roman" w:hAnsi="Times New Roman"/>
          <w:color w:val="000000"/>
          <w:sz w:val="24"/>
          <w:szCs w:val="24"/>
          <w:lang w:val="en-CA" w:eastAsia="en-CA"/>
        </w:rPr>
        <w:t>flavor</w:t>
      </w:r>
      <w:proofErr w:type="spellEnd"/>
      <w:r w:rsidRPr="0003585B">
        <w:rPr>
          <w:rFonts w:ascii="Times New Roman" w:hAnsi="Times New Roman"/>
          <w:color w:val="000000"/>
          <w:sz w:val="24"/>
          <w:szCs w:val="24"/>
          <w:lang w:val="en-CA" w:eastAsia="en-CA"/>
        </w:rPr>
        <w:t xml:space="preserve"> group, </w:t>
      </w:r>
      <w:proofErr w:type="spellStart"/>
      <w:r w:rsidRPr="0003585B">
        <w:rPr>
          <w:rFonts w:ascii="Times New Roman" w:hAnsi="Times New Roman"/>
          <w:color w:val="000000"/>
          <w:sz w:val="24"/>
          <w:szCs w:val="24"/>
          <w:lang w:val="en-CA" w:eastAsia="en-CA"/>
        </w:rPr>
        <w:t>flavor</w:t>
      </w:r>
      <w:proofErr w:type="spellEnd"/>
      <w:r w:rsidRPr="0003585B">
        <w:rPr>
          <w:rFonts w:ascii="Times New Roman" w:hAnsi="Times New Roman"/>
          <w:color w:val="000000"/>
          <w:sz w:val="24"/>
          <w:szCs w:val="24"/>
          <w:lang w:val="en-CA" w:eastAsia="en-CA"/>
        </w:rPr>
        <w:t xml:space="preserve">-changing neutral currents. </w:t>
      </w:r>
      <w:proofErr w:type="gramStart"/>
      <w:r w:rsidRPr="0003585B">
        <w:rPr>
          <w:rFonts w:ascii="Times New Roman" w:hAnsi="Times New Roman"/>
          <w:color w:val="000000"/>
          <w:sz w:val="24"/>
          <w:szCs w:val="24"/>
          <w:lang w:val="en-CA" w:eastAsia="en-CA"/>
        </w:rPr>
        <w:t xml:space="preserve">Weak </w:t>
      </w:r>
      <w:proofErr w:type="spellStart"/>
      <w:r w:rsidRPr="0003585B">
        <w:rPr>
          <w:rFonts w:ascii="Times New Roman" w:hAnsi="Times New Roman"/>
          <w:color w:val="000000"/>
          <w:sz w:val="24"/>
          <w:szCs w:val="24"/>
          <w:lang w:val="en-CA" w:eastAsia="en-CA"/>
        </w:rPr>
        <w:t>isospin</w:t>
      </w:r>
      <w:proofErr w:type="spellEnd"/>
      <w:r w:rsidRPr="0003585B">
        <w:rPr>
          <w:rFonts w:ascii="Times New Roman" w:hAnsi="Times New Roman"/>
          <w:color w:val="000000"/>
          <w:sz w:val="24"/>
          <w:szCs w:val="24"/>
          <w:lang w:val="en-CA" w:eastAsia="en-CA"/>
        </w:rPr>
        <w:t>.</w:t>
      </w:r>
      <w:proofErr w:type="gramEnd"/>
      <w:r w:rsidRPr="0003585B">
        <w:rPr>
          <w:rFonts w:ascii="Times New Roman" w:hAnsi="Times New Roman"/>
          <w:color w:val="000000"/>
          <w:sz w:val="24"/>
          <w:szCs w:val="24"/>
          <w:lang w:val="en-CA" w:eastAsia="en-CA"/>
        </w:rPr>
        <w:t xml:space="preserve"> </w:t>
      </w:r>
    </w:p>
    <w:p w:rsidR="00540A84" w:rsidRDefault="00540A84" w:rsidP="00540A84">
      <w:pPr>
        <w:autoSpaceDE w:val="0"/>
        <w:autoSpaceDN w:val="0"/>
        <w:adjustRightInd w:val="0"/>
        <w:spacing w:after="0" w:line="240" w:lineRule="auto"/>
        <w:jc w:val="both"/>
        <w:rPr>
          <w:rFonts w:ascii="Times New Roman" w:hAnsi="Times New Roman"/>
          <w:color w:val="000000"/>
          <w:sz w:val="24"/>
          <w:szCs w:val="24"/>
          <w:lang w:val="en-CA" w:eastAsia="en-CA"/>
        </w:rPr>
      </w:pPr>
    </w:p>
    <w:p w:rsidR="00540A84" w:rsidRPr="0003585B" w:rsidRDefault="00540A84" w:rsidP="00540A84">
      <w:pPr>
        <w:autoSpaceDE w:val="0"/>
        <w:autoSpaceDN w:val="0"/>
        <w:adjustRightInd w:val="0"/>
        <w:spacing w:after="0" w:line="240" w:lineRule="auto"/>
        <w:jc w:val="both"/>
        <w:rPr>
          <w:rFonts w:ascii="Times New Roman" w:hAnsi="Times New Roman"/>
          <w:color w:val="000000"/>
          <w:sz w:val="24"/>
          <w:szCs w:val="24"/>
          <w:lang w:val="en-CA" w:eastAsia="en-CA"/>
        </w:rPr>
      </w:pPr>
      <w:r w:rsidRPr="0003585B">
        <w:rPr>
          <w:rFonts w:ascii="Times New Roman" w:hAnsi="Times New Roman"/>
          <w:b/>
          <w:color w:val="000000"/>
          <w:sz w:val="24"/>
          <w:szCs w:val="24"/>
          <w:lang w:val="en-CA" w:eastAsia="en-CA"/>
        </w:rPr>
        <w:t>Quark and lepton mixing</w:t>
      </w:r>
      <w:r>
        <w:rPr>
          <w:rFonts w:ascii="Times New Roman" w:hAnsi="Times New Roman"/>
          <w:b/>
          <w:color w:val="000000"/>
          <w:sz w:val="24"/>
          <w:szCs w:val="24"/>
          <w:lang w:val="en-CA" w:eastAsia="en-CA"/>
        </w:rPr>
        <w:t>:</w:t>
      </w:r>
      <w:r w:rsidRPr="0003585B">
        <w:rPr>
          <w:rFonts w:ascii="Times New Roman" w:hAnsi="Times New Roman"/>
          <w:color w:val="000000"/>
          <w:sz w:val="24"/>
          <w:szCs w:val="24"/>
          <w:lang w:val="en-CA" w:eastAsia="en-CA"/>
        </w:rPr>
        <w:t xml:space="preserve"> CP violation. Neutrino oscillations.CKM quark mixing matrix, GIM mechanism, rare processes, neutrino masses, seesaw mechanism </w:t>
      </w:r>
    </w:p>
    <w:p w:rsidR="00540A84" w:rsidRDefault="00540A84" w:rsidP="00540A84">
      <w:pPr>
        <w:autoSpaceDE w:val="0"/>
        <w:autoSpaceDN w:val="0"/>
        <w:adjustRightInd w:val="0"/>
        <w:spacing w:after="0" w:line="240" w:lineRule="auto"/>
        <w:jc w:val="both"/>
        <w:rPr>
          <w:rFonts w:ascii="Times New Roman" w:hAnsi="Times New Roman"/>
          <w:color w:val="000000"/>
          <w:sz w:val="24"/>
          <w:szCs w:val="24"/>
          <w:lang w:val="en-CA" w:eastAsia="en-CA"/>
        </w:rPr>
      </w:pPr>
    </w:p>
    <w:p w:rsidR="00540A84" w:rsidRPr="0003585B" w:rsidRDefault="00540A84" w:rsidP="00540A84">
      <w:pPr>
        <w:autoSpaceDE w:val="0"/>
        <w:autoSpaceDN w:val="0"/>
        <w:adjustRightInd w:val="0"/>
        <w:spacing w:after="0" w:line="240" w:lineRule="auto"/>
        <w:jc w:val="both"/>
        <w:rPr>
          <w:rFonts w:ascii="Times New Roman" w:hAnsi="Times New Roman"/>
          <w:color w:val="000000"/>
          <w:sz w:val="24"/>
          <w:szCs w:val="24"/>
          <w:lang w:val="en-CA" w:eastAsia="en-CA"/>
        </w:rPr>
      </w:pPr>
      <w:r w:rsidRPr="0003585B">
        <w:rPr>
          <w:rFonts w:ascii="Times New Roman" w:hAnsi="Times New Roman"/>
          <w:b/>
          <w:color w:val="000000"/>
          <w:sz w:val="24"/>
          <w:szCs w:val="24"/>
          <w:lang w:val="en-CA" w:eastAsia="en-CA"/>
        </w:rPr>
        <w:t xml:space="preserve">QCD confinement and </w:t>
      </w:r>
      <w:proofErr w:type="spellStart"/>
      <w:r w:rsidRPr="0003585B">
        <w:rPr>
          <w:rFonts w:ascii="Times New Roman" w:hAnsi="Times New Roman"/>
          <w:b/>
          <w:color w:val="000000"/>
          <w:sz w:val="24"/>
          <w:szCs w:val="24"/>
          <w:lang w:val="en-CA" w:eastAsia="en-CA"/>
        </w:rPr>
        <w:t>chiral</w:t>
      </w:r>
      <w:proofErr w:type="spellEnd"/>
      <w:r w:rsidRPr="0003585B">
        <w:rPr>
          <w:rFonts w:ascii="Times New Roman" w:hAnsi="Times New Roman"/>
          <w:b/>
          <w:color w:val="000000"/>
          <w:sz w:val="24"/>
          <w:szCs w:val="24"/>
          <w:lang w:val="en-CA" w:eastAsia="en-CA"/>
        </w:rPr>
        <w:t xml:space="preserve"> symmetry breaking</w:t>
      </w:r>
      <w:r w:rsidRPr="0003585B">
        <w:rPr>
          <w:rFonts w:ascii="Times New Roman" w:hAnsi="Times New Roman"/>
          <w:color w:val="000000"/>
          <w:sz w:val="24"/>
          <w:szCs w:val="24"/>
          <w:lang w:val="en-CA" w:eastAsia="en-CA"/>
        </w:rPr>
        <w:t xml:space="preserve">, </w:t>
      </w:r>
      <w:proofErr w:type="spellStart"/>
      <w:r w:rsidRPr="0003585B">
        <w:rPr>
          <w:rFonts w:ascii="Times New Roman" w:hAnsi="Times New Roman"/>
          <w:color w:val="000000"/>
          <w:sz w:val="24"/>
          <w:szCs w:val="24"/>
          <w:lang w:val="en-CA" w:eastAsia="en-CA"/>
        </w:rPr>
        <w:t>instantons</w:t>
      </w:r>
      <w:proofErr w:type="spellEnd"/>
      <w:r w:rsidRPr="0003585B">
        <w:rPr>
          <w:rFonts w:ascii="Times New Roman" w:hAnsi="Times New Roman"/>
          <w:color w:val="000000"/>
          <w:sz w:val="24"/>
          <w:szCs w:val="24"/>
          <w:lang w:val="en-CA" w:eastAsia="en-CA"/>
        </w:rPr>
        <w:t xml:space="preserve">, strong CP problem </w:t>
      </w:r>
    </w:p>
    <w:p w:rsidR="00540A84" w:rsidRDefault="00540A84" w:rsidP="00540A84">
      <w:pPr>
        <w:autoSpaceDE w:val="0"/>
        <w:autoSpaceDN w:val="0"/>
        <w:adjustRightInd w:val="0"/>
        <w:spacing w:after="0" w:line="240" w:lineRule="auto"/>
        <w:rPr>
          <w:rFonts w:ascii="Times New Roman" w:hAnsi="Times New Roman"/>
          <w:color w:val="000000"/>
          <w:sz w:val="23"/>
          <w:szCs w:val="23"/>
          <w:lang w:val="en-CA" w:eastAsia="en-CA"/>
        </w:rPr>
      </w:pPr>
    </w:p>
    <w:p w:rsidR="00540A84" w:rsidRDefault="00540A84" w:rsidP="00540A84">
      <w:pPr>
        <w:autoSpaceDE w:val="0"/>
        <w:autoSpaceDN w:val="0"/>
        <w:adjustRightInd w:val="0"/>
        <w:spacing w:after="0" w:line="240" w:lineRule="auto"/>
        <w:rPr>
          <w:rFonts w:ascii="Times New Roman" w:hAnsi="Times New Roman"/>
          <w:color w:val="000000"/>
          <w:sz w:val="23"/>
          <w:szCs w:val="23"/>
          <w:lang w:val="en-CA" w:eastAsia="en-CA"/>
        </w:rPr>
      </w:pPr>
    </w:p>
    <w:p w:rsidR="00540A84" w:rsidRPr="005026AB" w:rsidRDefault="005026AB" w:rsidP="00540A84">
      <w:pPr>
        <w:autoSpaceDE w:val="0"/>
        <w:autoSpaceDN w:val="0"/>
        <w:adjustRightInd w:val="0"/>
        <w:spacing w:after="0" w:line="240" w:lineRule="auto"/>
        <w:rPr>
          <w:rFonts w:ascii="Times New Roman" w:hAnsi="Times New Roman"/>
          <w:b/>
          <w:i/>
          <w:color w:val="000000"/>
          <w:sz w:val="23"/>
          <w:szCs w:val="23"/>
          <w:lang w:val="en-CA" w:eastAsia="en-CA"/>
        </w:rPr>
      </w:pPr>
      <w:r w:rsidRPr="005026AB">
        <w:rPr>
          <w:rFonts w:ascii="Times New Roman" w:hAnsi="Times New Roman"/>
          <w:b/>
          <w:i/>
          <w:color w:val="000000"/>
          <w:sz w:val="23"/>
          <w:szCs w:val="23"/>
          <w:lang w:val="en-CA" w:eastAsia="en-CA"/>
        </w:rPr>
        <w:lastRenderedPageBreak/>
        <w:t>Suggested Readings</w:t>
      </w:r>
      <w:r w:rsidR="00540A84" w:rsidRPr="005026AB">
        <w:rPr>
          <w:rFonts w:ascii="Times New Roman" w:hAnsi="Times New Roman"/>
          <w:b/>
          <w:i/>
          <w:color w:val="000000"/>
          <w:sz w:val="23"/>
          <w:szCs w:val="23"/>
          <w:lang w:val="en-CA" w:eastAsia="en-CA"/>
        </w:rPr>
        <w:t xml:space="preserve"> </w:t>
      </w:r>
    </w:p>
    <w:p w:rsidR="00540A84" w:rsidRPr="0003585B" w:rsidRDefault="00540A84" w:rsidP="00540A84">
      <w:pPr>
        <w:autoSpaceDE w:val="0"/>
        <w:autoSpaceDN w:val="0"/>
        <w:adjustRightInd w:val="0"/>
        <w:spacing w:after="0" w:line="240" w:lineRule="auto"/>
        <w:rPr>
          <w:rFonts w:ascii="Times New Roman" w:hAnsi="Times New Roman"/>
          <w:b/>
          <w:color w:val="000000"/>
          <w:sz w:val="23"/>
          <w:szCs w:val="23"/>
          <w:lang w:val="en-CA" w:eastAsia="en-CA"/>
        </w:rPr>
      </w:pPr>
    </w:p>
    <w:p w:rsidR="00540A84" w:rsidRDefault="00540A84" w:rsidP="00540A84">
      <w:pPr>
        <w:autoSpaceDE w:val="0"/>
        <w:autoSpaceDN w:val="0"/>
        <w:adjustRightInd w:val="0"/>
        <w:spacing w:after="0" w:line="240" w:lineRule="auto"/>
        <w:rPr>
          <w:rFonts w:ascii="Times New Roman" w:hAnsi="Times New Roman"/>
          <w:b/>
          <w:bCs/>
          <w:color w:val="000000"/>
          <w:sz w:val="23"/>
          <w:szCs w:val="23"/>
          <w:lang w:val="en-CA" w:eastAsia="en-CA"/>
        </w:rPr>
      </w:pPr>
      <w:r w:rsidRPr="0003585B">
        <w:rPr>
          <w:rFonts w:ascii="Times New Roman" w:hAnsi="Times New Roman"/>
          <w:color w:val="000000"/>
          <w:sz w:val="23"/>
          <w:szCs w:val="23"/>
          <w:lang w:val="en-CA" w:eastAsia="en-CA"/>
        </w:rPr>
        <w:t xml:space="preserve">1. Francis </w:t>
      </w:r>
      <w:proofErr w:type="spellStart"/>
      <w:r w:rsidRPr="0003585B">
        <w:rPr>
          <w:rFonts w:ascii="Times New Roman" w:hAnsi="Times New Roman"/>
          <w:color w:val="000000"/>
          <w:sz w:val="23"/>
          <w:szCs w:val="23"/>
          <w:lang w:val="en-CA" w:eastAsia="en-CA"/>
        </w:rPr>
        <w:t>Halzen</w:t>
      </w:r>
      <w:proofErr w:type="spellEnd"/>
      <w:r w:rsidRPr="0003585B">
        <w:rPr>
          <w:rFonts w:ascii="Times New Roman" w:hAnsi="Times New Roman"/>
          <w:color w:val="000000"/>
          <w:sz w:val="23"/>
          <w:szCs w:val="23"/>
          <w:lang w:val="en-CA" w:eastAsia="en-CA"/>
        </w:rPr>
        <w:t xml:space="preserve"> and Allan D. Martin, </w:t>
      </w:r>
      <w:r w:rsidRPr="0003585B">
        <w:rPr>
          <w:rFonts w:ascii="Times New Roman" w:hAnsi="Times New Roman"/>
          <w:b/>
          <w:bCs/>
          <w:color w:val="000000"/>
          <w:sz w:val="23"/>
          <w:szCs w:val="23"/>
          <w:lang w:val="en-CA" w:eastAsia="en-CA"/>
        </w:rPr>
        <w:t xml:space="preserve">Quarks and Leptons: An Introductory Course in Modern </w:t>
      </w:r>
      <w:r>
        <w:rPr>
          <w:rFonts w:ascii="Times New Roman" w:hAnsi="Times New Roman"/>
          <w:b/>
          <w:bCs/>
          <w:color w:val="000000"/>
          <w:sz w:val="23"/>
          <w:szCs w:val="23"/>
          <w:lang w:val="en-CA" w:eastAsia="en-CA"/>
        </w:rPr>
        <w:t xml:space="preserve"> </w:t>
      </w:r>
    </w:p>
    <w:p w:rsidR="00540A84" w:rsidRPr="0003585B" w:rsidRDefault="00540A84" w:rsidP="00540A84">
      <w:pPr>
        <w:autoSpaceDE w:val="0"/>
        <w:autoSpaceDN w:val="0"/>
        <w:adjustRightInd w:val="0"/>
        <w:spacing w:after="0" w:line="240" w:lineRule="auto"/>
        <w:rPr>
          <w:rFonts w:ascii="Times New Roman" w:hAnsi="Times New Roman"/>
          <w:color w:val="000000"/>
          <w:sz w:val="23"/>
          <w:szCs w:val="23"/>
          <w:lang w:val="en-CA" w:eastAsia="en-CA"/>
        </w:rPr>
      </w:pPr>
      <w:r>
        <w:rPr>
          <w:rFonts w:ascii="Times New Roman" w:hAnsi="Times New Roman"/>
          <w:b/>
          <w:bCs/>
          <w:color w:val="000000"/>
          <w:sz w:val="23"/>
          <w:szCs w:val="23"/>
          <w:lang w:val="en-CA" w:eastAsia="en-CA"/>
        </w:rPr>
        <w:t xml:space="preserve">    </w:t>
      </w:r>
      <w:r w:rsidRPr="0003585B">
        <w:rPr>
          <w:rFonts w:ascii="Times New Roman" w:hAnsi="Times New Roman"/>
          <w:b/>
          <w:bCs/>
          <w:color w:val="000000"/>
          <w:sz w:val="23"/>
          <w:szCs w:val="23"/>
          <w:lang w:val="en-CA" w:eastAsia="en-CA"/>
        </w:rPr>
        <w:t xml:space="preserve">Particle Physics, </w:t>
      </w:r>
      <w:r w:rsidRPr="0003585B">
        <w:rPr>
          <w:rFonts w:ascii="Times New Roman" w:hAnsi="Times New Roman"/>
          <w:color w:val="000000"/>
          <w:sz w:val="23"/>
          <w:szCs w:val="23"/>
          <w:lang w:val="en-CA" w:eastAsia="en-CA"/>
        </w:rPr>
        <w:t xml:space="preserve">John Wiley and Sons </w:t>
      </w:r>
    </w:p>
    <w:p w:rsidR="00540A84" w:rsidRPr="0003585B" w:rsidRDefault="00540A84" w:rsidP="00540A84">
      <w:pPr>
        <w:autoSpaceDE w:val="0"/>
        <w:autoSpaceDN w:val="0"/>
        <w:adjustRightInd w:val="0"/>
        <w:spacing w:after="0" w:line="240" w:lineRule="auto"/>
        <w:rPr>
          <w:rFonts w:ascii="Times New Roman" w:hAnsi="Times New Roman"/>
          <w:color w:val="000000"/>
          <w:sz w:val="23"/>
          <w:szCs w:val="23"/>
          <w:lang w:val="en-CA" w:eastAsia="en-CA"/>
        </w:rPr>
      </w:pPr>
      <w:r w:rsidRPr="0003585B">
        <w:rPr>
          <w:rFonts w:ascii="Times New Roman" w:hAnsi="Times New Roman"/>
          <w:color w:val="000000"/>
          <w:sz w:val="23"/>
          <w:szCs w:val="23"/>
          <w:lang w:val="en-CA" w:eastAsia="en-CA"/>
        </w:rPr>
        <w:t xml:space="preserve">2. B.R. Martin and G. Shaw, </w:t>
      </w:r>
      <w:r w:rsidRPr="0003585B">
        <w:rPr>
          <w:rFonts w:ascii="Times New Roman" w:hAnsi="Times New Roman"/>
          <w:b/>
          <w:bCs/>
          <w:color w:val="000000"/>
          <w:sz w:val="23"/>
          <w:szCs w:val="23"/>
          <w:lang w:val="en-CA" w:eastAsia="en-CA"/>
        </w:rPr>
        <w:t>Particle Physics</w:t>
      </w:r>
      <w:r w:rsidRPr="0003585B">
        <w:rPr>
          <w:rFonts w:ascii="Times New Roman" w:hAnsi="Times New Roman"/>
          <w:color w:val="000000"/>
          <w:sz w:val="23"/>
          <w:szCs w:val="23"/>
          <w:lang w:val="en-CA" w:eastAsia="en-CA"/>
        </w:rPr>
        <w:t>, 2nd edition, J. Wiley and</w:t>
      </w:r>
      <w:r>
        <w:rPr>
          <w:rFonts w:ascii="Times New Roman" w:hAnsi="Times New Roman"/>
          <w:color w:val="000000"/>
          <w:sz w:val="23"/>
          <w:szCs w:val="23"/>
          <w:lang w:val="en-CA" w:eastAsia="en-CA"/>
        </w:rPr>
        <w:t xml:space="preserve"> </w:t>
      </w:r>
      <w:r w:rsidRPr="0003585B">
        <w:rPr>
          <w:rFonts w:ascii="Times New Roman" w:hAnsi="Times New Roman"/>
          <w:color w:val="000000"/>
          <w:sz w:val="23"/>
          <w:szCs w:val="23"/>
          <w:lang w:val="en-CA" w:eastAsia="en-CA"/>
        </w:rPr>
        <w:t xml:space="preserve">Sons (1997). </w:t>
      </w:r>
    </w:p>
    <w:p w:rsidR="00540A84" w:rsidRPr="0003585B" w:rsidRDefault="00540A84" w:rsidP="00540A84">
      <w:pPr>
        <w:autoSpaceDE w:val="0"/>
        <w:autoSpaceDN w:val="0"/>
        <w:adjustRightInd w:val="0"/>
        <w:spacing w:after="0" w:line="240" w:lineRule="auto"/>
        <w:rPr>
          <w:rFonts w:ascii="Times New Roman" w:hAnsi="Times New Roman"/>
          <w:color w:val="000000"/>
          <w:sz w:val="23"/>
          <w:szCs w:val="23"/>
          <w:lang w:val="en-CA" w:eastAsia="en-CA"/>
        </w:rPr>
      </w:pPr>
      <w:r w:rsidRPr="0003585B">
        <w:rPr>
          <w:rFonts w:ascii="Times New Roman" w:hAnsi="Times New Roman"/>
          <w:color w:val="000000"/>
          <w:sz w:val="23"/>
          <w:szCs w:val="23"/>
          <w:lang w:val="en-CA" w:eastAsia="en-CA"/>
        </w:rPr>
        <w:t xml:space="preserve">3. Particle Data Group, </w:t>
      </w:r>
      <w:proofErr w:type="gramStart"/>
      <w:r w:rsidRPr="0003585B">
        <w:rPr>
          <w:rFonts w:ascii="Times New Roman" w:hAnsi="Times New Roman"/>
          <w:b/>
          <w:bCs/>
          <w:color w:val="000000"/>
          <w:sz w:val="23"/>
          <w:szCs w:val="23"/>
          <w:lang w:val="en-CA" w:eastAsia="en-CA"/>
        </w:rPr>
        <w:t>The</w:t>
      </w:r>
      <w:proofErr w:type="gramEnd"/>
      <w:r w:rsidRPr="0003585B">
        <w:rPr>
          <w:rFonts w:ascii="Times New Roman" w:hAnsi="Times New Roman"/>
          <w:b/>
          <w:bCs/>
          <w:color w:val="000000"/>
          <w:sz w:val="23"/>
          <w:szCs w:val="23"/>
          <w:lang w:val="en-CA" w:eastAsia="en-CA"/>
        </w:rPr>
        <w:t xml:space="preserve"> Review of Particle Physics</w:t>
      </w:r>
      <w:r w:rsidRPr="0003585B">
        <w:rPr>
          <w:rFonts w:ascii="Times New Roman" w:hAnsi="Times New Roman"/>
          <w:color w:val="000000"/>
          <w:sz w:val="23"/>
          <w:szCs w:val="23"/>
          <w:lang w:val="en-CA" w:eastAsia="en-CA"/>
        </w:rPr>
        <w:t xml:space="preserve">, </w:t>
      </w:r>
    </w:p>
    <w:p w:rsidR="00540A84" w:rsidRPr="0003585B" w:rsidRDefault="00540A84" w:rsidP="00540A84">
      <w:pPr>
        <w:autoSpaceDE w:val="0"/>
        <w:autoSpaceDN w:val="0"/>
        <w:adjustRightInd w:val="0"/>
        <w:spacing w:after="0" w:line="240" w:lineRule="auto"/>
        <w:rPr>
          <w:rFonts w:ascii="Times New Roman" w:hAnsi="Times New Roman"/>
          <w:color w:val="000000"/>
          <w:sz w:val="23"/>
          <w:szCs w:val="23"/>
          <w:lang w:val="en-CA" w:eastAsia="en-CA"/>
        </w:rPr>
      </w:pPr>
      <w:r w:rsidRPr="0003585B">
        <w:rPr>
          <w:rFonts w:ascii="Times New Roman" w:hAnsi="Times New Roman"/>
          <w:color w:val="000000"/>
          <w:sz w:val="23"/>
          <w:szCs w:val="23"/>
          <w:lang w:val="en-CA" w:eastAsia="en-CA"/>
        </w:rPr>
        <w:t xml:space="preserve">4. David Griffiths, </w:t>
      </w:r>
      <w:r w:rsidRPr="0003585B">
        <w:rPr>
          <w:rFonts w:ascii="Times New Roman" w:hAnsi="Times New Roman"/>
          <w:b/>
          <w:bCs/>
          <w:color w:val="000000"/>
          <w:sz w:val="23"/>
          <w:szCs w:val="23"/>
          <w:lang w:val="en-CA" w:eastAsia="en-CA"/>
        </w:rPr>
        <w:t xml:space="preserve">Introduction to Elementary Particles </w:t>
      </w:r>
    </w:p>
    <w:p w:rsidR="00540A84" w:rsidRPr="0003585B" w:rsidRDefault="00540A84" w:rsidP="00540A84">
      <w:pPr>
        <w:autoSpaceDE w:val="0"/>
        <w:autoSpaceDN w:val="0"/>
        <w:adjustRightInd w:val="0"/>
        <w:spacing w:after="0" w:line="240" w:lineRule="auto"/>
        <w:rPr>
          <w:rFonts w:ascii="Times New Roman" w:hAnsi="Times New Roman"/>
          <w:color w:val="000000"/>
          <w:sz w:val="23"/>
          <w:szCs w:val="23"/>
          <w:lang w:val="en-CA" w:eastAsia="en-CA"/>
        </w:rPr>
      </w:pPr>
      <w:r w:rsidRPr="0003585B">
        <w:rPr>
          <w:rFonts w:ascii="Times New Roman" w:hAnsi="Times New Roman"/>
          <w:color w:val="000000"/>
          <w:sz w:val="23"/>
          <w:szCs w:val="23"/>
          <w:lang w:val="en-CA" w:eastAsia="en-CA"/>
        </w:rPr>
        <w:t xml:space="preserve">5. Byron Roe </w:t>
      </w:r>
      <w:r w:rsidRPr="0003585B">
        <w:rPr>
          <w:rFonts w:ascii="Times New Roman" w:hAnsi="Times New Roman"/>
          <w:b/>
          <w:bCs/>
          <w:color w:val="000000"/>
          <w:sz w:val="23"/>
          <w:szCs w:val="23"/>
          <w:lang w:val="en-CA" w:eastAsia="en-CA"/>
        </w:rPr>
        <w:t xml:space="preserve">Particle Physics at the New Millennium </w:t>
      </w:r>
    </w:p>
    <w:p w:rsidR="00540A84" w:rsidRPr="0003585B" w:rsidRDefault="00540A84" w:rsidP="00540A84">
      <w:pPr>
        <w:autoSpaceDE w:val="0"/>
        <w:autoSpaceDN w:val="0"/>
        <w:adjustRightInd w:val="0"/>
        <w:spacing w:after="0" w:line="240" w:lineRule="auto"/>
        <w:rPr>
          <w:rFonts w:ascii="Times New Roman" w:hAnsi="Times New Roman"/>
          <w:color w:val="000000"/>
          <w:sz w:val="23"/>
          <w:szCs w:val="23"/>
          <w:lang w:val="en-CA" w:eastAsia="en-CA"/>
        </w:rPr>
      </w:pPr>
      <w:r w:rsidRPr="0003585B">
        <w:rPr>
          <w:rFonts w:ascii="Times New Roman" w:hAnsi="Times New Roman"/>
          <w:color w:val="000000"/>
          <w:sz w:val="23"/>
          <w:szCs w:val="23"/>
          <w:lang w:val="en-CA" w:eastAsia="en-CA"/>
        </w:rPr>
        <w:t xml:space="preserve">6. Donald Perkin, </w:t>
      </w:r>
      <w:r w:rsidRPr="0003585B">
        <w:rPr>
          <w:rFonts w:ascii="Times New Roman" w:hAnsi="Times New Roman"/>
          <w:b/>
          <w:bCs/>
          <w:color w:val="000000"/>
          <w:sz w:val="23"/>
          <w:szCs w:val="23"/>
          <w:lang w:val="en-CA" w:eastAsia="en-CA"/>
        </w:rPr>
        <w:t>Introduction to high energy physics</w:t>
      </w:r>
      <w:r w:rsidRPr="0003585B">
        <w:rPr>
          <w:rFonts w:ascii="Times New Roman" w:hAnsi="Times New Roman"/>
          <w:color w:val="000000"/>
          <w:sz w:val="23"/>
          <w:szCs w:val="23"/>
          <w:lang w:val="en-CA" w:eastAsia="en-CA"/>
        </w:rPr>
        <w:t xml:space="preserve">). </w:t>
      </w:r>
    </w:p>
    <w:p w:rsidR="00540A84" w:rsidRPr="0003585B" w:rsidRDefault="00540A84" w:rsidP="00540A84">
      <w:pPr>
        <w:autoSpaceDE w:val="0"/>
        <w:autoSpaceDN w:val="0"/>
        <w:adjustRightInd w:val="0"/>
        <w:spacing w:after="0" w:line="240" w:lineRule="auto"/>
        <w:rPr>
          <w:rFonts w:ascii="Times New Roman" w:hAnsi="Times New Roman"/>
          <w:color w:val="000000"/>
          <w:sz w:val="23"/>
          <w:szCs w:val="23"/>
          <w:lang w:val="en-CA" w:eastAsia="en-CA"/>
        </w:rPr>
      </w:pPr>
      <w:r w:rsidRPr="0003585B">
        <w:rPr>
          <w:rFonts w:ascii="Times New Roman" w:hAnsi="Times New Roman"/>
          <w:color w:val="000000"/>
          <w:sz w:val="23"/>
          <w:szCs w:val="23"/>
          <w:lang w:val="en-CA" w:eastAsia="en-CA"/>
        </w:rPr>
        <w:t xml:space="preserve">7. Martin and Shaw, </w:t>
      </w:r>
      <w:r w:rsidRPr="0003585B">
        <w:rPr>
          <w:rFonts w:ascii="Times New Roman" w:hAnsi="Times New Roman"/>
          <w:b/>
          <w:bCs/>
          <w:color w:val="000000"/>
          <w:sz w:val="23"/>
          <w:szCs w:val="23"/>
          <w:lang w:val="en-CA" w:eastAsia="en-CA"/>
        </w:rPr>
        <w:t xml:space="preserve">Particle Physics </w:t>
      </w:r>
    </w:p>
    <w:p w:rsidR="00540A84" w:rsidRPr="0003585B" w:rsidRDefault="00540A84" w:rsidP="00540A84">
      <w:pPr>
        <w:autoSpaceDE w:val="0"/>
        <w:autoSpaceDN w:val="0"/>
        <w:adjustRightInd w:val="0"/>
        <w:spacing w:after="0" w:line="240" w:lineRule="auto"/>
        <w:rPr>
          <w:rFonts w:ascii="Times New Roman" w:hAnsi="Times New Roman"/>
          <w:color w:val="000000"/>
          <w:sz w:val="23"/>
          <w:szCs w:val="23"/>
          <w:lang w:val="en-CA" w:eastAsia="en-CA"/>
        </w:rPr>
      </w:pPr>
    </w:p>
    <w:p w:rsidR="00A81B1C" w:rsidRPr="00D04F4B" w:rsidRDefault="00A81B1C" w:rsidP="00A81B1C">
      <w:pPr>
        <w:spacing w:before="100" w:beforeAutospacing="1" w:after="100" w:afterAutospacing="1" w:line="240" w:lineRule="auto"/>
        <w:ind w:left="630" w:hanging="630"/>
        <w:jc w:val="both"/>
        <w:rPr>
          <w:rFonts w:ascii="Times New Roman" w:hAnsi="Times New Roman"/>
          <w:sz w:val="24"/>
          <w:szCs w:val="24"/>
        </w:rPr>
      </w:pPr>
      <w:r>
        <w:rPr>
          <w:rFonts w:ascii="Times New Roman" w:hAnsi="Times New Roman"/>
          <w:sz w:val="24"/>
          <w:szCs w:val="24"/>
        </w:rPr>
        <w:t xml:space="preserve">CO1: </w:t>
      </w:r>
      <w:r w:rsidRPr="00D04F4B">
        <w:rPr>
          <w:rFonts w:ascii="Times New Roman" w:hAnsi="Times New Roman"/>
          <w:sz w:val="24"/>
          <w:szCs w:val="24"/>
        </w:rPr>
        <w:t>to understand the role that global and local symmetries play in modern elementary particle physics and to become acquainted with the concept of symmetry breaking;</w:t>
      </w:r>
    </w:p>
    <w:p w:rsidR="00A81B1C" w:rsidRPr="00D04F4B" w:rsidRDefault="00A81B1C" w:rsidP="00A81B1C">
      <w:pPr>
        <w:spacing w:before="100" w:beforeAutospacing="1" w:after="100" w:afterAutospacing="1" w:line="240" w:lineRule="auto"/>
        <w:ind w:left="630" w:hanging="630"/>
        <w:jc w:val="both"/>
        <w:rPr>
          <w:rFonts w:ascii="Times New Roman" w:hAnsi="Times New Roman"/>
          <w:sz w:val="24"/>
          <w:szCs w:val="24"/>
        </w:rPr>
      </w:pPr>
      <w:r>
        <w:rPr>
          <w:rFonts w:ascii="Times New Roman" w:hAnsi="Times New Roman"/>
          <w:sz w:val="24"/>
          <w:szCs w:val="24"/>
        </w:rPr>
        <w:t xml:space="preserve">CO2: </w:t>
      </w:r>
      <w:r w:rsidRPr="00D04F4B">
        <w:rPr>
          <w:rFonts w:ascii="Times New Roman" w:hAnsi="Times New Roman"/>
          <w:sz w:val="24"/>
          <w:szCs w:val="24"/>
        </w:rPr>
        <w:t>Explain the important properties of elementary particles, and their interactions, in the Standard Model of particle physics. Describe essential experimental results which have lead to the formulation of the Standard Model.</w:t>
      </w:r>
    </w:p>
    <w:p w:rsidR="00A81B1C" w:rsidRPr="00D04F4B" w:rsidRDefault="00A81B1C" w:rsidP="00A81B1C">
      <w:pPr>
        <w:spacing w:before="100" w:beforeAutospacing="1" w:after="100" w:afterAutospacing="1" w:line="240" w:lineRule="auto"/>
        <w:ind w:left="630" w:hanging="630"/>
        <w:jc w:val="both"/>
        <w:rPr>
          <w:rFonts w:ascii="Times New Roman" w:hAnsi="Times New Roman"/>
          <w:sz w:val="24"/>
          <w:szCs w:val="24"/>
        </w:rPr>
      </w:pPr>
      <w:r>
        <w:rPr>
          <w:rFonts w:ascii="Times New Roman" w:hAnsi="Times New Roman"/>
          <w:sz w:val="24"/>
          <w:szCs w:val="24"/>
        </w:rPr>
        <w:t xml:space="preserve">CO3: </w:t>
      </w:r>
      <w:r w:rsidRPr="00D04F4B">
        <w:rPr>
          <w:rFonts w:ascii="Times New Roman" w:hAnsi="Times New Roman"/>
          <w:sz w:val="24"/>
          <w:szCs w:val="24"/>
        </w:rPr>
        <w:t>to introduce the experimental motivation and theoretical framework of the Standard Model (SM) for Electroweak (EW) and Strong interactions (QCD)</w:t>
      </w:r>
    </w:p>
    <w:p w:rsidR="00A81B1C" w:rsidRPr="00D04F4B" w:rsidRDefault="00A81B1C" w:rsidP="00A81B1C">
      <w:pPr>
        <w:spacing w:before="100" w:beforeAutospacing="1" w:after="100" w:afterAutospacing="1" w:line="240" w:lineRule="auto"/>
        <w:ind w:left="630" w:hanging="630"/>
        <w:jc w:val="both"/>
        <w:rPr>
          <w:rFonts w:ascii="Times New Roman" w:hAnsi="Times New Roman"/>
          <w:sz w:val="24"/>
          <w:szCs w:val="24"/>
        </w:rPr>
      </w:pPr>
      <w:r>
        <w:rPr>
          <w:rFonts w:ascii="Times New Roman" w:hAnsi="Times New Roman"/>
          <w:sz w:val="24"/>
          <w:szCs w:val="24"/>
        </w:rPr>
        <w:t xml:space="preserve">CO4: </w:t>
      </w:r>
      <w:r w:rsidRPr="00D04F4B">
        <w:rPr>
          <w:rFonts w:ascii="Times New Roman" w:hAnsi="Times New Roman"/>
          <w:sz w:val="24"/>
          <w:szCs w:val="24"/>
        </w:rPr>
        <w:t>to understand the theoretical framework of Neutrino physics, Higgs mechanism, CKM mass mixing matrix, experiments from accelerators physics</w:t>
      </w:r>
    </w:p>
    <w:p w:rsidR="00A81B1C" w:rsidRPr="00D04F4B" w:rsidRDefault="00A81B1C" w:rsidP="00A81B1C">
      <w:pPr>
        <w:spacing w:before="100" w:beforeAutospacing="1" w:after="100" w:afterAutospacing="1" w:line="240" w:lineRule="auto"/>
        <w:ind w:left="630" w:hanging="630"/>
        <w:jc w:val="both"/>
        <w:rPr>
          <w:rFonts w:ascii="Times New Roman" w:hAnsi="Times New Roman"/>
          <w:sz w:val="24"/>
          <w:szCs w:val="24"/>
        </w:rPr>
      </w:pPr>
      <w:r>
        <w:rPr>
          <w:rFonts w:ascii="Times New Roman" w:hAnsi="Times New Roman"/>
          <w:sz w:val="24"/>
          <w:szCs w:val="24"/>
        </w:rPr>
        <w:t xml:space="preserve">CO5: </w:t>
      </w:r>
      <w:r w:rsidRPr="00D04F4B">
        <w:rPr>
          <w:rFonts w:ascii="Times New Roman" w:hAnsi="Times New Roman"/>
          <w:sz w:val="24"/>
          <w:szCs w:val="24"/>
        </w:rPr>
        <w:t>to develop tools to enable the quantitative calculation of tree-level electroweak cross-sections; to provide a foundation for more advanced studies in particle physics.</w:t>
      </w:r>
    </w:p>
    <w:p w:rsidR="00A81B1C" w:rsidRPr="00D61306" w:rsidRDefault="00A81B1C" w:rsidP="00A81B1C">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A81B1C" w:rsidTr="00AA75A1">
        <w:tc>
          <w:tcPr>
            <w:tcW w:w="1110"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105" w:type="dxa"/>
            <w:gridSpan w:val="7"/>
          </w:tcPr>
          <w:p w:rsidR="00A81B1C" w:rsidRPr="00404634" w:rsidRDefault="00A81B1C" w:rsidP="00AA75A1">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A81B1C" w:rsidRPr="00404634" w:rsidRDefault="00A81B1C" w:rsidP="00AA75A1">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A81B1C" w:rsidTr="00AA75A1">
        <w:tc>
          <w:tcPr>
            <w:tcW w:w="1110"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4"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83"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84"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A81B1C" w:rsidTr="00AA75A1">
        <w:tc>
          <w:tcPr>
            <w:tcW w:w="1110"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84"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3"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4"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9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r>
      <w:tr w:rsidR="00A81B1C" w:rsidTr="00AA75A1">
        <w:tc>
          <w:tcPr>
            <w:tcW w:w="1110"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84"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3"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4"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r>
      <w:tr w:rsidR="00A81B1C" w:rsidTr="00AA75A1">
        <w:tc>
          <w:tcPr>
            <w:tcW w:w="1110"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CO3</w:t>
            </w:r>
          </w:p>
        </w:tc>
        <w:tc>
          <w:tcPr>
            <w:tcW w:w="884"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3"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4"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r>
      <w:tr w:rsidR="00A81B1C" w:rsidTr="00AA75A1">
        <w:tc>
          <w:tcPr>
            <w:tcW w:w="1110"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CO4</w:t>
            </w:r>
          </w:p>
        </w:tc>
        <w:tc>
          <w:tcPr>
            <w:tcW w:w="884"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3"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4"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9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r>
      <w:tr w:rsidR="00A81B1C" w:rsidTr="00AA75A1">
        <w:tc>
          <w:tcPr>
            <w:tcW w:w="1110"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CO5</w:t>
            </w:r>
          </w:p>
        </w:tc>
        <w:tc>
          <w:tcPr>
            <w:tcW w:w="884"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3"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4"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99"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p>
        </w:tc>
        <w:tc>
          <w:tcPr>
            <w:tcW w:w="787" w:type="dxa"/>
          </w:tcPr>
          <w:p w:rsidR="00A81B1C" w:rsidRPr="00404634" w:rsidRDefault="00A81B1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r>
    </w:tbl>
    <w:p w:rsidR="00540A84" w:rsidRPr="0003585B" w:rsidRDefault="00A81B1C" w:rsidP="00540A84">
      <w:pPr>
        <w:autoSpaceDE w:val="0"/>
        <w:autoSpaceDN w:val="0"/>
        <w:adjustRightInd w:val="0"/>
        <w:spacing w:after="0" w:line="240" w:lineRule="auto"/>
        <w:rPr>
          <w:rFonts w:ascii="Times New Roman" w:hAnsi="Times New Roman"/>
          <w:color w:val="000000"/>
          <w:sz w:val="23"/>
          <w:szCs w:val="23"/>
          <w:lang w:val="en-CA" w:eastAsia="en-CA"/>
        </w:rPr>
      </w:pPr>
      <w:r w:rsidRPr="00D61306">
        <w:rPr>
          <w:rFonts w:ascii="Times New Roman" w:hAnsi="Times New Roman"/>
          <w:sz w:val="24"/>
          <w:szCs w:val="24"/>
        </w:rPr>
        <w:t xml:space="preserve">H = Highly Related; M = </w:t>
      </w:r>
      <w:proofErr w:type="gramStart"/>
      <w:r w:rsidRPr="00D61306">
        <w:rPr>
          <w:rFonts w:ascii="Times New Roman" w:hAnsi="Times New Roman"/>
          <w:sz w:val="24"/>
          <w:szCs w:val="24"/>
        </w:rPr>
        <w:t>Medium  L</w:t>
      </w:r>
      <w:proofErr w:type="gramEnd"/>
      <w:r w:rsidRPr="00D61306">
        <w:rPr>
          <w:rFonts w:ascii="Times New Roman" w:hAnsi="Times New Roman"/>
          <w:sz w:val="24"/>
          <w:szCs w:val="24"/>
        </w:rPr>
        <w:t xml:space="preserve"> = Low</w:t>
      </w:r>
    </w:p>
    <w:p w:rsidR="00540A84" w:rsidRPr="005026AB" w:rsidRDefault="009B17BB" w:rsidP="005026AB">
      <w:pPr>
        <w:spacing w:before="100" w:beforeAutospacing="1" w:after="100" w:afterAutospacing="1"/>
        <w:rPr>
          <w:rFonts w:ascii="Times New Roman" w:hAnsi="Times New Roman"/>
          <w:sz w:val="24"/>
          <w:szCs w:val="24"/>
        </w:rPr>
      </w:pPr>
      <w:r>
        <w:rPr>
          <w:rFonts w:ascii="Times New Roman" w:eastAsia="Calibri" w:hAnsi="Times New Roman"/>
          <w:b/>
          <w:sz w:val="24"/>
          <w:szCs w:val="24"/>
        </w:rPr>
        <w:lastRenderedPageBreak/>
        <w:t>M</w:t>
      </w:r>
      <w:r w:rsidR="00FA0169">
        <w:rPr>
          <w:rFonts w:ascii="Times New Roman" w:eastAsia="Calibri" w:hAnsi="Times New Roman"/>
          <w:b/>
          <w:sz w:val="24"/>
          <w:szCs w:val="24"/>
        </w:rPr>
        <w:t>PH024</w:t>
      </w:r>
      <w:r w:rsidR="000A7810">
        <w:rPr>
          <w:rFonts w:ascii="Times New Roman" w:eastAsia="Calibri" w:hAnsi="Times New Roman"/>
          <w:b/>
          <w:sz w:val="24"/>
          <w:szCs w:val="24"/>
        </w:rPr>
        <w:t>B</w:t>
      </w:r>
      <w:r w:rsidR="00540A84" w:rsidRPr="005026AB">
        <w:rPr>
          <w:rFonts w:ascii="Times New Roman" w:hAnsi="Times New Roman"/>
          <w:b/>
          <w:sz w:val="24"/>
          <w:szCs w:val="24"/>
        </w:rPr>
        <w:t>: Condensed Matter Physics-I</w:t>
      </w:r>
      <w:r w:rsidR="005026AB" w:rsidRPr="005026AB">
        <w:rPr>
          <w:rFonts w:ascii="Times New Roman" w:hAnsi="Times New Roman"/>
          <w:b/>
          <w:sz w:val="24"/>
          <w:szCs w:val="24"/>
        </w:rPr>
        <w:t xml:space="preserve"> </w:t>
      </w:r>
      <w:r w:rsidR="005026AB">
        <w:rPr>
          <w:rFonts w:ascii="Times New Roman" w:hAnsi="Times New Roman"/>
          <w:b/>
          <w:sz w:val="24"/>
          <w:szCs w:val="24"/>
        </w:rPr>
        <w:t xml:space="preserve">                                          </w:t>
      </w:r>
      <w:r w:rsidR="00FA0169">
        <w:rPr>
          <w:rFonts w:ascii="Times New Roman" w:hAnsi="Times New Roman"/>
          <w:b/>
          <w:sz w:val="24"/>
          <w:szCs w:val="24"/>
        </w:rPr>
        <w:t xml:space="preserve">   </w:t>
      </w:r>
      <w:r w:rsidR="005026AB">
        <w:rPr>
          <w:rFonts w:ascii="Times New Roman" w:hAnsi="Times New Roman"/>
          <w:b/>
          <w:sz w:val="24"/>
          <w:szCs w:val="24"/>
        </w:rPr>
        <w:t xml:space="preserve">                    </w:t>
      </w:r>
      <w:r w:rsidR="005026AB" w:rsidRPr="005026AB">
        <w:rPr>
          <w:rFonts w:ascii="Times New Roman" w:hAnsi="Times New Roman"/>
          <w:b/>
          <w:sz w:val="24"/>
          <w:szCs w:val="24"/>
        </w:rPr>
        <w:t>Credit(s): 4</w:t>
      </w:r>
    </w:p>
    <w:p w:rsidR="00540A84" w:rsidRPr="00A01C2C" w:rsidRDefault="00540A84" w:rsidP="00540A84">
      <w:pPr>
        <w:spacing w:before="100" w:beforeAutospacing="1" w:after="100" w:afterAutospacing="1"/>
        <w:jc w:val="both"/>
        <w:rPr>
          <w:rFonts w:ascii="Times New Roman" w:hAnsi="Times New Roman"/>
          <w:lang w:val="en-CA" w:eastAsia="en-CA"/>
        </w:rPr>
      </w:pPr>
      <w:r w:rsidRPr="004F6208">
        <w:rPr>
          <w:rFonts w:ascii="Times New Roman" w:hAnsi="Times New Roman"/>
          <w:b/>
          <w:lang w:val="en-CA" w:eastAsia="en-CA"/>
        </w:rPr>
        <w:t>Structure Factor</w:t>
      </w:r>
      <w:r w:rsidRPr="00A01C2C">
        <w:rPr>
          <w:rFonts w:ascii="Times New Roman" w:hAnsi="Times New Roman"/>
          <w:lang w:val="en-CA" w:eastAsia="en-CA"/>
        </w:rPr>
        <w:t xml:space="preserve">: Static structure factor and its relation with the pair correlation function. </w:t>
      </w:r>
      <w:proofErr w:type="spellStart"/>
      <w:proofErr w:type="gramStart"/>
      <w:r w:rsidRPr="00A01C2C">
        <w:rPr>
          <w:rFonts w:ascii="Times New Roman" w:hAnsi="Times New Roman"/>
          <w:lang w:val="en-CA" w:eastAsia="en-CA"/>
        </w:rPr>
        <w:t>Determinationof</w:t>
      </w:r>
      <w:proofErr w:type="spellEnd"/>
      <w:r w:rsidRPr="00A01C2C">
        <w:rPr>
          <w:rFonts w:ascii="Times New Roman" w:hAnsi="Times New Roman"/>
          <w:lang w:val="en-CA" w:eastAsia="en-CA"/>
        </w:rPr>
        <w:t xml:space="preserve"> structure factor by X-ray and neutron scattering.</w:t>
      </w:r>
      <w:proofErr w:type="gramEnd"/>
      <w:r w:rsidRPr="00A01C2C">
        <w:rPr>
          <w:rFonts w:ascii="Times New Roman" w:hAnsi="Times New Roman"/>
          <w:lang w:val="en-CA" w:eastAsia="en-CA"/>
        </w:rPr>
        <w:t xml:space="preserve"> Inelastic neutron scattering and dynamic structure factor, space time correlation function and its relation with dynamic structure factor, properties of space time correlation function. </w:t>
      </w:r>
      <w:proofErr w:type="spellStart"/>
      <w:proofErr w:type="gramStart"/>
      <w:r w:rsidRPr="00A01C2C">
        <w:rPr>
          <w:rFonts w:ascii="Times New Roman" w:hAnsi="Times New Roman"/>
          <w:lang w:val="en-CA" w:eastAsia="en-CA"/>
        </w:rPr>
        <w:t>Langevin's</w:t>
      </w:r>
      <w:proofErr w:type="spellEnd"/>
      <w:r w:rsidRPr="00A01C2C">
        <w:rPr>
          <w:rFonts w:ascii="Times New Roman" w:hAnsi="Times New Roman"/>
          <w:lang w:val="en-CA" w:eastAsia="en-CA"/>
        </w:rPr>
        <w:t xml:space="preserve"> equation for </w:t>
      </w:r>
      <w:proofErr w:type="spellStart"/>
      <w:r w:rsidRPr="00A01C2C">
        <w:rPr>
          <w:rFonts w:ascii="Times New Roman" w:hAnsi="Times New Roman"/>
          <w:lang w:val="en-CA" w:eastAsia="en-CA"/>
        </w:rPr>
        <w:t>Browninan</w:t>
      </w:r>
      <w:proofErr w:type="spellEnd"/>
      <w:r w:rsidRPr="00A01C2C">
        <w:rPr>
          <w:rFonts w:ascii="Times New Roman" w:hAnsi="Times New Roman"/>
          <w:lang w:val="en-CA" w:eastAsia="en-CA"/>
        </w:rPr>
        <w:t xml:space="preserve"> Motion and its modifications.</w:t>
      </w:r>
      <w:proofErr w:type="gramEnd"/>
      <w:r w:rsidRPr="00A01C2C">
        <w:rPr>
          <w:rFonts w:ascii="Times New Roman" w:hAnsi="Times New Roman"/>
          <w:lang w:val="en-CA" w:eastAsia="en-CA"/>
        </w:rPr>
        <w:t xml:space="preserve"> </w:t>
      </w:r>
      <w:proofErr w:type="gramStart"/>
      <w:r w:rsidRPr="00A01C2C">
        <w:rPr>
          <w:rFonts w:ascii="Times New Roman" w:hAnsi="Times New Roman"/>
          <w:lang w:val="en-CA" w:eastAsia="en-CA"/>
        </w:rPr>
        <w:t xml:space="preserve">Velocity </w:t>
      </w:r>
      <w:proofErr w:type="spellStart"/>
      <w:r w:rsidRPr="00A01C2C">
        <w:rPr>
          <w:rFonts w:ascii="Times New Roman" w:hAnsi="Times New Roman"/>
          <w:lang w:val="en-CA" w:eastAsia="en-CA"/>
        </w:rPr>
        <w:t>autocorelatiion</w:t>
      </w:r>
      <w:proofErr w:type="spellEnd"/>
      <w:r w:rsidRPr="00A01C2C">
        <w:rPr>
          <w:rFonts w:ascii="Times New Roman" w:hAnsi="Times New Roman"/>
          <w:lang w:val="en-CA" w:eastAsia="en-CA"/>
        </w:rPr>
        <w:t xml:space="preserve"> function, mean square displacement, Relation between velocity </w:t>
      </w:r>
      <w:proofErr w:type="spellStart"/>
      <w:r w:rsidRPr="00A01C2C">
        <w:rPr>
          <w:rFonts w:ascii="Times New Roman" w:hAnsi="Times New Roman"/>
          <w:lang w:val="en-CA" w:eastAsia="en-CA"/>
        </w:rPr>
        <w:t>autocorelation</w:t>
      </w:r>
      <w:proofErr w:type="spellEnd"/>
      <w:r w:rsidRPr="00A01C2C">
        <w:rPr>
          <w:rFonts w:ascii="Times New Roman" w:hAnsi="Times New Roman"/>
          <w:lang w:val="en-CA" w:eastAsia="en-CA"/>
        </w:rPr>
        <w:t xml:space="preserve"> function and diffusion coefficient.</w:t>
      </w:r>
      <w:proofErr w:type="gramEnd"/>
    </w:p>
    <w:p w:rsidR="00540A84" w:rsidRPr="00A01C2C" w:rsidRDefault="00540A84" w:rsidP="00540A84">
      <w:pPr>
        <w:spacing w:before="100" w:beforeAutospacing="1" w:after="100" w:afterAutospacing="1"/>
        <w:jc w:val="both"/>
        <w:rPr>
          <w:rFonts w:ascii="Times New Roman" w:hAnsi="Times New Roman"/>
          <w:lang w:val="en-CA" w:eastAsia="en-CA"/>
        </w:rPr>
      </w:pPr>
      <w:r w:rsidRPr="004F6208">
        <w:rPr>
          <w:rFonts w:ascii="Times New Roman" w:hAnsi="Times New Roman"/>
          <w:b/>
          <w:lang w:val="en-CA" w:eastAsia="en-CA"/>
        </w:rPr>
        <w:t>Liquid Metals</w:t>
      </w:r>
      <w:r w:rsidRPr="00A01C2C">
        <w:rPr>
          <w:rFonts w:ascii="Times New Roman" w:hAnsi="Times New Roman"/>
          <w:lang w:val="en-CA" w:eastAsia="en-CA"/>
        </w:rPr>
        <w:t xml:space="preserve">: Metallic interactions-Kinetic energy, electrostatic exchange and correlation, </w:t>
      </w:r>
      <w:proofErr w:type="spellStart"/>
      <w:r w:rsidRPr="00A01C2C">
        <w:rPr>
          <w:rFonts w:ascii="Times New Roman" w:hAnsi="Times New Roman"/>
          <w:lang w:val="en-CA" w:eastAsia="en-CA"/>
        </w:rPr>
        <w:t>Pseudopotential</w:t>
      </w:r>
      <w:proofErr w:type="spellEnd"/>
      <w:r w:rsidRPr="00A01C2C">
        <w:rPr>
          <w:rFonts w:ascii="Times New Roman" w:hAnsi="Times New Roman"/>
          <w:lang w:val="en-CA" w:eastAsia="en-CA"/>
        </w:rPr>
        <w:t xml:space="preserve"> formalism, diffraction model, structure factor, form factor for local and nonlocal potentials, energy </w:t>
      </w:r>
      <w:proofErr w:type="spellStart"/>
      <w:proofErr w:type="gramStart"/>
      <w:r w:rsidRPr="00A01C2C">
        <w:rPr>
          <w:rFonts w:ascii="Times New Roman" w:hAnsi="Times New Roman"/>
          <w:lang w:val="en-CA" w:eastAsia="en-CA"/>
        </w:rPr>
        <w:t>eigen</w:t>
      </w:r>
      <w:proofErr w:type="spellEnd"/>
      <w:proofErr w:type="gramEnd"/>
      <w:r w:rsidRPr="00A01C2C">
        <w:rPr>
          <w:rFonts w:ascii="Times New Roman" w:hAnsi="Times New Roman"/>
          <w:lang w:val="en-CA" w:eastAsia="en-CA"/>
        </w:rPr>
        <w:t xml:space="preserve"> states, dielectric screening. </w:t>
      </w:r>
      <w:proofErr w:type="gramStart"/>
      <w:r w:rsidRPr="00A01C2C">
        <w:rPr>
          <w:rFonts w:ascii="Times New Roman" w:hAnsi="Times New Roman"/>
          <w:lang w:val="en-CA" w:eastAsia="en-CA"/>
        </w:rPr>
        <w:t xml:space="preserve">Energy wave number characteristics, calculation of </w:t>
      </w:r>
      <w:proofErr w:type="spellStart"/>
      <w:r w:rsidRPr="00A01C2C">
        <w:rPr>
          <w:rFonts w:ascii="Times New Roman" w:hAnsi="Times New Roman"/>
          <w:lang w:val="en-CA" w:eastAsia="en-CA"/>
        </w:rPr>
        <w:t>phonone</w:t>
      </w:r>
      <w:proofErr w:type="spellEnd"/>
      <w:r w:rsidRPr="00A01C2C">
        <w:rPr>
          <w:rFonts w:ascii="Times New Roman" w:hAnsi="Times New Roman"/>
          <w:lang w:val="en-CA" w:eastAsia="en-CA"/>
        </w:rPr>
        <w:t xml:space="preserve"> dispersion of liquid metals.</w:t>
      </w:r>
      <w:proofErr w:type="gramEnd"/>
      <w:r w:rsidRPr="00A01C2C">
        <w:rPr>
          <w:rFonts w:ascii="Times New Roman" w:hAnsi="Times New Roman"/>
          <w:lang w:val="en-CA" w:eastAsia="en-CA"/>
        </w:rPr>
        <w:t xml:space="preserve"> </w:t>
      </w:r>
      <w:proofErr w:type="gramStart"/>
      <w:r w:rsidRPr="00A01C2C">
        <w:rPr>
          <w:rFonts w:ascii="Times New Roman" w:hAnsi="Times New Roman"/>
          <w:lang w:val="en-CA" w:eastAsia="en-CA"/>
        </w:rPr>
        <w:t>Band structure energy in momentum and direct space.</w:t>
      </w:r>
      <w:proofErr w:type="gramEnd"/>
      <w:r w:rsidRPr="00A01C2C">
        <w:rPr>
          <w:rFonts w:ascii="Times New Roman" w:hAnsi="Times New Roman"/>
          <w:lang w:val="en-CA" w:eastAsia="en-CA"/>
        </w:rPr>
        <w:t xml:space="preserve"> </w:t>
      </w:r>
      <w:proofErr w:type="spellStart"/>
      <w:r w:rsidRPr="00A01C2C">
        <w:rPr>
          <w:rFonts w:ascii="Times New Roman" w:hAnsi="Times New Roman"/>
          <w:lang w:val="en-CA" w:eastAsia="en-CA"/>
        </w:rPr>
        <w:t>Ziman's</w:t>
      </w:r>
      <w:proofErr w:type="spellEnd"/>
      <w:r w:rsidRPr="00A01C2C">
        <w:rPr>
          <w:rFonts w:ascii="Times New Roman" w:hAnsi="Times New Roman"/>
          <w:lang w:val="en-CA" w:eastAsia="en-CA"/>
        </w:rPr>
        <w:t xml:space="preserve"> resistivity formula, Green function method for energy bands in liquid metals.</w:t>
      </w:r>
    </w:p>
    <w:p w:rsidR="00540A84" w:rsidRPr="00A01C2C" w:rsidRDefault="00540A84" w:rsidP="00540A84">
      <w:pPr>
        <w:spacing w:before="100" w:beforeAutospacing="1" w:after="100" w:afterAutospacing="1"/>
        <w:jc w:val="both"/>
        <w:rPr>
          <w:rFonts w:ascii="Times New Roman" w:hAnsi="Times New Roman"/>
          <w:lang w:val="en-CA" w:eastAsia="en-CA"/>
        </w:rPr>
      </w:pPr>
      <w:r w:rsidRPr="004F6208">
        <w:rPr>
          <w:rFonts w:ascii="Times New Roman" w:hAnsi="Times New Roman"/>
          <w:b/>
          <w:lang w:val="en-CA" w:eastAsia="en-CA"/>
        </w:rPr>
        <w:t>Quantum Liquids</w:t>
      </w:r>
      <w:r w:rsidRPr="00A01C2C">
        <w:rPr>
          <w:rFonts w:ascii="Times New Roman" w:hAnsi="Times New Roman"/>
          <w:lang w:val="en-CA" w:eastAsia="en-CA"/>
        </w:rPr>
        <w:t xml:space="preserve">: Distinction between classical and quantum liquids, </w:t>
      </w:r>
      <w:proofErr w:type="spellStart"/>
      <w:r w:rsidRPr="00A01C2C">
        <w:rPr>
          <w:rFonts w:ascii="Times New Roman" w:hAnsi="Times New Roman"/>
          <w:lang w:val="en-CA" w:eastAsia="en-CA"/>
        </w:rPr>
        <w:t>critetria</w:t>
      </w:r>
      <w:proofErr w:type="spellEnd"/>
      <w:r w:rsidRPr="00A01C2C">
        <w:rPr>
          <w:rFonts w:ascii="Times New Roman" w:hAnsi="Times New Roman"/>
          <w:lang w:val="en-CA" w:eastAsia="en-CA"/>
        </w:rPr>
        <w:t xml:space="preserve"> for freezing, phase diagram of He4, He I and He II </w:t>
      </w:r>
      <w:proofErr w:type="spellStart"/>
      <w:r w:rsidRPr="00A01C2C">
        <w:rPr>
          <w:rFonts w:ascii="Times New Roman" w:hAnsi="Times New Roman"/>
          <w:lang w:val="en-CA" w:eastAsia="en-CA"/>
        </w:rPr>
        <w:t>Tisaza's</w:t>
      </w:r>
      <w:proofErr w:type="spellEnd"/>
      <w:r w:rsidRPr="00A01C2C">
        <w:rPr>
          <w:rFonts w:ascii="Times New Roman" w:hAnsi="Times New Roman"/>
          <w:lang w:val="en-CA" w:eastAsia="en-CA"/>
        </w:rPr>
        <w:t xml:space="preserve"> two fluid model, entropy filter, Fountain effect, </w:t>
      </w:r>
      <w:proofErr w:type="spellStart"/>
      <w:r w:rsidRPr="00A01C2C">
        <w:rPr>
          <w:rFonts w:ascii="Times New Roman" w:hAnsi="Times New Roman"/>
          <w:lang w:val="en-CA" w:eastAsia="en-CA"/>
        </w:rPr>
        <w:t>superfluid</w:t>
      </w:r>
      <w:proofErr w:type="spellEnd"/>
      <w:r w:rsidRPr="00A01C2C">
        <w:rPr>
          <w:rFonts w:ascii="Times New Roman" w:hAnsi="Times New Roman"/>
          <w:lang w:val="en-CA" w:eastAsia="en-CA"/>
        </w:rPr>
        <w:t xml:space="preserve"> film vehicle, Viscosity and specific heat of He4, first sound, second sound, third sound and fourth sound, Landau theory: </w:t>
      </w:r>
      <w:proofErr w:type="spellStart"/>
      <w:r w:rsidRPr="00A01C2C">
        <w:rPr>
          <w:rFonts w:ascii="Times New Roman" w:hAnsi="Times New Roman"/>
          <w:lang w:val="en-CA" w:eastAsia="en-CA"/>
        </w:rPr>
        <w:t>Rotons</w:t>
      </w:r>
      <w:proofErr w:type="spellEnd"/>
      <w:r w:rsidRPr="00A01C2C">
        <w:rPr>
          <w:rFonts w:ascii="Times New Roman" w:hAnsi="Times New Roman"/>
          <w:lang w:val="en-CA" w:eastAsia="en-CA"/>
        </w:rPr>
        <w:t xml:space="preserve"> and </w:t>
      </w:r>
      <w:proofErr w:type="spellStart"/>
      <w:r w:rsidRPr="00A01C2C">
        <w:rPr>
          <w:rFonts w:ascii="Times New Roman" w:hAnsi="Times New Roman"/>
          <w:lang w:val="en-CA" w:eastAsia="en-CA"/>
        </w:rPr>
        <w:t>Phonis</w:t>
      </w:r>
      <w:proofErr w:type="spellEnd"/>
      <w:r w:rsidRPr="00A01C2C">
        <w:rPr>
          <w:rFonts w:ascii="Times New Roman" w:hAnsi="Times New Roman"/>
          <w:lang w:val="en-CA" w:eastAsia="en-CA"/>
        </w:rPr>
        <w:t xml:space="preserve">, t-matrix theory of </w:t>
      </w:r>
      <w:proofErr w:type="spellStart"/>
      <w:r w:rsidRPr="00A01C2C">
        <w:rPr>
          <w:rFonts w:ascii="Times New Roman" w:hAnsi="Times New Roman"/>
          <w:lang w:val="en-CA" w:eastAsia="en-CA"/>
        </w:rPr>
        <w:t>superfluid</w:t>
      </w:r>
      <w:proofErr w:type="spellEnd"/>
      <w:r w:rsidRPr="00A01C2C">
        <w:rPr>
          <w:rFonts w:ascii="Times New Roman" w:hAnsi="Times New Roman"/>
          <w:lang w:val="en-CA" w:eastAsia="en-CA"/>
        </w:rPr>
        <w:t xml:space="preserve"> He. </w:t>
      </w:r>
      <w:proofErr w:type="gramStart"/>
      <w:r w:rsidRPr="00A01C2C">
        <w:rPr>
          <w:rFonts w:ascii="Times New Roman" w:hAnsi="Times New Roman"/>
          <w:lang w:val="en-CA" w:eastAsia="en-CA"/>
        </w:rPr>
        <w:t xml:space="preserve">Basic differences in </w:t>
      </w:r>
      <w:proofErr w:type="spellStart"/>
      <w:r w:rsidRPr="00A01C2C">
        <w:rPr>
          <w:rFonts w:ascii="Times New Roman" w:hAnsi="Times New Roman"/>
          <w:lang w:val="en-CA" w:eastAsia="en-CA"/>
        </w:rPr>
        <w:t>superfluidity</w:t>
      </w:r>
      <w:proofErr w:type="spellEnd"/>
      <w:r w:rsidRPr="00A01C2C">
        <w:rPr>
          <w:rFonts w:ascii="Times New Roman" w:hAnsi="Times New Roman"/>
          <w:lang w:val="en-CA" w:eastAsia="en-CA"/>
        </w:rPr>
        <w:t xml:space="preserve"> in He3 and He4.</w:t>
      </w:r>
      <w:proofErr w:type="gramEnd"/>
    </w:p>
    <w:p w:rsidR="00540A84" w:rsidRPr="00A01C2C" w:rsidRDefault="00540A84" w:rsidP="00540A84">
      <w:pPr>
        <w:spacing w:before="100" w:beforeAutospacing="1" w:after="100" w:afterAutospacing="1"/>
        <w:jc w:val="both"/>
        <w:rPr>
          <w:rFonts w:ascii="Times New Roman" w:hAnsi="Times New Roman"/>
          <w:lang w:val="en-CA" w:eastAsia="en-CA"/>
        </w:rPr>
      </w:pPr>
      <w:r w:rsidRPr="004F6208">
        <w:rPr>
          <w:rFonts w:ascii="Times New Roman" w:hAnsi="Times New Roman"/>
          <w:b/>
          <w:lang w:val="en-CA" w:eastAsia="en-CA"/>
        </w:rPr>
        <w:t>Exotic Solids</w:t>
      </w:r>
      <w:r w:rsidRPr="00A01C2C">
        <w:rPr>
          <w:rFonts w:ascii="Times New Roman" w:hAnsi="Times New Roman"/>
          <w:lang w:val="en-CA" w:eastAsia="en-CA"/>
        </w:rPr>
        <w:t xml:space="preserve">: Structure and symmetries of liquids, liquid crystals and amorphous solids. </w:t>
      </w:r>
      <w:proofErr w:type="spellStart"/>
      <w:proofErr w:type="gramStart"/>
      <w:r w:rsidRPr="00A01C2C">
        <w:rPr>
          <w:rFonts w:ascii="Times New Roman" w:hAnsi="Times New Roman"/>
          <w:lang w:val="en-CA" w:eastAsia="en-CA"/>
        </w:rPr>
        <w:t>Aperiodic</w:t>
      </w:r>
      <w:proofErr w:type="spellEnd"/>
      <w:r w:rsidRPr="00A01C2C">
        <w:rPr>
          <w:rFonts w:ascii="Times New Roman" w:hAnsi="Times New Roman"/>
          <w:lang w:val="en-CA" w:eastAsia="en-CA"/>
        </w:rPr>
        <w:t xml:space="preserve"> solids and </w:t>
      </w:r>
      <w:proofErr w:type="spellStart"/>
      <w:r w:rsidRPr="00A01C2C">
        <w:rPr>
          <w:rFonts w:ascii="Times New Roman" w:hAnsi="Times New Roman"/>
          <w:lang w:val="en-CA" w:eastAsia="en-CA"/>
        </w:rPr>
        <w:t>quasicrystals</w:t>
      </w:r>
      <w:proofErr w:type="spellEnd"/>
      <w:r w:rsidRPr="00A01C2C">
        <w:rPr>
          <w:rFonts w:ascii="Times New Roman" w:hAnsi="Times New Roman"/>
          <w:lang w:val="en-CA" w:eastAsia="en-CA"/>
        </w:rPr>
        <w:t xml:space="preserve">; </w:t>
      </w:r>
      <w:proofErr w:type="spellStart"/>
      <w:r w:rsidRPr="00A01C2C">
        <w:rPr>
          <w:rFonts w:ascii="Times New Roman" w:hAnsi="Times New Roman"/>
          <w:lang w:val="en-CA" w:eastAsia="en-CA"/>
        </w:rPr>
        <w:t>Fibonanccy</w:t>
      </w:r>
      <w:proofErr w:type="spellEnd"/>
      <w:r w:rsidRPr="00A01C2C">
        <w:rPr>
          <w:rFonts w:ascii="Times New Roman" w:hAnsi="Times New Roman"/>
          <w:lang w:val="en-CA" w:eastAsia="en-CA"/>
        </w:rPr>
        <w:t xml:space="preserve"> </w:t>
      </w:r>
      <w:proofErr w:type="spellStart"/>
      <w:r w:rsidRPr="00A01C2C">
        <w:rPr>
          <w:rFonts w:ascii="Times New Roman" w:hAnsi="Times New Roman"/>
          <w:lang w:val="en-CA" w:eastAsia="en-CA"/>
        </w:rPr>
        <w:t>sequency</w:t>
      </w:r>
      <w:proofErr w:type="spellEnd"/>
      <w:r w:rsidRPr="00A01C2C">
        <w:rPr>
          <w:rFonts w:ascii="Times New Roman" w:hAnsi="Times New Roman"/>
          <w:lang w:val="en-CA" w:eastAsia="en-CA"/>
        </w:rPr>
        <w:t>, Penrose lattices and their extension to 3-dimensions, Special carbon solids.</w:t>
      </w:r>
      <w:proofErr w:type="gramEnd"/>
      <w:r w:rsidRPr="00A01C2C">
        <w:rPr>
          <w:rFonts w:ascii="Times New Roman" w:hAnsi="Times New Roman"/>
          <w:lang w:val="en-CA" w:eastAsia="en-CA"/>
        </w:rPr>
        <w:t xml:space="preserve"> </w:t>
      </w:r>
      <w:proofErr w:type="spellStart"/>
      <w:proofErr w:type="gramStart"/>
      <w:r w:rsidRPr="00A01C2C">
        <w:rPr>
          <w:rFonts w:ascii="Times New Roman" w:hAnsi="Times New Roman"/>
          <w:lang w:val="en-CA" w:eastAsia="en-CA"/>
        </w:rPr>
        <w:t>Fullerences</w:t>
      </w:r>
      <w:proofErr w:type="spellEnd"/>
      <w:r w:rsidRPr="00A01C2C">
        <w:rPr>
          <w:rFonts w:ascii="Times New Roman" w:hAnsi="Times New Roman"/>
          <w:lang w:val="en-CA" w:eastAsia="en-CA"/>
        </w:rPr>
        <w:t xml:space="preserve"> and tubules; formation and characterization of </w:t>
      </w:r>
      <w:proofErr w:type="spellStart"/>
      <w:r w:rsidRPr="00A01C2C">
        <w:rPr>
          <w:rFonts w:ascii="Times New Roman" w:hAnsi="Times New Roman"/>
          <w:lang w:val="en-CA" w:eastAsia="en-CA"/>
        </w:rPr>
        <w:t>fullerences</w:t>
      </w:r>
      <w:proofErr w:type="spellEnd"/>
      <w:r w:rsidRPr="00A01C2C">
        <w:rPr>
          <w:rFonts w:ascii="Times New Roman" w:hAnsi="Times New Roman"/>
          <w:lang w:val="en-CA" w:eastAsia="en-CA"/>
        </w:rPr>
        <w:t xml:space="preserve"> and tubules.</w:t>
      </w:r>
      <w:proofErr w:type="gramEnd"/>
      <w:r w:rsidRPr="00A01C2C">
        <w:rPr>
          <w:rFonts w:ascii="Times New Roman" w:hAnsi="Times New Roman"/>
          <w:lang w:val="en-CA" w:eastAsia="en-CA"/>
        </w:rPr>
        <w:t xml:space="preserve"> </w:t>
      </w:r>
      <w:proofErr w:type="gramStart"/>
      <w:r w:rsidRPr="00A01C2C">
        <w:rPr>
          <w:rFonts w:ascii="Times New Roman" w:hAnsi="Times New Roman"/>
          <w:lang w:val="en-CA" w:eastAsia="en-CA"/>
        </w:rPr>
        <w:t xml:space="preserve">Single wall and </w:t>
      </w:r>
      <w:proofErr w:type="spellStart"/>
      <w:r w:rsidRPr="00A01C2C">
        <w:rPr>
          <w:rFonts w:ascii="Times New Roman" w:hAnsi="Times New Roman"/>
          <w:lang w:val="en-CA" w:eastAsia="en-CA"/>
        </w:rPr>
        <w:t>multivwall</w:t>
      </w:r>
      <w:proofErr w:type="spellEnd"/>
      <w:r w:rsidRPr="00A01C2C">
        <w:rPr>
          <w:rFonts w:ascii="Times New Roman" w:hAnsi="Times New Roman"/>
          <w:lang w:val="en-CA" w:eastAsia="en-CA"/>
        </w:rPr>
        <w:t xml:space="preserve"> carbon tubules.</w:t>
      </w:r>
      <w:proofErr w:type="gramEnd"/>
      <w:r w:rsidRPr="00A01C2C">
        <w:rPr>
          <w:rFonts w:ascii="Times New Roman" w:hAnsi="Times New Roman"/>
          <w:lang w:val="en-CA" w:eastAsia="en-CA"/>
        </w:rPr>
        <w:t xml:space="preserve"> </w:t>
      </w:r>
      <w:proofErr w:type="gramStart"/>
      <w:r w:rsidRPr="00A01C2C">
        <w:rPr>
          <w:rFonts w:ascii="Times New Roman" w:hAnsi="Times New Roman"/>
          <w:lang w:val="en-CA" w:eastAsia="en-CA"/>
        </w:rPr>
        <w:t>Electronic properties of tubules.</w:t>
      </w:r>
      <w:proofErr w:type="gramEnd"/>
      <w:r w:rsidRPr="00A01C2C">
        <w:rPr>
          <w:rFonts w:ascii="Times New Roman" w:hAnsi="Times New Roman"/>
          <w:lang w:val="en-CA" w:eastAsia="en-CA"/>
        </w:rPr>
        <w:t xml:space="preserve"> Carbon </w:t>
      </w:r>
      <w:proofErr w:type="spellStart"/>
      <w:r w:rsidRPr="00A01C2C">
        <w:rPr>
          <w:rFonts w:ascii="Times New Roman" w:hAnsi="Times New Roman"/>
          <w:lang w:val="en-CA" w:eastAsia="en-CA"/>
        </w:rPr>
        <w:t>nanotubule</w:t>
      </w:r>
      <w:proofErr w:type="spellEnd"/>
      <w:r w:rsidRPr="00A01C2C">
        <w:rPr>
          <w:rFonts w:ascii="Times New Roman" w:hAnsi="Times New Roman"/>
          <w:lang w:val="en-CA" w:eastAsia="en-CA"/>
        </w:rPr>
        <w:t xml:space="preserve"> based electronic based devices Definition and properties of </w:t>
      </w:r>
      <w:proofErr w:type="spellStart"/>
      <w:r w:rsidRPr="00A01C2C">
        <w:rPr>
          <w:rFonts w:ascii="Times New Roman" w:hAnsi="Times New Roman"/>
          <w:lang w:val="en-CA" w:eastAsia="en-CA"/>
        </w:rPr>
        <w:t>nanostrctured</w:t>
      </w:r>
      <w:proofErr w:type="spellEnd"/>
      <w:r w:rsidRPr="00A01C2C">
        <w:rPr>
          <w:rFonts w:ascii="Times New Roman" w:hAnsi="Times New Roman"/>
          <w:lang w:val="en-CA" w:eastAsia="en-CA"/>
        </w:rPr>
        <w:t xml:space="preserve"> materials. </w:t>
      </w:r>
      <w:proofErr w:type="spellStart"/>
      <w:proofErr w:type="gramStart"/>
      <w:r w:rsidRPr="00A01C2C">
        <w:rPr>
          <w:rFonts w:ascii="Times New Roman" w:hAnsi="Times New Roman"/>
          <w:lang w:val="en-CA" w:eastAsia="en-CA"/>
        </w:rPr>
        <w:t>Methodsof</w:t>
      </w:r>
      <w:proofErr w:type="spellEnd"/>
      <w:r w:rsidRPr="00A01C2C">
        <w:rPr>
          <w:rFonts w:ascii="Times New Roman" w:hAnsi="Times New Roman"/>
          <w:lang w:val="en-CA" w:eastAsia="en-CA"/>
        </w:rPr>
        <w:t xml:space="preserve"> synthesis of </w:t>
      </w:r>
      <w:proofErr w:type="spellStart"/>
      <w:r w:rsidRPr="00A01C2C">
        <w:rPr>
          <w:rFonts w:ascii="Times New Roman" w:hAnsi="Times New Roman"/>
          <w:lang w:val="en-CA" w:eastAsia="en-CA"/>
        </w:rPr>
        <w:t>nanostructured</w:t>
      </w:r>
      <w:proofErr w:type="spellEnd"/>
      <w:r w:rsidRPr="00A01C2C">
        <w:rPr>
          <w:rFonts w:ascii="Times New Roman" w:hAnsi="Times New Roman"/>
          <w:lang w:val="en-CA" w:eastAsia="en-CA"/>
        </w:rPr>
        <w:t xml:space="preserve"> materials.</w:t>
      </w:r>
      <w:proofErr w:type="gramEnd"/>
      <w:r w:rsidRPr="00A01C2C">
        <w:rPr>
          <w:rFonts w:ascii="Times New Roman" w:hAnsi="Times New Roman"/>
          <w:lang w:val="en-CA" w:eastAsia="en-CA"/>
        </w:rPr>
        <w:t xml:space="preserve"> </w:t>
      </w:r>
      <w:proofErr w:type="gramStart"/>
      <w:r w:rsidRPr="00A01C2C">
        <w:rPr>
          <w:rFonts w:ascii="Times New Roman" w:hAnsi="Times New Roman"/>
          <w:lang w:val="en-CA" w:eastAsia="en-CA"/>
        </w:rPr>
        <w:t xml:space="preserve">Special experimental techniques for characterization of </w:t>
      </w:r>
      <w:proofErr w:type="spellStart"/>
      <w:r w:rsidRPr="00A01C2C">
        <w:rPr>
          <w:rFonts w:ascii="Times New Roman" w:hAnsi="Times New Roman"/>
          <w:lang w:val="en-CA" w:eastAsia="en-CA"/>
        </w:rPr>
        <w:t>nanostrcutred</w:t>
      </w:r>
      <w:proofErr w:type="spellEnd"/>
      <w:r w:rsidRPr="00A01C2C">
        <w:rPr>
          <w:rFonts w:ascii="Times New Roman" w:hAnsi="Times New Roman"/>
          <w:lang w:val="en-CA" w:eastAsia="en-CA"/>
        </w:rPr>
        <w:t xml:space="preserve"> materials.</w:t>
      </w:r>
      <w:proofErr w:type="gramEnd"/>
      <w:r w:rsidRPr="00A01C2C">
        <w:rPr>
          <w:rFonts w:ascii="Times New Roman" w:hAnsi="Times New Roman"/>
          <w:lang w:val="en-CA" w:eastAsia="en-CA"/>
        </w:rPr>
        <w:t xml:space="preserve"> </w:t>
      </w:r>
      <w:proofErr w:type="gramStart"/>
      <w:r w:rsidRPr="00A01C2C">
        <w:rPr>
          <w:rFonts w:ascii="Times New Roman" w:hAnsi="Times New Roman"/>
          <w:lang w:val="en-CA" w:eastAsia="en-CA"/>
        </w:rPr>
        <w:t>Quantum size effect and its applications.</w:t>
      </w:r>
      <w:proofErr w:type="gramEnd"/>
    </w:p>
    <w:p w:rsidR="00540A84" w:rsidRPr="004F6208" w:rsidRDefault="00540A84" w:rsidP="00540A84">
      <w:pPr>
        <w:rPr>
          <w:rFonts w:ascii="Times New Roman" w:hAnsi="Times New Roman"/>
          <w:lang w:val="en-CA" w:eastAsia="en-CA"/>
        </w:rPr>
      </w:pPr>
      <w:r w:rsidRPr="004F6208">
        <w:rPr>
          <w:rFonts w:ascii="Times New Roman" w:hAnsi="Times New Roman"/>
          <w:b/>
          <w:bCs/>
          <w:iCs/>
          <w:lang w:val="en-CA" w:eastAsia="en-CA"/>
        </w:rPr>
        <w:t>References Books</w:t>
      </w:r>
      <w:r w:rsidRPr="004F6208">
        <w:rPr>
          <w:rFonts w:ascii="Times New Roman" w:hAnsi="Times New Roman"/>
          <w:lang w:val="en-CA" w:eastAsia="en-CA"/>
        </w:rPr>
        <w:t xml:space="preserve"> </w:t>
      </w:r>
    </w:p>
    <w:p w:rsidR="00540A84" w:rsidRPr="00A01C2C" w:rsidRDefault="00540A84" w:rsidP="00A81B1C">
      <w:pPr>
        <w:numPr>
          <w:ilvl w:val="0"/>
          <w:numId w:val="9"/>
        </w:numPr>
        <w:spacing w:before="100" w:beforeAutospacing="1" w:after="100" w:afterAutospacing="1" w:line="240" w:lineRule="auto"/>
        <w:rPr>
          <w:rFonts w:ascii="Times New Roman" w:hAnsi="Times New Roman"/>
          <w:lang w:val="en-CA" w:eastAsia="en-CA"/>
        </w:rPr>
      </w:pPr>
      <w:proofErr w:type="spellStart"/>
      <w:r w:rsidRPr="00A01C2C">
        <w:rPr>
          <w:rFonts w:ascii="Times New Roman" w:hAnsi="Times New Roman"/>
          <w:lang w:val="en-CA" w:eastAsia="en-CA"/>
        </w:rPr>
        <w:t>Egelestaff</w:t>
      </w:r>
      <w:proofErr w:type="spellEnd"/>
      <w:r w:rsidRPr="00A01C2C">
        <w:rPr>
          <w:rFonts w:ascii="Times New Roman" w:hAnsi="Times New Roman"/>
          <w:lang w:val="en-CA" w:eastAsia="en-CA"/>
        </w:rPr>
        <w:t xml:space="preserve">: In Introduction to the Liquid State (Chapters 2, 3, 5, 6, 7 and 8.) </w:t>
      </w:r>
    </w:p>
    <w:p w:rsidR="00540A84" w:rsidRPr="00A01C2C" w:rsidRDefault="00540A84" w:rsidP="00A81B1C">
      <w:pPr>
        <w:numPr>
          <w:ilvl w:val="0"/>
          <w:numId w:val="9"/>
        </w:numPr>
        <w:spacing w:before="100" w:beforeAutospacing="1" w:after="100" w:afterAutospacing="1" w:line="240" w:lineRule="auto"/>
        <w:rPr>
          <w:rFonts w:ascii="Times New Roman" w:hAnsi="Times New Roman"/>
          <w:lang w:val="en-CA" w:eastAsia="en-CA"/>
        </w:rPr>
      </w:pPr>
      <w:r w:rsidRPr="00A01C2C">
        <w:rPr>
          <w:rFonts w:ascii="Times New Roman" w:hAnsi="Times New Roman"/>
          <w:lang w:val="en-CA" w:eastAsia="en-CA"/>
        </w:rPr>
        <w:t xml:space="preserve">Hansen and McDonald : Theory of Simple Liquids, (Chapters 3, 5, 7, and 9). </w:t>
      </w:r>
    </w:p>
    <w:p w:rsidR="00540A84" w:rsidRPr="00A01C2C" w:rsidRDefault="00540A84" w:rsidP="00A81B1C">
      <w:pPr>
        <w:numPr>
          <w:ilvl w:val="0"/>
          <w:numId w:val="9"/>
        </w:numPr>
        <w:spacing w:before="100" w:beforeAutospacing="1" w:after="100" w:afterAutospacing="1" w:line="240" w:lineRule="auto"/>
        <w:rPr>
          <w:rFonts w:ascii="Times New Roman" w:hAnsi="Times New Roman"/>
          <w:lang w:val="en-CA" w:eastAsia="en-CA"/>
        </w:rPr>
      </w:pPr>
      <w:r w:rsidRPr="00A01C2C">
        <w:rPr>
          <w:rFonts w:ascii="Times New Roman" w:hAnsi="Times New Roman"/>
          <w:lang w:val="en-CA" w:eastAsia="en-CA"/>
        </w:rPr>
        <w:t xml:space="preserve">D. Pines and P. </w:t>
      </w:r>
      <w:proofErr w:type="spellStart"/>
      <w:r w:rsidRPr="00A01C2C">
        <w:rPr>
          <w:rFonts w:ascii="Times New Roman" w:hAnsi="Times New Roman"/>
          <w:lang w:val="en-CA" w:eastAsia="en-CA"/>
        </w:rPr>
        <w:t>Nozier</w:t>
      </w:r>
      <w:proofErr w:type="spellEnd"/>
      <w:r w:rsidRPr="00A01C2C">
        <w:rPr>
          <w:rFonts w:ascii="Times New Roman" w:hAnsi="Times New Roman"/>
          <w:lang w:val="en-CA" w:eastAsia="en-CA"/>
        </w:rPr>
        <w:t xml:space="preserve">: The Theory of Quantum Liquid. </w:t>
      </w:r>
    </w:p>
    <w:p w:rsidR="00540A84" w:rsidRPr="00A01C2C" w:rsidRDefault="00540A84" w:rsidP="00A81B1C">
      <w:pPr>
        <w:numPr>
          <w:ilvl w:val="0"/>
          <w:numId w:val="9"/>
        </w:numPr>
        <w:spacing w:before="100" w:beforeAutospacing="1" w:after="100" w:afterAutospacing="1" w:line="240" w:lineRule="auto"/>
        <w:rPr>
          <w:rFonts w:ascii="Times New Roman" w:hAnsi="Times New Roman"/>
          <w:lang w:val="en-CA" w:eastAsia="en-CA"/>
        </w:rPr>
      </w:pPr>
      <w:r w:rsidRPr="00A01C2C">
        <w:rPr>
          <w:rFonts w:ascii="Times New Roman" w:hAnsi="Times New Roman"/>
          <w:lang w:val="en-CA" w:eastAsia="en-CA"/>
        </w:rPr>
        <w:t xml:space="preserve">W.A. </w:t>
      </w:r>
      <w:proofErr w:type="spellStart"/>
      <w:r w:rsidRPr="00A01C2C">
        <w:rPr>
          <w:rFonts w:ascii="Times New Roman" w:hAnsi="Times New Roman"/>
          <w:lang w:val="en-CA" w:eastAsia="en-CA"/>
        </w:rPr>
        <w:t>Harison</w:t>
      </w:r>
      <w:proofErr w:type="spellEnd"/>
      <w:r w:rsidRPr="00A01C2C">
        <w:rPr>
          <w:rFonts w:ascii="Times New Roman" w:hAnsi="Times New Roman"/>
          <w:lang w:val="en-CA" w:eastAsia="en-CA"/>
        </w:rPr>
        <w:t xml:space="preserve">: </w:t>
      </w:r>
      <w:proofErr w:type="spellStart"/>
      <w:r w:rsidRPr="00A01C2C">
        <w:rPr>
          <w:rFonts w:ascii="Times New Roman" w:hAnsi="Times New Roman"/>
          <w:lang w:val="en-CA" w:eastAsia="en-CA"/>
        </w:rPr>
        <w:t>Pseudopotentials</w:t>
      </w:r>
      <w:proofErr w:type="spellEnd"/>
      <w:r w:rsidRPr="00A01C2C">
        <w:rPr>
          <w:rFonts w:ascii="Times New Roman" w:hAnsi="Times New Roman"/>
          <w:lang w:val="en-CA" w:eastAsia="en-CA"/>
        </w:rPr>
        <w:t xml:space="preserve"> in the Theory of Metals Benjamin. </w:t>
      </w:r>
    </w:p>
    <w:p w:rsidR="00540A84" w:rsidRPr="00A01C2C" w:rsidRDefault="00540A84" w:rsidP="00A81B1C">
      <w:pPr>
        <w:numPr>
          <w:ilvl w:val="0"/>
          <w:numId w:val="9"/>
        </w:numPr>
        <w:spacing w:before="100" w:beforeAutospacing="1" w:after="100" w:afterAutospacing="1" w:line="240" w:lineRule="auto"/>
        <w:rPr>
          <w:rFonts w:ascii="Times New Roman" w:hAnsi="Times New Roman"/>
          <w:lang w:val="en-CA" w:eastAsia="en-CA"/>
        </w:rPr>
      </w:pPr>
      <w:r w:rsidRPr="00A01C2C">
        <w:rPr>
          <w:rFonts w:ascii="Times New Roman" w:hAnsi="Times New Roman"/>
          <w:lang w:val="en-CA" w:eastAsia="en-CA"/>
        </w:rPr>
        <w:t xml:space="preserve">March, </w:t>
      </w:r>
      <w:proofErr w:type="spellStart"/>
      <w:r w:rsidRPr="00A01C2C">
        <w:rPr>
          <w:rFonts w:ascii="Times New Roman" w:hAnsi="Times New Roman"/>
          <w:lang w:val="en-CA" w:eastAsia="en-CA"/>
        </w:rPr>
        <w:t>yound</w:t>
      </w:r>
      <w:proofErr w:type="spellEnd"/>
      <w:r w:rsidRPr="00A01C2C">
        <w:rPr>
          <w:rFonts w:ascii="Times New Roman" w:hAnsi="Times New Roman"/>
          <w:lang w:val="en-CA" w:eastAsia="en-CA"/>
        </w:rPr>
        <w:t xml:space="preserve"> and </w:t>
      </w:r>
      <w:proofErr w:type="spellStart"/>
      <w:r w:rsidRPr="00A01C2C">
        <w:rPr>
          <w:rFonts w:ascii="Times New Roman" w:hAnsi="Times New Roman"/>
          <w:lang w:val="en-CA" w:eastAsia="en-CA"/>
        </w:rPr>
        <w:t>Saupenthe</w:t>
      </w:r>
      <w:proofErr w:type="spellEnd"/>
      <w:r w:rsidRPr="00A01C2C">
        <w:rPr>
          <w:rFonts w:ascii="Times New Roman" w:hAnsi="Times New Roman"/>
          <w:lang w:val="en-CA" w:eastAsia="en-CA"/>
        </w:rPr>
        <w:t xml:space="preserve"> - Many Body Problems. </w:t>
      </w:r>
    </w:p>
    <w:p w:rsidR="00540A84" w:rsidRPr="00A01C2C" w:rsidRDefault="00540A84" w:rsidP="00A81B1C">
      <w:pPr>
        <w:numPr>
          <w:ilvl w:val="0"/>
          <w:numId w:val="9"/>
        </w:numPr>
        <w:spacing w:before="100" w:beforeAutospacing="1" w:after="100" w:afterAutospacing="1" w:line="240" w:lineRule="auto"/>
        <w:rPr>
          <w:rFonts w:ascii="Times New Roman" w:hAnsi="Times New Roman"/>
          <w:lang w:val="en-CA" w:eastAsia="en-CA"/>
        </w:rPr>
      </w:pPr>
      <w:r w:rsidRPr="00A01C2C">
        <w:rPr>
          <w:rFonts w:ascii="Times New Roman" w:hAnsi="Times New Roman"/>
          <w:lang w:val="en-CA" w:eastAsia="en-CA"/>
        </w:rPr>
        <w:t xml:space="preserve">March and </w:t>
      </w:r>
      <w:proofErr w:type="spellStart"/>
      <w:r w:rsidRPr="00A01C2C">
        <w:rPr>
          <w:rFonts w:ascii="Times New Roman" w:hAnsi="Times New Roman"/>
          <w:lang w:val="en-CA" w:eastAsia="en-CA"/>
        </w:rPr>
        <w:t>Tosi</w:t>
      </w:r>
      <w:proofErr w:type="spellEnd"/>
      <w:r w:rsidRPr="00A01C2C">
        <w:rPr>
          <w:rFonts w:ascii="Times New Roman" w:hAnsi="Times New Roman"/>
          <w:lang w:val="en-CA" w:eastAsia="en-CA"/>
        </w:rPr>
        <w:t xml:space="preserve">: Atomic Motions in Liquids. </w:t>
      </w:r>
    </w:p>
    <w:p w:rsidR="00540A84" w:rsidRPr="00A01C2C" w:rsidRDefault="00540A84" w:rsidP="00A81B1C">
      <w:pPr>
        <w:numPr>
          <w:ilvl w:val="0"/>
          <w:numId w:val="9"/>
        </w:numPr>
        <w:spacing w:before="100" w:beforeAutospacing="1" w:after="100" w:afterAutospacing="1" w:line="240" w:lineRule="auto"/>
        <w:rPr>
          <w:rFonts w:ascii="Times New Roman" w:hAnsi="Times New Roman"/>
          <w:lang w:val="en-CA" w:eastAsia="en-CA"/>
        </w:rPr>
      </w:pPr>
      <w:r w:rsidRPr="00A01C2C">
        <w:rPr>
          <w:rFonts w:ascii="Times New Roman" w:hAnsi="Times New Roman"/>
          <w:lang w:val="en-CA" w:eastAsia="en-CA"/>
        </w:rPr>
        <w:t xml:space="preserve">March, </w:t>
      </w:r>
      <w:proofErr w:type="spellStart"/>
      <w:r w:rsidRPr="00A01C2C">
        <w:rPr>
          <w:rFonts w:ascii="Times New Roman" w:hAnsi="Times New Roman"/>
          <w:lang w:val="en-CA" w:eastAsia="en-CA"/>
        </w:rPr>
        <w:t>Tosi</w:t>
      </w:r>
      <w:proofErr w:type="spellEnd"/>
      <w:r w:rsidRPr="00A01C2C">
        <w:rPr>
          <w:rFonts w:ascii="Times New Roman" w:hAnsi="Times New Roman"/>
          <w:lang w:val="en-CA" w:eastAsia="en-CA"/>
        </w:rPr>
        <w:t xml:space="preserve"> and Street: Amorphous Solids and the Liquid State, Plenum, 1985. </w:t>
      </w:r>
    </w:p>
    <w:p w:rsidR="00540A84" w:rsidRPr="00A01C2C" w:rsidRDefault="00540A84" w:rsidP="00A81B1C">
      <w:pPr>
        <w:numPr>
          <w:ilvl w:val="0"/>
          <w:numId w:val="9"/>
        </w:numPr>
        <w:spacing w:before="100" w:beforeAutospacing="1" w:after="100" w:afterAutospacing="1" w:line="240" w:lineRule="auto"/>
        <w:rPr>
          <w:rFonts w:ascii="Times New Roman" w:hAnsi="Times New Roman"/>
          <w:lang w:val="en-CA" w:eastAsia="en-CA"/>
        </w:rPr>
      </w:pPr>
      <w:proofErr w:type="spellStart"/>
      <w:r w:rsidRPr="00A01C2C">
        <w:rPr>
          <w:rFonts w:ascii="Times New Roman" w:hAnsi="Times New Roman"/>
          <w:lang w:val="en-CA" w:eastAsia="en-CA"/>
        </w:rPr>
        <w:t>Dugdale</w:t>
      </w:r>
      <w:proofErr w:type="spellEnd"/>
      <w:r w:rsidRPr="00A01C2C">
        <w:rPr>
          <w:rFonts w:ascii="Times New Roman" w:hAnsi="Times New Roman"/>
          <w:lang w:val="en-CA" w:eastAsia="en-CA"/>
        </w:rPr>
        <w:t xml:space="preserve">: Electrical Properties of Metals </w:t>
      </w:r>
      <w:proofErr w:type="gramStart"/>
      <w:r w:rsidRPr="00A01C2C">
        <w:rPr>
          <w:rFonts w:ascii="Times New Roman" w:hAnsi="Times New Roman"/>
          <w:lang w:val="en-CA" w:eastAsia="en-CA"/>
        </w:rPr>
        <w:t>an Alloys</w:t>
      </w:r>
      <w:proofErr w:type="gramEnd"/>
      <w:r w:rsidRPr="00A01C2C">
        <w:rPr>
          <w:rFonts w:ascii="Times New Roman" w:hAnsi="Times New Roman"/>
          <w:lang w:val="en-CA" w:eastAsia="en-CA"/>
        </w:rPr>
        <w:t xml:space="preserve">. </w:t>
      </w:r>
    </w:p>
    <w:p w:rsidR="00E16DBB" w:rsidRPr="00E16DBB" w:rsidRDefault="00E16DBB" w:rsidP="00E16DBB">
      <w:pPr>
        <w:spacing w:line="240" w:lineRule="auto"/>
        <w:rPr>
          <w:rFonts w:ascii="Times New Roman" w:hAnsi="Times New Roman"/>
        </w:rPr>
      </w:pPr>
      <w:r w:rsidRPr="00E16DBB">
        <w:rPr>
          <w:rFonts w:ascii="Times New Roman" w:hAnsi="Times New Roman"/>
        </w:rPr>
        <w:t>CO-1 Explain the significance and value of condensed matter physics, both scientifically and in the wider community</w:t>
      </w:r>
    </w:p>
    <w:p w:rsidR="00E16DBB" w:rsidRPr="00E16DBB" w:rsidRDefault="00E16DBB" w:rsidP="00E16DBB">
      <w:pPr>
        <w:spacing w:line="240" w:lineRule="auto"/>
        <w:rPr>
          <w:rFonts w:ascii="Times New Roman" w:hAnsi="Times New Roman"/>
        </w:rPr>
      </w:pPr>
      <w:r w:rsidRPr="00E16DBB">
        <w:rPr>
          <w:rFonts w:ascii="Times New Roman" w:hAnsi="Times New Roman"/>
        </w:rPr>
        <w:t>CO-</w:t>
      </w:r>
      <w:proofErr w:type="gramStart"/>
      <w:r w:rsidRPr="00E16DBB">
        <w:rPr>
          <w:rFonts w:ascii="Times New Roman" w:hAnsi="Times New Roman"/>
        </w:rPr>
        <w:t>2  Critically</w:t>
      </w:r>
      <w:proofErr w:type="gramEnd"/>
      <w:r w:rsidRPr="00E16DBB">
        <w:rPr>
          <w:rFonts w:ascii="Times New Roman" w:hAnsi="Times New Roman"/>
        </w:rPr>
        <w:t xml:space="preserve"> </w:t>
      </w:r>
      <w:proofErr w:type="spellStart"/>
      <w:r w:rsidRPr="00E16DBB">
        <w:rPr>
          <w:rFonts w:ascii="Times New Roman" w:hAnsi="Times New Roman"/>
        </w:rPr>
        <w:t>analyse</w:t>
      </w:r>
      <w:proofErr w:type="spellEnd"/>
      <w:r w:rsidRPr="00E16DBB">
        <w:rPr>
          <w:rFonts w:ascii="Times New Roman" w:hAnsi="Times New Roman"/>
        </w:rPr>
        <w:t xml:space="preserve"> and evaluate experimental strategies, and decide which is most appropriate for answering specific questions</w:t>
      </w:r>
    </w:p>
    <w:p w:rsidR="00E16DBB" w:rsidRPr="00E16DBB" w:rsidRDefault="00E16DBB" w:rsidP="00E16DBB">
      <w:pPr>
        <w:spacing w:line="240" w:lineRule="auto"/>
        <w:rPr>
          <w:rFonts w:ascii="Times New Roman" w:hAnsi="Times New Roman"/>
        </w:rPr>
      </w:pPr>
      <w:r w:rsidRPr="00E16DBB">
        <w:rPr>
          <w:rFonts w:ascii="Times New Roman" w:hAnsi="Times New Roman"/>
        </w:rPr>
        <w:lastRenderedPageBreak/>
        <w:t>CO-</w:t>
      </w:r>
      <w:proofErr w:type="gramStart"/>
      <w:r w:rsidRPr="00E16DBB">
        <w:rPr>
          <w:rFonts w:ascii="Times New Roman" w:hAnsi="Times New Roman"/>
        </w:rPr>
        <w:t>3 .</w:t>
      </w:r>
      <w:proofErr w:type="gramEnd"/>
      <w:r w:rsidRPr="00E16DBB">
        <w:rPr>
          <w:rFonts w:ascii="Times New Roman" w:hAnsi="Times New Roman"/>
        </w:rPr>
        <w:t xml:space="preserve"> Research and communicate scientific knowledge in the context of a topic related to condensed matter physics, in either a technical or non-specialist format</w:t>
      </w:r>
    </w:p>
    <w:p w:rsidR="00E16DBB" w:rsidRPr="00E16DBB" w:rsidRDefault="00E16DBB" w:rsidP="00E16DBB">
      <w:pPr>
        <w:spacing w:line="240" w:lineRule="auto"/>
        <w:rPr>
          <w:rFonts w:ascii="Times New Roman" w:hAnsi="Times New Roman"/>
        </w:rPr>
      </w:pPr>
      <w:proofErr w:type="gramStart"/>
      <w:r w:rsidRPr="00E16DBB">
        <w:rPr>
          <w:rFonts w:ascii="Times New Roman" w:hAnsi="Times New Roman"/>
        </w:rPr>
        <w:t>CO-4.</w:t>
      </w:r>
      <w:proofErr w:type="gramEnd"/>
      <w:r w:rsidRPr="00E16DBB">
        <w:rPr>
          <w:rFonts w:ascii="Times New Roman" w:hAnsi="Times New Roman"/>
        </w:rPr>
        <w:t xml:space="preserve"> Apply key analysis techniques to typical problems encountered in the field</w:t>
      </w:r>
    </w:p>
    <w:p w:rsidR="00E16DBB" w:rsidRPr="00E16DBB" w:rsidRDefault="00E16DBB" w:rsidP="00E16DBB">
      <w:pPr>
        <w:spacing w:line="240" w:lineRule="auto"/>
        <w:rPr>
          <w:rFonts w:ascii="Times New Roman" w:hAnsi="Times New Roman"/>
        </w:rPr>
      </w:pPr>
      <w:proofErr w:type="gramStart"/>
      <w:r w:rsidRPr="00E16DBB">
        <w:rPr>
          <w:rFonts w:ascii="Times New Roman" w:hAnsi="Times New Roman"/>
        </w:rPr>
        <w:t>CO-5.</w:t>
      </w:r>
      <w:proofErr w:type="gramEnd"/>
      <w:r w:rsidRPr="00E16DBB">
        <w:rPr>
          <w:rFonts w:ascii="Times New Roman" w:hAnsi="Times New Roman"/>
        </w:rPr>
        <w:t xml:space="preserve"> Gain and apply discipline-specific knowledge, including self-directed research into the scientific literature.</w:t>
      </w:r>
    </w:p>
    <w:p w:rsidR="00AF63AC" w:rsidRPr="00D61306" w:rsidRDefault="00AF63AC" w:rsidP="00AF63AC">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105" w:type="dxa"/>
            <w:gridSpan w:val="7"/>
          </w:tcPr>
          <w:p w:rsidR="00AF63AC" w:rsidRPr="00404634" w:rsidRDefault="00AF63AC" w:rsidP="00AA75A1">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AF63AC" w:rsidRPr="00404634" w:rsidRDefault="00AF63AC" w:rsidP="00AA75A1">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83"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3"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9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r>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3"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r>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CO3</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3"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r>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CO4</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3"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9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r>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CO5</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3"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9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r>
    </w:tbl>
    <w:p w:rsidR="00540A84" w:rsidRPr="00A01C2C" w:rsidRDefault="00AF63AC" w:rsidP="00AF63AC">
      <w:pPr>
        <w:spacing w:before="100" w:beforeAutospacing="1" w:after="100" w:afterAutospacing="1" w:line="240" w:lineRule="auto"/>
        <w:rPr>
          <w:rFonts w:ascii="Times New Roman" w:hAnsi="Times New Roman"/>
          <w:lang w:val="en-CA" w:eastAsia="en-CA"/>
        </w:rPr>
      </w:pPr>
      <w:r w:rsidRPr="00D61306">
        <w:rPr>
          <w:rFonts w:ascii="Times New Roman" w:hAnsi="Times New Roman"/>
          <w:sz w:val="24"/>
          <w:szCs w:val="24"/>
        </w:rPr>
        <w:t xml:space="preserve">H = Highly Related; M = </w:t>
      </w:r>
      <w:proofErr w:type="gramStart"/>
      <w:r w:rsidRPr="00D61306">
        <w:rPr>
          <w:rFonts w:ascii="Times New Roman" w:hAnsi="Times New Roman"/>
          <w:sz w:val="24"/>
          <w:szCs w:val="24"/>
        </w:rPr>
        <w:t>Medium  L</w:t>
      </w:r>
      <w:proofErr w:type="gramEnd"/>
      <w:r w:rsidRPr="00D61306">
        <w:rPr>
          <w:rFonts w:ascii="Times New Roman" w:hAnsi="Times New Roman"/>
          <w:sz w:val="24"/>
          <w:szCs w:val="24"/>
        </w:rPr>
        <w:t xml:space="preserve"> = Low</w:t>
      </w:r>
      <w:r w:rsidR="00540A84" w:rsidRPr="00A01C2C">
        <w:rPr>
          <w:rFonts w:ascii="Times New Roman" w:hAnsi="Times New Roman"/>
          <w:lang w:val="en-CA" w:eastAsia="en-CA"/>
        </w:rPr>
        <w:t xml:space="preserve"> </w:t>
      </w:r>
    </w:p>
    <w:p w:rsidR="00540A84" w:rsidRPr="004F6208" w:rsidRDefault="00540A84" w:rsidP="00540A84">
      <w:pPr>
        <w:spacing w:before="100" w:beforeAutospacing="1" w:after="100" w:afterAutospacing="1"/>
        <w:rPr>
          <w:rFonts w:ascii="Times New Roman" w:hAnsi="Times New Roman"/>
          <w:color w:val="000000"/>
          <w:sz w:val="24"/>
          <w:szCs w:val="24"/>
          <w:lang w:val="en-CA" w:eastAsia="en-CA"/>
        </w:rPr>
      </w:pPr>
    </w:p>
    <w:p w:rsidR="00540A84" w:rsidRPr="00020F04" w:rsidRDefault="000A7810" w:rsidP="005026AB">
      <w:pPr>
        <w:spacing w:before="100" w:beforeAutospacing="1" w:after="100" w:afterAutospacing="1"/>
        <w:rPr>
          <w:rFonts w:ascii="Times New Roman" w:hAnsi="Times New Roman"/>
          <w:b/>
          <w:sz w:val="24"/>
          <w:szCs w:val="24"/>
        </w:rPr>
      </w:pPr>
      <w:r>
        <w:rPr>
          <w:rFonts w:ascii="Times New Roman" w:eastAsia="Calibri" w:hAnsi="Times New Roman"/>
          <w:b/>
          <w:sz w:val="24"/>
          <w:szCs w:val="24"/>
        </w:rPr>
        <w:t>MPH025B</w:t>
      </w:r>
      <w:r w:rsidR="00540A84" w:rsidRPr="00020F04">
        <w:rPr>
          <w:rFonts w:ascii="Times New Roman" w:hAnsi="Times New Roman"/>
          <w:b/>
          <w:sz w:val="24"/>
          <w:szCs w:val="24"/>
        </w:rPr>
        <w:t>: Condensed Matter Physics-II</w:t>
      </w:r>
      <w:r w:rsidR="00020F04" w:rsidRPr="00020F04">
        <w:rPr>
          <w:rFonts w:ascii="Times New Roman" w:hAnsi="Times New Roman"/>
          <w:b/>
          <w:sz w:val="24"/>
          <w:szCs w:val="24"/>
        </w:rPr>
        <w:t xml:space="preserve"> </w:t>
      </w:r>
      <w:r w:rsidR="00020F04">
        <w:rPr>
          <w:rFonts w:ascii="Times New Roman" w:hAnsi="Times New Roman"/>
          <w:b/>
          <w:sz w:val="24"/>
          <w:szCs w:val="24"/>
        </w:rPr>
        <w:t xml:space="preserve">                                        </w:t>
      </w:r>
      <w:r w:rsidR="00FA0169">
        <w:rPr>
          <w:rFonts w:ascii="Times New Roman" w:hAnsi="Times New Roman"/>
          <w:b/>
          <w:sz w:val="24"/>
          <w:szCs w:val="24"/>
        </w:rPr>
        <w:t xml:space="preserve">  </w:t>
      </w:r>
      <w:r w:rsidR="00020F04">
        <w:rPr>
          <w:rFonts w:ascii="Times New Roman" w:hAnsi="Times New Roman"/>
          <w:b/>
          <w:sz w:val="24"/>
          <w:szCs w:val="24"/>
        </w:rPr>
        <w:t xml:space="preserve">                      </w:t>
      </w:r>
      <w:r w:rsidR="00020F04" w:rsidRPr="00020F04">
        <w:rPr>
          <w:rFonts w:ascii="Times New Roman" w:hAnsi="Times New Roman"/>
          <w:b/>
          <w:sz w:val="24"/>
          <w:szCs w:val="24"/>
        </w:rPr>
        <w:t>Credit(s): 4</w:t>
      </w:r>
    </w:p>
    <w:p w:rsidR="00540A84" w:rsidRPr="00876B02" w:rsidRDefault="00540A84" w:rsidP="00540A84">
      <w:pPr>
        <w:spacing w:before="100" w:beforeAutospacing="1" w:after="100" w:afterAutospacing="1" w:line="240" w:lineRule="auto"/>
        <w:jc w:val="both"/>
        <w:rPr>
          <w:rFonts w:ascii="Times New Roman" w:hAnsi="Times New Roman"/>
          <w:sz w:val="24"/>
          <w:szCs w:val="24"/>
          <w:lang w:val="en-CA" w:eastAsia="en-CA"/>
        </w:rPr>
      </w:pPr>
      <w:r w:rsidRPr="00876B02">
        <w:rPr>
          <w:rFonts w:ascii="Times New Roman" w:hAnsi="Times New Roman"/>
          <w:b/>
          <w:sz w:val="24"/>
          <w:szCs w:val="24"/>
          <w:lang w:val="en-CA" w:eastAsia="en-CA"/>
        </w:rPr>
        <w:t>Phase Transformation and Alloys</w:t>
      </w:r>
      <w:r w:rsidRPr="00876B02">
        <w:rPr>
          <w:rFonts w:ascii="Times New Roman" w:hAnsi="Times New Roman"/>
          <w:sz w:val="24"/>
          <w:szCs w:val="24"/>
          <w:lang w:val="en-CA" w:eastAsia="en-CA"/>
        </w:rPr>
        <w:t xml:space="preserve">: Equilibrium transformation of first and second order. Equilibrium diagrams. Phase rule. Interpretation of phase diagrams. </w:t>
      </w:r>
      <w:proofErr w:type="spellStart"/>
      <w:proofErr w:type="gramStart"/>
      <w:r w:rsidRPr="00876B02">
        <w:rPr>
          <w:rFonts w:ascii="Times New Roman" w:hAnsi="Times New Roman"/>
          <w:sz w:val="24"/>
          <w:szCs w:val="24"/>
          <w:lang w:val="en-CA" w:eastAsia="en-CA"/>
        </w:rPr>
        <w:t>Substitutional</w:t>
      </w:r>
      <w:proofErr w:type="spellEnd"/>
      <w:r w:rsidRPr="00876B02">
        <w:rPr>
          <w:rFonts w:ascii="Times New Roman" w:hAnsi="Times New Roman"/>
          <w:sz w:val="24"/>
          <w:szCs w:val="24"/>
          <w:lang w:val="en-CA" w:eastAsia="en-CA"/>
        </w:rPr>
        <w:t xml:space="preserve"> solid solutions.</w:t>
      </w:r>
      <w:proofErr w:type="gramEnd"/>
      <w:r w:rsidRPr="00876B02">
        <w:rPr>
          <w:rFonts w:ascii="Times New Roman" w:hAnsi="Times New Roman"/>
          <w:sz w:val="24"/>
          <w:szCs w:val="24"/>
          <w:lang w:val="en-CA" w:eastAsia="en-CA"/>
        </w:rPr>
        <w:t xml:space="preserve"> </w:t>
      </w:r>
      <w:proofErr w:type="spellStart"/>
      <w:proofErr w:type="gramStart"/>
      <w:r w:rsidRPr="00876B02">
        <w:rPr>
          <w:rFonts w:ascii="Times New Roman" w:hAnsi="Times New Roman"/>
          <w:sz w:val="24"/>
          <w:szCs w:val="24"/>
          <w:lang w:val="en-CA" w:eastAsia="en-CA"/>
        </w:rPr>
        <w:t>Vegard's</w:t>
      </w:r>
      <w:proofErr w:type="spellEnd"/>
      <w:r w:rsidRPr="00876B02">
        <w:rPr>
          <w:rFonts w:ascii="Times New Roman" w:hAnsi="Times New Roman"/>
          <w:sz w:val="24"/>
          <w:szCs w:val="24"/>
          <w:lang w:val="en-CA" w:eastAsia="en-CA"/>
        </w:rPr>
        <w:t xml:space="preserve"> law, intermediate phases, Hume-</w:t>
      </w:r>
      <w:proofErr w:type="spellStart"/>
      <w:r w:rsidRPr="00876B02">
        <w:rPr>
          <w:rFonts w:ascii="Times New Roman" w:hAnsi="Times New Roman"/>
          <w:sz w:val="24"/>
          <w:szCs w:val="24"/>
          <w:lang w:val="en-CA" w:eastAsia="en-CA"/>
        </w:rPr>
        <w:t>Rothery</w:t>
      </w:r>
      <w:proofErr w:type="spellEnd"/>
      <w:r w:rsidRPr="00876B02">
        <w:rPr>
          <w:rFonts w:ascii="Times New Roman" w:hAnsi="Times New Roman"/>
          <w:sz w:val="24"/>
          <w:szCs w:val="24"/>
          <w:lang w:val="en-CA" w:eastAsia="en-CA"/>
        </w:rPr>
        <w:t xml:space="preserve"> rules.</w:t>
      </w:r>
      <w:proofErr w:type="gramEnd"/>
      <w:r w:rsidRPr="00876B02">
        <w:rPr>
          <w:rFonts w:ascii="Times New Roman" w:hAnsi="Times New Roman"/>
          <w:sz w:val="24"/>
          <w:szCs w:val="24"/>
          <w:lang w:val="en-CA" w:eastAsia="en-CA"/>
        </w:rPr>
        <w:t xml:space="preserve"> Interstitial phases (carbides, nitrides, hydrides, borides). </w:t>
      </w:r>
      <w:proofErr w:type="spellStart"/>
      <w:proofErr w:type="gramStart"/>
      <w:r w:rsidRPr="00876B02">
        <w:rPr>
          <w:rFonts w:ascii="Times New Roman" w:hAnsi="Times New Roman"/>
          <w:sz w:val="24"/>
          <w:szCs w:val="24"/>
          <w:lang w:val="en-CA" w:eastAsia="en-CA"/>
        </w:rPr>
        <w:t>Martensitic</w:t>
      </w:r>
      <w:proofErr w:type="spellEnd"/>
      <w:r w:rsidRPr="00876B02">
        <w:rPr>
          <w:rFonts w:ascii="Times New Roman" w:hAnsi="Times New Roman"/>
          <w:sz w:val="24"/>
          <w:szCs w:val="24"/>
          <w:lang w:val="en-CA" w:eastAsia="en-CA"/>
        </w:rPr>
        <w:t xml:space="preserve"> transitions.</w:t>
      </w:r>
      <w:proofErr w:type="gramEnd"/>
      <w:r w:rsidRPr="00876B02">
        <w:rPr>
          <w:rFonts w:ascii="Times New Roman" w:hAnsi="Times New Roman"/>
          <w:sz w:val="24"/>
          <w:szCs w:val="24"/>
          <w:lang w:val="en-CA" w:eastAsia="en-CA"/>
        </w:rPr>
        <w:t xml:space="preserve"> </w:t>
      </w:r>
      <w:proofErr w:type="gramStart"/>
      <w:r w:rsidRPr="00876B02">
        <w:rPr>
          <w:rFonts w:ascii="Times New Roman" w:hAnsi="Times New Roman"/>
          <w:sz w:val="24"/>
          <w:szCs w:val="24"/>
          <w:lang w:val="en-CA" w:eastAsia="en-CA"/>
        </w:rPr>
        <w:t>structure</w:t>
      </w:r>
      <w:proofErr w:type="gramEnd"/>
      <w:r w:rsidRPr="00876B02">
        <w:rPr>
          <w:rFonts w:ascii="Times New Roman" w:hAnsi="Times New Roman"/>
          <w:sz w:val="24"/>
          <w:szCs w:val="24"/>
          <w:lang w:val="en-CA" w:eastAsia="en-CA"/>
        </w:rPr>
        <w:t xml:space="preserve"> factor of liquid metal alloys, behaviour of s(q), radial distribution function g(r) and relationship between s(q) and g(r) </w:t>
      </w:r>
    </w:p>
    <w:p w:rsidR="00540A84" w:rsidRPr="00876B02" w:rsidRDefault="00540A84" w:rsidP="00540A84">
      <w:pPr>
        <w:spacing w:before="100" w:beforeAutospacing="1" w:after="100" w:afterAutospacing="1" w:line="240" w:lineRule="auto"/>
        <w:jc w:val="both"/>
        <w:rPr>
          <w:rFonts w:ascii="Times New Roman" w:hAnsi="Times New Roman"/>
          <w:sz w:val="24"/>
          <w:szCs w:val="24"/>
          <w:lang w:val="en-CA" w:eastAsia="en-CA"/>
        </w:rPr>
      </w:pPr>
      <w:proofErr w:type="gramStart"/>
      <w:r w:rsidRPr="00876B02">
        <w:rPr>
          <w:rFonts w:ascii="Times New Roman" w:hAnsi="Times New Roman"/>
          <w:b/>
          <w:sz w:val="24"/>
          <w:szCs w:val="24"/>
          <w:lang w:val="en-CA" w:eastAsia="en-CA"/>
        </w:rPr>
        <w:t>Disordered Systems</w:t>
      </w:r>
      <w:r w:rsidRPr="00876B02">
        <w:rPr>
          <w:rFonts w:ascii="Times New Roman" w:hAnsi="Times New Roman"/>
          <w:sz w:val="24"/>
          <w:szCs w:val="24"/>
          <w:lang w:val="en-CA" w:eastAsia="en-CA"/>
        </w:rPr>
        <w:t xml:space="preserve">: Disorder in condensed Matter, </w:t>
      </w:r>
      <w:proofErr w:type="spellStart"/>
      <w:r w:rsidRPr="00876B02">
        <w:rPr>
          <w:rFonts w:ascii="Times New Roman" w:hAnsi="Times New Roman"/>
          <w:sz w:val="24"/>
          <w:szCs w:val="24"/>
          <w:lang w:val="en-CA" w:eastAsia="en-CA"/>
        </w:rPr>
        <w:t>Substitutional</w:t>
      </w:r>
      <w:proofErr w:type="spellEnd"/>
      <w:r w:rsidRPr="00876B02">
        <w:rPr>
          <w:rFonts w:ascii="Times New Roman" w:hAnsi="Times New Roman"/>
          <w:sz w:val="24"/>
          <w:szCs w:val="24"/>
          <w:lang w:val="en-CA" w:eastAsia="en-CA"/>
        </w:rPr>
        <w:t>, positional and topographical disorder.</w:t>
      </w:r>
      <w:proofErr w:type="gramEnd"/>
      <w:r w:rsidRPr="00876B02">
        <w:rPr>
          <w:rFonts w:ascii="Times New Roman" w:hAnsi="Times New Roman"/>
          <w:sz w:val="24"/>
          <w:szCs w:val="24"/>
          <w:lang w:val="en-CA" w:eastAsia="en-CA"/>
        </w:rPr>
        <w:t xml:space="preserve"> </w:t>
      </w:r>
      <w:proofErr w:type="gramStart"/>
      <w:r w:rsidRPr="00876B02">
        <w:rPr>
          <w:rFonts w:ascii="Times New Roman" w:hAnsi="Times New Roman"/>
          <w:sz w:val="24"/>
          <w:szCs w:val="24"/>
          <w:lang w:val="en-CA" w:eastAsia="en-CA"/>
        </w:rPr>
        <w:t xml:space="preserve">Short </w:t>
      </w:r>
      <w:proofErr w:type="spellStart"/>
      <w:r w:rsidRPr="00876B02">
        <w:rPr>
          <w:rFonts w:ascii="Times New Roman" w:hAnsi="Times New Roman"/>
          <w:sz w:val="24"/>
          <w:szCs w:val="24"/>
          <w:lang w:val="en-CA" w:eastAsia="en-CA"/>
        </w:rPr>
        <w:t>adn</w:t>
      </w:r>
      <w:proofErr w:type="spellEnd"/>
      <w:r w:rsidRPr="00876B02">
        <w:rPr>
          <w:rFonts w:ascii="Times New Roman" w:hAnsi="Times New Roman"/>
          <w:sz w:val="24"/>
          <w:szCs w:val="24"/>
          <w:lang w:val="en-CA" w:eastAsia="en-CA"/>
        </w:rPr>
        <w:t xml:space="preserve"> long range order.</w:t>
      </w:r>
      <w:proofErr w:type="gramEnd"/>
      <w:r w:rsidRPr="00876B02">
        <w:rPr>
          <w:rFonts w:ascii="Times New Roman" w:hAnsi="Times New Roman"/>
          <w:sz w:val="24"/>
          <w:szCs w:val="24"/>
          <w:lang w:val="en-CA" w:eastAsia="en-CA"/>
        </w:rPr>
        <w:t xml:space="preserve"> Spinning, sputtering and ion-implantation techniques, glass </w:t>
      </w:r>
      <w:proofErr w:type="spellStart"/>
      <w:r w:rsidRPr="00876B02">
        <w:rPr>
          <w:rFonts w:ascii="Times New Roman" w:hAnsi="Times New Roman"/>
          <w:sz w:val="24"/>
          <w:szCs w:val="24"/>
          <w:lang w:val="en-CA" w:eastAsia="en-CA"/>
        </w:rPr>
        <w:t>Transiton</w:t>
      </w:r>
      <w:proofErr w:type="spellEnd"/>
      <w:r w:rsidRPr="00876B02">
        <w:rPr>
          <w:rFonts w:ascii="Times New Roman" w:hAnsi="Times New Roman"/>
          <w:sz w:val="24"/>
          <w:szCs w:val="24"/>
          <w:lang w:val="en-CA" w:eastAsia="en-CA"/>
        </w:rPr>
        <w:t xml:space="preserve">, glass </w:t>
      </w:r>
      <w:proofErr w:type="spellStart"/>
      <w:r w:rsidRPr="00876B02">
        <w:rPr>
          <w:rFonts w:ascii="Times New Roman" w:hAnsi="Times New Roman"/>
          <w:sz w:val="24"/>
          <w:szCs w:val="24"/>
          <w:lang w:val="en-CA" w:eastAsia="en-CA"/>
        </w:rPr>
        <w:t>formatino</w:t>
      </w:r>
      <w:proofErr w:type="spellEnd"/>
      <w:r w:rsidRPr="00876B02">
        <w:rPr>
          <w:rFonts w:ascii="Times New Roman" w:hAnsi="Times New Roman"/>
          <w:sz w:val="24"/>
          <w:szCs w:val="24"/>
          <w:lang w:val="en-CA" w:eastAsia="en-CA"/>
        </w:rPr>
        <w:t xml:space="preserve"> ability, nucleation and growth </w:t>
      </w:r>
      <w:proofErr w:type="spellStart"/>
      <w:r w:rsidRPr="00876B02">
        <w:rPr>
          <w:rFonts w:ascii="Times New Roman" w:hAnsi="Times New Roman"/>
          <w:sz w:val="24"/>
          <w:szCs w:val="24"/>
          <w:lang w:val="en-CA" w:eastAsia="en-CA"/>
        </w:rPr>
        <w:t>processess</w:t>
      </w:r>
      <w:proofErr w:type="spellEnd"/>
      <w:r w:rsidRPr="00876B02">
        <w:rPr>
          <w:rFonts w:ascii="Times New Roman" w:hAnsi="Times New Roman"/>
          <w:sz w:val="24"/>
          <w:szCs w:val="24"/>
          <w:lang w:val="en-CA" w:eastAsia="en-CA"/>
        </w:rPr>
        <w:t xml:space="preserve">. </w:t>
      </w:r>
      <w:proofErr w:type="gramStart"/>
      <w:r w:rsidRPr="00876B02">
        <w:rPr>
          <w:rFonts w:ascii="Times New Roman" w:hAnsi="Times New Roman"/>
          <w:sz w:val="24"/>
          <w:szCs w:val="24"/>
          <w:lang w:val="en-CA" w:eastAsia="en-CA"/>
        </w:rPr>
        <w:t xml:space="preserve">Anderson model for random system and electron localization, mobility edge, qualitative application of the idea of amorphous </w:t>
      </w:r>
      <w:proofErr w:type="spellStart"/>
      <w:r w:rsidRPr="00876B02">
        <w:rPr>
          <w:rFonts w:ascii="Times New Roman" w:hAnsi="Times New Roman"/>
          <w:sz w:val="24"/>
          <w:szCs w:val="24"/>
          <w:lang w:val="en-CA" w:eastAsia="en-CA"/>
        </w:rPr>
        <w:t>semicodnuctors</w:t>
      </w:r>
      <w:proofErr w:type="spellEnd"/>
      <w:r w:rsidRPr="00876B02">
        <w:rPr>
          <w:rFonts w:ascii="Times New Roman" w:hAnsi="Times New Roman"/>
          <w:sz w:val="24"/>
          <w:szCs w:val="24"/>
          <w:lang w:val="en-CA" w:eastAsia="en-CA"/>
        </w:rPr>
        <w:t xml:space="preserve"> and hopping conduction.</w:t>
      </w:r>
      <w:proofErr w:type="gramEnd"/>
      <w:r w:rsidRPr="00876B02">
        <w:rPr>
          <w:rFonts w:ascii="Times New Roman" w:hAnsi="Times New Roman"/>
          <w:sz w:val="24"/>
          <w:szCs w:val="24"/>
          <w:lang w:val="en-CA" w:eastAsia="en-CA"/>
        </w:rPr>
        <w:t xml:space="preserve"> </w:t>
      </w:r>
      <w:proofErr w:type="spellStart"/>
      <w:r w:rsidRPr="00876B02">
        <w:rPr>
          <w:rFonts w:ascii="Times New Roman" w:hAnsi="Times New Roman"/>
          <w:sz w:val="24"/>
          <w:szCs w:val="24"/>
          <w:lang w:val="en-CA" w:eastAsia="en-CA"/>
        </w:rPr>
        <w:t>Metglasses</w:t>
      </w:r>
      <w:proofErr w:type="spellEnd"/>
      <w:r w:rsidRPr="00876B02">
        <w:rPr>
          <w:rFonts w:ascii="Times New Roman" w:hAnsi="Times New Roman"/>
          <w:sz w:val="24"/>
          <w:szCs w:val="24"/>
          <w:lang w:val="en-CA" w:eastAsia="en-CA"/>
        </w:rPr>
        <w:t xml:space="preserve">, Models for structure of </w:t>
      </w:r>
      <w:proofErr w:type="spellStart"/>
      <w:r w:rsidRPr="00876B02">
        <w:rPr>
          <w:rFonts w:ascii="Times New Roman" w:hAnsi="Times New Roman"/>
          <w:sz w:val="24"/>
          <w:szCs w:val="24"/>
          <w:lang w:val="en-CA" w:eastAsia="en-CA"/>
        </w:rPr>
        <w:t>metalglasses</w:t>
      </w:r>
      <w:proofErr w:type="spellEnd"/>
      <w:r w:rsidRPr="00876B02">
        <w:rPr>
          <w:rFonts w:ascii="Times New Roman" w:hAnsi="Times New Roman"/>
          <w:sz w:val="24"/>
          <w:szCs w:val="24"/>
          <w:lang w:val="en-CA" w:eastAsia="en-CA"/>
        </w:rPr>
        <w:t xml:space="preserve">. Structure factor of binary metallic glasses and it relationship with the radial distribution </w:t>
      </w:r>
      <w:proofErr w:type="spellStart"/>
      <w:r w:rsidRPr="00876B02">
        <w:rPr>
          <w:rFonts w:ascii="Times New Roman" w:hAnsi="Times New Roman"/>
          <w:sz w:val="24"/>
          <w:szCs w:val="24"/>
          <w:lang w:val="en-CA" w:eastAsia="en-CA"/>
        </w:rPr>
        <w:t>functinos</w:t>
      </w:r>
      <w:proofErr w:type="spellEnd"/>
      <w:r w:rsidRPr="00876B02">
        <w:rPr>
          <w:rFonts w:ascii="Times New Roman" w:hAnsi="Times New Roman"/>
          <w:sz w:val="24"/>
          <w:szCs w:val="24"/>
          <w:lang w:val="en-CA" w:eastAsia="en-CA"/>
        </w:rPr>
        <w:t xml:space="preserve">. </w:t>
      </w:r>
      <w:proofErr w:type="gramStart"/>
      <w:r w:rsidRPr="00876B02">
        <w:rPr>
          <w:rFonts w:ascii="Times New Roman" w:hAnsi="Times New Roman"/>
          <w:sz w:val="24"/>
          <w:szCs w:val="24"/>
          <w:lang w:val="en-CA" w:eastAsia="en-CA"/>
        </w:rPr>
        <w:t>Discussion of electric, magnetic and mechanical properties of glassy system.</w:t>
      </w:r>
      <w:proofErr w:type="gramEnd"/>
      <w:r w:rsidRPr="00876B02">
        <w:rPr>
          <w:rFonts w:ascii="Times New Roman" w:hAnsi="Times New Roman"/>
          <w:sz w:val="24"/>
          <w:szCs w:val="24"/>
          <w:lang w:val="en-CA" w:eastAsia="en-CA"/>
        </w:rPr>
        <w:t xml:space="preserve"> </w:t>
      </w:r>
    </w:p>
    <w:p w:rsidR="00540A84" w:rsidRPr="00876B02" w:rsidRDefault="00540A84" w:rsidP="00540A84">
      <w:pPr>
        <w:spacing w:before="100" w:beforeAutospacing="1" w:after="100" w:afterAutospacing="1" w:line="240" w:lineRule="auto"/>
        <w:jc w:val="both"/>
        <w:rPr>
          <w:rFonts w:ascii="Times New Roman" w:hAnsi="Times New Roman"/>
          <w:sz w:val="24"/>
          <w:szCs w:val="24"/>
          <w:lang w:val="en-CA" w:eastAsia="en-CA"/>
        </w:rPr>
      </w:pPr>
      <w:r w:rsidRPr="00876B02">
        <w:rPr>
          <w:rFonts w:ascii="Times New Roman" w:hAnsi="Times New Roman"/>
          <w:b/>
          <w:sz w:val="24"/>
          <w:szCs w:val="24"/>
          <w:lang w:val="en-CA" w:eastAsia="en-CA"/>
        </w:rPr>
        <w:lastRenderedPageBreak/>
        <w:t>Structure determination/characterization</w:t>
      </w:r>
      <w:r w:rsidRPr="00876B02">
        <w:rPr>
          <w:rFonts w:ascii="Times New Roman" w:hAnsi="Times New Roman"/>
          <w:sz w:val="24"/>
          <w:szCs w:val="24"/>
          <w:lang w:val="en-CA" w:eastAsia="en-CA"/>
        </w:rPr>
        <w:t xml:space="preserve">: Basic theory of X-ray diffraction. Indexing of Debye-Scherer patterns powder samples, examples from some cubic and non-cubic </w:t>
      </w:r>
      <w:proofErr w:type="gramStart"/>
      <w:r w:rsidRPr="00876B02">
        <w:rPr>
          <w:rFonts w:ascii="Times New Roman" w:hAnsi="Times New Roman"/>
          <w:sz w:val="24"/>
          <w:szCs w:val="24"/>
          <w:lang w:val="en-CA" w:eastAsia="en-CA"/>
        </w:rPr>
        <w:t>symmetries</w:t>
      </w:r>
      <w:proofErr w:type="gramEnd"/>
      <w:r w:rsidRPr="00876B02">
        <w:rPr>
          <w:rFonts w:ascii="Times New Roman" w:hAnsi="Times New Roman"/>
          <w:sz w:val="24"/>
          <w:szCs w:val="24"/>
          <w:lang w:val="en-CA" w:eastAsia="en-CA"/>
        </w:rPr>
        <w:t xml:space="preserve">. Neutron diffraction-basic interactions, </w:t>
      </w:r>
      <w:proofErr w:type="spellStart"/>
      <w:r w:rsidRPr="00876B02">
        <w:rPr>
          <w:rFonts w:ascii="Times New Roman" w:hAnsi="Times New Roman"/>
          <w:sz w:val="24"/>
          <w:szCs w:val="24"/>
          <w:lang w:val="en-CA" w:eastAsia="en-CA"/>
        </w:rPr>
        <w:t>corss</w:t>
      </w:r>
      <w:proofErr w:type="spellEnd"/>
      <w:r w:rsidRPr="00876B02">
        <w:rPr>
          <w:rFonts w:ascii="Times New Roman" w:hAnsi="Times New Roman"/>
          <w:sz w:val="24"/>
          <w:szCs w:val="24"/>
          <w:lang w:val="en-CA" w:eastAsia="en-CA"/>
        </w:rPr>
        <w:t xml:space="preserve"> section, </w:t>
      </w:r>
      <w:proofErr w:type="spellStart"/>
      <w:r w:rsidRPr="00876B02">
        <w:rPr>
          <w:rFonts w:ascii="Times New Roman" w:hAnsi="Times New Roman"/>
          <w:sz w:val="24"/>
          <w:szCs w:val="24"/>
          <w:lang w:val="en-CA" w:eastAsia="en-CA"/>
        </w:rPr>
        <w:t>scatterign</w:t>
      </w:r>
      <w:proofErr w:type="spellEnd"/>
      <w:r w:rsidRPr="00876B02">
        <w:rPr>
          <w:rFonts w:ascii="Times New Roman" w:hAnsi="Times New Roman"/>
          <w:sz w:val="24"/>
          <w:szCs w:val="24"/>
          <w:lang w:val="en-CA" w:eastAsia="en-CA"/>
        </w:rPr>
        <w:t xml:space="preserve"> length and structure factor. Mossbauer </w:t>
      </w:r>
      <w:proofErr w:type="gramStart"/>
      <w:r w:rsidRPr="00876B02">
        <w:rPr>
          <w:rFonts w:ascii="Times New Roman" w:hAnsi="Times New Roman"/>
          <w:sz w:val="24"/>
          <w:szCs w:val="24"/>
          <w:lang w:val="en-CA" w:eastAsia="en-CA"/>
        </w:rPr>
        <w:t>effect</w:t>
      </w:r>
      <w:proofErr w:type="gramEnd"/>
      <w:r w:rsidRPr="00876B02">
        <w:rPr>
          <w:rFonts w:ascii="Times New Roman" w:hAnsi="Times New Roman"/>
          <w:sz w:val="24"/>
          <w:szCs w:val="24"/>
          <w:lang w:val="en-CA" w:eastAsia="en-CA"/>
        </w:rPr>
        <w:t xml:space="preserve">, hyperfine parameters-Isomer shift, </w:t>
      </w:r>
      <w:proofErr w:type="spellStart"/>
      <w:r w:rsidRPr="00876B02">
        <w:rPr>
          <w:rFonts w:ascii="Times New Roman" w:hAnsi="Times New Roman"/>
          <w:sz w:val="24"/>
          <w:szCs w:val="24"/>
          <w:lang w:val="en-CA" w:eastAsia="en-CA"/>
        </w:rPr>
        <w:t>quadrupole</w:t>
      </w:r>
      <w:proofErr w:type="spellEnd"/>
      <w:r w:rsidRPr="00876B02">
        <w:rPr>
          <w:rFonts w:ascii="Times New Roman" w:hAnsi="Times New Roman"/>
          <w:sz w:val="24"/>
          <w:szCs w:val="24"/>
          <w:lang w:val="en-CA" w:eastAsia="en-CA"/>
        </w:rPr>
        <w:t xml:space="preserve"> </w:t>
      </w:r>
      <w:proofErr w:type="spellStart"/>
      <w:r w:rsidRPr="00876B02">
        <w:rPr>
          <w:rFonts w:ascii="Times New Roman" w:hAnsi="Times New Roman"/>
          <w:sz w:val="24"/>
          <w:szCs w:val="24"/>
          <w:lang w:val="en-CA" w:eastAsia="en-CA"/>
        </w:rPr>
        <w:t>splittign</w:t>
      </w:r>
      <w:proofErr w:type="spellEnd"/>
      <w:r w:rsidRPr="00876B02">
        <w:rPr>
          <w:rFonts w:ascii="Times New Roman" w:hAnsi="Times New Roman"/>
          <w:sz w:val="24"/>
          <w:szCs w:val="24"/>
          <w:lang w:val="en-CA" w:eastAsia="en-CA"/>
        </w:rPr>
        <w:t xml:space="preserve"> and Zeeman splitting. </w:t>
      </w:r>
      <w:proofErr w:type="gramStart"/>
      <w:r w:rsidRPr="00876B02">
        <w:rPr>
          <w:rFonts w:ascii="Times New Roman" w:hAnsi="Times New Roman"/>
          <w:sz w:val="24"/>
          <w:szCs w:val="24"/>
          <w:lang w:val="en-CA" w:eastAsia="en-CA"/>
        </w:rPr>
        <w:t>Application</w:t>
      </w:r>
      <w:r>
        <w:rPr>
          <w:rFonts w:ascii="Times New Roman" w:hAnsi="Times New Roman"/>
          <w:sz w:val="24"/>
          <w:szCs w:val="24"/>
          <w:lang w:val="en-CA" w:eastAsia="en-CA"/>
        </w:rPr>
        <w:t xml:space="preserve"> </w:t>
      </w:r>
      <w:r w:rsidRPr="00876B02">
        <w:rPr>
          <w:rFonts w:ascii="Times New Roman" w:hAnsi="Times New Roman"/>
          <w:sz w:val="24"/>
          <w:szCs w:val="24"/>
          <w:lang w:val="en-CA" w:eastAsia="en-CA"/>
        </w:rPr>
        <w:t xml:space="preserve">0Valence </w:t>
      </w:r>
      <w:proofErr w:type="spellStart"/>
      <w:r w:rsidRPr="00876B02">
        <w:rPr>
          <w:rFonts w:ascii="Times New Roman" w:hAnsi="Times New Roman"/>
          <w:sz w:val="24"/>
          <w:szCs w:val="24"/>
          <w:lang w:val="en-CA" w:eastAsia="en-CA"/>
        </w:rPr>
        <w:t>adn</w:t>
      </w:r>
      <w:proofErr w:type="spellEnd"/>
      <w:r w:rsidRPr="00876B02">
        <w:rPr>
          <w:rFonts w:ascii="Times New Roman" w:hAnsi="Times New Roman"/>
          <w:sz w:val="24"/>
          <w:szCs w:val="24"/>
          <w:lang w:val="en-CA" w:eastAsia="en-CA"/>
        </w:rPr>
        <w:t xml:space="preserve"> </w:t>
      </w:r>
      <w:proofErr w:type="spellStart"/>
      <w:r w:rsidRPr="00876B02">
        <w:rPr>
          <w:rFonts w:ascii="Times New Roman" w:hAnsi="Times New Roman"/>
          <w:sz w:val="24"/>
          <w:szCs w:val="24"/>
          <w:lang w:val="en-CA" w:eastAsia="en-CA"/>
        </w:rPr>
        <w:t>corrdiantin</w:t>
      </w:r>
      <w:proofErr w:type="spellEnd"/>
      <w:r w:rsidRPr="00876B02">
        <w:rPr>
          <w:rFonts w:ascii="Times New Roman" w:hAnsi="Times New Roman"/>
          <w:sz w:val="24"/>
          <w:szCs w:val="24"/>
          <w:lang w:val="en-CA" w:eastAsia="en-CA"/>
        </w:rPr>
        <w:t>, site symmetry magnetic behaviour.</w:t>
      </w:r>
      <w:proofErr w:type="gramEnd"/>
      <w:r w:rsidRPr="00876B02">
        <w:rPr>
          <w:rFonts w:ascii="Times New Roman" w:hAnsi="Times New Roman"/>
          <w:sz w:val="24"/>
          <w:szCs w:val="24"/>
          <w:lang w:val="en-CA" w:eastAsia="en-CA"/>
        </w:rPr>
        <w:t xml:space="preserve"> </w:t>
      </w:r>
      <w:proofErr w:type="gramStart"/>
      <w:r w:rsidRPr="00876B02">
        <w:rPr>
          <w:rFonts w:ascii="Times New Roman" w:hAnsi="Times New Roman"/>
          <w:sz w:val="24"/>
          <w:szCs w:val="24"/>
          <w:lang w:val="en-CA" w:eastAsia="en-CA"/>
        </w:rPr>
        <w:t>Discussion in context of Fe57.</w:t>
      </w:r>
      <w:proofErr w:type="gramEnd"/>
      <w:r w:rsidRPr="00876B02">
        <w:rPr>
          <w:rFonts w:ascii="Times New Roman" w:hAnsi="Times New Roman"/>
          <w:sz w:val="24"/>
          <w:szCs w:val="24"/>
          <w:lang w:val="en-CA" w:eastAsia="en-CA"/>
        </w:rPr>
        <w:t xml:space="preserve"> </w:t>
      </w:r>
    </w:p>
    <w:p w:rsidR="00540A84" w:rsidRPr="00876B02" w:rsidRDefault="00540A84" w:rsidP="00540A84">
      <w:pPr>
        <w:spacing w:before="100" w:beforeAutospacing="1" w:after="100" w:afterAutospacing="1" w:line="240" w:lineRule="auto"/>
        <w:jc w:val="both"/>
        <w:rPr>
          <w:rFonts w:ascii="Times New Roman" w:hAnsi="Times New Roman"/>
          <w:sz w:val="24"/>
          <w:szCs w:val="24"/>
          <w:lang w:val="en-CA" w:eastAsia="en-CA"/>
        </w:rPr>
      </w:pPr>
      <w:r w:rsidRPr="00876B02">
        <w:rPr>
          <w:rFonts w:ascii="Times New Roman" w:hAnsi="Times New Roman"/>
          <w:b/>
          <w:sz w:val="24"/>
          <w:szCs w:val="24"/>
          <w:lang w:val="en-CA" w:eastAsia="en-CA"/>
        </w:rPr>
        <w:t>Electronic Structure Determination</w:t>
      </w:r>
      <w:r w:rsidRPr="00876B02">
        <w:rPr>
          <w:rFonts w:ascii="Times New Roman" w:hAnsi="Times New Roman"/>
          <w:sz w:val="24"/>
          <w:szCs w:val="24"/>
          <w:lang w:val="en-CA" w:eastAsia="en-CA"/>
        </w:rPr>
        <w:t xml:space="preserve">: Basic principles of X-ray, photo-emission and positron annihilation techniques. </w:t>
      </w:r>
      <w:proofErr w:type="gramStart"/>
      <w:r w:rsidRPr="00876B02">
        <w:rPr>
          <w:rFonts w:ascii="Times New Roman" w:hAnsi="Times New Roman"/>
          <w:sz w:val="24"/>
          <w:szCs w:val="24"/>
          <w:lang w:val="en-CA" w:eastAsia="en-CA"/>
        </w:rPr>
        <w:t>qualitative</w:t>
      </w:r>
      <w:proofErr w:type="gramEnd"/>
      <w:r w:rsidRPr="00876B02">
        <w:rPr>
          <w:rFonts w:ascii="Times New Roman" w:hAnsi="Times New Roman"/>
          <w:sz w:val="24"/>
          <w:szCs w:val="24"/>
          <w:lang w:val="en-CA" w:eastAsia="en-CA"/>
        </w:rPr>
        <w:t xml:space="preserve"> discussion of experimental arrangement and typical results for both simple as well as transition metals. </w:t>
      </w:r>
    </w:p>
    <w:p w:rsidR="00540A84" w:rsidRPr="00A01C2C" w:rsidRDefault="00020F04" w:rsidP="00540A84">
      <w:pPr>
        <w:rPr>
          <w:rFonts w:ascii="Times New Roman" w:hAnsi="Times New Roman"/>
          <w:lang w:val="en-CA" w:eastAsia="en-CA"/>
        </w:rPr>
      </w:pPr>
      <w:r w:rsidRPr="00020F04">
        <w:rPr>
          <w:rFonts w:ascii="Times New Roman" w:hAnsi="Times New Roman"/>
          <w:b/>
          <w:bCs/>
          <w:i/>
          <w:lang w:val="en-CA" w:eastAsia="en-CA"/>
        </w:rPr>
        <w:t>Suggested Readings</w:t>
      </w:r>
      <w:r w:rsidR="00540A84" w:rsidRPr="00A01C2C">
        <w:rPr>
          <w:rFonts w:ascii="Times New Roman" w:hAnsi="Times New Roman"/>
          <w:b/>
          <w:bCs/>
          <w:lang w:val="en-CA" w:eastAsia="en-CA"/>
        </w:rPr>
        <w:t xml:space="preserve"> </w:t>
      </w:r>
      <w:r>
        <w:rPr>
          <w:rFonts w:ascii="Times New Roman" w:hAnsi="Times New Roman"/>
          <w:b/>
          <w:bCs/>
          <w:lang w:val="en-CA" w:eastAsia="en-CA"/>
        </w:rPr>
        <w:t>(</w:t>
      </w:r>
      <w:r w:rsidR="00540A84" w:rsidRPr="00A01C2C">
        <w:rPr>
          <w:rFonts w:ascii="Times New Roman" w:hAnsi="Times New Roman"/>
          <w:b/>
          <w:bCs/>
          <w:lang w:val="en-CA" w:eastAsia="en-CA"/>
        </w:rPr>
        <w:t>for Condensed Matter Physics</w:t>
      </w:r>
      <w:r w:rsidR="00540A84">
        <w:rPr>
          <w:rFonts w:ascii="Times New Roman" w:hAnsi="Times New Roman"/>
          <w:b/>
          <w:bCs/>
          <w:lang w:val="en-CA" w:eastAsia="en-CA"/>
        </w:rPr>
        <w:t xml:space="preserve"> </w:t>
      </w:r>
      <w:r w:rsidR="00540A84" w:rsidRPr="00A01C2C">
        <w:rPr>
          <w:rFonts w:ascii="Times New Roman" w:hAnsi="Times New Roman"/>
          <w:b/>
          <w:bCs/>
          <w:lang w:val="en-CA" w:eastAsia="en-CA"/>
        </w:rPr>
        <w:t>I &amp; II</w:t>
      </w:r>
      <w:r>
        <w:rPr>
          <w:rFonts w:ascii="Times New Roman" w:hAnsi="Times New Roman"/>
          <w:b/>
          <w:bCs/>
          <w:lang w:val="en-CA" w:eastAsia="en-CA"/>
        </w:rPr>
        <w:t>)</w:t>
      </w:r>
    </w:p>
    <w:p w:rsidR="00540A84" w:rsidRPr="00A01C2C" w:rsidRDefault="00540A84" w:rsidP="00A81B1C">
      <w:pPr>
        <w:numPr>
          <w:ilvl w:val="0"/>
          <w:numId w:val="10"/>
        </w:numPr>
        <w:spacing w:before="100" w:beforeAutospacing="1" w:after="100" w:afterAutospacing="1" w:line="240" w:lineRule="auto"/>
        <w:rPr>
          <w:rFonts w:ascii="Times New Roman" w:hAnsi="Times New Roman"/>
          <w:lang w:val="en-CA" w:eastAsia="en-CA"/>
        </w:rPr>
      </w:pPr>
      <w:proofErr w:type="spellStart"/>
      <w:r w:rsidRPr="00A01C2C">
        <w:rPr>
          <w:rFonts w:ascii="Times New Roman" w:hAnsi="Times New Roman"/>
          <w:lang w:val="en-CA" w:eastAsia="en-CA"/>
        </w:rPr>
        <w:t>Egelstaff</w:t>
      </w:r>
      <w:proofErr w:type="spellEnd"/>
      <w:r w:rsidRPr="00A01C2C">
        <w:rPr>
          <w:rFonts w:ascii="Times New Roman" w:hAnsi="Times New Roman"/>
          <w:lang w:val="en-CA" w:eastAsia="en-CA"/>
        </w:rPr>
        <w:t>: An introduction to the liquid state (Chapters 2,</w:t>
      </w:r>
      <w:r>
        <w:rPr>
          <w:rFonts w:ascii="Times New Roman" w:hAnsi="Times New Roman"/>
          <w:lang w:val="en-CA" w:eastAsia="en-CA"/>
        </w:rPr>
        <w:t xml:space="preserve"> </w:t>
      </w:r>
      <w:r w:rsidRPr="00A01C2C">
        <w:rPr>
          <w:rFonts w:ascii="Times New Roman" w:hAnsi="Times New Roman"/>
          <w:lang w:val="en-CA" w:eastAsia="en-CA"/>
        </w:rPr>
        <w:t>3,</w:t>
      </w:r>
      <w:r>
        <w:rPr>
          <w:rFonts w:ascii="Times New Roman" w:hAnsi="Times New Roman"/>
          <w:lang w:val="en-CA" w:eastAsia="en-CA"/>
        </w:rPr>
        <w:t xml:space="preserve"> </w:t>
      </w:r>
      <w:r w:rsidRPr="00A01C2C">
        <w:rPr>
          <w:rFonts w:ascii="Times New Roman" w:hAnsi="Times New Roman"/>
          <w:lang w:val="en-CA" w:eastAsia="en-CA"/>
        </w:rPr>
        <w:t>5,</w:t>
      </w:r>
      <w:r>
        <w:rPr>
          <w:rFonts w:ascii="Times New Roman" w:hAnsi="Times New Roman"/>
          <w:lang w:val="en-CA" w:eastAsia="en-CA"/>
        </w:rPr>
        <w:t xml:space="preserve"> </w:t>
      </w:r>
      <w:r w:rsidRPr="00A01C2C">
        <w:rPr>
          <w:rFonts w:ascii="Times New Roman" w:hAnsi="Times New Roman"/>
          <w:lang w:val="en-CA" w:eastAsia="en-CA"/>
        </w:rPr>
        <w:t>6,</w:t>
      </w:r>
      <w:r>
        <w:rPr>
          <w:rFonts w:ascii="Times New Roman" w:hAnsi="Times New Roman"/>
          <w:lang w:val="en-CA" w:eastAsia="en-CA"/>
        </w:rPr>
        <w:t xml:space="preserve"> </w:t>
      </w:r>
      <w:r w:rsidRPr="00A01C2C">
        <w:rPr>
          <w:rFonts w:ascii="Times New Roman" w:hAnsi="Times New Roman"/>
          <w:lang w:val="en-CA" w:eastAsia="en-CA"/>
        </w:rPr>
        <w:t xml:space="preserve">7 and 8). </w:t>
      </w:r>
    </w:p>
    <w:p w:rsidR="00540A84" w:rsidRPr="00A01C2C" w:rsidRDefault="00540A84" w:rsidP="00A81B1C">
      <w:pPr>
        <w:numPr>
          <w:ilvl w:val="0"/>
          <w:numId w:val="10"/>
        </w:numPr>
        <w:spacing w:before="100" w:beforeAutospacing="1" w:after="100" w:afterAutospacing="1" w:line="240" w:lineRule="auto"/>
        <w:rPr>
          <w:rFonts w:ascii="Times New Roman" w:hAnsi="Times New Roman"/>
          <w:lang w:val="en-CA" w:eastAsia="en-CA"/>
        </w:rPr>
      </w:pPr>
      <w:r w:rsidRPr="00A01C2C">
        <w:rPr>
          <w:rFonts w:ascii="Times New Roman" w:hAnsi="Times New Roman"/>
          <w:lang w:val="en-CA" w:eastAsia="en-CA"/>
        </w:rPr>
        <w:t>Hansel and Mc Donald: Theory of Simple liquids (Chapters 3,</w:t>
      </w:r>
      <w:r>
        <w:rPr>
          <w:rFonts w:ascii="Times New Roman" w:hAnsi="Times New Roman"/>
          <w:lang w:val="en-CA" w:eastAsia="en-CA"/>
        </w:rPr>
        <w:t xml:space="preserve"> </w:t>
      </w:r>
      <w:r w:rsidRPr="00A01C2C">
        <w:rPr>
          <w:rFonts w:ascii="Times New Roman" w:hAnsi="Times New Roman"/>
          <w:lang w:val="en-CA" w:eastAsia="en-CA"/>
        </w:rPr>
        <w:t xml:space="preserve">5, 8 and 9). </w:t>
      </w:r>
    </w:p>
    <w:p w:rsidR="00540A84" w:rsidRPr="00A01C2C" w:rsidRDefault="00540A84" w:rsidP="00A81B1C">
      <w:pPr>
        <w:numPr>
          <w:ilvl w:val="0"/>
          <w:numId w:val="10"/>
        </w:numPr>
        <w:spacing w:before="100" w:beforeAutospacing="1" w:after="100" w:afterAutospacing="1" w:line="240" w:lineRule="auto"/>
        <w:rPr>
          <w:rFonts w:ascii="Times New Roman" w:hAnsi="Times New Roman"/>
          <w:lang w:val="en-CA" w:eastAsia="en-CA"/>
        </w:rPr>
      </w:pPr>
      <w:proofErr w:type="spellStart"/>
      <w:r w:rsidRPr="00A01C2C">
        <w:rPr>
          <w:rFonts w:ascii="Times New Roman" w:hAnsi="Times New Roman"/>
          <w:lang w:val="en-CA" w:eastAsia="en-CA"/>
        </w:rPr>
        <w:t>D.Pines</w:t>
      </w:r>
      <w:proofErr w:type="spellEnd"/>
      <w:r w:rsidRPr="00A01C2C">
        <w:rPr>
          <w:rFonts w:ascii="Times New Roman" w:hAnsi="Times New Roman"/>
          <w:lang w:val="en-CA" w:eastAsia="en-CA"/>
        </w:rPr>
        <w:t xml:space="preserve"> and P. </w:t>
      </w:r>
      <w:proofErr w:type="spellStart"/>
      <w:r w:rsidRPr="00A01C2C">
        <w:rPr>
          <w:rFonts w:ascii="Times New Roman" w:hAnsi="Times New Roman"/>
          <w:lang w:val="en-CA" w:eastAsia="en-CA"/>
        </w:rPr>
        <w:t>Nozier</w:t>
      </w:r>
      <w:proofErr w:type="spellEnd"/>
      <w:r w:rsidRPr="00A01C2C">
        <w:rPr>
          <w:rFonts w:ascii="Times New Roman" w:hAnsi="Times New Roman"/>
          <w:lang w:val="en-CA" w:eastAsia="en-CA"/>
        </w:rPr>
        <w:t xml:space="preserve">- The theory of quantum liquids. </w:t>
      </w:r>
    </w:p>
    <w:p w:rsidR="00540A84" w:rsidRPr="00A01C2C" w:rsidRDefault="00540A84" w:rsidP="00A81B1C">
      <w:pPr>
        <w:numPr>
          <w:ilvl w:val="0"/>
          <w:numId w:val="10"/>
        </w:numPr>
        <w:spacing w:before="100" w:beforeAutospacing="1" w:after="100" w:afterAutospacing="1" w:line="240" w:lineRule="auto"/>
        <w:rPr>
          <w:rFonts w:ascii="Times New Roman" w:hAnsi="Times New Roman"/>
          <w:lang w:val="en-CA" w:eastAsia="en-CA"/>
        </w:rPr>
      </w:pPr>
      <w:r w:rsidRPr="00A01C2C">
        <w:rPr>
          <w:rFonts w:ascii="Times New Roman" w:hAnsi="Times New Roman"/>
          <w:lang w:val="en-CA" w:eastAsia="en-CA"/>
        </w:rPr>
        <w:t xml:space="preserve">W.A. </w:t>
      </w:r>
      <w:proofErr w:type="spellStart"/>
      <w:r w:rsidRPr="00A01C2C">
        <w:rPr>
          <w:rFonts w:ascii="Times New Roman" w:hAnsi="Times New Roman"/>
          <w:lang w:val="en-CA" w:eastAsia="en-CA"/>
        </w:rPr>
        <w:t>Harison</w:t>
      </w:r>
      <w:proofErr w:type="spellEnd"/>
      <w:r w:rsidRPr="00A01C2C">
        <w:rPr>
          <w:rFonts w:ascii="Times New Roman" w:hAnsi="Times New Roman"/>
          <w:lang w:val="en-CA" w:eastAsia="en-CA"/>
        </w:rPr>
        <w:t xml:space="preserve">: Pseudo potentials in the theory of metals. </w:t>
      </w:r>
    </w:p>
    <w:p w:rsidR="00540A84" w:rsidRPr="00A01C2C" w:rsidRDefault="00540A84" w:rsidP="00A81B1C">
      <w:pPr>
        <w:numPr>
          <w:ilvl w:val="0"/>
          <w:numId w:val="10"/>
        </w:numPr>
        <w:spacing w:before="100" w:beforeAutospacing="1" w:after="100" w:afterAutospacing="1" w:line="240" w:lineRule="auto"/>
        <w:rPr>
          <w:rFonts w:ascii="Times New Roman" w:hAnsi="Times New Roman"/>
          <w:lang w:val="en-CA" w:eastAsia="en-CA"/>
        </w:rPr>
      </w:pPr>
      <w:r w:rsidRPr="00A01C2C">
        <w:rPr>
          <w:rFonts w:ascii="Times New Roman" w:hAnsi="Times New Roman"/>
          <w:lang w:val="en-CA" w:eastAsia="en-CA"/>
        </w:rPr>
        <w:t xml:space="preserve">March, </w:t>
      </w:r>
      <w:proofErr w:type="spellStart"/>
      <w:r w:rsidRPr="00A01C2C">
        <w:rPr>
          <w:rFonts w:ascii="Times New Roman" w:hAnsi="Times New Roman"/>
          <w:lang w:val="en-CA" w:eastAsia="en-CA"/>
        </w:rPr>
        <w:t>Yound</w:t>
      </w:r>
      <w:proofErr w:type="spellEnd"/>
      <w:r w:rsidRPr="00A01C2C">
        <w:rPr>
          <w:rFonts w:ascii="Times New Roman" w:hAnsi="Times New Roman"/>
          <w:lang w:val="en-CA" w:eastAsia="en-CA"/>
        </w:rPr>
        <w:t xml:space="preserve"> and </w:t>
      </w:r>
      <w:proofErr w:type="spellStart"/>
      <w:r w:rsidRPr="00A01C2C">
        <w:rPr>
          <w:rFonts w:ascii="Times New Roman" w:hAnsi="Times New Roman"/>
          <w:lang w:val="en-CA" w:eastAsia="en-CA"/>
        </w:rPr>
        <w:t>Saupenthe</w:t>
      </w:r>
      <w:proofErr w:type="spellEnd"/>
      <w:r w:rsidRPr="00A01C2C">
        <w:rPr>
          <w:rFonts w:ascii="Times New Roman" w:hAnsi="Times New Roman"/>
          <w:lang w:val="en-CA" w:eastAsia="en-CA"/>
        </w:rPr>
        <w:t xml:space="preserve">: Many Body Problems. </w:t>
      </w:r>
    </w:p>
    <w:p w:rsidR="00540A84" w:rsidRPr="00A01C2C" w:rsidRDefault="00540A84" w:rsidP="00A81B1C">
      <w:pPr>
        <w:numPr>
          <w:ilvl w:val="0"/>
          <w:numId w:val="10"/>
        </w:numPr>
        <w:spacing w:before="100" w:beforeAutospacing="1" w:after="100" w:afterAutospacing="1" w:line="240" w:lineRule="auto"/>
        <w:rPr>
          <w:rFonts w:ascii="Times New Roman" w:hAnsi="Times New Roman"/>
          <w:lang w:val="en-CA" w:eastAsia="en-CA"/>
        </w:rPr>
      </w:pPr>
      <w:r w:rsidRPr="00A01C2C">
        <w:rPr>
          <w:rFonts w:ascii="Times New Roman" w:hAnsi="Times New Roman"/>
          <w:lang w:val="en-CA" w:eastAsia="en-CA"/>
        </w:rPr>
        <w:t xml:space="preserve">March and </w:t>
      </w:r>
      <w:proofErr w:type="spellStart"/>
      <w:r w:rsidRPr="00A01C2C">
        <w:rPr>
          <w:rFonts w:ascii="Times New Roman" w:hAnsi="Times New Roman"/>
          <w:lang w:val="en-CA" w:eastAsia="en-CA"/>
        </w:rPr>
        <w:t>Tosi</w:t>
      </w:r>
      <w:proofErr w:type="spellEnd"/>
      <w:r w:rsidRPr="00A01C2C">
        <w:rPr>
          <w:rFonts w:ascii="Times New Roman" w:hAnsi="Times New Roman"/>
          <w:lang w:val="en-CA" w:eastAsia="en-CA"/>
        </w:rPr>
        <w:t xml:space="preserve">: Atomic </w:t>
      </w:r>
      <w:proofErr w:type="spellStart"/>
      <w:r w:rsidRPr="00A01C2C">
        <w:rPr>
          <w:rFonts w:ascii="Times New Roman" w:hAnsi="Times New Roman"/>
          <w:lang w:val="en-CA" w:eastAsia="en-CA"/>
        </w:rPr>
        <w:t>Motins</w:t>
      </w:r>
      <w:proofErr w:type="spellEnd"/>
      <w:r w:rsidRPr="00A01C2C">
        <w:rPr>
          <w:rFonts w:ascii="Times New Roman" w:hAnsi="Times New Roman"/>
          <w:lang w:val="en-CA" w:eastAsia="en-CA"/>
        </w:rPr>
        <w:t xml:space="preserve"> in Liquids. </w:t>
      </w:r>
    </w:p>
    <w:p w:rsidR="00540A84" w:rsidRPr="00A01C2C" w:rsidRDefault="00540A84" w:rsidP="00A81B1C">
      <w:pPr>
        <w:numPr>
          <w:ilvl w:val="0"/>
          <w:numId w:val="10"/>
        </w:numPr>
        <w:spacing w:before="100" w:beforeAutospacing="1" w:after="100" w:afterAutospacing="1" w:line="240" w:lineRule="auto"/>
        <w:rPr>
          <w:rFonts w:ascii="Times New Roman" w:hAnsi="Times New Roman"/>
          <w:lang w:val="en-CA" w:eastAsia="en-CA"/>
        </w:rPr>
      </w:pPr>
      <w:r w:rsidRPr="00A01C2C">
        <w:rPr>
          <w:rFonts w:ascii="Times New Roman" w:hAnsi="Times New Roman"/>
          <w:lang w:val="en-CA" w:eastAsia="en-CA"/>
        </w:rPr>
        <w:t xml:space="preserve">March, </w:t>
      </w:r>
      <w:proofErr w:type="spellStart"/>
      <w:r w:rsidRPr="00A01C2C">
        <w:rPr>
          <w:rFonts w:ascii="Times New Roman" w:hAnsi="Times New Roman"/>
          <w:lang w:val="en-CA" w:eastAsia="en-CA"/>
        </w:rPr>
        <w:t>Tosi</w:t>
      </w:r>
      <w:proofErr w:type="spellEnd"/>
      <w:r w:rsidRPr="00A01C2C">
        <w:rPr>
          <w:rFonts w:ascii="Times New Roman" w:hAnsi="Times New Roman"/>
          <w:lang w:val="en-CA" w:eastAsia="en-CA"/>
        </w:rPr>
        <w:t xml:space="preserve"> and Street: Amorphous solids and the Liquids State, Plenum, 1985. </w:t>
      </w:r>
    </w:p>
    <w:p w:rsidR="00540A84" w:rsidRPr="00A01C2C" w:rsidRDefault="00540A84" w:rsidP="00A81B1C">
      <w:pPr>
        <w:numPr>
          <w:ilvl w:val="0"/>
          <w:numId w:val="10"/>
        </w:numPr>
        <w:spacing w:before="100" w:beforeAutospacing="1" w:after="100" w:afterAutospacing="1" w:line="240" w:lineRule="auto"/>
        <w:rPr>
          <w:rFonts w:ascii="Times New Roman" w:hAnsi="Times New Roman"/>
          <w:lang w:val="en-CA" w:eastAsia="en-CA"/>
        </w:rPr>
      </w:pPr>
      <w:proofErr w:type="spellStart"/>
      <w:r w:rsidRPr="00A01C2C">
        <w:rPr>
          <w:rFonts w:ascii="Times New Roman" w:hAnsi="Times New Roman"/>
          <w:lang w:val="en-CA" w:eastAsia="en-CA"/>
        </w:rPr>
        <w:t>Dugdale</w:t>
      </w:r>
      <w:proofErr w:type="spellEnd"/>
      <w:r w:rsidRPr="00A01C2C">
        <w:rPr>
          <w:rFonts w:ascii="Times New Roman" w:hAnsi="Times New Roman"/>
          <w:lang w:val="en-CA" w:eastAsia="en-CA"/>
        </w:rPr>
        <w:t xml:space="preserve">: Electrical Properties of Metals and Alloys. </w:t>
      </w:r>
    </w:p>
    <w:p w:rsidR="00540A84" w:rsidRPr="00A01C2C" w:rsidRDefault="00540A84" w:rsidP="00A81B1C">
      <w:pPr>
        <w:numPr>
          <w:ilvl w:val="0"/>
          <w:numId w:val="10"/>
        </w:numPr>
        <w:spacing w:before="100" w:beforeAutospacing="1" w:after="100" w:afterAutospacing="1" w:line="240" w:lineRule="auto"/>
        <w:rPr>
          <w:rFonts w:ascii="Times New Roman" w:hAnsi="Times New Roman"/>
          <w:lang w:val="en-CA" w:eastAsia="en-CA"/>
        </w:rPr>
      </w:pPr>
      <w:r w:rsidRPr="00A01C2C">
        <w:rPr>
          <w:rFonts w:ascii="Times New Roman" w:hAnsi="Times New Roman"/>
          <w:lang w:val="en-CA" w:eastAsia="en-CA"/>
        </w:rPr>
        <w:t xml:space="preserve">M. </w:t>
      </w:r>
      <w:proofErr w:type="spellStart"/>
      <w:r w:rsidRPr="00A01C2C">
        <w:rPr>
          <w:rFonts w:ascii="Times New Roman" w:hAnsi="Times New Roman"/>
          <w:lang w:val="en-CA" w:eastAsia="en-CA"/>
        </w:rPr>
        <w:t>Shimoji</w:t>
      </w:r>
      <w:proofErr w:type="spellEnd"/>
      <w:r w:rsidRPr="00A01C2C">
        <w:rPr>
          <w:rFonts w:ascii="Times New Roman" w:hAnsi="Times New Roman"/>
          <w:lang w:val="en-CA" w:eastAsia="en-CA"/>
        </w:rPr>
        <w:t xml:space="preserve">: Liquid Metals. </w:t>
      </w:r>
    </w:p>
    <w:p w:rsidR="00540A84" w:rsidRDefault="00540A84" w:rsidP="00A81B1C">
      <w:pPr>
        <w:numPr>
          <w:ilvl w:val="0"/>
          <w:numId w:val="10"/>
        </w:numPr>
        <w:spacing w:before="100" w:beforeAutospacing="1" w:after="100" w:afterAutospacing="1" w:line="240" w:lineRule="auto"/>
        <w:rPr>
          <w:rFonts w:ascii="Times New Roman" w:hAnsi="Times New Roman"/>
          <w:lang w:val="en-CA" w:eastAsia="en-CA"/>
        </w:rPr>
      </w:pPr>
      <w:r w:rsidRPr="00A01C2C">
        <w:rPr>
          <w:rFonts w:ascii="Times New Roman" w:hAnsi="Times New Roman"/>
          <w:lang w:val="en-CA" w:eastAsia="en-CA"/>
        </w:rPr>
        <w:t>P.I. Taylor</w:t>
      </w:r>
      <w:r>
        <w:rPr>
          <w:rFonts w:ascii="Times New Roman" w:hAnsi="Times New Roman"/>
          <w:lang w:val="en-CA" w:eastAsia="en-CA"/>
        </w:rPr>
        <w:t>:</w:t>
      </w:r>
      <w:r w:rsidRPr="00A01C2C">
        <w:rPr>
          <w:rFonts w:ascii="Times New Roman" w:hAnsi="Times New Roman"/>
          <w:lang w:val="en-CA" w:eastAsia="en-CA"/>
        </w:rPr>
        <w:t xml:space="preserve"> A. Quantum Approach to the Solid State, Prentice Hall. </w:t>
      </w:r>
    </w:p>
    <w:p w:rsidR="00E16DBB" w:rsidRPr="00E16DBB" w:rsidRDefault="00E16DBB" w:rsidP="00AF63AC">
      <w:pPr>
        <w:spacing w:line="240" w:lineRule="auto"/>
        <w:ind w:left="720"/>
        <w:rPr>
          <w:rFonts w:ascii="Times New Roman" w:hAnsi="Times New Roman"/>
        </w:rPr>
      </w:pPr>
      <w:r w:rsidRPr="00E16DBB">
        <w:rPr>
          <w:rFonts w:ascii="Times New Roman" w:hAnsi="Times New Roman"/>
        </w:rPr>
        <w:t>CO-1 Explain the significance and value of condensed matter physics, both scientifically and in the wider community</w:t>
      </w:r>
    </w:p>
    <w:p w:rsidR="00E16DBB" w:rsidRPr="00E16DBB" w:rsidRDefault="00E16DBB" w:rsidP="00AF63AC">
      <w:pPr>
        <w:spacing w:line="240" w:lineRule="auto"/>
        <w:ind w:left="720"/>
        <w:rPr>
          <w:rFonts w:ascii="Times New Roman" w:hAnsi="Times New Roman"/>
        </w:rPr>
      </w:pPr>
      <w:r w:rsidRPr="00E16DBB">
        <w:rPr>
          <w:rFonts w:ascii="Times New Roman" w:hAnsi="Times New Roman"/>
        </w:rPr>
        <w:t>CO-</w:t>
      </w:r>
      <w:proofErr w:type="gramStart"/>
      <w:r w:rsidRPr="00E16DBB">
        <w:rPr>
          <w:rFonts w:ascii="Times New Roman" w:hAnsi="Times New Roman"/>
        </w:rPr>
        <w:t>2  Critically</w:t>
      </w:r>
      <w:proofErr w:type="gramEnd"/>
      <w:r w:rsidRPr="00E16DBB">
        <w:rPr>
          <w:rFonts w:ascii="Times New Roman" w:hAnsi="Times New Roman"/>
        </w:rPr>
        <w:t xml:space="preserve"> </w:t>
      </w:r>
      <w:proofErr w:type="spellStart"/>
      <w:r w:rsidRPr="00E16DBB">
        <w:rPr>
          <w:rFonts w:ascii="Times New Roman" w:hAnsi="Times New Roman"/>
        </w:rPr>
        <w:t>analyse</w:t>
      </w:r>
      <w:proofErr w:type="spellEnd"/>
      <w:r w:rsidRPr="00E16DBB">
        <w:rPr>
          <w:rFonts w:ascii="Times New Roman" w:hAnsi="Times New Roman"/>
        </w:rPr>
        <w:t xml:space="preserve"> and evaluate experimental strategies, and decide which is most appropriate for answering specific questions</w:t>
      </w:r>
    </w:p>
    <w:p w:rsidR="00E16DBB" w:rsidRPr="00E16DBB" w:rsidRDefault="00E16DBB" w:rsidP="00AF63AC">
      <w:pPr>
        <w:spacing w:line="240" w:lineRule="auto"/>
        <w:ind w:left="720"/>
        <w:rPr>
          <w:rFonts w:ascii="Times New Roman" w:hAnsi="Times New Roman"/>
        </w:rPr>
      </w:pPr>
      <w:r w:rsidRPr="00E16DBB">
        <w:rPr>
          <w:rFonts w:ascii="Times New Roman" w:hAnsi="Times New Roman"/>
        </w:rPr>
        <w:t>CO-</w:t>
      </w:r>
      <w:proofErr w:type="gramStart"/>
      <w:r w:rsidRPr="00E16DBB">
        <w:rPr>
          <w:rFonts w:ascii="Times New Roman" w:hAnsi="Times New Roman"/>
        </w:rPr>
        <w:t>3 .</w:t>
      </w:r>
      <w:proofErr w:type="gramEnd"/>
      <w:r w:rsidRPr="00E16DBB">
        <w:rPr>
          <w:rFonts w:ascii="Times New Roman" w:hAnsi="Times New Roman"/>
        </w:rPr>
        <w:t xml:space="preserve"> Research and communicate scientific knowledge in the context of a topic related to condensed matter physics, in either a technical or non-specialist format</w:t>
      </w:r>
    </w:p>
    <w:p w:rsidR="00E16DBB" w:rsidRPr="00E16DBB" w:rsidRDefault="00E16DBB" w:rsidP="00AF63AC">
      <w:pPr>
        <w:spacing w:line="240" w:lineRule="auto"/>
        <w:ind w:left="720"/>
        <w:rPr>
          <w:rFonts w:ascii="Times New Roman" w:hAnsi="Times New Roman"/>
        </w:rPr>
      </w:pPr>
      <w:proofErr w:type="gramStart"/>
      <w:r w:rsidRPr="00E16DBB">
        <w:rPr>
          <w:rFonts w:ascii="Times New Roman" w:hAnsi="Times New Roman"/>
        </w:rPr>
        <w:t>CO-4.</w:t>
      </w:r>
      <w:proofErr w:type="gramEnd"/>
      <w:r w:rsidRPr="00E16DBB">
        <w:rPr>
          <w:rFonts w:ascii="Times New Roman" w:hAnsi="Times New Roman"/>
        </w:rPr>
        <w:t xml:space="preserve"> Apply key analysis techniques to typical problems encountered in the field</w:t>
      </w:r>
    </w:p>
    <w:p w:rsidR="00E16DBB" w:rsidRPr="00E16DBB" w:rsidRDefault="00E16DBB" w:rsidP="00AF63AC">
      <w:pPr>
        <w:spacing w:line="240" w:lineRule="auto"/>
        <w:ind w:left="720"/>
        <w:rPr>
          <w:rFonts w:ascii="Times New Roman" w:hAnsi="Times New Roman"/>
        </w:rPr>
      </w:pPr>
      <w:proofErr w:type="gramStart"/>
      <w:r w:rsidRPr="00E16DBB">
        <w:rPr>
          <w:rFonts w:ascii="Times New Roman" w:hAnsi="Times New Roman"/>
        </w:rPr>
        <w:t>CO-5.</w:t>
      </w:r>
      <w:proofErr w:type="gramEnd"/>
      <w:r w:rsidRPr="00E16DBB">
        <w:rPr>
          <w:rFonts w:ascii="Times New Roman" w:hAnsi="Times New Roman"/>
        </w:rPr>
        <w:t xml:space="preserve"> Gain and apply discipline-specific knowledge, including self-directed research into the scientific literature.</w:t>
      </w:r>
    </w:p>
    <w:p w:rsidR="00AF63AC" w:rsidRPr="00D61306" w:rsidRDefault="00AF63AC" w:rsidP="00AF63AC">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105" w:type="dxa"/>
            <w:gridSpan w:val="7"/>
          </w:tcPr>
          <w:p w:rsidR="00AF63AC" w:rsidRPr="00404634" w:rsidRDefault="00AF63AC" w:rsidP="00AA75A1">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AF63AC" w:rsidRPr="00404634" w:rsidRDefault="00AF63AC" w:rsidP="00AA75A1">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83"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3"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9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r>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3"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r>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lastRenderedPageBreak/>
              <w:t>CO3</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3"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r>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CO4</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3"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9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r>
      <w:tr w:rsidR="00AF63AC" w:rsidTr="00AA75A1">
        <w:tc>
          <w:tcPr>
            <w:tcW w:w="111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CO5</w:t>
            </w: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3"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4"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9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8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r>
    </w:tbl>
    <w:p w:rsidR="00540A84" w:rsidRDefault="00AF63AC" w:rsidP="00A81B1C">
      <w:pPr>
        <w:numPr>
          <w:ilvl w:val="0"/>
          <w:numId w:val="10"/>
        </w:numPr>
        <w:spacing w:before="100" w:beforeAutospacing="1" w:after="100" w:afterAutospacing="1" w:line="240" w:lineRule="auto"/>
        <w:rPr>
          <w:rFonts w:ascii="Times New Roman" w:hAnsi="Times New Roman"/>
          <w:lang w:val="en-CA" w:eastAsia="en-CA"/>
        </w:rPr>
      </w:pPr>
      <w:r w:rsidRPr="00D61306">
        <w:rPr>
          <w:rFonts w:ascii="Times New Roman" w:hAnsi="Times New Roman"/>
          <w:sz w:val="24"/>
          <w:szCs w:val="24"/>
        </w:rPr>
        <w:t>H = Highly Related; M = Medium  L = Low</w:t>
      </w:r>
    </w:p>
    <w:p w:rsidR="00421404" w:rsidRPr="005026AB" w:rsidRDefault="00FA0169" w:rsidP="00421404">
      <w:pPr>
        <w:pStyle w:val="Default"/>
        <w:rPr>
          <w:rFonts w:ascii="Times New Roman" w:hAnsi="Times New Roman" w:cs="Times New Roman"/>
          <w:bCs/>
          <w:lang w:val="en-CA" w:eastAsia="en-CA"/>
        </w:rPr>
      </w:pPr>
      <w:r>
        <w:rPr>
          <w:rFonts w:ascii="Times New Roman" w:hAnsi="Times New Roman"/>
          <w:b/>
        </w:rPr>
        <w:t>MPH026</w:t>
      </w:r>
      <w:r w:rsidR="000A7810">
        <w:rPr>
          <w:rFonts w:ascii="Times New Roman" w:hAnsi="Times New Roman"/>
          <w:b/>
        </w:rPr>
        <w:t>B</w:t>
      </w:r>
      <w:r w:rsidR="00421404" w:rsidRPr="005026AB">
        <w:rPr>
          <w:rFonts w:ascii="Times New Roman" w:hAnsi="Times New Roman" w:cs="Times New Roman"/>
          <w:b/>
          <w:bCs/>
          <w:lang w:val="en-CA" w:eastAsia="en-CA"/>
        </w:rPr>
        <w:t>:</w:t>
      </w:r>
      <w:r w:rsidR="00421404">
        <w:rPr>
          <w:rFonts w:ascii="Times New Roman" w:hAnsi="Times New Roman" w:cs="Times New Roman"/>
          <w:b/>
          <w:bCs/>
          <w:lang w:val="en-CA" w:eastAsia="en-CA"/>
        </w:rPr>
        <w:t xml:space="preserve"> </w:t>
      </w:r>
      <w:r w:rsidR="00421404" w:rsidRPr="00B33023">
        <w:rPr>
          <w:rFonts w:ascii="Times New Roman" w:hAnsi="Times New Roman"/>
          <w:b/>
          <w:bCs/>
          <w:lang w:val="en-CA" w:eastAsia="en-CA"/>
        </w:rPr>
        <w:t>Digital Electronics</w:t>
      </w:r>
      <w:r w:rsidR="00421404">
        <w:rPr>
          <w:rFonts w:ascii="Times New Roman" w:hAnsi="Times New Roman" w:cs="Times New Roman"/>
          <w:b/>
          <w:bCs/>
          <w:lang w:val="en-CA" w:eastAsia="en-CA"/>
        </w:rPr>
        <w:t xml:space="preserve">                                                                        </w:t>
      </w:r>
      <w:r>
        <w:rPr>
          <w:rFonts w:ascii="Times New Roman" w:hAnsi="Times New Roman" w:cs="Times New Roman"/>
          <w:b/>
          <w:bCs/>
          <w:lang w:val="en-CA" w:eastAsia="en-CA"/>
        </w:rPr>
        <w:t xml:space="preserve">    </w:t>
      </w:r>
      <w:r w:rsidR="00421404">
        <w:rPr>
          <w:rFonts w:ascii="Times New Roman" w:hAnsi="Times New Roman" w:cs="Times New Roman"/>
          <w:b/>
          <w:bCs/>
          <w:lang w:val="en-CA" w:eastAsia="en-CA"/>
        </w:rPr>
        <w:t xml:space="preserve">      </w:t>
      </w:r>
      <w:r w:rsidR="00421404" w:rsidRPr="005026AB">
        <w:rPr>
          <w:rFonts w:ascii="Times New Roman" w:hAnsi="Times New Roman" w:cs="Times New Roman"/>
          <w:b/>
          <w:bCs/>
          <w:lang w:val="en-CA" w:eastAsia="en-CA"/>
        </w:rPr>
        <w:t>Credit(s): 4</w:t>
      </w:r>
    </w:p>
    <w:p w:rsidR="00421404" w:rsidRPr="00B33023" w:rsidRDefault="00421404" w:rsidP="00421404">
      <w:pPr>
        <w:autoSpaceDE w:val="0"/>
        <w:autoSpaceDN w:val="0"/>
        <w:adjustRightInd w:val="0"/>
        <w:jc w:val="both"/>
        <w:rPr>
          <w:rFonts w:ascii="Times New Roman" w:hAnsi="Times New Roman"/>
          <w:b/>
          <w:bCs/>
          <w:color w:val="000000"/>
          <w:sz w:val="24"/>
          <w:szCs w:val="24"/>
          <w:lang w:val="en-CA" w:eastAsia="en-CA"/>
        </w:rPr>
      </w:pPr>
      <w:r>
        <w:rPr>
          <w:rFonts w:ascii="Times New Roman" w:hAnsi="Times New Roman"/>
          <w:b/>
          <w:bCs/>
          <w:color w:val="000000"/>
          <w:sz w:val="24"/>
          <w:szCs w:val="24"/>
          <w:lang w:val="en-CA" w:eastAsia="en-CA"/>
        </w:rPr>
        <w:t xml:space="preserve"> </w:t>
      </w:r>
      <w:r w:rsidRPr="00B33023">
        <w:rPr>
          <w:rFonts w:ascii="Times New Roman" w:hAnsi="Times New Roman"/>
          <w:b/>
          <w:bCs/>
          <w:color w:val="000000"/>
          <w:sz w:val="24"/>
          <w:szCs w:val="24"/>
          <w:lang w:val="en-CA" w:eastAsia="en-CA"/>
        </w:rPr>
        <w:t xml:space="preserve"> </w:t>
      </w:r>
    </w:p>
    <w:p w:rsidR="00421404" w:rsidRPr="00B33023" w:rsidRDefault="00421404" w:rsidP="00421404">
      <w:pPr>
        <w:autoSpaceDE w:val="0"/>
        <w:autoSpaceDN w:val="0"/>
        <w:adjustRightInd w:val="0"/>
        <w:jc w:val="both"/>
        <w:rPr>
          <w:rFonts w:ascii="Times New Roman" w:hAnsi="Times New Roman"/>
          <w:sz w:val="24"/>
          <w:szCs w:val="24"/>
          <w:lang w:val="en-CA" w:eastAsia="en-CA"/>
        </w:rPr>
      </w:pPr>
      <w:r w:rsidRPr="00B33023">
        <w:rPr>
          <w:rFonts w:ascii="Times New Roman" w:hAnsi="Times New Roman"/>
          <w:b/>
          <w:bCs/>
          <w:sz w:val="24"/>
          <w:szCs w:val="24"/>
          <w:lang w:val="en-CA" w:eastAsia="en-CA"/>
        </w:rPr>
        <w:t xml:space="preserve">Analog Circuits: </w:t>
      </w:r>
      <w:r w:rsidRPr="00B33023">
        <w:rPr>
          <w:rFonts w:ascii="Times New Roman" w:hAnsi="Times New Roman"/>
          <w:sz w:val="24"/>
          <w:szCs w:val="24"/>
          <w:lang w:val="en-CA" w:eastAsia="en-CA"/>
        </w:rPr>
        <w:t xml:space="preserve">Integrated Circuits (Qualitative Treatment only): Active and Passive components. </w:t>
      </w:r>
      <w:proofErr w:type="gramStart"/>
      <w:r w:rsidRPr="00B33023">
        <w:rPr>
          <w:rFonts w:ascii="Times New Roman" w:hAnsi="Times New Roman"/>
          <w:sz w:val="24"/>
          <w:szCs w:val="24"/>
          <w:lang w:val="en-CA" w:eastAsia="en-CA"/>
        </w:rPr>
        <w:t>Discrete Circuit Component.</w:t>
      </w:r>
      <w:proofErr w:type="gramEnd"/>
      <w:r w:rsidRPr="00B33023">
        <w:rPr>
          <w:rFonts w:ascii="Times New Roman" w:hAnsi="Times New Roman"/>
          <w:sz w:val="24"/>
          <w:szCs w:val="24"/>
          <w:lang w:val="en-CA" w:eastAsia="en-CA"/>
        </w:rPr>
        <w:t xml:space="preserve"> </w:t>
      </w:r>
      <w:proofErr w:type="gramStart"/>
      <w:r w:rsidRPr="00B33023">
        <w:rPr>
          <w:rFonts w:ascii="Times New Roman" w:hAnsi="Times New Roman"/>
          <w:sz w:val="24"/>
          <w:szCs w:val="24"/>
          <w:lang w:val="en-CA" w:eastAsia="en-CA"/>
        </w:rPr>
        <w:t>Wafer.</w:t>
      </w:r>
      <w:proofErr w:type="gramEnd"/>
      <w:r w:rsidRPr="00B33023">
        <w:rPr>
          <w:rFonts w:ascii="Times New Roman" w:hAnsi="Times New Roman"/>
          <w:sz w:val="24"/>
          <w:szCs w:val="24"/>
          <w:lang w:val="en-CA" w:eastAsia="en-CA"/>
        </w:rPr>
        <w:t xml:space="preserve"> </w:t>
      </w:r>
      <w:proofErr w:type="gramStart"/>
      <w:r w:rsidRPr="00B33023">
        <w:rPr>
          <w:rFonts w:ascii="Times New Roman" w:hAnsi="Times New Roman"/>
          <w:sz w:val="24"/>
          <w:szCs w:val="24"/>
          <w:lang w:val="en-CA" w:eastAsia="en-CA"/>
        </w:rPr>
        <w:t>Chip.</w:t>
      </w:r>
      <w:proofErr w:type="gramEnd"/>
      <w:r w:rsidRPr="00B33023">
        <w:rPr>
          <w:rFonts w:ascii="Times New Roman" w:hAnsi="Times New Roman"/>
          <w:sz w:val="24"/>
          <w:szCs w:val="24"/>
          <w:lang w:val="en-CA" w:eastAsia="en-CA"/>
        </w:rPr>
        <w:t xml:space="preserve"> </w:t>
      </w:r>
      <w:proofErr w:type="gramStart"/>
      <w:r w:rsidRPr="00B33023">
        <w:rPr>
          <w:rFonts w:ascii="Times New Roman" w:hAnsi="Times New Roman"/>
          <w:sz w:val="24"/>
          <w:szCs w:val="24"/>
          <w:lang w:val="en-CA" w:eastAsia="en-CA"/>
        </w:rPr>
        <w:t>Advantages and Drawbacks of ICs.</w:t>
      </w:r>
      <w:proofErr w:type="gramEnd"/>
      <w:r w:rsidRPr="00B33023">
        <w:rPr>
          <w:rFonts w:ascii="Times New Roman" w:hAnsi="Times New Roman"/>
          <w:sz w:val="24"/>
          <w:szCs w:val="24"/>
          <w:lang w:val="en-CA" w:eastAsia="en-CA"/>
        </w:rPr>
        <w:t xml:space="preserve"> Scale of integration: SSI, MSI, LSI and VLSI (Basic Idea and Definitions Only). </w:t>
      </w:r>
      <w:proofErr w:type="gramStart"/>
      <w:r w:rsidRPr="00B33023">
        <w:rPr>
          <w:rFonts w:ascii="Times New Roman" w:hAnsi="Times New Roman"/>
          <w:sz w:val="24"/>
          <w:szCs w:val="24"/>
          <w:lang w:val="en-CA" w:eastAsia="en-CA"/>
        </w:rPr>
        <w:t>Classification of ICs.</w:t>
      </w:r>
      <w:proofErr w:type="gramEnd"/>
      <w:r w:rsidRPr="00B33023">
        <w:rPr>
          <w:rFonts w:ascii="Times New Roman" w:hAnsi="Times New Roman"/>
          <w:sz w:val="24"/>
          <w:szCs w:val="24"/>
          <w:lang w:val="en-CA" w:eastAsia="en-CA"/>
        </w:rPr>
        <w:t xml:space="preserve"> </w:t>
      </w:r>
      <w:proofErr w:type="gramStart"/>
      <w:r w:rsidRPr="00B33023">
        <w:rPr>
          <w:rFonts w:ascii="Times New Roman" w:hAnsi="Times New Roman"/>
          <w:sz w:val="24"/>
          <w:szCs w:val="24"/>
          <w:lang w:val="en-CA" w:eastAsia="en-CA"/>
        </w:rPr>
        <w:t>Fabrication of Components on Monolithic ICs.</w:t>
      </w:r>
      <w:proofErr w:type="gramEnd"/>
      <w:r w:rsidRPr="00B33023">
        <w:rPr>
          <w:rFonts w:ascii="Times New Roman" w:hAnsi="Times New Roman"/>
          <w:sz w:val="24"/>
          <w:szCs w:val="24"/>
          <w:lang w:val="en-CA" w:eastAsia="en-CA"/>
        </w:rPr>
        <w:t xml:space="preserve"> </w:t>
      </w:r>
      <w:proofErr w:type="gramStart"/>
      <w:r w:rsidRPr="00B33023">
        <w:rPr>
          <w:rFonts w:ascii="Times New Roman" w:hAnsi="Times New Roman"/>
          <w:sz w:val="24"/>
          <w:szCs w:val="24"/>
          <w:lang w:val="en-CA" w:eastAsia="en-CA"/>
        </w:rPr>
        <w:t>Examples of Linear and Digital ICs.</w:t>
      </w:r>
      <w:proofErr w:type="gramEnd"/>
    </w:p>
    <w:p w:rsidR="00421404" w:rsidRPr="00B33023" w:rsidRDefault="00421404" w:rsidP="00421404">
      <w:pPr>
        <w:autoSpaceDE w:val="0"/>
        <w:autoSpaceDN w:val="0"/>
        <w:adjustRightInd w:val="0"/>
        <w:jc w:val="both"/>
        <w:rPr>
          <w:rFonts w:ascii="Times New Roman" w:hAnsi="Times New Roman"/>
          <w:b/>
          <w:bCs/>
          <w:color w:val="000000"/>
          <w:sz w:val="24"/>
          <w:szCs w:val="24"/>
          <w:lang w:val="en-CA" w:eastAsia="en-CA"/>
        </w:rPr>
      </w:pPr>
      <w:r w:rsidRPr="00B33023">
        <w:rPr>
          <w:rFonts w:ascii="Times New Roman" w:hAnsi="Times New Roman"/>
          <w:b/>
          <w:color w:val="000000"/>
          <w:sz w:val="24"/>
          <w:szCs w:val="24"/>
          <w:lang w:val="en-CA" w:eastAsia="en-CA"/>
        </w:rPr>
        <w:t>Operational Amplifiers</w:t>
      </w:r>
      <w:r w:rsidRPr="00B33023">
        <w:rPr>
          <w:rFonts w:ascii="Times New Roman" w:hAnsi="Times New Roman"/>
          <w:color w:val="000000"/>
          <w:sz w:val="24"/>
          <w:szCs w:val="24"/>
          <w:lang w:val="en-CA" w:eastAsia="en-CA"/>
        </w:rPr>
        <w:t xml:space="preserve"> (Use Black Box approach): Basic Characteristics of Op-Amps. </w:t>
      </w:r>
      <w:proofErr w:type="gramStart"/>
      <w:r w:rsidRPr="00B33023">
        <w:rPr>
          <w:rFonts w:ascii="Times New Roman" w:hAnsi="Times New Roman"/>
          <w:color w:val="000000"/>
          <w:sz w:val="24"/>
          <w:szCs w:val="24"/>
          <w:lang w:val="en-CA" w:eastAsia="en-CA"/>
        </w:rPr>
        <w:t>Characteristics of an Ideal Op-Amp.</w:t>
      </w:r>
      <w:proofErr w:type="gramEnd"/>
      <w:r w:rsidRPr="00B33023">
        <w:rPr>
          <w:rFonts w:ascii="Times New Roman" w:hAnsi="Times New Roman"/>
          <w:color w:val="000000"/>
          <w:sz w:val="24"/>
          <w:szCs w:val="24"/>
          <w:lang w:val="en-CA" w:eastAsia="en-CA"/>
        </w:rPr>
        <w:t xml:space="preserve"> Feedback in </w:t>
      </w:r>
      <w:proofErr w:type="gramStart"/>
      <w:r w:rsidRPr="00B33023">
        <w:rPr>
          <w:rFonts w:ascii="Times New Roman" w:hAnsi="Times New Roman"/>
          <w:color w:val="000000"/>
          <w:sz w:val="24"/>
          <w:szCs w:val="24"/>
          <w:lang w:val="en-CA" w:eastAsia="en-CA"/>
        </w:rPr>
        <w:t>Amplifiers .</w:t>
      </w:r>
      <w:proofErr w:type="gramEnd"/>
      <w:r w:rsidRPr="00B33023">
        <w:rPr>
          <w:rFonts w:ascii="Times New Roman" w:hAnsi="Times New Roman"/>
          <w:color w:val="000000"/>
          <w:sz w:val="24"/>
          <w:szCs w:val="24"/>
          <w:lang w:val="en-CA" w:eastAsia="en-CA"/>
        </w:rPr>
        <w:t xml:space="preserve"> </w:t>
      </w:r>
      <w:proofErr w:type="gramStart"/>
      <w:r w:rsidRPr="00B33023">
        <w:rPr>
          <w:rFonts w:ascii="Times New Roman" w:hAnsi="Times New Roman"/>
          <w:color w:val="000000"/>
          <w:sz w:val="24"/>
          <w:szCs w:val="24"/>
          <w:lang w:val="en-CA" w:eastAsia="en-CA"/>
        </w:rPr>
        <w:t>Open-loop and Closed-loop Gain.</w:t>
      </w:r>
      <w:proofErr w:type="gramEnd"/>
      <w:r w:rsidRPr="00B33023">
        <w:rPr>
          <w:rFonts w:ascii="Times New Roman" w:hAnsi="Times New Roman"/>
          <w:color w:val="000000"/>
          <w:sz w:val="24"/>
          <w:szCs w:val="24"/>
          <w:lang w:val="en-CA" w:eastAsia="en-CA"/>
        </w:rPr>
        <w:t xml:space="preserve"> </w:t>
      </w:r>
      <w:proofErr w:type="gramStart"/>
      <w:r w:rsidRPr="00B33023">
        <w:rPr>
          <w:rFonts w:ascii="Times New Roman" w:hAnsi="Times New Roman"/>
          <w:color w:val="000000"/>
          <w:sz w:val="24"/>
          <w:szCs w:val="24"/>
          <w:lang w:val="en-CA" w:eastAsia="en-CA"/>
        </w:rPr>
        <w:t>Frequency Response.</w:t>
      </w:r>
      <w:proofErr w:type="gramEnd"/>
      <w:r w:rsidRPr="00B33023">
        <w:rPr>
          <w:rFonts w:ascii="Times New Roman" w:hAnsi="Times New Roman"/>
          <w:color w:val="000000"/>
          <w:sz w:val="24"/>
          <w:szCs w:val="24"/>
          <w:lang w:val="en-CA" w:eastAsia="en-CA"/>
        </w:rPr>
        <w:t xml:space="preserve"> </w:t>
      </w:r>
      <w:proofErr w:type="gramStart"/>
      <w:r w:rsidRPr="00B33023">
        <w:rPr>
          <w:rFonts w:ascii="Times New Roman" w:hAnsi="Times New Roman"/>
          <w:color w:val="000000"/>
          <w:sz w:val="24"/>
          <w:szCs w:val="24"/>
          <w:lang w:val="en-CA" w:eastAsia="en-CA"/>
        </w:rPr>
        <w:t>CMRR.</w:t>
      </w:r>
      <w:proofErr w:type="gramEnd"/>
      <w:r w:rsidRPr="00B33023">
        <w:rPr>
          <w:rFonts w:ascii="Times New Roman" w:hAnsi="Times New Roman"/>
          <w:color w:val="000000"/>
          <w:sz w:val="24"/>
          <w:szCs w:val="24"/>
          <w:lang w:val="en-CA" w:eastAsia="en-CA"/>
        </w:rPr>
        <w:t xml:space="preserve"> </w:t>
      </w:r>
      <w:proofErr w:type="gramStart"/>
      <w:r w:rsidRPr="00B33023">
        <w:rPr>
          <w:rFonts w:ascii="Times New Roman" w:hAnsi="Times New Roman"/>
          <w:color w:val="000000"/>
          <w:sz w:val="24"/>
          <w:szCs w:val="24"/>
          <w:lang w:val="en-CA" w:eastAsia="en-CA"/>
        </w:rPr>
        <w:t>Virtual ground.</w:t>
      </w:r>
      <w:proofErr w:type="gramEnd"/>
      <w:r w:rsidRPr="00B33023">
        <w:rPr>
          <w:rFonts w:ascii="Times New Roman" w:hAnsi="Times New Roman"/>
          <w:color w:val="000000"/>
          <w:sz w:val="24"/>
          <w:szCs w:val="24"/>
          <w:lang w:val="en-CA" w:eastAsia="en-CA"/>
        </w:rPr>
        <w:t xml:space="preserve">                                                             </w:t>
      </w:r>
    </w:p>
    <w:p w:rsidR="00421404" w:rsidRPr="00B33023" w:rsidRDefault="00421404" w:rsidP="00421404">
      <w:pPr>
        <w:autoSpaceDE w:val="0"/>
        <w:autoSpaceDN w:val="0"/>
        <w:adjustRightInd w:val="0"/>
        <w:jc w:val="both"/>
        <w:rPr>
          <w:rFonts w:ascii="Times New Roman" w:hAnsi="Times New Roman"/>
          <w:color w:val="000000"/>
          <w:sz w:val="24"/>
          <w:szCs w:val="24"/>
          <w:lang w:val="en-CA" w:eastAsia="en-CA"/>
        </w:rPr>
      </w:pPr>
      <w:r w:rsidRPr="00B33023">
        <w:rPr>
          <w:rFonts w:ascii="Times New Roman" w:hAnsi="Times New Roman"/>
          <w:b/>
          <w:color w:val="000000"/>
          <w:sz w:val="24"/>
          <w:szCs w:val="24"/>
          <w:lang w:val="en-CA" w:eastAsia="en-CA"/>
        </w:rPr>
        <w:t>Applications of Op-Amps</w:t>
      </w:r>
      <w:r w:rsidRPr="00B33023">
        <w:rPr>
          <w:rFonts w:ascii="Times New Roman" w:hAnsi="Times New Roman"/>
          <w:color w:val="000000"/>
          <w:sz w:val="24"/>
          <w:szCs w:val="24"/>
          <w:lang w:val="en-CA" w:eastAsia="en-CA"/>
        </w:rPr>
        <w:t xml:space="preserve">: (1) Inverting and Non-inverting Amplifiers, (2) Adder, (3) </w:t>
      </w:r>
      <w:proofErr w:type="spellStart"/>
      <w:r w:rsidRPr="00B33023">
        <w:rPr>
          <w:rFonts w:ascii="Times New Roman" w:hAnsi="Times New Roman"/>
          <w:color w:val="000000"/>
          <w:sz w:val="24"/>
          <w:szCs w:val="24"/>
          <w:lang w:val="en-CA" w:eastAsia="en-CA"/>
        </w:rPr>
        <w:t>Subtractor</w:t>
      </w:r>
      <w:proofErr w:type="spellEnd"/>
      <w:r w:rsidRPr="00B33023">
        <w:rPr>
          <w:rFonts w:ascii="Times New Roman" w:hAnsi="Times New Roman"/>
          <w:color w:val="000000"/>
          <w:sz w:val="24"/>
          <w:szCs w:val="24"/>
          <w:lang w:val="en-CA" w:eastAsia="en-CA"/>
        </w:rPr>
        <w:t xml:space="preserve">, (4) Unity follower, (5) Differentiator, (6) Integrator, (7) Zero Crossing Detector.           </w:t>
      </w:r>
    </w:p>
    <w:p w:rsidR="00421404" w:rsidRPr="00B33023" w:rsidRDefault="00421404" w:rsidP="00421404">
      <w:pPr>
        <w:autoSpaceDE w:val="0"/>
        <w:autoSpaceDN w:val="0"/>
        <w:adjustRightInd w:val="0"/>
        <w:jc w:val="both"/>
        <w:rPr>
          <w:rFonts w:ascii="Times New Roman" w:hAnsi="Times New Roman"/>
          <w:b/>
          <w:bCs/>
          <w:color w:val="000000"/>
          <w:sz w:val="24"/>
          <w:szCs w:val="24"/>
          <w:lang w:val="en-CA" w:eastAsia="en-CA"/>
        </w:rPr>
      </w:pPr>
      <w:r w:rsidRPr="00B33023">
        <w:rPr>
          <w:rFonts w:ascii="Times New Roman" w:hAnsi="Times New Roman"/>
          <w:b/>
          <w:color w:val="000000"/>
          <w:sz w:val="24"/>
          <w:szCs w:val="24"/>
          <w:lang w:val="en-CA" w:eastAsia="en-CA"/>
        </w:rPr>
        <w:t>Timers (Use Black Box approach)</w:t>
      </w:r>
      <w:r w:rsidRPr="00B33023">
        <w:rPr>
          <w:rFonts w:ascii="Times New Roman" w:hAnsi="Times New Roman"/>
          <w:color w:val="000000"/>
          <w:sz w:val="24"/>
          <w:szCs w:val="24"/>
          <w:lang w:val="en-CA" w:eastAsia="en-CA"/>
        </w:rPr>
        <w:t xml:space="preserve">: 555 Timer and its Applications: </w:t>
      </w:r>
      <w:proofErr w:type="spellStart"/>
      <w:r w:rsidRPr="00B33023">
        <w:rPr>
          <w:rFonts w:ascii="Times New Roman" w:hAnsi="Times New Roman"/>
          <w:color w:val="000000"/>
          <w:sz w:val="24"/>
          <w:szCs w:val="24"/>
          <w:lang w:val="en-CA" w:eastAsia="en-CA"/>
        </w:rPr>
        <w:t>Astable</w:t>
      </w:r>
      <w:proofErr w:type="spellEnd"/>
      <w:r w:rsidRPr="00B33023">
        <w:rPr>
          <w:rFonts w:ascii="Times New Roman" w:hAnsi="Times New Roman"/>
          <w:color w:val="000000"/>
          <w:sz w:val="24"/>
          <w:szCs w:val="24"/>
          <w:lang w:val="en-CA" w:eastAsia="en-CA"/>
        </w:rPr>
        <w:t xml:space="preserve"> and </w:t>
      </w:r>
      <w:proofErr w:type="spellStart"/>
      <w:r w:rsidRPr="00B33023">
        <w:rPr>
          <w:rFonts w:ascii="Times New Roman" w:hAnsi="Times New Roman"/>
          <w:color w:val="000000"/>
          <w:sz w:val="24"/>
          <w:szCs w:val="24"/>
          <w:lang w:val="en-CA" w:eastAsia="en-CA"/>
        </w:rPr>
        <w:t>Monostable</w:t>
      </w:r>
      <w:proofErr w:type="spellEnd"/>
      <w:r w:rsidRPr="00B33023">
        <w:rPr>
          <w:rFonts w:ascii="Times New Roman" w:hAnsi="Times New Roman"/>
          <w:color w:val="000000"/>
          <w:sz w:val="24"/>
          <w:szCs w:val="24"/>
          <w:lang w:val="en-CA" w:eastAsia="en-CA"/>
        </w:rPr>
        <w:t xml:space="preserve"> </w:t>
      </w:r>
      <w:proofErr w:type="spellStart"/>
      <w:r w:rsidRPr="00B33023">
        <w:rPr>
          <w:rFonts w:ascii="Times New Roman" w:hAnsi="Times New Roman"/>
          <w:color w:val="000000"/>
          <w:sz w:val="24"/>
          <w:szCs w:val="24"/>
          <w:lang w:val="en-CA" w:eastAsia="en-CA"/>
        </w:rPr>
        <w:t>Multivibrator</w:t>
      </w:r>
      <w:proofErr w:type="spellEnd"/>
      <w:r w:rsidRPr="00B33023">
        <w:rPr>
          <w:rFonts w:ascii="Times New Roman" w:hAnsi="Times New Roman"/>
          <w:color w:val="000000"/>
          <w:sz w:val="24"/>
          <w:szCs w:val="24"/>
          <w:lang w:val="en-CA" w:eastAsia="en-CA"/>
        </w:rPr>
        <w:t xml:space="preserve">.                                                                                                               </w:t>
      </w:r>
    </w:p>
    <w:p w:rsidR="00421404" w:rsidRPr="00B33023" w:rsidRDefault="00421404" w:rsidP="00421404">
      <w:pPr>
        <w:autoSpaceDE w:val="0"/>
        <w:autoSpaceDN w:val="0"/>
        <w:adjustRightInd w:val="0"/>
        <w:jc w:val="both"/>
        <w:rPr>
          <w:rFonts w:ascii="Times New Roman" w:hAnsi="Times New Roman"/>
          <w:color w:val="000000"/>
          <w:sz w:val="24"/>
          <w:szCs w:val="24"/>
          <w:lang w:val="en-CA" w:eastAsia="en-CA"/>
        </w:rPr>
      </w:pPr>
      <w:r w:rsidRPr="00B33023">
        <w:rPr>
          <w:rFonts w:ascii="Times New Roman" w:hAnsi="Times New Roman"/>
          <w:b/>
          <w:bCs/>
          <w:color w:val="000000"/>
          <w:sz w:val="24"/>
          <w:szCs w:val="24"/>
          <w:lang w:val="en-CA" w:eastAsia="en-CA"/>
        </w:rPr>
        <w:t>Digital Circuits:</w:t>
      </w:r>
      <w:r w:rsidRPr="00B33023">
        <w:rPr>
          <w:rFonts w:ascii="Times New Roman" w:hAnsi="Times New Roman"/>
          <w:color w:val="000000"/>
          <w:sz w:val="24"/>
          <w:szCs w:val="24"/>
          <w:lang w:val="en-CA" w:eastAsia="en-CA"/>
        </w:rPr>
        <w:t xml:space="preserve"> Difference </w:t>
      </w:r>
      <w:proofErr w:type="gramStart"/>
      <w:r w:rsidRPr="00B33023">
        <w:rPr>
          <w:rFonts w:ascii="Times New Roman" w:hAnsi="Times New Roman"/>
          <w:color w:val="000000"/>
          <w:sz w:val="24"/>
          <w:szCs w:val="24"/>
          <w:lang w:val="en-CA" w:eastAsia="en-CA"/>
        </w:rPr>
        <w:t>Between</w:t>
      </w:r>
      <w:proofErr w:type="gramEnd"/>
      <w:r w:rsidRPr="00B33023">
        <w:rPr>
          <w:rFonts w:ascii="Times New Roman" w:hAnsi="Times New Roman"/>
          <w:color w:val="000000"/>
          <w:sz w:val="24"/>
          <w:szCs w:val="24"/>
          <w:lang w:val="en-CA" w:eastAsia="en-CA"/>
        </w:rPr>
        <w:t xml:space="preserve"> Analog and Digital Circuits. </w:t>
      </w:r>
      <w:proofErr w:type="gramStart"/>
      <w:r w:rsidRPr="00B33023">
        <w:rPr>
          <w:rFonts w:ascii="Times New Roman" w:hAnsi="Times New Roman"/>
          <w:color w:val="000000"/>
          <w:sz w:val="24"/>
          <w:szCs w:val="24"/>
          <w:lang w:val="en-CA" w:eastAsia="en-CA"/>
        </w:rPr>
        <w:t>Binary Numbers.</w:t>
      </w:r>
      <w:proofErr w:type="gramEnd"/>
      <w:r w:rsidRPr="00B33023">
        <w:rPr>
          <w:rFonts w:ascii="Times New Roman" w:hAnsi="Times New Roman"/>
          <w:color w:val="000000"/>
          <w:sz w:val="24"/>
          <w:szCs w:val="24"/>
          <w:lang w:val="en-CA" w:eastAsia="en-CA"/>
        </w:rPr>
        <w:t xml:space="preserve"> </w:t>
      </w:r>
      <w:proofErr w:type="gramStart"/>
      <w:r w:rsidRPr="00B33023">
        <w:rPr>
          <w:rFonts w:ascii="Times New Roman" w:hAnsi="Times New Roman"/>
          <w:color w:val="000000"/>
          <w:sz w:val="24"/>
          <w:szCs w:val="24"/>
          <w:lang w:val="en-CA" w:eastAsia="en-CA"/>
        </w:rPr>
        <w:t>Decimal to Binary and Binary to Decimal Conversion.</w:t>
      </w:r>
      <w:proofErr w:type="gramEnd"/>
      <w:r w:rsidRPr="00B33023">
        <w:rPr>
          <w:rFonts w:ascii="Times New Roman" w:hAnsi="Times New Roman"/>
          <w:color w:val="000000"/>
          <w:sz w:val="24"/>
          <w:szCs w:val="24"/>
          <w:lang w:val="en-CA" w:eastAsia="en-CA"/>
        </w:rPr>
        <w:t xml:space="preserve"> AND, OR and NOT Gates (Realization using Diodes and Transistor). NAND AND NOR Gates. </w:t>
      </w:r>
      <w:proofErr w:type="gramStart"/>
      <w:r w:rsidRPr="00B33023">
        <w:rPr>
          <w:rFonts w:ascii="Times New Roman" w:hAnsi="Times New Roman"/>
          <w:color w:val="000000"/>
          <w:sz w:val="24"/>
          <w:szCs w:val="24"/>
          <w:lang w:val="en-CA" w:eastAsia="en-CA"/>
        </w:rPr>
        <w:t>Exclusive OR and Exclusive NOR Gates.</w:t>
      </w:r>
      <w:proofErr w:type="gramEnd"/>
      <w:r w:rsidRPr="00B33023">
        <w:rPr>
          <w:rFonts w:ascii="Times New Roman" w:hAnsi="Times New Roman"/>
          <w:color w:val="000000"/>
          <w:sz w:val="24"/>
          <w:szCs w:val="24"/>
          <w:lang w:val="en-CA" w:eastAsia="en-CA"/>
        </w:rPr>
        <w:t xml:space="preserve">  </w:t>
      </w:r>
    </w:p>
    <w:p w:rsidR="00421404" w:rsidRPr="00B33023" w:rsidRDefault="00421404" w:rsidP="00421404">
      <w:pPr>
        <w:autoSpaceDE w:val="0"/>
        <w:autoSpaceDN w:val="0"/>
        <w:adjustRightInd w:val="0"/>
        <w:jc w:val="both"/>
        <w:rPr>
          <w:rFonts w:ascii="Times New Roman" w:hAnsi="Times New Roman"/>
          <w:color w:val="000000"/>
          <w:sz w:val="24"/>
          <w:szCs w:val="24"/>
          <w:lang w:val="en-CA" w:eastAsia="en-CA"/>
        </w:rPr>
      </w:pPr>
      <w:r w:rsidRPr="00B33023">
        <w:rPr>
          <w:rFonts w:ascii="Times New Roman" w:hAnsi="Times New Roman"/>
          <w:b/>
          <w:color w:val="000000"/>
          <w:sz w:val="24"/>
          <w:szCs w:val="24"/>
          <w:lang w:val="en-CA" w:eastAsia="en-CA"/>
        </w:rPr>
        <w:t>Boolean algebra</w:t>
      </w:r>
      <w:r w:rsidRPr="00B33023">
        <w:rPr>
          <w:rFonts w:ascii="Times New Roman" w:hAnsi="Times New Roman"/>
          <w:color w:val="000000"/>
          <w:sz w:val="24"/>
          <w:szCs w:val="24"/>
          <w:lang w:val="en-CA" w:eastAsia="en-CA"/>
        </w:rPr>
        <w:t xml:space="preserve">: De Morgan’s Theorems. </w:t>
      </w:r>
      <w:proofErr w:type="gramStart"/>
      <w:r w:rsidRPr="00B33023">
        <w:rPr>
          <w:rFonts w:ascii="Times New Roman" w:hAnsi="Times New Roman"/>
          <w:color w:val="000000"/>
          <w:sz w:val="24"/>
          <w:szCs w:val="24"/>
          <w:lang w:val="en-CA" w:eastAsia="en-CA"/>
        </w:rPr>
        <w:t>Boolean Laws.</w:t>
      </w:r>
      <w:proofErr w:type="gramEnd"/>
      <w:r w:rsidRPr="00B33023">
        <w:rPr>
          <w:rFonts w:ascii="Times New Roman" w:hAnsi="Times New Roman"/>
          <w:color w:val="000000"/>
          <w:sz w:val="24"/>
          <w:szCs w:val="24"/>
          <w:lang w:val="en-CA" w:eastAsia="en-CA"/>
        </w:rPr>
        <w:t xml:space="preserve"> Simplification of Logic Circuit using Boolean </w:t>
      </w:r>
      <w:proofErr w:type="gramStart"/>
      <w:r w:rsidRPr="00B33023">
        <w:rPr>
          <w:rFonts w:ascii="Times New Roman" w:hAnsi="Times New Roman"/>
          <w:color w:val="000000"/>
          <w:sz w:val="24"/>
          <w:szCs w:val="24"/>
          <w:lang w:val="en-CA" w:eastAsia="en-CA"/>
        </w:rPr>
        <w:t>Algebra</w:t>
      </w:r>
      <w:proofErr w:type="gramEnd"/>
      <w:r w:rsidRPr="00B33023">
        <w:rPr>
          <w:rFonts w:ascii="Times New Roman" w:hAnsi="Times New Roman"/>
          <w:color w:val="000000"/>
          <w:sz w:val="24"/>
          <w:szCs w:val="24"/>
          <w:lang w:val="en-CA" w:eastAsia="en-CA"/>
        </w:rPr>
        <w:t xml:space="preserve">. </w:t>
      </w:r>
      <w:proofErr w:type="gramStart"/>
      <w:r w:rsidRPr="00B33023">
        <w:rPr>
          <w:rFonts w:ascii="Times New Roman" w:hAnsi="Times New Roman"/>
          <w:color w:val="000000"/>
          <w:sz w:val="24"/>
          <w:szCs w:val="24"/>
          <w:lang w:val="en-CA" w:eastAsia="en-CA"/>
        </w:rPr>
        <w:t>Fundamental Products.</w:t>
      </w:r>
      <w:proofErr w:type="gramEnd"/>
      <w:r w:rsidRPr="00B33023">
        <w:rPr>
          <w:rFonts w:ascii="Times New Roman" w:hAnsi="Times New Roman"/>
          <w:color w:val="000000"/>
          <w:sz w:val="24"/>
          <w:szCs w:val="24"/>
          <w:lang w:val="en-CA" w:eastAsia="en-CA"/>
        </w:rPr>
        <w:t xml:space="preserve"> </w:t>
      </w:r>
      <w:proofErr w:type="spellStart"/>
      <w:proofErr w:type="gramStart"/>
      <w:r w:rsidRPr="00B33023">
        <w:rPr>
          <w:rFonts w:ascii="Times New Roman" w:hAnsi="Times New Roman"/>
          <w:color w:val="000000"/>
          <w:sz w:val="24"/>
          <w:szCs w:val="24"/>
          <w:lang w:val="en-CA" w:eastAsia="en-CA"/>
        </w:rPr>
        <w:t>Minterms</w:t>
      </w:r>
      <w:proofErr w:type="spellEnd"/>
      <w:r w:rsidRPr="00B33023">
        <w:rPr>
          <w:rFonts w:ascii="Times New Roman" w:hAnsi="Times New Roman"/>
          <w:color w:val="000000"/>
          <w:sz w:val="24"/>
          <w:szCs w:val="24"/>
          <w:lang w:val="en-CA" w:eastAsia="en-CA"/>
        </w:rPr>
        <w:t xml:space="preserve"> and </w:t>
      </w:r>
      <w:proofErr w:type="spellStart"/>
      <w:r w:rsidRPr="00B33023">
        <w:rPr>
          <w:rFonts w:ascii="Times New Roman" w:hAnsi="Times New Roman"/>
          <w:color w:val="000000"/>
          <w:sz w:val="24"/>
          <w:szCs w:val="24"/>
          <w:lang w:val="en-CA" w:eastAsia="en-CA"/>
        </w:rPr>
        <w:t>Maxterms</w:t>
      </w:r>
      <w:proofErr w:type="spellEnd"/>
      <w:r w:rsidRPr="00B33023">
        <w:rPr>
          <w:rFonts w:ascii="Times New Roman" w:hAnsi="Times New Roman"/>
          <w:color w:val="000000"/>
          <w:sz w:val="24"/>
          <w:szCs w:val="24"/>
          <w:lang w:val="en-CA" w:eastAsia="en-CA"/>
        </w:rPr>
        <w:t>.</w:t>
      </w:r>
      <w:proofErr w:type="gramEnd"/>
      <w:r w:rsidRPr="00B33023">
        <w:rPr>
          <w:rFonts w:ascii="Times New Roman" w:hAnsi="Times New Roman"/>
          <w:color w:val="000000"/>
          <w:sz w:val="24"/>
          <w:szCs w:val="24"/>
          <w:lang w:val="en-CA" w:eastAsia="en-CA"/>
        </w:rPr>
        <w:t xml:space="preserve"> </w:t>
      </w:r>
      <w:proofErr w:type="gramStart"/>
      <w:r w:rsidRPr="00B33023">
        <w:rPr>
          <w:rFonts w:ascii="Times New Roman" w:hAnsi="Times New Roman"/>
          <w:color w:val="000000"/>
          <w:sz w:val="24"/>
          <w:szCs w:val="24"/>
          <w:lang w:val="en-CA" w:eastAsia="en-CA"/>
        </w:rPr>
        <w:t xml:space="preserve">Conversion of a Truth Table into an Equivalent Logic Circuit by (1) Sum of Products Method and (2) </w:t>
      </w:r>
      <w:proofErr w:type="spellStart"/>
      <w:r w:rsidRPr="00B33023">
        <w:rPr>
          <w:rFonts w:ascii="Times New Roman" w:hAnsi="Times New Roman"/>
          <w:color w:val="000000"/>
          <w:sz w:val="24"/>
          <w:szCs w:val="24"/>
          <w:lang w:val="en-CA" w:eastAsia="en-CA"/>
        </w:rPr>
        <w:t>Karnaugh</w:t>
      </w:r>
      <w:proofErr w:type="spellEnd"/>
      <w:r w:rsidRPr="00B33023">
        <w:rPr>
          <w:rFonts w:ascii="Times New Roman" w:hAnsi="Times New Roman"/>
          <w:color w:val="000000"/>
          <w:sz w:val="24"/>
          <w:szCs w:val="24"/>
          <w:lang w:val="en-CA" w:eastAsia="en-CA"/>
        </w:rPr>
        <w:t xml:space="preserve"> Map.</w:t>
      </w:r>
      <w:proofErr w:type="gramEnd"/>
    </w:p>
    <w:p w:rsidR="00421404" w:rsidRPr="00B33023" w:rsidRDefault="00421404" w:rsidP="00421404">
      <w:pPr>
        <w:autoSpaceDE w:val="0"/>
        <w:autoSpaceDN w:val="0"/>
        <w:adjustRightInd w:val="0"/>
        <w:jc w:val="both"/>
        <w:rPr>
          <w:rFonts w:ascii="Times New Roman" w:hAnsi="Times New Roman"/>
          <w:b/>
          <w:bCs/>
          <w:sz w:val="24"/>
          <w:szCs w:val="24"/>
          <w:lang w:val="en-CA" w:eastAsia="en-CA"/>
        </w:rPr>
      </w:pPr>
      <w:r w:rsidRPr="00B33023">
        <w:rPr>
          <w:rFonts w:ascii="Times New Roman" w:hAnsi="Times New Roman"/>
          <w:b/>
          <w:sz w:val="24"/>
          <w:szCs w:val="24"/>
          <w:lang w:val="en-CA" w:eastAsia="en-CA"/>
        </w:rPr>
        <w:t>Data processing circuits</w:t>
      </w:r>
      <w:r w:rsidRPr="00B33023">
        <w:rPr>
          <w:rFonts w:ascii="Times New Roman" w:hAnsi="Times New Roman"/>
          <w:sz w:val="24"/>
          <w:szCs w:val="24"/>
          <w:lang w:val="en-CA" w:eastAsia="en-CA"/>
        </w:rPr>
        <w:t xml:space="preserve">: Basic Idea of Multiplexers, De-multiplexers, Decoders, Encoders, Parity Checkers.                                                                                                           </w:t>
      </w:r>
    </w:p>
    <w:p w:rsidR="00421404" w:rsidRPr="00B33023" w:rsidRDefault="00421404" w:rsidP="00421404">
      <w:pPr>
        <w:autoSpaceDE w:val="0"/>
        <w:autoSpaceDN w:val="0"/>
        <w:adjustRightInd w:val="0"/>
        <w:jc w:val="both"/>
        <w:rPr>
          <w:rFonts w:ascii="Times New Roman" w:hAnsi="Times New Roman"/>
          <w:b/>
          <w:bCs/>
          <w:sz w:val="24"/>
          <w:szCs w:val="24"/>
          <w:lang w:val="en-CA" w:eastAsia="en-CA"/>
        </w:rPr>
      </w:pPr>
      <w:r w:rsidRPr="00B33023">
        <w:rPr>
          <w:rFonts w:ascii="Times New Roman" w:hAnsi="Times New Roman"/>
          <w:b/>
          <w:sz w:val="24"/>
          <w:szCs w:val="24"/>
          <w:lang w:val="en-CA" w:eastAsia="en-CA"/>
        </w:rPr>
        <w:t>Memories</w:t>
      </w:r>
      <w:r w:rsidRPr="00B33023">
        <w:rPr>
          <w:rFonts w:ascii="Times New Roman" w:hAnsi="Times New Roman"/>
          <w:sz w:val="24"/>
          <w:szCs w:val="24"/>
          <w:lang w:val="en-CA" w:eastAsia="en-CA"/>
        </w:rPr>
        <w:t xml:space="preserve">: Read-only memories (ROM), PROM, EPROM.                                     </w:t>
      </w:r>
    </w:p>
    <w:p w:rsidR="00421404" w:rsidRPr="00B33023" w:rsidRDefault="00421404" w:rsidP="00421404">
      <w:pPr>
        <w:autoSpaceDE w:val="0"/>
        <w:autoSpaceDN w:val="0"/>
        <w:adjustRightInd w:val="0"/>
        <w:jc w:val="both"/>
        <w:rPr>
          <w:rFonts w:ascii="Times New Roman" w:hAnsi="Times New Roman"/>
          <w:sz w:val="24"/>
          <w:szCs w:val="24"/>
          <w:lang w:val="en-CA" w:eastAsia="en-CA"/>
        </w:rPr>
      </w:pPr>
      <w:r w:rsidRPr="00B33023">
        <w:rPr>
          <w:rFonts w:ascii="Times New Roman" w:hAnsi="Times New Roman"/>
          <w:b/>
          <w:sz w:val="24"/>
          <w:szCs w:val="24"/>
          <w:lang w:val="en-CA" w:eastAsia="en-CA"/>
        </w:rPr>
        <w:t>Arithmetic Circuits</w:t>
      </w:r>
      <w:r w:rsidRPr="00B33023">
        <w:rPr>
          <w:rFonts w:ascii="Times New Roman" w:hAnsi="Times New Roman"/>
          <w:sz w:val="24"/>
          <w:szCs w:val="24"/>
          <w:lang w:val="en-CA" w:eastAsia="en-CA"/>
        </w:rPr>
        <w:t>: Binary Addition. Binary Subtraction using 2’s Complement Method).</w:t>
      </w:r>
    </w:p>
    <w:p w:rsidR="00421404" w:rsidRPr="00B33023" w:rsidRDefault="00421404" w:rsidP="00421404">
      <w:pPr>
        <w:autoSpaceDE w:val="0"/>
        <w:autoSpaceDN w:val="0"/>
        <w:adjustRightInd w:val="0"/>
        <w:jc w:val="both"/>
        <w:rPr>
          <w:rFonts w:ascii="Times New Roman" w:hAnsi="Times New Roman"/>
          <w:b/>
          <w:bCs/>
          <w:sz w:val="24"/>
          <w:szCs w:val="24"/>
          <w:lang w:val="en-CA" w:eastAsia="en-CA"/>
        </w:rPr>
      </w:pPr>
      <w:r w:rsidRPr="00B33023">
        <w:rPr>
          <w:rFonts w:ascii="Times New Roman" w:hAnsi="Times New Roman"/>
          <w:sz w:val="24"/>
          <w:szCs w:val="24"/>
          <w:lang w:val="en-CA" w:eastAsia="en-CA"/>
        </w:rPr>
        <w:t xml:space="preserve">Half Adders and Full Adders and </w:t>
      </w:r>
      <w:proofErr w:type="spellStart"/>
      <w:r w:rsidRPr="00B33023">
        <w:rPr>
          <w:rFonts w:ascii="Times New Roman" w:hAnsi="Times New Roman"/>
          <w:sz w:val="24"/>
          <w:szCs w:val="24"/>
          <w:lang w:val="en-CA" w:eastAsia="en-CA"/>
        </w:rPr>
        <w:t>Subtractors</w:t>
      </w:r>
      <w:proofErr w:type="spellEnd"/>
      <w:r w:rsidRPr="00B33023">
        <w:rPr>
          <w:rFonts w:ascii="Times New Roman" w:hAnsi="Times New Roman"/>
          <w:sz w:val="24"/>
          <w:szCs w:val="24"/>
          <w:lang w:val="en-CA" w:eastAsia="en-CA"/>
        </w:rPr>
        <w:t xml:space="preserve"> (only up to Eight Bits).                        </w:t>
      </w:r>
    </w:p>
    <w:p w:rsidR="00421404" w:rsidRPr="00B33023" w:rsidRDefault="00421404" w:rsidP="00421404">
      <w:pPr>
        <w:autoSpaceDE w:val="0"/>
        <w:autoSpaceDN w:val="0"/>
        <w:adjustRightInd w:val="0"/>
        <w:jc w:val="both"/>
        <w:rPr>
          <w:rFonts w:ascii="Times New Roman" w:hAnsi="Times New Roman"/>
          <w:sz w:val="24"/>
          <w:szCs w:val="24"/>
          <w:lang w:val="en-CA" w:eastAsia="en-CA"/>
        </w:rPr>
      </w:pPr>
      <w:r w:rsidRPr="00B33023">
        <w:rPr>
          <w:rFonts w:ascii="Times New Roman" w:hAnsi="Times New Roman"/>
          <w:b/>
          <w:sz w:val="24"/>
          <w:szCs w:val="24"/>
          <w:lang w:val="en-CA" w:eastAsia="en-CA"/>
        </w:rPr>
        <w:t>Sequential Circuits</w:t>
      </w:r>
      <w:r w:rsidRPr="00B33023">
        <w:rPr>
          <w:rFonts w:ascii="Times New Roman" w:hAnsi="Times New Roman"/>
          <w:sz w:val="24"/>
          <w:szCs w:val="24"/>
          <w:lang w:val="en-CA" w:eastAsia="en-CA"/>
        </w:rPr>
        <w:t>: RS, D, and JK Flip-Flops. Level Clocked and Edge Triggered Flip-Flops.</w:t>
      </w:r>
    </w:p>
    <w:p w:rsidR="00421404" w:rsidRPr="00B33023" w:rsidRDefault="00421404" w:rsidP="00421404">
      <w:pPr>
        <w:autoSpaceDE w:val="0"/>
        <w:autoSpaceDN w:val="0"/>
        <w:adjustRightInd w:val="0"/>
        <w:jc w:val="both"/>
        <w:rPr>
          <w:rFonts w:ascii="Times New Roman" w:hAnsi="Times New Roman"/>
          <w:sz w:val="24"/>
          <w:szCs w:val="24"/>
          <w:lang w:val="en-CA" w:eastAsia="en-CA"/>
        </w:rPr>
      </w:pPr>
      <w:r w:rsidRPr="00B33023">
        <w:rPr>
          <w:rFonts w:ascii="Times New Roman" w:hAnsi="Times New Roman"/>
          <w:sz w:val="24"/>
          <w:szCs w:val="24"/>
          <w:lang w:val="en-CA" w:eastAsia="en-CA"/>
        </w:rPr>
        <w:lastRenderedPageBreak/>
        <w:t xml:space="preserve">Preset and Clear Operations. </w:t>
      </w:r>
      <w:proofErr w:type="gramStart"/>
      <w:r w:rsidRPr="00B33023">
        <w:rPr>
          <w:rFonts w:ascii="Times New Roman" w:hAnsi="Times New Roman"/>
          <w:sz w:val="24"/>
          <w:szCs w:val="24"/>
          <w:lang w:val="en-CA" w:eastAsia="en-CA"/>
        </w:rPr>
        <w:t>Race-around Conditions in JK Flip-Flops.</w:t>
      </w:r>
      <w:proofErr w:type="gramEnd"/>
      <w:r w:rsidRPr="00B33023">
        <w:rPr>
          <w:rFonts w:ascii="Times New Roman" w:hAnsi="Times New Roman"/>
          <w:sz w:val="24"/>
          <w:szCs w:val="24"/>
          <w:lang w:val="en-CA" w:eastAsia="en-CA"/>
        </w:rPr>
        <w:t xml:space="preserve"> Master-Slave JK Flip-</w:t>
      </w:r>
    </w:p>
    <w:p w:rsidR="00421404" w:rsidRPr="00B33023" w:rsidRDefault="00421404" w:rsidP="00421404">
      <w:pPr>
        <w:autoSpaceDE w:val="0"/>
        <w:autoSpaceDN w:val="0"/>
        <w:adjustRightInd w:val="0"/>
        <w:jc w:val="both"/>
        <w:rPr>
          <w:rFonts w:ascii="Times New Roman" w:hAnsi="Times New Roman"/>
          <w:b/>
          <w:bCs/>
          <w:sz w:val="24"/>
          <w:szCs w:val="24"/>
          <w:lang w:val="en-CA" w:eastAsia="en-CA"/>
        </w:rPr>
      </w:pPr>
      <w:proofErr w:type="gramStart"/>
      <w:r w:rsidRPr="00B33023">
        <w:rPr>
          <w:rFonts w:ascii="Times New Roman" w:hAnsi="Times New Roman"/>
          <w:sz w:val="24"/>
          <w:szCs w:val="24"/>
          <w:lang w:val="en-CA" w:eastAsia="en-CA"/>
        </w:rPr>
        <w:t>Flop (As Building Block of Sequential Circuits).</w:t>
      </w:r>
      <w:proofErr w:type="gramEnd"/>
      <w:r w:rsidRPr="00B33023">
        <w:rPr>
          <w:rFonts w:ascii="Times New Roman" w:hAnsi="Times New Roman"/>
          <w:sz w:val="24"/>
          <w:szCs w:val="24"/>
          <w:lang w:val="en-CA" w:eastAsia="en-CA"/>
        </w:rPr>
        <w:t xml:space="preserve">                                                         </w:t>
      </w:r>
    </w:p>
    <w:p w:rsidR="00421404" w:rsidRPr="00B33023" w:rsidRDefault="00421404" w:rsidP="00421404">
      <w:pPr>
        <w:autoSpaceDE w:val="0"/>
        <w:autoSpaceDN w:val="0"/>
        <w:adjustRightInd w:val="0"/>
        <w:jc w:val="both"/>
        <w:rPr>
          <w:rFonts w:ascii="Times New Roman" w:hAnsi="Times New Roman"/>
          <w:b/>
          <w:bCs/>
          <w:sz w:val="24"/>
          <w:szCs w:val="24"/>
          <w:lang w:val="en-CA" w:eastAsia="en-CA"/>
        </w:rPr>
      </w:pPr>
      <w:r w:rsidRPr="00B33023">
        <w:rPr>
          <w:rFonts w:ascii="Times New Roman" w:hAnsi="Times New Roman"/>
          <w:b/>
          <w:sz w:val="24"/>
          <w:szCs w:val="24"/>
          <w:lang w:val="en-CA" w:eastAsia="en-CA"/>
        </w:rPr>
        <w:t>Shift registers</w:t>
      </w:r>
      <w:r w:rsidRPr="00B33023">
        <w:rPr>
          <w:rFonts w:ascii="Times New Roman" w:hAnsi="Times New Roman"/>
          <w:sz w:val="24"/>
          <w:szCs w:val="24"/>
          <w:lang w:val="en-CA" w:eastAsia="en-CA"/>
        </w:rPr>
        <w:t xml:space="preserve">: Serial-in-Serial-out, Serial-in-Parallel-out, Parallel-in-Serial-out, and Parallel-in-Parallel-out Shift Registers (only up to 4 bits).                                                             </w:t>
      </w:r>
    </w:p>
    <w:p w:rsidR="00421404" w:rsidRDefault="00421404" w:rsidP="00421404">
      <w:pPr>
        <w:autoSpaceDE w:val="0"/>
        <w:autoSpaceDN w:val="0"/>
        <w:adjustRightInd w:val="0"/>
        <w:jc w:val="both"/>
        <w:rPr>
          <w:rFonts w:ascii="Times New Roman" w:hAnsi="Times New Roman"/>
          <w:sz w:val="24"/>
          <w:szCs w:val="24"/>
          <w:lang w:val="en-CA" w:eastAsia="en-CA"/>
        </w:rPr>
      </w:pPr>
      <w:r w:rsidRPr="00B33023">
        <w:rPr>
          <w:rFonts w:ascii="Times New Roman" w:hAnsi="Times New Roman"/>
          <w:b/>
          <w:sz w:val="24"/>
          <w:szCs w:val="24"/>
          <w:lang w:val="en-CA" w:eastAsia="en-CA"/>
        </w:rPr>
        <w:t>Counters</w:t>
      </w:r>
      <w:r w:rsidRPr="00B33023">
        <w:rPr>
          <w:rFonts w:ascii="Times New Roman" w:hAnsi="Times New Roman"/>
          <w:sz w:val="24"/>
          <w:szCs w:val="24"/>
          <w:lang w:val="en-CA" w:eastAsia="en-CA"/>
        </w:rPr>
        <w:t xml:space="preserve">: Asynchronous and Synchronous Counters. Ring Counters. </w:t>
      </w:r>
      <w:proofErr w:type="gramStart"/>
      <w:r w:rsidRPr="00B33023">
        <w:rPr>
          <w:rFonts w:ascii="Times New Roman" w:hAnsi="Times New Roman"/>
          <w:sz w:val="24"/>
          <w:szCs w:val="24"/>
          <w:lang w:val="en-CA" w:eastAsia="en-CA"/>
        </w:rPr>
        <w:t>Decade Counter.</w:t>
      </w:r>
      <w:proofErr w:type="gramEnd"/>
      <w:r w:rsidRPr="00B33023">
        <w:rPr>
          <w:rFonts w:ascii="Times New Roman" w:hAnsi="Times New Roman"/>
          <w:b/>
          <w:bCs/>
          <w:sz w:val="24"/>
          <w:szCs w:val="24"/>
          <w:lang w:val="en-CA" w:eastAsia="en-CA"/>
        </w:rPr>
        <w:t xml:space="preserve">                                                                                                              </w:t>
      </w:r>
      <w:r w:rsidRPr="00B33023">
        <w:rPr>
          <w:rFonts w:ascii="Times New Roman" w:hAnsi="Times New Roman"/>
          <w:sz w:val="24"/>
          <w:szCs w:val="24"/>
          <w:lang w:val="en-CA" w:eastAsia="en-CA"/>
        </w:rPr>
        <w:t>D/</w:t>
      </w:r>
      <w:proofErr w:type="gramStart"/>
      <w:r w:rsidRPr="00B33023">
        <w:rPr>
          <w:rFonts w:ascii="Times New Roman" w:hAnsi="Times New Roman"/>
          <w:sz w:val="24"/>
          <w:szCs w:val="24"/>
          <w:lang w:val="en-CA" w:eastAsia="en-CA"/>
        </w:rPr>
        <w:t>A</w:t>
      </w:r>
      <w:proofErr w:type="gramEnd"/>
      <w:r w:rsidRPr="00B33023">
        <w:rPr>
          <w:rFonts w:ascii="Times New Roman" w:hAnsi="Times New Roman"/>
          <w:sz w:val="24"/>
          <w:szCs w:val="24"/>
          <w:lang w:val="en-CA" w:eastAsia="en-CA"/>
        </w:rPr>
        <w:t xml:space="preserve"> and A/D conversion: D/A converter – Resistive network. </w:t>
      </w:r>
      <w:proofErr w:type="gramStart"/>
      <w:r w:rsidRPr="00B33023">
        <w:rPr>
          <w:rFonts w:ascii="Times New Roman" w:hAnsi="Times New Roman"/>
          <w:sz w:val="24"/>
          <w:szCs w:val="24"/>
          <w:lang w:val="en-CA" w:eastAsia="en-CA"/>
        </w:rPr>
        <w:t>Accuracy and Resolution.</w:t>
      </w:r>
      <w:proofErr w:type="gramEnd"/>
    </w:p>
    <w:p w:rsidR="00421404" w:rsidRPr="00642A9D" w:rsidRDefault="00421404" w:rsidP="00421404">
      <w:pPr>
        <w:autoSpaceDE w:val="0"/>
        <w:autoSpaceDN w:val="0"/>
        <w:adjustRightInd w:val="0"/>
        <w:jc w:val="both"/>
        <w:rPr>
          <w:rFonts w:ascii="Times New Roman" w:hAnsi="Times New Roman"/>
          <w:b/>
          <w:bCs/>
          <w:i/>
          <w:sz w:val="24"/>
          <w:szCs w:val="24"/>
          <w:lang w:val="en-CA" w:eastAsia="en-CA"/>
        </w:rPr>
      </w:pPr>
      <w:r w:rsidRPr="00642A9D">
        <w:rPr>
          <w:rFonts w:ascii="Times New Roman" w:hAnsi="Times New Roman"/>
          <w:b/>
          <w:bCs/>
          <w:i/>
          <w:sz w:val="24"/>
          <w:szCs w:val="24"/>
          <w:lang w:val="en-CA" w:eastAsia="en-CA"/>
        </w:rPr>
        <w:t>Suggested Books</w:t>
      </w:r>
    </w:p>
    <w:p w:rsidR="00421404" w:rsidRPr="00B33023" w:rsidRDefault="00421404" w:rsidP="00421404">
      <w:pPr>
        <w:autoSpaceDE w:val="0"/>
        <w:autoSpaceDN w:val="0"/>
        <w:adjustRightInd w:val="0"/>
        <w:jc w:val="both"/>
        <w:rPr>
          <w:rFonts w:ascii="Times New Roman" w:hAnsi="Times New Roman"/>
          <w:sz w:val="24"/>
          <w:szCs w:val="24"/>
          <w:lang w:val="en-CA" w:eastAsia="en-CA"/>
        </w:rPr>
      </w:pPr>
      <w:r w:rsidRPr="00B33023">
        <w:rPr>
          <w:rFonts w:ascii="Times New Roman" w:hAnsi="Times New Roman"/>
          <w:sz w:val="24"/>
          <w:szCs w:val="24"/>
          <w:lang w:val="en-CA" w:eastAsia="en-CA"/>
        </w:rPr>
        <w:t xml:space="preserve">1. D. P. Leach &amp; A. P. </w:t>
      </w:r>
      <w:proofErr w:type="spellStart"/>
      <w:r w:rsidRPr="00B33023">
        <w:rPr>
          <w:rFonts w:ascii="Times New Roman" w:hAnsi="Times New Roman"/>
          <w:sz w:val="24"/>
          <w:szCs w:val="24"/>
          <w:lang w:val="en-CA" w:eastAsia="en-CA"/>
        </w:rPr>
        <w:t>Malvino</w:t>
      </w:r>
      <w:proofErr w:type="spellEnd"/>
      <w:r>
        <w:rPr>
          <w:rFonts w:ascii="Times New Roman" w:hAnsi="Times New Roman"/>
          <w:sz w:val="24"/>
          <w:szCs w:val="24"/>
          <w:lang w:val="en-CA" w:eastAsia="en-CA"/>
        </w:rPr>
        <w:t>:</w:t>
      </w:r>
      <w:r w:rsidRPr="00B33023">
        <w:rPr>
          <w:rFonts w:ascii="Times New Roman" w:hAnsi="Times New Roman"/>
          <w:sz w:val="24"/>
          <w:szCs w:val="24"/>
          <w:lang w:val="en-CA" w:eastAsia="en-CA"/>
        </w:rPr>
        <w:t xml:space="preserve"> Digital principles and applications (Glencoe, 1995).</w:t>
      </w:r>
    </w:p>
    <w:p w:rsidR="00421404" w:rsidRPr="00B33023" w:rsidRDefault="00421404" w:rsidP="00421404">
      <w:pPr>
        <w:autoSpaceDE w:val="0"/>
        <w:autoSpaceDN w:val="0"/>
        <w:adjustRightInd w:val="0"/>
        <w:jc w:val="both"/>
        <w:rPr>
          <w:rFonts w:ascii="Times New Roman" w:hAnsi="Times New Roman"/>
          <w:sz w:val="24"/>
          <w:szCs w:val="24"/>
          <w:lang w:val="en-CA" w:eastAsia="en-CA"/>
        </w:rPr>
      </w:pPr>
      <w:r w:rsidRPr="00B33023">
        <w:rPr>
          <w:rFonts w:ascii="Times New Roman" w:hAnsi="Times New Roman"/>
          <w:sz w:val="24"/>
          <w:szCs w:val="24"/>
          <w:lang w:val="en-CA" w:eastAsia="en-CA"/>
        </w:rPr>
        <w:t>2. Thomas L. Floyd</w:t>
      </w:r>
      <w:r>
        <w:rPr>
          <w:rFonts w:ascii="Times New Roman" w:hAnsi="Times New Roman"/>
          <w:sz w:val="24"/>
          <w:szCs w:val="24"/>
          <w:lang w:val="en-CA" w:eastAsia="en-CA"/>
        </w:rPr>
        <w:t>:</w:t>
      </w:r>
      <w:r w:rsidRPr="00B33023">
        <w:rPr>
          <w:rFonts w:ascii="Times New Roman" w:hAnsi="Times New Roman"/>
          <w:sz w:val="24"/>
          <w:szCs w:val="24"/>
          <w:lang w:val="en-CA" w:eastAsia="en-CA"/>
        </w:rPr>
        <w:t xml:space="preserve"> Digital Fundamentals, 3rd Edition, Universal Book Stall, India, 1998.</w:t>
      </w:r>
    </w:p>
    <w:p w:rsidR="00421404" w:rsidRPr="00B33023" w:rsidRDefault="00421404" w:rsidP="00421404">
      <w:pPr>
        <w:autoSpaceDE w:val="0"/>
        <w:autoSpaceDN w:val="0"/>
        <w:adjustRightInd w:val="0"/>
        <w:jc w:val="both"/>
        <w:rPr>
          <w:rFonts w:ascii="Times New Roman" w:hAnsi="Times New Roman"/>
          <w:sz w:val="24"/>
          <w:szCs w:val="24"/>
          <w:lang w:val="en-CA" w:eastAsia="en-CA"/>
        </w:rPr>
      </w:pPr>
      <w:r w:rsidRPr="00B33023">
        <w:rPr>
          <w:rFonts w:ascii="Times New Roman" w:hAnsi="Times New Roman"/>
          <w:sz w:val="24"/>
          <w:szCs w:val="24"/>
          <w:lang w:val="en-CA" w:eastAsia="en-CA"/>
        </w:rPr>
        <w:t>3. Robert F Coughlin and Frederick F Driscoll</w:t>
      </w:r>
      <w:r>
        <w:rPr>
          <w:rFonts w:ascii="Times New Roman" w:hAnsi="Times New Roman"/>
          <w:sz w:val="24"/>
          <w:szCs w:val="24"/>
          <w:lang w:val="en-CA" w:eastAsia="en-CA"/>
        </w:rPr>
        <w:t xml:space="preserve">: </w:t>
      </w:r>
      <w:r w:rsidRPr="00B33023">
        <w:rPr>
          <w:rFonts w:ascii="Times New Roman" w:hAnsi="Times New Roman"/>
          <w:sz w:val="24"/>
          <w:szCs w:val="24"/>
          <w:lang w:val="en-CA" w:eastAsia="en-CA"/>
        </w:rPr>
        <w:t xml:space="preserve">Operational Amplifiers and Linear Integrated  </w:t>
      </w:r>
    </w:p>
    <w:p w:rsidR="00421404" w:rsidRPr="00B33023" w:rsidRDefault="00421404" w:rsidP="00421404">
      <w:pPr>
        <w:autoSpaceDE w:val="0"/>
        <w:autoSpaceDN w:val="0"/>
        <w:adjustRightInd w:val="0"/>
        <w:jc w:val="both"/>
        <w:rPr>
          <w:rFonts w:ascii="Times New Roman" w:hAnsi="Times New Roman"/>
          <w:sz w:val="24"/>
          <w:szCs w:val="24"/>
          <w:lang w:val="en-CA" w:eastAsia="en-CA"/>
        </w:rPr>
      </w:pPr>
      <w:r w:rsidRPr="00B33023">
        <w:rPr>
          <w:rFonts w:ascii="Times New Roman" w:hAnsi="Times New Roman"/>
          <w:sz w:val="24"/>
          <w:szCs w:val="24"/>
          <w:lang w:val="en-CA" w:eastAsia="en-CA"/>
        </w:rPr>
        <w:t xml:space="preserve">    </w:t>
      </w:r>
      <w:proofErr w:type="gramStart"/>
      <w:r w:rsidRPr="00B33023">
        <w:rPr>
          <w:rFonts w:ascii="Times New Roman" w:hAnsi="Times New Roman"/>
          <w:sz w:val="24"/>
          <w:szCs w:val="24"/>
          <w:lang w:val="en-CA" w:eastAsia="en-CA"/>
        </w:rPr>
        <w:t>Circuits, 4th Edition, PHI, 1992.</w:t>
      </w:r>
      <w:proofErr w:type="gramEnd"/>
    </w:p>
    <w:p w:rsidR="00421404" w:rsidRPr="00B33023" w:rsidRDefault="00421404" w:rsidP="00421404">
      <w:pPr>
        <w:autoSpaceDE w:val="0"/>
        <w:autoSpaceDN w:val="0"/>
        <w:adjustRightInd w:val="0"/>
        <w:jc w:val="both"/>
        <w:rPr>
          <w:rFonts w:ascii="Times New Roman" w:hAnsi="Times New Roman"/>
          <w:b/>
          <w:bCs/>
          <w:color w:val="000000"/>
          <w:sz w:val="24"/>
          <w:szCs w:val="24"/>
          <w:lang w:val="en-CA" w:eastAsia="en-CA"/>
        </w:rPr>
      </w:pPr>
      <w:r>
        <w:rPr>
          <w:rFonts w:ascii="Times New Roman" w:hAnsi="Times New Roman"/>
          <w:sz w:val="24"/>
          <w:szCs w:val="24"/>
          <w:lang w:val="en-CA" w:eastAsia="en-CA"/>
        </w:rPr>
        <w:t xml:space="preserve">4. R. A. </w:t>
      </w:r>
      <w:proofErr w:type="spellStart"/>
      <w:r>
        <w:rPr>
          <w:rFonts w:ascii="Times New Roman" w:hAnsi="Times New Roman"/>
          <w:sz w:val="24"/>
          <w:szCs w:val="24"/>
          <w:lang w:val="en-CA" w:eastAsia="en-CA"/>
        </w:rPr>
        <w:t>Gayakwad</w:t>
      </w:r>
      <w:proofErr w:type="spellEnd"/>
      <w:r>
        <w:rPr>
          <w:rFonts w:ascii="Times New Roman" w:hAnsi="Times New Roman"/>
          <w:sz w:val="24"/>
          <w:szCs w:val="24"/>
          <w:lang w:val="en-CA" w:eastAsia="en-CA"/>
        </w:rPr>
        <w:t>:</w:t>
      </w:r>
      <w:r w:rsidRPr="00B33023">
        <w:rPr>
          <w:rFonts w:ascii="Times New Roman" w:hAnsi="Times New Roman"/>
          <w:sz w:val="24"/>
          <w:szCs w:val="24"/>
          <w:lang w:val="en-CA" w:eastAsia="en-CA"/>
        </w:rPr>
        <w:t xml:space="preserve"> Op-Amps and Linear Integrated Circuits, Pearson, 2000.</w:t>
      </w:r>
    </w:p>
    <w:p w:rsidR="00E16DBB" w:rsidRDefault="00E16DBB" w:rsidP="00421404">
      <w:pPr>
        <w:autoSpaceDE w:val="0"/>
        <w:autoSpaceDN w:val="0"/>
        <w:adjustRightInd w:val="0"/>
        <w:jc w:val="both"/>
      </w:pPr>
      <w:r>
        <w:t xml:space="preserve">CO-1 Have a thorough understanding of the fundamental concepts and techniques used in digital electronics. </w:t>
      </w:r>
    </w:p>
    <w:p w:rsidR="00E16DBB" w:rsidRDefault="00E16DBB" w:rsidP="00421404">
      <w:pPr>
        <w:autoSpaceDE w:val="0"/>
        <w:autoSpaceDN w:val="0"/>
        <w:adjustRightInd w:val="0"/>
        <w:jc w:val="both"/>
      </w:pPr>
      <w:r>
        <w:t>Co-</w:t>
      </w:r>
      <w:proofErr w:type="gramStart"/>
      <w:r>
        <w:t>2  To</w:t>
      </w:r>
      <w:proofErr w:type="gramEnd"/>
      <w:r>
        <w:t xml:space="preserve"> understand and examine the structure of various number systems and its application in</w:t>
      </w:r>
      <w:r>
        <w:sym w:font="Symbol" w:char="F0D8"/>
      </w:r>
      <w:r>
        <w:t xml:space="preserve"> digital design.  </w:t>
      </w:r>
    </w:p>
    <w:p w:rsidR="00E16DBB" w:rsidRDefault="00E16DBB" w:rsidP="00421404">
      <w:pPr>
        <w:autoSpaceDE w:val="0"/>
        <w:autoSpaceDN w:val="0"/>
        <w:adjustRightInd w:val="0"/>
        <w:jc w:val="both"/>
      </w:pPr>
      <w:r>
        <w:t xml:space="preserve">CO-3 </w:t>
      </w:r>
      <w:proofErr w:type="gramStart"/>
      <w:r>
        <w:t>The</w:t>
      </w:r>
      <w:proofErr w:type="gramEnd"/>
      <w:r>
        <w:t xml:space="preserve"> ability to understand, analyze and design various combinational and sequential circuits.</w:t>
      </w:r>
    </w:p>
    <w:p w:rsidR="00421404" w:rsidRDefault="00E16DBB" w:rsidP="00421404">
      <w:pPr>
        <w:autoSpaceDE w:val="0"/>
        <w:autoSpaceDN w:val="0"/>
        <w:adjustRightInd w:val="0"/>
        <w:jc w:val="both"/>
      </w:pPr>
      <w:r>
        <w:t xml:space="preserve">CO-4 Ability to identify basic requirements for a design application and propose a cost effective solution.  </w:t>
      </w:r>
    </w:p>
    <w:p w:rsidR="00E16DBB" w:rsidRPr="00D61306" w:rsidRDefault="00E16DBB" w:rsidP="00E16DBB">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E16DBB" w:rsidTr="00E16DBB">
        <w:tc>
          <w:tcPr>
            <w:tcW w:w="1150"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065" w:type="dxa"/>
            <w:gridSpan w:val="7"/>
          </w:tcPr>
          <w:p w:rsidR="00E16DBB" w:rsidRPr="00404634" w:rsidRDefault="00E16DBB"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E16DBB" w:rsidRPr="00404634" w:rsidRDefault="00E16DBB"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E16DBB" w:rsidTr="00E16DBB">
        <w:tc>
          <w:tcPr>
            <w:tcW w:w="1150"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7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5"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E16DBB" w:rsidTr="00E16DBB">
        <w:tc>
          <w:tcPr>
            <w:tcW w:w="1150"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7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95"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r>
      <w:tr w:rsidR="00E16DBB" w:rsidTr="00E16DBB">
        <w:tc>
          <w:tcPr>
            <w:tcW w:w="1150"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5"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r>
      <w:tr w:rsidR="00E16DBB" w:rsidTr="00E16DBB">
        <w:tc>
          <w:tcPr>
            <w:tcW w:w="1150"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w:t>
            </w:r>
            <w:r>
              <w:rPr>
                <w:rFonts w:ascii="Times New Roman" w:eastAsia="Calibri" w:hAnsi="Times New Roman" w:cs="Tahoma"/>
                <w:i/>
                <w:iCs/>
                <w:sz w:val="24"/>
                <w:szCs w:val="24"/>
              </w:rPr>
              <w:t>3</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95"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r>
      <w:tr w:rsidR="00E16DBB" w:rsidTr="00E16DBB">
        <w:tc>
          <w:tcPr>
            <w:tcW w:w="1150"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CO4</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95"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r>
    </w:tbl>
    <w:p w:rsidR="00E16DBB" w:rsidRDefault="00E16DBB" w:rsidP="00421404">
      <w:pPr>
        <w:autoSpaceDE w:val="0"/>
        <w:autoSpaceDN w:val="0"/>
        <w:adjustRightInd w:val="0"/>
        <w:jc w:val="both"/>
        <w:rPr>
          <w:rFonts w:ascii="Times New Roman" w:hAnsi="Times New Roman"/>
          <w:b/>
          <w:bCs/>
          <w:sz w:val="24"/>
          <w:szCs w:val="24"/>
          <w:lang w:val="en-CA" w:eastAsia="en-CA"/>
        </w:rPr>
      </w:pPr>
      <w:r w:rsidRPr="00D61306">
        <w:rPr>
          <w:rFonts w:ascii="Times New Roman" w:hAnsi="Times New Roman"/>
          <w:sz w:val="24"/>
          <w:szCs w:val="24"/>
        </w:rPr>
        <w:t xml:space="preserve">H = Highly Related; M = </w:t>
      </w:r>
      <w:proofErr w:type="gramStart"/>
      <w:r w:rsidRPr="00D61306">
        <w:rPr>
          <w:rFonts w:ascii="Times New Roman" w:hAnsi="Times New Roman"/>
          <w:sz w:val="24"/>
          <w:szCs w:val="24"/>
        </w:rPr>
        <w:t>Medium  L</w:t>
      </w:r>
      <w:proofErr w:type="gramEnd"/>
      <w:r w:rsidRPr="00D61306">
        <w:rPr>
          <w:rFonts w:ascii="Times New Roman" w:hAnsi="Times New Roman"/>
          <w:sz w:val="24"/>
          <w:szCs w:val="24"/>
        </w:rPr>
        <w:t xml:space="preserve"> = Low</w:t>
      </w:r>
    </w:p>
    <w:p w:rsidR="00664F8B" w:rsidRDefault="000A7810" w:rsidP="00664F8B">
      <w:pPr>
        <w:rPr>
          <w:rFonts w:ascii="Times New Roman" w:hAnsi="Times New Roman"/>
          <w:b/>
          <w:sz w:val="24"/>
          <w:szCs w:val="24"/>
        </w:rPr>
      </w:pPr>
      <w:r>
        <w:rPr>
          <w:rFonts w:ascii="Times New Roman" w:eastAsia="Calibri" w:hAnsi="Times New Roman"/>
          <w:b/>
          <w:sz w:val="24"/>
          <w:szCs w:val="24"/>
        </w:rPr>
        <w:lastRenderedPageBreak/>
        <w:t>MPH027B</w:t>
      </w:r>
      <w:r w:rsidR="00ED7FBC">
        <w:rPr>
          <w:rFonts w:ascii="Times New Roman" w:hAnsi="Times New Roman"/>
          <w:b/>
          <w:sz w:val="24"/>
          <w:szCs w:val="24"/>
        </w:rPr>
        <w:t xml:space="preserve">: </w:t>
      </w:r>
      <w:r w:rsidR="00664F8B">
        <w:rPr>
          <w:rFonts w:ascii="Times New Roman" w:hAnsi="Times New Roman"/>
          <w:b/>
          <w:sz w:val="24"/>
          <w:szCs w:val="24"/>
        </w:rPr>
        <w:t xml:space="preserve">Microwave Electronics and Communication                </w:t>
      </w:r>
      <w:r w:rsidR="00FA0169">
        <w:rPr>
          <w:rFonts w:ascii="Times New Roman" w:hAnsi="Times New Roman"/>
          <w:b/>
          <w:sz w:val="24"/>
          <w:szCs w:val="24"/>
        </w:rPr>
        <w:t xml:space="preserve">                     </w:t>
      </w:r>
      <w:r w:rsidR="00664F8B">
        <w:rPr>
          <w:rFonts w:ascii="Times New Roman" w:hAnsi="Times New Roman"/>
          <w:b/>
          <w:sz w:val="24"/>
          <w:szCs w:val="24"/>
        </w:rPr>
        <w:t xml:space="preserve">    Credits: 4</w:t>
      </w:r>
    </w:p>
    <w:p w:rsidR="00664F8B" w:rsidRPr="00664F8B" w:rsidRDefault="00664F8B" w:rsidP="00664F8B">
      <w:pPr>
        <w:jc w:val="both"/>
        <w:rPr>
          <w:rFonts w:ascii="Times New Roman" w:hAnsi="Times New Roman"/>
          <w:sz w:val="24"/>
          <w:szCs w:val="24"/>
        </w:rPr>
      </w:pPr>
      <w:r w:rsidRPr="00664F8B">
        <w:rPr>
          <w:rFonts w:ascii="Times New Roman" w:hAnsi="Times New Roman"/>
          <w:b/>
          <w:sz w:val="24"/>
          <w:szCs w:val="24"/>
        </w:rPr>
        <w:t>Microwave Wave Guides</w:t>
      </w:r>
      <w:r w:rsidRPr="00664F8B">
        <w:rPr>
          <w:rFonts w:ascii="Times New Roman" w:hAnsi="Times New Roman"/>
          <w:sz w:val="24"/>
          <w:szCs w:val="24"/>
        </w:rPr>
        <w:t xml:space="preserve">: Rectangular wave guides: TE, TM and TEM modes in wave guides, power transmission in wave guide, power losses in wave guide, excitation modes in wave guide, Characteristics of standard wave guides. </w:t>
      </w:r>
    </w:p>
    <w:p w:rsidR="00664F8B" w:rsidRPr="00664F8B" w:rsidRDefault="00664F8B" w:rsidP="00664F8B">
      <w:pPr>
        <w:jc w:val="both"/>
        <w:rPr>
          <w:rFonts w:ascii="Times New Roman" w:hAnsi="Times New Roman"/>
          <w:sz w:val="24"/>
          <w:szCs w:val="24"/>
        </w:rPr>
      </w:pPr>
      <w:r w:rsidRPr="00664F8B">
        <w:rPr>
          <w:rFonts w:ascii="Times New Roman" w:hAnsi="Times New Roman"/>
          <w:b/>
          <w:sz w:val="24"/>
          <w:szCs w:val="24"/>
        </w:rPr>
        <w:t>Microwave Components</w:t>
      </w:r>
      <w:r w:rsidRPr="00664F8B">
        <w:rPr>
          <w:rFonts w:ascii="Times New Roman" w:hAnsi="Times New Roman"/>
          <w:sz w:val="24"/>
          <w:szCs w:val="24"/>
        </w:rPr>
        <w:t xml:space="preserve">: microwave cavities, microwave attenuators, Scattering parameters, E-H </w:t>
      </w:r>
      <w:proofErr w:type="spellStart"/>
      <w:r w:rsidRPr="00664F8B">
        <w:rPr>
          <w:rFonts w:ascii="Times New Roman" w:hAnsi="Times New Roman"/>
          <w:sz w:val="24"/>
          <w:szCs w:val="24"/>
        </w:rPr>
        <w:t>tunner</w:t>
      </w:r>
      <w:proofErr w:type="spellEnd"/>
      <w:r w:rsidRPr="00664F8B">
        <w:rPr>
          <w:rFonts w:ascii="Times New Roman" w:hAnsi="Times New Roman"/>
          <w:sz w:val="24"/>
          <w:szCs w:val="24"/>
        </w:rPr>
        <w:t xml:space="preserve">, directional coupler, circulators and isolators, Phase shifter. </w:t>
      </w:r>
    </w:p>
    <w:p w:rsidR="00664F8B" w:rsidRPr="00664F8B" w:rsidRDefault="00664F8B" w:rsidP="00664F8B">
      <w:pPr>
        <w:jc w:val="both"/>
        <w:rPr>
          <w:rFonts w:ascii="Times New Roman" w:hAnsi="Times New Roman"/>
          <w:sz w:val="24"/>
          <w:szCs w:val="24"/>
        </w:rPr>
      </w:pPr>
      <w:r w:rsidRPr="00664F8B">
        <w:rPr>
          <w:rFonts w:ascii="Times New Roman" w:hAnsi="Times New Roman"/>
          <w:b/>
          <w:sz w:val="24"/>
          <w:szCs w:val="24"/>
        </w:rPr>
        <w:t>Microwave Tubes</w:t>
      </w:r>
      <w:r w:rsidRPr="00664F8B">
        <w:rPr>
          <w:rFonts w:ascii="Times New Roman" w:hAnsi="Times New Roman"/>
          <w:sz w:val="24"/>
          <w:szCs w:val="24"/>
        </w:rPr>
        <w:t xml:space="preserve">: Linear beam: klystrons, reflex klystrons, TWTs. Microwave Crossed Field Tubes: Magnetrons, forward wave crossed field amplifier (FWCFA), high power </w:t>
      </w:r>
      <w:proofErr w:type="spellStart"/>
      <w:r w:rsidRPr="00664F8B">
        <w:rPr>
          <w:rFonts w:ascii="Times New Roman" w:hAnsi="Times New Roman"/>
          <w:sz w:val="24"/>
          <w:szCs w:val="24"/>
        </w:rPr>
        <w:t>gyrotrons</w:t>
      </w:r>
      <w:proofErr w:type="spellEnd"/>
      <w:r w:rsidRPr="00664F8B">
        <w:rPr>
          <w:rFonts w:ascii="Times New Roman" w:hAnsi="Times New Roman"/>
          <w:sz w:val="24"/>
          <w:szCs w:val="24"/>
        </w:rPr>
        <w:t xml:space="preserve">. </w:t>
      </w:r>
      <w:proofErr w:type="gramStart"/>
      <w:r w:rsidRPr="00664F8B">
        <w:rPr>
          <w:rFonts w:ascii="Times New Roman" w:hAnsi="Times New Roman"/>
          <w:sz w:val="24"/>
          <w:szCs w:val="24"/>
        </w:rPr>
        <w:t>(Operating principle, construction &amp; analytical treatment of above mentioned microwave tubes.)</w:t>
      </w:r>
      <w:proofErr w:type="gramEnd"/>
    </w:p>
    <w:p w:rsidR="00664F8B" w:rsidRPr="00664F8B" w:rsidRDefault="00664F8B" w:rsidP="00664F8B">
      <w:pPr>
        <w:jc w:val="both"/>
        <w:rPr>
          <w:rFonts w:ascii="Times New Roman" w:hAnsi="Times New Roman"/>
          <w:sz w:val="24"/>
          <w:szCs w:val="24"/>
        </w:rPr>
      </w:pPr>
      <w:r w:rsidRPr="00664F8B">
        <w:rPr>
          <w:rFonts w:ascii="Times New Roman" w:hAnsi="Times New Roman"/>
          <w:b/>
          <w:sz w:val="24"/>
          <w:szCs w:val="24"/>
        </w:rPr>
        <w:t>Microwave Solid State Devices</w:t>
      </w:r>
      <w:r w:rsidRPr="00664F8B">
        <w:rPr>
          <w:rFonts w:ascii="Times New Roman" w:hAnsi="Times New Roman"/>
          <w:sz w:val="24"/>
          <w:szCs w:val="24"/>
        </w:rPr>
        <w:t xml:space="preserve">: Microwave tunnel diodes, microwave FETs, </w:t>
      </w:r>
      <w:proofErr w:type="spellStart"/>
      <w:proofErr w:type="gramStart"/>
      <w:r w:rsidRPr="00664F8B">
        <w:rPr>
          <w:rFonts w:ascii="Times New Roman" w:hAnsi="Times New Roman"/>
          <w:sz w:val="24"/>
          <w:szCs w:val="24"/>
        </w:rPr>
        <w:t>gunn</w:t>
      </w:r>
      <w:proofErr w:type="spellEnd"/>
      <w:r w:rsidRPr="00664F8B">
        <w:rPr>
          <w:rFonts w:ascii="Times New Roman" w:hAnsi="Times New Roman"/>
          <w:sz w:val="24"/>
          <w:szCs w:val="24"/>
        </w:rPr>
        <w:t xml:space="preserve"> effect</w:t>
      </w:r>
      <w:proofErr w:type="gramEnd"/>
      <w:r w:rsidRPr="00664F8B">
        <w:rPr>
          <w:rFonts w:ascii="Times New Roman" w:hAnsi="Times New Roman"/>
          <w:sz w:val="24"/>
          <w:szCs w:val="24"/>
        </w:rPr>
        <w:t xml:space="preserve"> diodes, RWH Theory, LSA diodes, </w:t>
      </w:r>
      <w:proofErr w:type="spellStart"/>
      <w:r w:rsidRPr="00664F8B">
        <w:rPr>
          <w:rFonts w:ascii="Times New Roman" w:hAnsi="Times New Roman"/>
          <w:sz w:val="24"/>
          <w:szCs w:val="24"/>
        </w:rPr>
        <w:t>Impatt</w:t>
      </w:r>
      <w:proofErr w:type="spellEnd"/>
      <w:r w:rsidRPr="00664F8B">
        <w:rPr>
          <w:rFonts w:ascii="Times New Roman" w:hAnsi="Times New Roman"/>
          <w:sz w:val="24"/>
          <w:szCs w:val="24"/>
        </w:rPr>
        <w:t xml:space="preserve"> diodes, PIN diodes, ruby laser, MESFETs and HEMT. </w:t>
      </w:r>
      <w:proofErr w:type="gramStart"/>
      <w:r w:rsidRPr="00664F8B">
        <w:rPr>
          <w:rFonts w:ascii="Times New Roman" w:hAnsi="Times New Roman"/>
          <w:sz w:val="24"/>
          <w:szCs w:val="24"/>
        </w:rPr>
        <w:t>(Operating principle, construction and analytical treatment of above mentioned microwave devices.)</w:t>
      </w:r>
      <w:proofErr w:type="gramEnd"/>
    </w:p>
    <w:p w:rsidR="00664F8B" w:rsidRPr="00664F8B" w:rsidRDefault="00664F8B" w:rsidP="00664F8B">
      <w:pPr>
        <w:jc w:val="both"/>
        <w:rPr>
          <w:rFonts w:ascii="Times New Roman" w:hAnsi="Times New Roman"/>
          <w:sz w:val="24"/>
          <w:szCs w:val="24"/>
        </w:rPr>
      </w:pPr>
      <w:r w:rsidRPr="00664F8B">
        <w:rPr>
          <w:rFonts w:ascii="Times New Roman" w:hAnsi="Times New Roman"/>
          <w:b/>
          <w:sz w:val="24"/>
          <w:szCs w:val="24"/>
        </w:rPr>
        <w:t>Microwave Measurements</w:t>
      </w:r>
      <w:r w:rsidRPr="00664F8B">
        <w:rPr>
          <w:rFonts w:ascii="Times New Roman" w:hAnsi="Times New Roman"/>
          <w:sz w:val="24"/>
          <w:szCs w:val="24"/>
        </w:rPr>
        <w:t xml:space="preserve">: Detection of microwave power: measurement of microwave low and high power, </w:t>
      </w:r>
      <w:proofErr w:type="spellStart"/>
      <w:r w:rsidRPr="00664F8B">
        <w:rPr>
          <w:rFonts w:ascii="Times New Roman" w:hAnsi="Times New Roman"/>
          <w:sz w:val="24"/>
          <w:szCs w:val="24"/>
        </w:rPr>
        <w:t>thermister</w:t>
      </w:r>
      <w:proofErr w:type="spellEnd"/>
      <w:r w:rsidRPr="00664F8B">
        <w:rPr>
          <w:rFonts w:ascii="Times New Roman" w:hAnsi="Times New Roman"/>
          <w:sz w:val="24"/>
          <w:szCs w:val="24"/>
        </w:rPr>
        <w:t xml:space="preserve"> parameters, </w:t>
      </w:r>
      <w:proofErr w:type="spellStart"/>
      <w:r w:rsidRPr="00664F8B">
        <w:rPr>
          <w:rFonts w:ascii="Times New Roman" w:hAnsi="Times New Roman"/>
          <w:sz w:val="24"/>
          <w:szCs w:val="24"/>
        </w:rPr>
        <w:t>thermister</w:t>
      </w:r>
      <w:proofErr w:type="spellEnd"/>
      <w:r w:rsidRPr="00664F8B">
        <w:rPr>
          <w:rFonts w:ascii="Times New Roman" w:hAnsi="Times New Roman"/>
          <w:sz w:val="24"/>
          <w:szCs w:val="24"/>
        </w:rPr>
        <w:t xml:space="preserve"> mounts, </w:t>
      </w:r>
      <w:proofErr w:type="spellStart"/>
      <w:r w:rsidRPr="00664F8B">
        <w:rPr>
          <w:rFonts w:ascii="Times New Roman" w:hAnsi="Times New Roman"/>
          <w:sz w:val="24"/>
          <w:szCs w:val="24"/>
        </w:rPr>
        <w:t>barreters</w:t>
      </w:r>
      <w:proofErr w:type="spellEnd"/>
      <w:r w:rsidRPr="00664F8B">
        <w:rPr>
          <w:rFonts w:ascii="Times New Roman" w:hAnsi="Times New Roman"/>
          <w:sz w:val="24"/>
          <w:szCs w:val="24"/>
        </w:rPr>
        <w:t xml:space="preserve">, direct reading </w:t>
      </w:r>
      <w:proofErr w:type="spellStart"/>
      <w:r w:rsidRPr="00664F8B">
        <w:rPr>
          <w:rFonts w:ascii="Times New Roman" w:hAnsi="Times New Roman"/>
          <w:sz w:val="24"/>
          <w:szCs w:val="24"/>
        </w:rPr>
        <w:t>barreters</w:t>
      </w:r>
      <w:proofErr w:type="spellEnd"/>
      <w:r w:rsidRPr="00664F8B">
        <w:rPr>
          <w:rFonts w:ascii="Times New Roman" w:hAnsi="Times New Roman"/>
          <w:sz w:val="24"/>
          <w:szCs w:val="24"/>
        </w:rPr>
        <w:t xml:space="preserve"> bridges, Measurement of wavelengths: single line cavity coupling system, Transmission cavity-wave meter and reaction </w:t>
      </w:r>
      <w:proofErr w:type="spellStart"/>
      <w:r w:rsidRPr="00664F8B">
        <w:rPr>
          <w:rFonts w:ascii="Times New Roman" w:hAnsi="Times New Roman"/>
          <w:sz w:val="24"/>
          <w:szCs w:val="24"/>
        </w:rPr>
        <w:t>wavemeter</w:t>
      </w:r>
      <w:proofErr w:type="spellEnd"/>
      <w:r w:rsidRPr="00664F8B">
        <w:rPr>
          <w:rFonts w:ascii="Times New Roman" w:hAnsi="Times New Roman"/>
          <w:sz w:val="24"/>
          <w:szCs w:val="24"/>
        </w:rPr>
        <w:t xml:space="preserve">, measurement of VSWR, measurements of attenuation, input impedance. </w:t>
      </w:r>
    </w:p>
    <w:p w:rsidR="00664F8B" w:rsidRPr="00664F8B" w:rsidRDefault="00664F8B" w:rsidP="00664F8B">
      <w:pPr>
        <w:jc w:val="both"/>
        <w:rPr>
          <w:rFonts w:ascii="Times New Roman" w:hAnsi="Times New Roman"/>
          <w:b/>
          <w:sz w:val="24"/>
          <w:szCs w:val="24"/>
        </w:rPr>
      </w:pPr>
      <w:proofErr w:type="gramStart"/>
      <w:r w:rsidRPr="00664F8B">
        <w:rPr>
          <w:rFonts w:ascii="Times New Roman" w:hAnsi="Times New Roman"/>
          <w:b/>
          <w:sz w:val="24"/>
          <w:szCs w:val="24"/>
        </w:rPr>
        <w:t>Microwave Antennas: Different types of antennas.</w:t>
      </w:r>
      <w:proofErr w:type="gramEnd"/>
    </w:p>
    <w:p w:rsidR="00664F8B" w:rsidRPr="00664F8B" w:rsidRDefault="00664F8B" w:rsidP="00664F8B">
      <w:pPr>
        <w:jc w:val="both"/>
        <w:rPr>
          <w:rFonts w:ascii="Times New Roman" w:hAnsi="Times New Roman"/>
          <w:b/>
          <w:sz w:val="24"/>
          <w:szCs w:val="24"/>
        </w:rPr>
      </w:pPr>
      <w:r w:rsidRPr="00B33023">
        <w:rPr>
          <w:rFonts w:ascii="Times New Roman" w:hAnsi="Times New Roman"/>
          <w:b/>
          <w:color w:val="000000"/>
          <w:sz w:val="24"/>
          <w:szCs w:val="24"/>
          <w:lang w:val="en-CA" w:eastAsia="en-CA"/>
        </w:rPr>
        <w:t>Modulation and Demodulation</w:t>
      </w:r>
      <w:r w:rsidRPr="00B33023">
        <w:rPr>
          <w:rFonts w:ascii="Times New Roman" w:hAnsi="Times New Roman"/>
          <w:color w:val="000000"/>
          <w:sz w:val="24"/>
          <w:szCs w:val="24"/>
          <w:lang w:val="en-CA" w:eastAsia="en-CA"/>
        </w:rPr>
        <w:t xml:space="preserve">: Types of Modulation. </w:t>
      </w:r>
      <w:proofErr w:type="gramStart"/>
      <w:r w:rsidRPr="00B33023">
        <w:rPr>
          <w:rFonts w:ascii="Times New Roman" w:hAnsi="Times New Roman"/>
          <w:color w:val="000000"/>
          <w:sz w:val="24"/>
          <w:szCs w:val="24"/>
          <w:lang w:val="en-CA" w:eastAsia="en-CA"/>
        </w:rPr>
        <w:t>Amplitude Modulation.</w:t>
      </w:r>
      <w:proofErr w:type="gramEnd"/>
      <w:r w:rsidRPr="00B33023">
        <w:rPr>
          <w:rFonts w:ascii="Times New Roman" w:hAnsi="Times New Roman"/>
          <w:color w:val="000000"/>
          <w:sz w:val="24"/>
          <w:szCs w:val="24"/>
          <w:lang w:val="en-CA" w:eastAsia="en-CA"/>
        </w:rPr>
        <w:t xml:space="preserve"> </w:t>
      </w:r>
      <w:proofErr w:type="gramStart"/>
      <w:r w:rsidRPr="00B33023">
        <w:rPr>
          <w:rFonts w:ascii="Times New Roman" w:hAnsi="Times New Roman"/>
          <w:color w:val="000000"/>
          <w:sz w:val="24"/>
          <w:szCs w:val="24"/>
          <w:lang w:val="en-CA" w:eastAsia="en-CA"/>
        </w:rPr>
        <w:t>Modulation Index.</w:t>
      </w:r>
      <w:proofErr w:type="gramEnd"/>
      <w:r w:rsidRPr="00B33023">
        <w:rPr>
          <w:rFonts w:ascii="Times New Roman" w:hAnsi="Times New Roman"/>
          <w:color w:val="000000"/>
          <w:sz w:val="24"/>
          <w:szCs w:val="24"/>
          <w:lang w:val="en-CA" w:eastAsia="en-CA"/>
        </w:rPr>
        <w:t xml:space="preserve"> Analysis of Amplitude Modulated Wave. </w:t>
      </w:r>
      <w:proofErr w:type="gramStart"/>
      <w:r w:rsidRPr="00B33023">
        <w:rPr>
          <w:rFonts w:ascii="Times New Roman" w:hAnsi="Times New Roman"/>
          <w:color w:val="000000"/>
          <w:sz w:val="24"/>
          <w:szCs w:val="24"/>
          <w:lang w:val="en-CA" w:eastAsia="en-CA"/>
        </w:rPr>
        <w:t>Sideband Frequencies in AM Wave.</w:t>
      </w:r>
      <w:proofErr w:type="gramEnd"/>
      <w:r w:rsidRPr="00B33023">
        <w:rPr>
          <w:rFonts w:ascii="Times New Roman" w:hAnsi="Times New Roman"/>
          <w:color w:val="000000"/>
          <w:sz w:val="24"/>
          <w:szCs w:val="24"/>
          <w:lang w:val="en-CA" w:eastAsia="en-CA"/>
        </w:rPr>
        <w:t xml:space="preserve"> </w:t>
      </w:r>
      <w:proofErr w:type="gramStart"/>
      <w:r w:rsidRPr="00B33023">
        <w:rPr>
          <w:rFonts w:ascii="Times New Roman" w:hAnsi="Times New Roman"/>
          <w:color w:val="000000"/>
          <w:sz w:val="24"/>
          <w:szCs w:val="24"/>
          <w:lang w:val="en-CA" w:eastAsia="en-CA"/>
        </w:rPr>
        <w:t>CE Amplitude Modulator.</w:t>
      </w:r>
      <w:proofErr w:type="gramEnd"/>
      <w:r w:rsidRPr="00B33023">
        <w:rPr>
          <w:rFonts w:ascii="Times New Roman" w:hAnsi="Times New Roman"/>
          <w:color w:val="000000"/>
          <w:sz w:val="24"/>
          <w:szCs w:val="24"/>
          <w:lang w:val="en-CA" w:eastAsia="en-CA"/>
        </w:rPr>
        <w:t xml:space="preserve"> </w:t>
      </w:r>
      <w:proofErr w:type="gramStart"/>
      <w:r w:rsidRPr="00B33023">
        <w:rPr>
          <w:rFonts w:ascii="Times New Roman" w:hAnsi="Times New Roman"/>
          <w:color w:val="000000"/>
          <w:sz w:val="24"/>
          <w:szCs w:val="24"/>
          <w:lang w:val="en-CA" w:eastAsia="en-CA"/>
        </w:rPr>
        <w:t>Demodulation of AM Wave using Diode Detector.</w:t>
      </w:r>
      <w:proofErr w:type="gramEnd"/>
      <w:r w:rsidRPr="00B33023">
        <w:rPr>
          <w:rFonts w:ascii="Times New Roman" w:hAnsi="Times New Roman"/>
          <w:color w:val="000000"/>
          <w:sz w:val="24"/>
          <w:szCs w:val="24"/>
          <w:lang w:val="en-CA" w:eastAsia="en-CA"/>
        </w:rPr>
        <w:t xml:space="preserve"> </w:t>
      </w:r>
      <w:proofErr w:type="gramStart"/>
      <w:r w:rsidRPr="00B33023">
        <w:rPr>
          <w:rFonts w:ascii="Times New Roman" w:hAnsi="Times New Roman"/>
          <w:color w:val="000000"/>
          <w:sz w:val="24"/>
          <w:szCs w:val="24"/>
          <w:lang w:val="en-CA" w:eastAsia="en-CA"/>
        </w:rPr>
        <w:t>Idea of Frequency, Phase, and Digital Modulation.</w:t>
      </w:r>
      <w:proofErr w:type="gramEnd"/>
      <w:r w:rsidRPr="00B33023">
        <w:rPr>
          <w:rFonts w:ascii="Times New Roman" w:hAnsi="Times New Roman"/>
          <w:color w:val="000000"/>
          <w:sz w:val="24"/>
          <w:szCs w:val="24"/>
          <w:lang w:val="en-CA" w:eastAsia="en-CA"/>
        </w:rPr>
        <w:t xml:space="preserve">                                                                                   </w:t>
      </w:r>
    </w:p>
    <w:p w:rsidR="00664F8B" w:rsidRDefault="00664F8B" w:rsidP="00664F8B">
      <w:pPr>
        <w:rPr>
          <w:rFonts w:ascii="Times New Roman" w:hAnsi="Times New Roman"/>
          <w:b/>
          <w:sz w:val="24"/>
          <w:szCs w:val="24"/>
        </w:rPr>
      </w:pPr>
    </w:p>
    <w:p w:rsidR="00664F8B" w:rsidRDefault="00664F8B" w:rsidP="00664F8B">
      <w:pPr>
        <w:spacing w:line="240" w:lineRule="auto"/>
        <w:rPr>
          <w:rFonts w:ascii="Times New Roman" w:hAnsi="Times New Roman"/>
          <w:b/>
          <w:sz w:val="24"/>
          <w:szCs w:val="24"/>
        </w:rPr>
      </w:pPr>
      <w:r>
        <w:rPr>
          <w:rFonts w:ascii="Times New Roman" w:hAnsi="Times New Roman"/>
          <w:b/>
          <w:sz w:val="24"/>
          <w:szCs w:val="24"/>
        </w:rPr>
        <w:t xml:space="preserve">Suggested Readings </w:t>
      </w:r>
    </w:p>
    <w:p w:rsidR="00664F8B" w:rsidRPr="00664F8B" w:rsidRDefault="00664F8B" w:rsidP="00664F8B">
      <w:pPr>
        <w:spacing w:line="240" w:lineRule="auto"/>
        <w:rPr>
          <w:rFonts w:ascii="Times New Roman" w:hAnsi="Times New Roman"/>
          <w:sz w:val="24"/>
          <w:szCs w:val="24"/>
        </w:rPr>
      </w:pPr>
      <w:r w:rsidRPr="00664F8B">
        <w:rPr>
          <w:rFonts w:ascii="Times New Roman" w:hAnsi="Times New Roman"/>
          <w:sz w:val="24"/>
          <w:szCs w:val="24"/>
        </w:rPr>
        <w:t xml:space="preserve">1. </w:t>
      </w:r>
      <w:proofErr w:type="spellStart"/>
      <w:r w:rsidRPr="00664F8B">
        <w:rPr>
          <w:rFonts w:ascii="Times New Roman" w:hAnsi="Times New Roman"/>
          <w:sz w:val="24"/>
          <w:szCs w:val="24"/>
        </w:rPr>
        <w:t>R.E.Collin</w:t>
      </w:r>
      <w:proofErr w:type="spellEnd"/>
      <w:r w:rsidRPr="00664F8B">
        <w:rPr>
          <w:rFonts w:ascii="Times New Roman" w:hAnsi="Times New Roman"/>
          <w:sz w:val="24"/>
          <w:szCs w:val="24"/>
        </w:rPr>
        <w:t xml:space="preserve">: Foundation of Microwave </w:t>
      </w:r>
      <w:proofErr w:type="spellStart"/>
      <w:r w:rsidRPr="00664F8B">
        <w:rPr>
          <w:rFonts w:ascii="Times New Roman" w:hAnsi="Times New Roman"/>
          <w:sz w:val="24"/>
          <w:szCs w:val="24"/>
        </w:rPr>
        <w:t>Engg</w:t>
      </w:r>
      <w:proofErr w:type="spellEnd"/>
      <w:r w:rsidRPr="00664F8B">
        <w:rPr>
          <w:rFonts w:ascii="Times New Roman" w:hAnsi="Times New Roman"/>
          <w:sz w:val="24"/>
          <w:szCs w:val="24"/>
        </w:rPr>
        <w:t>, McGraw Hill.</w:t>
      </w:r>
    </w:p>
    <w:p w:rsidR="00664F8B" w:rsidRPr="00664F8B" w:rsidRDefault="00664F8B" w:rsidP="00664F8B">
      <w:pPr>
        <w:spacing w:line="240" w:lineRule="auto"/>
        <w:rPr>
          <w:rFonts w:ascii="Times New Roman" w:hAnsi="Times New Roman"/>
          <w:sz w:val="24"/>
          <w:szCs w:val="24"/>
        </w:rPr>
      </w:pPr>
      <w:proofErr w:type="gramStart"/>
      <w:r w:rsidRPr="00664F8B">
        <w:rPr>
          <w:rFonts w:ascii="Times New Roman" w:hAnsi="Times New Roman"/>
          <w:sz w:val="24"/>
          <w:szCs w:val="24"/>
        </w:rPr>
        <w:t>2.Samul</w:t>
      </w:r>
      <w:proofErr w:type="gramEnd"/>
      <w:r w:rsidRPr="00664F8B">
        <w:rPr>
          <w:rFonts w:ascii="Times New Roman" w:hAnsi="Times New Roman"/>
          <w:sz w:val="24"/>
          <w:szCs w:val="24"/>
        </w:rPr>
        <w:t xml:space="preserve"> Liao: Microwave Devices and Circuit, PHI.  </w:t>
      </w:r>
    </w:p>
    <w:p w:rsidR="00664F8B" w:rsidRPr="00664F8B" w:rsidRDefault="00664F8B" w:rsidP="00664F8B">
      <w:pPr>
        <w:spacing w:line="240" w:lineRule="auto"/>
        <w:rPr>
          <w:rFonts w:ascii="Times New Roman" w:hAnsi="Times New Roman"/>
          <w:sz w:val="24"/>
          <w:szCs w:val="24"/>
        </w:rPr>
      </w:pPr>
      <w:r w:rsidRPr="00664F8B">
        <w:rPr>
          <w:rFonts w:ascii="Times New Roman" w:hAnsi="Times New Roman"/>
          <w:sz w:val="24"/>
          <w:szCs w:val="24"/>
        </w:rPr>
        <w:t xml:space="preserve">3. </w:t>
      </w:r>
      <w:proofErr w:type="spellStart"/>
      <w:r w:rsidRPr="00664F8B">
        <w:rPr>
          <w:rFonts w:ascii="Times New Roman" w:hAnsi="Times New Roman"/>
          <w:sz w:val="24"/>
          <w:szCs w:val="24"/>
        </w:rPr>
        <w:t>Sisodia</w:t>
      </w:r>
      <w:proofErr w:type="spellEnd"/>
      <w:r w:rsidRPr="00664F8B">
        <w:rPr>
          <w:rFonts w:ascii="Times New Roman" w:hAnsi="Times New Roman"/>
          <w:sz w:val="24"/>
          <w:szCs w:val="24"/>
        </w:rPr>
        <w:t xml:space="preserve"> and </w:t>
      </w:r>
      <w:proofErr w:type="spellStart"/>
      <w:r w:rsidRPr="00664F8B">
        <w:rPr>
          <w:rFonts w:ascii="Times New Roman" w:hAnsi="Times New Roman"/>
          <w:sz w:val="24"/>
          <w:szCs w:val="24"/>
        </w:rPr>
        <w:t>Raghuvanshi</w:t>
      </w:r>
      <w:proofErr w:type="spellEnd"/>
      <w:r w:rsidRPr="00664F8B">
        <w:rPr>
          <w:rFonts w:ascii="Times New Roman" w:hAnsi="Times New Roman"/>
          <w:sz w:val="24"/>
          <w:szCs w:val="24"/>
        </w:rPr>
        <w:t xml:space="preserve">: Microwave Circuits and Passive Devices, Wiley Eastern. </w:t>
      </w:r>
    </w:p>
    <w:p w:rsidR="00664F8B" w:rsidRPr="00664F8B" w:rsidRDefault="00664F8B" w:rsidP="00664F8B">
      <w:pPr>
        <w:spacing w:line="240" w:lineRule="auto"/>
        <w:rPr>
          <w:rFonts w:ascii="Times New Roman" w:hAnsi="Times New Roman"/>
          <w:sz w:val="24"/>
          <w:szCs w:val="24"/>
        </w:rPr>
      </w:pPr>
      <w:r w:rsidRPr="00664F8B">
        <w:rPr>
          <w:rFonts w:ascii="Times New Roman" w:hAnsi="Times New Roman"/>
          <w:sz w:val="24"/>
          <w:szCs w:val="24"/>
        </w:rPr>
        <w:t xml:space="preserve">4. </w:t>
      </w:r>
      <w:hyperlink r:id="rId46" w:history="1">
        <w:r w:rsidRPr="00664F8B">
          <w:rPr>
            <w:rFonts w:ascii="Times New Roman" w:hAnsi="Times New Roman"/>
            <w:sz w:val="24"/>
            <w:szCs w:val="24"/>
          </w:rPr>
          <w:t xml:space="preserve">David M. </w:t>
        </w:r>
        <w:proofErr w:type="spellStart"/>
        <w:r w:rsidRPr="00664F8B">
          <w:rPr>
            <w:rFonts w:ascii="Times New Roman" w:hAnsi="Times New Roman"/>
            <w:sz w:val="24"/>
            <w:szCs w:val="24"/>
          </w:rPr>
          <w:t>Pozar</w:t>
        </w:r>
        <w:proofErr w:type="spellEnd"/>
      </w:hyperlink>
      <w:r w:rsidRPr="00664F8B">
        <w:rPr>
          <w:rFonts w:ascii="Times New Roman" w:hAnsi="Times New Roman"/>
          <w:sz w:val="24"/>
          <w:szCs w:val="24"/>
        </w:rPr>
        <w:t xml:space="preserve">, </w:t>
      </w:r>
      <w:r w:rsidRPr="00664F8B">
        <w:rPr>
          <w:rFonts w:ascii="Times New Roman" w:hAnsi="Times New Roman"/>
          <w:kern w:val="36"/>
          <w:sz w:val="24"/>
          <w:szCs w:val="24"/>
        </w:rPr>
        <w:t xml:space="preserve">Microwave Engineering, </w:t>
      </w:r>
      <w:proofErr w:type="spellStart"/>
      <w:r w:rsidRPr="00664F8B">
        <w:rPr>
          <w:rFonts w:ascii="Times New Roman" w:eastAsia="Calibri" w:hAnsi="Times New Roman"/>
          <w:bCs/>
          <w:color w:val="1A1A1A"/>
          <w:sz w:val="24"/>
          <w:szCs w:val="24"/>
        </w:rPr>
        <w:t>JohnWiley</w:t>
      </w:r>
      <w:proofErr w:type="spellEnd"/>
      <w:r w:rsidRPr="00664F8B">
        <w:rPr>
          <w:rFonts w:ascii="Times New Roman" w:eastAsia="Calibri" w:hAnsi="Times New Roman"/>
          <w:bCs/>
          <w:color w:val="1A1A1A"/>
          <w:sz w:val="24"/>
          <w:szCs w:val="24"/>
        </w:rPr>
        <w:t>&amp; Sons, Inc.</w:t>
      </w:r>
    </w:p>
    <w:p w:rsidR="00664F8B" w:rsidRPr="00664F8B" w:rsidRDefault="00664F8B" w:rsidP="00664F8B">
      <w:pPr>
        <w:pStyle w:val="Default"/>
        <w:rPr>
          <w:rFonts w:ascii="Times New Roman" w:hAnsi="Times New Roman" w:cs="Times New Roman"/>
        </w:rPr>
      </w:pPr>
      <w:r w:rsidRPr="00664F8B">
        <w:rPr>
          <w:rFonts w:ascii="Times New Roman" w:hAnsi="Times New Roman" w:cs="Times New Roman"/>
        </w:rPr>
        <w:t xml:space="preserve">5. </w:t>
      </w:r>
      <w:proofErr w:type="spellStart"/>
      <w:r w:rsidRPr="00664F8B">
        <w:rPr>
          <w:rFonts w:ascii="Times New Roman" w:hAnsi="Times New Roman" w:cs="Times New Roman"/>
          <w:iCs/>
        </w:rPr>
        <w:t>Roddy.D</w:t>
      </w:r>
      <w:proofErr w:type="spellEnd"/>
      <w:r w:rsidRPr="00664F8B">
        <w:rPr>
          <w:rFonts w:ascii="Times New Roman" w:hAnsi="Times New Roman" w:cs="Times New Roman"/>
          <w:iCs/>
        </w:rPr>
        <w:t xml:space="preserve">.:  “Microwave Technology” Reston Publications (1986). </w:t>
      </w:r>
    </w:p>
    <w:p w:rsidR="00664F8B" w:rsidRPr="00664F8B" w:rsidRDefault="00664F8B" w:rsidP="00664F8B">
      <w:pPr>
        <w:pStyle w:val="Default"/>
        <w:rPr>
          <w:rFonts w:ascii="Times New Roman" w:hAnsi="Times New Roman" w:cs="Times New Roman"/>
        </w:rPr>
      </w:pPr>
    </w:p>
    <w:p w:rsidR="00664F8B" w:rsidRPr="00664F8B" w:rsidRDefault="00664F8B" w:rsidP="00664F8B">
      <w:pPr>
        <w:pStyle w:val="Default"/>
        <w:spacing w:after="23"/>
        <w:rPr>
          <w:rFonts w:ascii="Times New Roman" w:hAnsi="Times New Roman" w:cs="Times New Roman"/>
        </w:rPr>
      </w:pPr>
      <w:r w:rsidRPr="00664F8B">
        <w:rPr>
          <w:rFonts w:ascii="Times New Roman" w:hAnsi="Times New Roman" w:cs="Times New Roman"/>
          <w:iCs/>
        </w:rPr>
        <w:t xml:space="preserve">6. </w:t>
      </w:r>
      <w:proofErr w:type="spellStart"/>
      <w:r w:rsidRPr="00664F8B">
        <w:rPr>
          <w:rFonts w:ascii="Times New Roman" w:hAnsi="Times New Roman" w:cs="Times New Roman"/>
          <w:iCs/>
        </w:rPr>
        <w:t>Chatterjee</w:t>
      </w:r>
      <w:proofErr w:type="spellEnd"/>
      <w:r w:rsidRPr="00664F8B">
        <w:rPr>
          <w:rFonts w:ascii="Times New Roman" w:hAnsi="Times New Roman" w:cs="Times New Roman"/>
          <w:iCs/>
        </w:rPr>
        <w:t xml:space="preserve"> R. “Microwave Engineering “East West Press (1988). </w:t>
      </w:r>
    </w:p>
    <w:p w:rsidR="00664F8B" w:rsidRPr="00664F8B" w:rsidRDefault="00664F8B" w:rsidP="00664F8B">
      <w:pPr>
        <w:pStyle w:val="Default"/>
        <w:rPr>
          <w:rFonts w:ascii="Times New Roman" w:hAnsi="Times New Roman" w:cs="Times New Roman"/>
        </w:rPr>
      </w:pPr>
      <w:proofErr w:type="gramStart"/>
      <w:r w:rsidRPr="00664F8B">
        <w:rPr>
          <w:rFonts w:ascii="Times New Roman" w:hAnsi="Times New Roman" w:cs="Times New Roman"/>
          <w:iCs/>
        </w:rPr>
        <w:t xml:space="preserve">7. </w:t>
      </w:r>
      <w:proofErr w:type="spellStart"/>
      <w:r w:rsidRPr="00664F8B">
        <w:rPr>
          <w:rFonts w:ascii="Times New Roman" w:hAnsi="Times New Roman" w:cs="Times New Roman"/>
          <w:iCs/>
        </w:rPr>
        <w:t>Rizzi.P</w:t>
      </w:r>
      <w:proofErr w:type="spellEnd"/>
      <w:r w:rsidRPr="00664F8B">
        <w:rPr>
          <w:rFonts w:ascii="Times New Roman" w:hAnsi="Times New Roman" w:cs="Times New Roman"/>
          <w:iCs/>
        </w:rPr>
        <w:t>.”Microwave Engineering Passive circuits”.</w:t>
      </w:r>
      <w:proofErr w:type="gramEnd"/>
      <w:r w:rsidRPr="00664F8B">
        <w:rPr>
          <w:rFonts w:ascii="Times New Roman" w:hAnsi="Times New Roman" w:cs="Times New Roman"/>
          <w:iCs/>
        </w:rPr>
        <w:t xml:space="preserve"> </w:t>
      </w:r>
      <w:proofErr w:type="gramStart"/>
      <w:r w:rsidRPr="00664F8B">
        <w:rPr>
          <w:rFonts w:ascii="Times New Roman" w:hAnsi="Times New Roman" w:cs="Times New Roman"/>
          <w:iCs/>
        </w:rPr>
        <w:t>Prentice Hall (1987).</w:t>
      </w:r>
      <w:proofErr w:type="gramEnd"/>
      <w:r w:rsidRPr="00664F8B">
        <w:rPr>
          <w:rFonts w:ascii="Times New Roman" w:hAnsi="Times New Roman" w:cs="Times New Roman"/>
          <w:iCs/>
        </w:rPr>
        <w:t xml:space="preserve"> </w:t>
      </w:r>
    </w:p>
    <w:p w:rsidR="00664F8B" w:rsidRDefault="00664F8B" w:rsidP="00664F8B">
      <w:pPr>
        <w:pStyle w:val="Default"/>
        <w:rPr>
          <w:i/>
          <w:iCs/>
          <w:sz w:val="22"/>
          <w:szCs w:val="22"/>
        </w:rPr>
      </w:pPr>
      <w:r w:rsidRPr="00664F8B">
        <w:rPr>
          <w:rFonts w:ascii="Times New Roman" w:hAnsi="Times New Roman" w:cs="Times New Roman"/>
          <w:iCs/>
        </w:rPr>
        <w:lastRenderedPageBreak/>
        <w:t xml:space="preserve">8. </w:t>
      </w:r>
      <w:proofErr w:type="spellStart"/>
      <w:r w:rsidRPr="00664F8B">
        <w:rPr>
          <w:rFonts w:ascii="Times New Roman" w:hAnsi="Times New Roman" w:cs="Times New Roman"/>
          <w:iCs/>
        </w:rPr>
        <w:t>Clock.P.N</w:t>
      </w:r>
      <w:proofErr w:type="spellEnd"/>
      <w:r w:rsidRPr="00664F8B">
        <w:rPr>
          <w:rFonts w:ascii="Times New Roman" w:hAnsi="Times New Roman" w:cs="Times New Roman"/>
          <w:iCs/>
        </w:rPr>
        <w:t xml:space="preserve">. </w:t>
      </w:r>
      <w:proofErr w:type="gramStart"/>
      <w:r w:rsidRPr="00664F8B">
        <w:rPr>
          <w:rFonts w:ascii="Times New Roman" w:hAnsi="Times New Roman" w:cs="Times New Roman"/>
          <w:iCs/>
        </w:rPr>
        <w:t>“Microwave Principles and Systems” Prentice Hall (1986).</w:t>
      </w:r>
      <w:proofErr w:type="gramEnd"/>
    </w:p>
    <w:p w:rsidR="00E16DBB" w:rsidRDefault="00E16DBB" w:rsidP="00421404">
      <w:pPr>
        <w:autoSpaceDE w:val="0"/>
        <w:autoSpaceDN w:val="0"/>
        <w:adjustRightInd w:val="0"/>
        <w:jc w:val="both"/>
      </w:pPr>
    </w:p>
    <w:p w:rsidR="00E16DBB" w:rsidRDefault="00E16DBB" w:rsidP="00421404">
      <w:pPr>
        <w:autoSpaceDE w:val="0"/>
        <w:autoSpaceDN w:val="0"/>
        <w:adjustRightInd w:val="0"/>
        <w:jc w:val="both"/>
      </w:pPr>
      <w:r>
        <w:t xml:space="preserve">CO-1 This course provides the foundation education in microwave </w:t>
      </w:r>
      <w:proofErr w:type="gramStart"/>
      <w:r>
        <w:t>devices ,</w:t>
      </w:r>
      <w:proofErr w:type="gramEnd"/>
      <w:r>
        <w:t xml:space="preserve"> amplifier and oscillators. It also includes RF filter design and mixer.</w:t>
      </w:r>
    </w:p>
    <w:p w:rsidR="00E16DBB" w:rsidRDefault="00E16DBB" w:rsidP="00421404">
      <w:pPr>
        <w:autoSpaceDE w:val="0"/>
        <w:autoSpaceDN w:val="0"/>
        <w:adjustRightInd w:val="0"/>
        <w:jc w:val="both"/>
      </w:pPr>
      <w:r>
        <w:t xml:space="preserve">CO-2 To discuss the microwave amplifiers and oscillators basic operation, characteristics, parameters ,limitations, various microwave components like E&amp;H plane Tee, Magic tee &amp;phase shifters. </w:t>
      </w:r>
    </w:p>
    <w:p w:rsidR="00E16DBB" w:rsidRDefault="00E16DBB" w:rsidP="00421404">
      <w:pPr>
        <w:autoSpaceDE w:val="0"/>
        <w:autoSpaceDN w:val="0"/>
        <w:adjustRightInd w:val="0"/>
        <w:jc w:val="both"/>
      </w:pPr>
      <w:proofErr w:type="gramStart"/>
      <w:r>
        <w:t>CO-3.</w:t>
      </w:r>
      <w:proofErr w:type="gramEnd"/>
      <w:r>
        <w:t xml:space="preserve"> Analyze and deign basic microwave amplifiers, particularly klystrons, magnetron, and RF filters, basic RF oscillator and mixer models. </w:t>
      </w:r>
    </w:p>
    <w:p w:rsidR="00421404" w:rsidRDefault="00E16DBB" w:rsidP="00421404">
      <w:pPr>
        <w:autoSpaceDE w:val="0"/>
        <w:autoSpaceDN w:val="0"/>
        <w:adjustRightInd w:val="0"/>
        <w:jc w:val="both"/>
      </w:pPr>
      <w:r>
        <w:t>CO-</w:t>
      </w:r>
      <w:proofErr w:type="gramStart"/>
      <w:r>
        <w:t>4  Become</w:t>
      </w:r>
      <w:proofErr w:type="gramEnd"/>
      <w:r>
        <w:t xml:space="preserve"> proficient with microwave measurement of power, frequency and VSWR, impedance for the analysis and design of circuits</w:t>
      </w:r>
    </w:p>
    <w:p w:rsidR="00E16DBB" w:rsidRPr="00D61306" w:rsidRDefault="00E16DBB" w:rsidP="00E16DBB">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E16DBB" w:rsidTr="00E16DBB">
        <w:tc>
          <w:tcPr>
            <w:tcW w:w="1150"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065" w:type="dxa"/>
            <w:gridSpan w:val="7"/>
          </w:tcPr>
          <w:p w:rsidR="00E16DBB" w:rsidRPr="00404634" w:rsidRDefault="00E16DBB"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E16DBB" w:rsidRPr="00404634" w:rsidRDefault="00E16DBB" w:rsidP="00E16DBB">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E16DBB" w:rsidTr="00E16DBB">
        <w:tc>
          <w:tcPr>
            <w:tcW w:w="1150"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7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5"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E16DBB" w:rsidTr="00E16DBB">
        <w:tc>
          <w:tcPr>
            <w:tcW w:w="1150"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7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95"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r>
      <w:tr w:rsidR="00E16DBB" w:rsidTr="00E16DBB">
        <w:tc>
          <w:tcPr>
            <w:tcW w:w="1150"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5"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r>
      <w:tr w:rsidR="00E16DBB" w:rsidTr="00E16DBB">
        <w:tc>
          <w:tcPr>
            <w:tcW w:w="1150"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w:t>
            </w:r>
            <w:r>
              <w:rPr>
                <w:rFonts w:ascii="Times New Roman" w:eastAsia="Calibri" w:hAnsi="Times New Roman" w:cs="Tahoma"/>
                <w:i/>
                <w:iCs/>
                <w:sz w:val="24"/>
                <w:szCs w:val="24"/>
              </w:rPr>
              <w:t>3</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95"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r>
      <w:tr w:rsidR="00E16DBB" w:rsidTr="00E16DBB">
        <w:tc>
          <w:tcPr>
            <w:tcW w:w="1150"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CO4</w:t>
            </w: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8"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95"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p>
        </w:tc>
        <w:tc>
          <w:tcPr>
            <w:tcW w:w="787" w:type="dxa"/>
          </w:tcPr>
          <w:p w:rsidR="00E16DBB" w:rsidRPr="00404634" w:rsidRDefault="00E16DBB" w:rsidP="00E16DBB">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r>
    </w:tbl>
    <w:p w:rsidR="00E16DBB" w:rsidRDefault="00E16DBB" w:rsidP="00421404">
      <w:pPr>
        <w:autoSpaceDE w:val="0"/>
        <w:autoSpaceDN w:val="0"/>
        <w:adjustRightInd w:val="0"/>
        <w:jc w:val="both"/>
        <w:rPr>
          <w:rFonts w:ascii="Times New Roman" w:hAnsi="Times New Roman"/>
          <w:b/>
          <w:bCs/>
          <w:sz w:val="24"/>
          <w:szCs w:val="24"/>
          <w:lang w:val="en-CA" w:eastAsia="en-CA"/>
        </w:rPr>
      </w:pPr>
      <w:r w:rsidRPr="00D61306">
        <w:rPr>
          <w:rFonts w:ascii="Times New Roman" w:hAnsi="Times New Roman"/>
          <w:sz w:val="24"/>
          <w:szCs w:val="24"/>
        </w:rPr>
        <w:t xml:space="preserve">H = Highly Related; M = </w:t>
      </w:r>
      <w:proofErr w:type="gramStart"/>
      <w:r w:rsidRPr="00D61306">
        <w:rPr>
          <w:rFonts w:ascii="Times New Roman" w:hAnsi="Times New Roman"/>
          <w:sz w:val="24"/>
          <w:szCs w:val="24"/>
        </w:rPr>
        <w:t>Medium  L</w:t>
      </w:r>
      <w:proofErr w:type="gramEnd"/>
      <w:r w:rsidRPr="00D61306">
        <w:rPr>
          <w:rFonts w:ascii="Times New Roman" w:hAnsi="Times New Roman"/>
          <w:sz w:val="24"/>
          <w:szCs w:val="24"/>
        </w:rPr>
        <w:t xml:space="preserve"> = Low</w:t>
      </w:r>
    </w:p>
    <w:p w:rsidR="00421404" w:rsidRDefault="00421404" w:rsidP="00421404">
      <w:pPr>
        <w:autoSpaceDE w:val="0"/>
        <w:autoSpaceDN w:val="0"/>
        <w:adjustRightInd w:val="0"/>
        <w:jc w:val="both"/>
        <w:rPr>
          <w:rFonts w:ascii="Times New Roman" w:hAnsi="Times New Roman"/>
          <w:b/>
          <w:bCs/>
          <w:sz w:val="24"/>
          <w:szCs w:val="24"/>
          <w:lang w:val="en-CA" w:eastAsia="en-CA"/>
        </w:rPr>
      </w:pPr>
    </w:p>
    <w:p w:rsidR="00A44EC5" w:rsidRDefault="00A44EC5" w:rsidP="00421404">
      <w:pPr>
        <w:autoSpaceDE w:val="0"/>
        <w:autoSpaceDN w:val="0"/>
        <w:adjustRightInd w:val="0"/>
        <w:jc w:val="both"/>
        <w:rPr>
          <w:rFonts w:ascii="Times New Roman" w:hAnsi="Times New Roman"/>
          <w:b/>
          <w:bCs/>
          <w:sz w:val="24"/>
          <w:szCs w:val="24"/>
          <w:lang w:val="en-CA" w:eastAsia="en-CA"/>
        </w:rPr>
      </w:pPr>
    </w:p>
    <w:p w:rsidR="00421404" w:rsidRPr="00B33023" w:rsidRDefault="00421404" w:rsidP="00421404">
      <w:pPr>
        <w:autoSpaceDE w:val="0"/>
        <w:autoSpaceDN w:val="0"/>
        <w:adjustRightInd w:val="0"/>
        <w:jc w:val="both"/>
        <w:rPr>
          <w:rFonts w:ascii="Times New Roman" w:hAnsi="Times New Roman"/>
          <w:b/>
          <w:bCs/>
          <w:sz w:val="24"/>
          <w:szCs w:val="24"/>
          <w:lang w:val="en-CA" w:eastAsia="en-CA"/>
        </w:rPr>
      </w:pPr>
    </w:p>
    <w:p w:rsidR="00540A84" w:rsidRPr="00873195" w:rsidRDefault="009B17BB" w:rsidP="00540A84">
      <w:pPr>
        <w:spacing w:before="100" w:beforeAutospacing="1" w:after="100" w:afterAutospacing="1" w:line="240" w:lineRule="auto"/>
        <w:rPr>
          <w:rFonts w:ascii="Times New Roman" w:hAnsi="Times New Roman"/>
          <w:b/>
          <w:sz w:val="28"/>
          <w:szCs w:val="28"/>
        </w:rPr>
      </w:pPr>
      <w:r>
        <w:rPr>
          <w:rFonts w:ascii="Times New Roman" w:eastAsia="Calibri" w:hAnsi="Times New Roman"/>
          <w:b/>
          <w:sz w:val="24"/>
          <w:szCs w:val="24"/>
        </w:rPr>
        <w:t>MPH031</w:t>
      </w:r>
      <w:r w:rsidR="000A7810">
        <w:rPr>
          <w:rFonts w:ascii="Times New Roman" w:eastAsia="Calibri" w:hAnsi="Times New Roman"/>
          <w:b/>
          <w:sz w:val="24"/>
          <w:szCs w:val="24"/>
        </w:rPr>
        <w:t>B</w:t>
      </w:r>
      <w:r w:rsidR="00ED7FBC">
        <w:rPr>
          <w:rFonts w:ascii="Times New Roman" w:hAnsi="Times New Roman"/>
          <w:b/>
          <w:sz w:val="28"/>
          <w:szCs w:val="28"/>
        </w:rPr>
        <w:t>:</w:t>
      </w:r>
      <w:r w:rsidR="00020F04" w:rsidRPr="00873195">
        <w:rPr>
          <w:rFonts w:ascii="Times New Roman" w:hAnsi="Times New Roman"/>
          <w:b/>
          <w:sz w:val="28"/>
          <w:szCs w:val="28"/>
        </w:rPr>
        <w:t xml:space="preserve"> Project </w:t>
      </w:r>
      <w:r w:rsidR="00680140">
        <w:rPr>
          <w:rFonts w:ascii="Times New Roman" w:hAnsi="Times New Roman"/>
          <w:b/>
          <w:sz w:val="28"/>
          <w:szCs w:val="28"/>
        </w:rPr>
        <w:t>(Dissertation)</w:t>
      </w:r>
      <w:r>
        <w:rPr>
          <w:rFonts w:ascii="Times New Roman" w:hAnsi="Times New Roman"/>
          <w:b/>
          <w:sz w:val="28"/>
          <w:szCs w:val="28"/>
        </w:rPr>
        <w:t xml:space="preserve">       </w:t>
      </w:r>
      <w:r w:rsidR="00873195" w:rsidRPr="00873195">
        <w:rPr>
          <w:rFonts w:ascii="Times New Roman" w:hAnsi="Times New Roman"/>
          <w:b/>
          <w:sz w:val="28"/>
          <w:szCs w:val="28"/>
        </w:rPr>
        <w:t xml:space="preserve">                                        </w:t>
      </w:r>
      <w:r w:rsidR="00FA0169">
        <w:rPr>
          <w:rFonts w:ascii="Times New Roman" w:hAnsi="Times New Roman"/>
          <w:b/>
          <w:sz w:val="28"/>
          <w:szCs w:val="28"/>
        </w:rPr>
        <w:t xml:space="preserve">  </w:t>
      </w:r>
      <w:r w:rsidR="00873195" w:rsidRPr="00873195">
        <w:rPr>
          <w:rFonts w:ascii="Times New Roman" w:hAnsi="Times New Roman"/>
          <w:b/>
          <w:sz w:val="28"/>
          <w:szCs w:val="28"/>
        </w:rPr>
        <w:t xml:space="preserve">       </w:t>
      </w:r>
      <w:r w:rsidR="00020F04" w:rsidRPr="00873195">
        <w:rPr>
          <w:rFonts w:ascii="Times New Roman" w:hAnsi="Times New Roman"/>
          <w:b/>
          <w:sz w:val="28"/>
          <w:szCs w:val="28"/>
        </w:rPr>
        <w:t xml:space="preserve">Credit(s): </w:t>
      </w:r>
      <w:r w:rsidR="00873195" w:rsidRPr="00873195">
        <w:rPr>
          <w:rFonts w:ascii="Times New Roman" w:hAnsi="Times New Roman"/>
          <w:b/>
          <w:sz w:val="28"/>
          <w:szCs w:val="28"/>
        </w:rPr>
        <w:t>1</w:t>
      </w:r>
      <w:r w:rsidR="00ED7FBC">
        <w:rPr>
          <w:rFonts w:ascii="Times New Roman" w:hAnsi="Times New Roman"/>
          <w:b/>
          <w:sz w:val="28"/>
          <w:szCs w:val="28"/>
        </w:rPr>
        <w:t>2</w:t>
      </w:r>
    </w:p>
    <w:p w:rsidR="00020F04" w:rsidRDefault="00873195" w:rsidP="00020F04">
      <w:pPr>
        <w:spacing w:before="100" w:beforeAutospacing="1" w:after="100" w:afterAutospacing="1" w:line="240" w:lineRule="auto"/>
        <w:rPr>
          <w:rFonts w:ascii="Times New Roman" w:hAnsi="Times New Roman"/>
          <w:b/>
          <w:sz w:val="24"/>
          <w:szCs w:val="28"/>
        </w:rPr>
      </w:pPr>
      <w:r w:rsidRPr="00FB1357">
        <w:rPr>
          <w:rFonts w:ascii="Times New Roman" w:hAnsi="Times New Roman"/>
          <w:b/>
          <w:sz w:val="24"/>
          <w:szCs w:val="28"/>
        </w:rPr>
        <w:t>Work at any University/ Academic Inst</w:t>
      </w:r>
      <w:proofErr w:type="gramStart"/>
      <w:r w:rsidRPr="00FB1357">
        <w:rPr>
          <w:rFonts w:ascii="Times New Roman" w:hAnsi="Times New Roman"/>
          <w:b/>
          <w:sz w:val="24"/>
          <w:szCs w:val="28"/>
        </w:rPr>
        <w:t>./</w:t>
      </w:r>
      <w:proofErr w:type="gramEnd"/>
      <w:r w:rsidRPr="00FB1357">
        <w:rPr>
          <w:rFonts w:ascii="Times New Roman" w:hAnsi="Times New Roman"/>
          <w:b/>
          <w:sz w:val="24"/>
          <w:szCs w:val="28"/>
        </w:rPr>
        <w:t xml:space="preserve"> Research Lab</w:t>
      </w:r>
    </w:p>
    <w:p w:rsidR="00020F04" w:rsidRDefault="00020F04" w:rsidP="00020F04">
      <w:pPr>
        <w:spacing w:before="100" w:beforeAutospacing="1" w:after="100" w:afterAutospacing="1" w:line="240" w:lineRule="auto"/>
        <w:rPr>
          <w:rFonts w:ascii="Times New Roman" w:hAnsi="Times New Roman"/>
          <w:b/>
          <w:sz w:val="24"/>
          <w:szCs w:val="28"/>
        </w:rPr>
      </w:pPr>
    </w:p>
    <w:p w:rsidR="00EE7863" w:rsidRPr="00EE7863" w:rsidRDefault="00FA0169" w:rsidP="00EE7863">
      <w:pPr>
        <w:spacing w:before="100" w:beforeAutospacing="1" w:after="100" w:afterAutospacing="1" w:line="240" w:lineRule="auto"/>
        <w:rPr>
          <w:rFonts w:ascii="Times New Roman" w:hAnsi="Times New Roman"/>
          <w:b/>
          <w:sz w:val="24"/>
          <w:szCs w:val="28"/>
        </w:rPr>
      </w:pPr>
      <w:r>
        <w:rPr>
          <w:rFonts w:ascii="Times New Roman" w:eastAsia="Calibri" w:hAnsi="Times New Roman"/>
          <w:b/>
          <w:sz w:val="24"/>
          <w:szCs w:val="24"/>
        </w:rPr>
        <w:t>MPH032</w:t>
      </w:r>
      <w:r w:rsidR="00CC0463">
        <w:rPr>
          <w:rFonts w:ascii="Times New Roman" w:eastAsia="Calibri" w:hAnsi="Times New Roman"/>
          <w:b/>
          <w:sz w:val="24"/>
          <w:szCs w:val="24"/>
        </w:rPr>
        <w:t>B</w:t>
      </w:r>
      <w:r w:rsidR="00020F04">
        <w:rPr>
          <w:rFonts w:ascii="Times New Roman" w:hAnsi="Times New Roman"/>
          <w:b/>
          <w:sz w:val="24"/>
          <w:szCs w:val="28"/>
        </w:rPr>
        <w:t xml:space="preserve">: </w:t>
      </w:r>
      <w:r w:rsidR="00680140">
        <w:rPr>
          <w:rFonts w:ascii="Times New Roman" w:hAnsi="Times New Roman"/>
          <w:b/>
          <w:sz w:val="24"/>
          <w:szCs w:val="28"/>
        </w:rPr>
        <w:t>Seminar (</w:t>
      </w:r>
      <w:r w:rsidR="00020F04" w:rsidRPr="00FB1357">
        <w:rPr>
          <w:rFonts w:ascii="Times New Roman" w:hAnsi="Times New Roman"/>
          <w:b/>
          <w:sz w:val="24"/>
          <w:szCs w:val="28"/>
        </w:rPr>
        <w:t>Presentation of</w:t>
      </w:r>
      <w:r w:rsidR="00680140">
        <w:rPr>
          <w:rFonts w:ascii="Times New Roman" w:hAnsi="Times New Roman"/>
          <w:b/>
          <w:sz w:val="24"/>
          <w:szCs w:val="28"/>
        </w:rPr>
        <w:t xml:space="preserve"> Project Work)</w:t>
      </w:r>
      <w:r w:rsidR="009B17BB">
        <w:rPr>
          <w:rFonts w:ascii="Times New Roman" w:hAnsi="Times New Roman"/>
          <w:b/>
          <w:sz w:val="24"/>
          <w:szCs w:val="28"/>
        </w:rPr>
        <w:t xml:space="preserve">                         </w:t>
      </w:r>
      <w:r w:rsidR="00020F04">
        <w:rPr>
          <w:rFonts w:ascii="Times New Roman" w:hAnsi="Times New Roman"/>
          <w:b/>
          <w:sz w:val="24"/>
          <w:szCs w:val="28"/>
        </w:rPr>
        <w:t xml:space="preserve">            </w:t>
      </w:r>
      <w:r>
        <w:rPr>
          <w:rFonts w:ascii="Times New Roman" w:hAnsi="Times New Roman"/>
          <w:b/>
          <w:sz w:val="24"/>
          <w:szCs w:val="28"/>
        </w:rPr>
        <w:t xml:space="preserve">  </w:t>
      </w:r>
      <w:r w:rsidR="00020F04">
        <w:rPr>
          <w:rFonts w:ascii="Times New Roman" w:hAnsi="Times New Roman"/>
          <w:b/>
          <w:sz w:val="24"/>
          <w:szCs w:val="28"/>
        </w:rPr>
        <w:t xml:space="preserve">      Credit(s): </w:t>
      </w:r>
      <w:r w:rsidR="00915012">
        <w:rPr>
          <w:rFonts w:ascii="Times New Roman" w:hAnsi="Times New Roman"/>
          <w:b/>
          <w:sz w:val="24"/>
          <w:szCs w:val="28"/>
        </w:rPr>
        <w:t>4</w:t>
      </w:r>
    </w:p>
    <w:p w:rsidR="00540A84" w:rsidRPr="0022478B" w:rsidRDefault="00EE7863" w:rsidP="00EE7863">
      <w:pPr>
        <w:spacing w:after="0" w:line="240" w:lineRule="auto"/>
        <w:jc w:val="center"/>
        <w:rPr>
          <w:rFonts w:ascii="Times New Roman" w:hAnsi="Times New Roman"/>
        </w:rPr>
      </w:pPr>
      <w:r w:rsidRPr="0022478B">
        <w:rPr>
          <w:rFonts w:ascii="Times New Roman" w:hAnsi="Times New Roman"/>
        </w:rPr>
        <w:t xml:space="preserve"> </w:t>
      </w:r>
    </w:p>
    <w:p w:rsidR="00AF63AC" w:rsidRDefault="00AF63AC" w:rsidP="00A9567D">
      <w:pPr>
        <w:jc w:val="both"/>
        <w:rPr>
          <w:rFonts w:ascii="Times New Roman" w:hAnsi="Times New Roman"/>
          <w:sz w:val="24"/>
          <w:szCs w:val="24"/>
        </w:rPr>
      </w:pPr>
      <w:r>
        <w:rPr>
          <w:rFonts w:ascii="Times New Roman" w:hAnsi="Times New Roman"/>
          <w:sz w:val="24"/>
          <w:szCs w:val="24"/>
        </w:rPr>
        <w:lastRenderedPageBreak/>
        <w:t xml:space="preserve">CO-1: </w:t>
      </w:r>
      <w:r w:rsidRPr="00AF63AC">
        <w:rPr>
          <w:rFonts w:ascii="Times New Roman" w:hAnsi="Times New Roman"/>
          <w:sz w:val="24"/>
          <w:szCs w:val="24"/>
        </w:rPr>
        <w:t>be able to apply the relevant knowledge and skills, which are acquired within the techn</w:t>
      </w:r>
      <w:r>
        <w:rPr>
          <w:rFonts w:ascii="Times New Roman" w:hAnsi="Times New Roman"/>
          <w:sz w:val="24"/>
          <w:szCs w:val="24"/>
        </w:rPr>
        <w:t xml:space="preserve">ical area, to a given problem. </w:t>
      </w:r>
    </w:p>
    <w:p w:rsidR="00AF63AC" w:rsidRDefault="00AF63AC" w:rsidP="00A9567D">
      <w:pPr>
        <w:jc w:val="both"/>
        <w:rPr>
          <w:rFonts w:ascii="Times New Roman" w:hAnsi="Times New Roman"/>
          <w:sz w:val="24"/>
          <w:szCs w:val="24"/>
        </w:rPr>
      </w:pPr>
      <w:r>
        <w:rPr>
          <w:rFonts w:ascii="Times New Roman" w:hAnsi="Times New Roman"/>
          <w:sz w:val="24"/>
          <w:szCs w:val="24"/>
        </w:rPr>
        <w:t xml:space="preserve">CO-2: </w:t>
      </w:r>
      <w:r w:rsidRPr="00AF63AC">
        <w:rPr>
          <w:rFonts w:ascii="Times New Roman" w:hAnsi="Times New Roman"/>
          <w:sz w:val="24"/>
          <w:szCs w:val="24"/>
        </w:rPr>
        <w:t>within given constraints, even with limited information, independently analyze and discuss complex inquiries/problems and handle larger problems on the advanced le</w:t>
      </w:r>
      <w:r>
        <w:rPr>
          <w:rFonts w:ascii="Times New Roman" w:hAnsi="Times New Roman"/>
          <w:sz w:val="24"/>
          <w:szCs w:val="24"/>
        </w:rPr>
        <w:t>vel within the technical area.</w:t>
      </w:r>
    </w:p>
    <w:p w:rsidR="00AF63AC" w:rsidRDefault="00AF63AC" w:rsidP="00A9567D">
      <w:pPr>
        <w:jc w:val="both"/>
        <w:rPr>
          <w:rFonts w:ascii="Times New Roman" w:hAnsi="Times New Roman"/>
          <w:sz w:val="24"/>
          <w:szCs w:val="24"/>
        </w:rPr>
      </w:pPr>
      <w:r>
        <w:rPr>
          <w:rFonts w:ascii="Times New Roman" w:hAnsi="Times New Roman"/>
          <w:sz w:val="24"/>
          <w:szCs w:val="24"/>
        </w:rPr>
        <w:t xml:space="preserve">CO-3: </w:t>
      </w:r>
      <w:r w:rsidRPr="00AF63AC">
        <w:rPr>
          <w:rFonts w:ascii="Times New Roman" w:hAnsi="Times New Roman"/>
          <w:sz w:val="24"/>
          <w:szCs w:val="24"/>
        </w:rPr>
        <w:t>Reflect on, evaluate, and critically assess one’s own a</w:t>
      </w:r>
      <w:r>
        <w:rPr>
          <w:rFonts w:ascii="Times New Roman" w:hAnsi="Times New Roman"/>
          <w:sz w:val="24"/>
          <w:szCs w:val="24"/>
        </w:rPr>
        <w:t xml:space="preserve">nd others’ scientific results. </w:t>
      </w:r>
    </w:p>
    <w:p w:rsidR="00AF63AC" w:rsidRDefault="00AF63AC" w:rsidP="00A9567D">
      <w:pPr>
        <w:jc w:val="both"/>
        <w:rPr>
          <w:rFonts w:ascii="Times New Roman" w:hAnsi="Times New Roman"/>
          <w:sz w:val="24"/>
          <w:szCs w:val="24"/>
        </w:rPr>
      </w:pPr>
      <w:r>
        <w:rPr>
          <w:rFonts w:ascii="Times New Roman" w:hAnsi="Times New Roman"/>
          <w:sz w:val="24"/>
          <w:szCs w:val="24"/>
        </w:rPr>
        <w:t xml:space="preserve">CO-4: </w:t>
      </w:r>
      <w:r w:rsidRPr="00AF63AC">
        <w:rPr>
          <w:rFonts w:ascii="Times New Roman" w:hAnsi="Times New Roman"/>
          <w:sz w:val="24"/>
          <w:szCs w:val="24"/>
        </w:rPr>
        <w:t>Be able to document and present one’s own work, for a given target group, with strict requirements on structure, format, and language usage.</w:t>
      </w:r>
    </w:p>
    <w:p w:rsidR="00540A84" w:rsidRDefault="00AF63AC" w:rsidP="00A9567D">
      <w:pPr>
        <w:jc w:val="both"/>
        <w:rPr>
          <w:rFonts w:ascii="Times New Roman" w:hAnsi="Times New Roman"/>
          <w:sz w:val="24"/>
          <w:szCs w:val="24"/>
        </w:rPr>
      </w:pPr>
      <w:r>
        <w:rPr>
          <w:rFonts w:ascii="Times New Roman" w:hAnsi="Times New Roman"/>
          <w:sz w:val="24"/>
          <w:szCs w:val="24"/>
        </w:rPr>
        <w:t xml:space="preserve">CO-5: </w:t>
      </w:r>
      <w:r w:rsidRPr="00AF63AC">
        <w:rPr>
          <w:rFonts w:ascii="Times New Roman" w:hAnsi="Times New Roman"/>
          <w:sz w:val="24"/>
          <w:szCs w:val="24"/>
        </w:rPr>
        <w:t>Be able to identify one’s need for further knowledge and continuously develop one’s own competencies</w:t>
      </w:r>
      <w:r>
        <w:rPr>
          <w:rFonts w:ascii="Times New Roman" w:hAnsi="Times New Roman"/>
          <w:sz w:val="24"/>
          <w:szCs w:val="24"/>
        </w:rPr>
        <w:t>.</w:t>
      </w:r>
    </w:p>
    <w:p w:rsidR="00AF63AC" w:rsidRPr="00D61306" w:rsidRDefault="00AF63AC" w:rsidP="00AF63AC">
      <w:pPr>
        <w:suppressAutoHyphens/>
        <w:spacing w:before="120" w:after="120" w:line="240" w:lineRule="auto"/>
        <w:jc w:val="both"/>
        <w:rPr>
          <w:rFonts w:ascii="Times New Roman" w:eastAsia="Calibri" w:hAnsi="Times New Roman"/>
          <w:sz w:val="24"/>
          <w:szCs w:val="24"/>
          <w:lang w:val="en-GB"/>
        </w:rPr>
      </w:pPr>
      <w:r w:rsidRPr="00D61306">
        <w:rPr>
          <w:rFonts w:ascii="Times New Roman" w:eastAsia="Calibri" w:hAnsi="Times New Roman"/>
          <w:b/>
          <w:bCs/>
          <w:color w:val="000000"/>
        </w:rPr>
        <w:t xml:space="preserve">MAPPING COURSE OUTCOMES LEADING TO THE ACHIEVEMENT OF PROGRAM OUTCOMES AND PROGRAM SPECIFIC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878"/>
        <w:gridCol w:w="877"/>
        <w:gridCol w:w="878"/>
        <w:gridCol w:w="879"/>
        <w:gridCol w:w="879"/>
        <w:gridCol w:w="795"/>
        <w:gridCol w:w="879"/>
        <w:gridCol w:w="787"/>
        <w:gridCol w:w="787"/>
        <w:gridCol w:w="787"/>
      </w:tblGrid>
      <w:tr w:rsidR="00AF63AC" w:rsidTr="00AA75A1">
        <w:tc>
          <w:tcPr>
            <w:tcW w:w="115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b/>
                <w:iCs/>
                <w:sz w:val="24"/>
                <w:szCs w:val="24"/>
              </w:rPr>
              <w:t>Course Outcome</w:t>
            </w:r>
          </w:p>
        </w:tc>
        <w:tc>
          <w:tcPr>
            <w:tcW w:w="6065" w:type="dxa"/>
            <w:gridSpan w:val="7"/>
          </w:tcPr>
          <w:p w:rsidR="00AF63AC" w:rsidRPr="00404634" w:rsidRDefault="00AF63AC" w:rsidP="00AA75A1">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Outcome</w:t>
            </w:r>
          </w:p>
        </w:tc>
        <w:tc>
          <w:tcPr>
            <w:tcW w:w="2361" w:type="dxa"/>
            <w:gridSpan w:val="3"/>
          </w:tcPr>
          <w:p w:rsidR="00AF63AC" w:rsidRPr="00404634" w:rsidRDefault="00AF63AC" w:rsidP="00AA75A1">
            <w:pPr>
              <w:autoSpaceDE w:val="0"/>
              <w:autoSpaceDN w:val="0"/>
              <w:adjustRightInd w:val="0"/>
              <w:jc w:val="center"/>
              <w:rPr>
                <w:rFonts w:ascii="Times New Roman" w:eastAsia="Calibri" w:hAnsi="Times New Roman" w:cs="Tahoma"/>
                <w:i/>
                <w:iCs/>
                <w:sz w:val="24"/>
                <w:szCs w:val="24"/>
              </w:rPr>
            </w:pPr>
            <w:r w:rsidRPr="00404634">
              <w:rPr>
                <w:rFonts w:ascii="Times New Roman" w:eastAsia="Calibri" w:hAnsi="Times New Roman" w:cs="Tahoma"/>
                <w:i/>
                <w:iCs/>
                <w:sz w:val="24"/>
                <w:szCs w:val="24"/>
              </w:rPr>
              <w:t>Program Specific Outcome</w:t>
            </w:r>
          </w:p>
        </w:tc>
      </w:tr>
      <w:tr w:rsidR="00AF63AC" w:rsidTr="00AA75A1">
        <w:tc>
          <w:tcPr>
            <w:tcW w:w="115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8"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PO1</w:t>
            </w:r>
          </w:p>
        </w:tc>
        <w:tc>
          <w:tcPr>
            <w:tcW w:w="87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PO2</w:t>
            </w:r>
          </w:p>
        </w:tc>
        <w:tc>
          <w:tcPr>
            <w:tcW w:w="878"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PO3</w:t>
            </w: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PO4</w:t>
            </w: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PO5</w:t>
            </w:r>
          </w:p>
        </w:tc>
        <w:tc>
          <w:tcPr>
            <w:tcW w:w="79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PO6</w:t>
            </w: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PO7</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PSO1</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PSO2</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PSO3</w:t>
            </w:r>
          </w:p>
        </w:tc>
      </w:tr>
      <w:tr w:rsidR="00AF63AC" w:rsidTr="00AA75A1">
        <w:tc>
          <w:tcPr>
            <w:tcW w:w="115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CO1</w:t>
            </w:r>
          </w:p>
        </w:tc>
        <w:tc>
          <w:tcPr>
            <w:tcW w:w="878"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7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8"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9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r>
      <w:tr w:rsidR="00AF63AC" w:rsidTr="00AA75A1">
        <w:tc>
          <w:tcPr>
            <w:tcW w:w="115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CO2</w:t>
            </w:r>
          </w:p>
        </w:tc>
        <w:tc>
          <w:tcPr>
            <w:tcW w:w="878"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78"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79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r>
      <w:tr w:rsidR="00AF63AC" w:rsidTr="00AA75A1">
        <w:tc>
          <w:tcPr>
            <w:tcW w:w="115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sidRPr="00404634">
              <w:rPr>
                <w:rFonts w:ascii="Times New Roman" w:eastAsia="Calibri" w:hAnsi="Times New Roman" w:cs="Tahoma"/>
                <w:i/>
                <w:iCs/>
                <w:sz w:val="24"/>
                <w:szCs w:val="24"/>
              </w:rPr>
              <w:t>CO</w:t>
            </w:r>
            <w:r>
              <w:rPr>
                <w:rFonts w:ascii="Times New Roman" w:eastAsia="Calibri" w:hAnsi="Times New Roman" w:cs="Tahoma"/>
                <w:i/>
                <w:iCs/>
                <w:sz w:val="24"/>
                <w:szCs w:val="24"/>
              </w:rPr>
              <w:t>3</w:t>
            </w:r>
          </w:p>
        </w:tc>
        <w:tc>
          <w:tcPr>
            <w:tcW w:w="878"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L</w:t>
            </w:r>
          </w:p>
        </w:tc>
        <w:tc>
          <w:tcPr>
            <w:tcW w:w="878"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9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r>
      <w:tr w:rsidR="00AF63AC" w:rsidTr="00AA75A1">
        <w:tc>
          <w:tcPr>
            <w:tcW w:w="1150"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CO4</w:t>
            </w:r>
          </w:p>
        </w:tc>
        <w:tc>
          <w:tcPr>
            <w:tcW w:w="878"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8"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95"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M</w:t>
            </w:r>
          </w:p>
        </w:tc>
        <w:tc>
          <w:tcPr>
            <w:tcW w:w="879"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p>
        </w:tc>
        <w:tc>
          <w:tcPr>
            <w:tcW w:w="787" w:type="dxa"/>
          </w:tcPr>
          <w:p w:rsidR="00AF63AC" w:rsidRPr="00404634" w:rsidRDefault="00AF63AC" w:rsidP="00AA75A1">
            <w:pPr>
              <w:autoSpaceDE w:val="0"/>
              <w:autoSpaceDN w:val="0"/>
              <w:adjustRightInd w:val="0"/>
              <w:jc w:val="both"/>
              <w:rPr>
                <w:rFonts w:ascii="Times New Roman" w:eastAsia="Calibri" w:hAnsi="Times New Roman" w:cs="Tahoma"/>
                <w:i/>
                <w:iCs/>
                <w:sz w:val="24"/>
                <w:szCs w:val="24"/>
              </w:rPr>
            </w:pPr>
            <w:r>
              <w:rPr>
                <w:rFonts w:ascii="Times New Roman" w:eastAsia="Calibri" w:hAnsi="Times New Roman" w:cs="Tahoma"/>
                <w:i/>
                <w:iCs/>
                <w:sz w:val="24"/>
                <w:szCs w:val="24"/>
              </w:rPr>
              <w:t>H</w:t>
            </w:r>
          </w:p>
        </w:tc>
      </w:tr>
    </w:tbl>
    <w:p w:rsidR="00A44EC5" w:rsidRDefault="00AF63AC" w:rsidP="00A9567D">
      <w:pPr>
        <w:jc w:val="both"/>
        <w:rPr>
          <w:rFonts w:ascii="Times New Roman" w:hAnsi="Times New Roman"/>
          <w:sz w:val="24"/>
          <w:szCs w:val="24"/>
        </w:rPr>
      </w:pPr>
      <w:r w:rsidRPr="00D61306">
        <w:rPr>
          <w:rFonts w:ascii="Times New Roman" w:hAnsi="Times New Roman"/>
          <w:sz w:val="24"/>
          <w:szCs w:val="24"/>
        </w:rPr>
        <w:t xml:space="preserve">H = Highly Related; M = </w:t>
      </w:r>
      <w:proofErr w:type="gramStart"/>
      <w:r w:rsidRPr="00D61306">
        <w:rPr>
          <w:rFonts w:ascii="Times New Roman" w:hAnsi="Times New Roman"/>
          <w:sz w:val="24"/>
          <w:szCs w:val="24"/>
        </w:rPr>
        <w:t>Medium  L</w:t>
      </w:r>
      <w:proofErr w:type="gramEnd"/>
      <w:r w:rsidRPr="00D61306">
        <w:rPr>
          <w:rFonts w:ascii="Times New Roman" w:hAnsi="Times New Roman"/>
          <w:sz w:val="24"/>
          <w:szCs w:val="24"/>
        </w:rPr>
        <w:t xml:space="preserve"> = Low</w:t>
      </w:r>
    </w:p>
    <w:p w:rsidR="00A44EC5" w:rsidRDefault="00A44EC5" w:rsidP="00A9567D">
      <w:pPr>
        <w:jc w:val="both"/>
        <w:rPr>
          <w:rFonts w:ascii="Times New Roman" w:hAnsi="Times New Roman"/>
          <w:sz w:val="24"/>
          <w:szCs w:val="24"/>
        </w:rPr>
      </w:pPr>
    </w:p>
    <w:p w:rsidR="00A44EC5" w:rsidRDefault="00A44EC5" w:rsidP="00A9567D">
      <w:pPr>
        <w:jc w:val="both"/>
        <w:rPr>
          <w:rFonts w:ascii="Times New Roman" w:hAnsi="Times New Roman"/>
          <w:sz w:val="24"/>
          <w:szCs w:val="24"/>
        </w:rPr>
      </w:pPr>
    </w:p>
    <w:p w:rsidR="00A44EC5" w:rsidRDefault="00A44EC5" w:rsidP="00A9567D">
      <w:pPr>
        <w:jc w:val="both"/>
        <w:rPr>
          <w:rFonts w:ascii="Times New Roman" w:hAnsi="Times New Roman"/>
          <w:sz w:val="24"/>
          <w:szCs w:val="24"/>
        </w:rPr>
      </w:pPr>
    </w:p>
    <w:p w:rsidR="00A44EC5" w:rsidRDefault="00A44EC5" w:rsidP="00A9567D">
      <w:pPr>
        <w:jc w:val="both"/>
        <w:rPr>
          <w:rFonts w:ascii="Times New Roman" w:hAnsi="Times New Roman"/>
          <w:sz w:val="24"/>
          <w:szCs w:val="24"/>
        </w:rPr>
      </w:pPr>
    </w:p>
    <w:p w:rsidR="00A44EC5" w:rsidRDefault="00A44EC5" w:rsidP="00A9567D">
      <w:pPr>
        <w:jc w:val="both"/>
        <w:rPr>
          <w:rFonts w:ascii="Times New Roman" w:hAnsi="Times New Roman"/>
          <w:sz w:val="24"/>
          <w:szCs w:val="24"/>
        </w:rPr>
      </w:pPr>
    </w:p>
    <w:p w:rsidR="00A44EC5" w:rsidRDefault="00A44EC5" w:rsidP="00A9567D">
      <w:pPr>
        <w:jc w:val="both"/>
        <w:rPr>
          <w:rFonts w:ascii="Times New Roman" w:hAnsi="Times New Roman"/>
          <w:sz w:val="24"/>
          <w:szCs w:val="24"/>
        </w:rPr>
      </w:pPr>
    </w:p>
    <w:sectPr w:rsidR="00A44EC5" w:rsidSect="00AE50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D200FDFF" w:usb2="0A04602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450"/>
        </w:tabs>
        <w:ind w:left="450" w:hanging="360"/>
      </w:pPr>
    </w:lvl>
    <w:lvl w:ilvl="1">
      <w:start w:val="1"/>
      <w:numFmt w:val="decimal"/>
      <w:lvlText w:val="%2."/>
      <w:lvlJc w:val="left"/>
      <w:pPr>
        <w:tabs>
          <w:tab w:val="num" w:pos="810"/>
        </w:tabs>
        <w:ind w:left="81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decimal"/>
      <w:lvlText w:val="%8."/>
      <w:lvlJc w:val="left"/>
      <w:pPr>
        <w:tabs>
          <w:tab w:val="num" w:pos="2970"/>
        </w:tabs>
        <w:ind w:left="2970" w:hanging="360"/>
      </w:pPr>
    </w:lvl>
    <w:lvl w:ilvl="8">
      <w:start w:val="1"/>
      <w:numFmt w:val="decimal"/>
      <w:lvlText w:val="%9."/>
      <w:lvlJc w:val="left"/>
      <w:pPr>
        <w:tabs>
          <w:tab w:val="num" w:pos="3330"/>
        </w:tabs>
        <w:ind w:left="3330" w:hanging="360"/>
      </w:p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C010C1D"/>
    <w:multiLevelType w:val="hybridMultilevel"/>
    <w:tmpl w:val="23CA490C"/>
    <w:lvl w:ilvl="0" w:tplc="D3EA4B96">
      <w:start w:val="1"/>
      <w:numFmt w:val="decimal"/>
      <w:lvlText w:val="%1"/>
      <w:lvlJc w:val="left"/>
      <w:pPr>
        <w:ind w:left="720" w:hanging="360"/>
      </w:pPr>
      <w:rPr>
        <w:rFonts w:ascii="Times New Roman" w:eastAsia="Calibri" w:hAnsi="Times New Roman"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DB3EB4"/>
    <w:multiLevelType w:val="multilevel"/>
    <w:tmpl w:val="8684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1136B"/>
    <w:multiLevelType w:val="multilevel"/>
    <w:tmpl w:val="22323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B3546A"/>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F3E762A"/>
    <w:multiLevelType w:val="hybridMultilevel"/>
    <w:tmpl w:val="FD4AAB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6C64C11"/>
    <w:multiLevelType w:val="multilevel"/>
    <w:tmpl w:val="F64A2E8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846D96"/>
    <w:multiLevelType w:val="hybridMultilevel"/>
    <w:tmpl w:val="2D4C49A2"/>
    <w:lvl w:ilvl="0" w:tplc="641615F8">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63337A9"/>
    <w:multiLevelType w:val="hybridMultilevel"/>
    <w:tmpl w:val="7CCE62D4"/>
    <w:lvl w:ilvl="0" w:tplc="4218F40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64A2DA4"/>
    <w:multiLevelType w:val="multilevel"/>
    <w:tmpl w:val="37FE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9E533F"/>
    <w:multiLevelType w:val="multilevel"/>
    <w:tmpl w:val="D08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473ABE"/>
    <w:multiLevelType w:val="hybridMultilevel"/>
    <w:tmpl w:val="3E12995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8"/>
  </w:num>
  <w:num w:numId="6">
    <w:abstractNumId w:val="4"/>
  </w:num>
  <w:num w:numId="7">
    <w:abstractNumId w:val="10"/>
  </w:num>
  <w:num w:numId="8">
    <w:abstractNumId w:val="5"/>
  </w:num>
  <w:num w:numId="9">
    <w:abstractNumId w:val="9"/>
  </w:num>
  <w:num w:numId="10">
    <w:abstractNumId w:val="12"/>
  </w:num>
  <w:num w:numId="11">
    <w:abstractNumId w:val="13"/>
  </w:num>
  <w:num w:numId="12">
    <w:abstractNumId w:val="11"/>
  </w:num>
  <w:num w:numId="13">
    <w:abstractNumId w:val="14"/>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A9567D"/>
    <w:rsid w:val="000040F0"/>
    <w:rsid w:val="000053A2"/>
    <w:rsid w:val="00013120"/>
    <w:rsid w:val="00020F04"/>
    <w:rsid w:val="00030B77"/>
    <w:rsid w:val="0003315E"/>
    <w:rsid w:val="00050071"/>
    <w:rsid w:val="0007148F"/>
    <w:rsid w:val="0008308C"/>
    <w:rsid w:val="000A7810"/>
    <w:rsid w:val="000C65F9"/>
    <w:rsid w:val="000D08F1"/>
    <w:rsid w:val="000D1FA4"/>
    <w:rsid w:val="0010084C"/>
    <w:rsid w:val="0010489A"/>
    <w:rsid w:val="00115DF4"/>
    <w:rsid w:val="0013370D"/>
    <w:rsid w:val="001373DC"/>
    <w:rsid w:val="0014587D"/>
    <w:rsid w:val="00150BB6"/>
    <w:rsid w:val="001539F7"/>
    <w:rsid w:val="0015536E"/>
    <w:rsid w:val="00163D24"/>
    <w:rsid w:val="001A0D9E"/>
    <w:rsid w:val="001A29B3"/>
    <w:rsid w:val="001C2584"/>
    <w:rsid w:val="001D5DC8"/>
    <w:rsid w:val="001D707C"/>
    <w:rsid w:val="001E30A3"/>
    <w:rsid w:val="001E4E32"/>
    <w:rsid w:val="002223C2"/>
    <w:rsid w:val="0022478B"/>
    <w:rsid w:val="0022540F"/>
    <w:rsid w:val="002639F5"/>
    <w:rsid w:val="00266D2F"/>
    <w:rsid w:val="00275746"/>
    <w:rsid w:val="002838FB"/>
    <w:rsid w:val="0028455C"/>
    <w:rsid w:val="002B5D10"/>
    <w:rsid w:val="002F4BC1"/>
    <w:rsid w:val="00307FD6"/>
    <w:rsid w:val="00325FD5"/>
    <w:rsid w:val="00345295"/>
    <w:rsid w:val="0036112C"/>
    <w:rsid w:val="00364039"/>
    <w:rsid w:val="0036592C"/>
    <w:rsid w:val="00382858"/>
    <w:rsid w:val="00395817"/>
    <w:rsid w:val="003B26C3"/>
    <w:rsid w:val="003C6B3F"/>
    <w:rsid w:val="003C7C72"/>
    <w:rsid w:val="00421404"/>
    <w:rsid w:val="004374FC"/>
    <w:rsid w:val="004421E6"/>
    <w:rsid w:val="0046371F"/>
    <w:rsid w:val="004A2629"/>
    <w:rsid w:val="004A3713"/>
    <w:rsid w:val="004B74A3"/>
    <w:rsid w:val="004B79E3"/>
    <w:rsid w:val="004C6236"/>
    <w:rsid w:val="004E2648"/>
    <w:rsid w:val="005010E2"/>
    <w:rsid w:val="005026AB"/>
    <w:rsid w:val="00520D0D"/>
    <w:rsid w:val="00534489"/>
    <w:rsid w:val="00540A84"/>
    <w:rsid w:val="005444F4"/>
    <w:rsid w:val="005539B3"/>
    <w:rsid w:val="005548FE"/>
    <w:rsid w:val="00554FBB"/>
    <w:rsid w:val="00555457"/>
    <w:rsid w:val="00555747"/>
    <w:rsid w:val="00566716"/>
    <w:rsid w:val="00590376"/>
    <w:rsid w:val="00591058"/>
    <w:rsid w:val="005917A4"/>
    <w:rsid w:val="005A6E5A"/>
    <w:rsid w:val="005A7B13"/>
    <w:rsid w:val="005B215F"/>
    <w:rsid w:val="005C3ABF"/>
    <w:rsid w:val="005D007A"/>
    <w:rsid w:val="005E018B"/>
    <w:rsid w:val="005E4246"/>
    <w:rsid w:val="005F2C4B"/>
    <w:rsid w:val="00605BE6"/>
    <w:rsid w:val="00643077"/>
    <w:rsid w:val="00644F60"/>
    <w:rsid w:val="0064724B"/>
    <w:rsid w:val="006636E7"/>
    <w:rsid w:val="00664F8B"/>
    <w:rsid w:val="00677B60"/>
    <w:rsid w:val="00680140"/>
    <w:rsid w:val="00687E9E"/>
    <w:rsid w:val="00692540"/>
    <w:rsid w:val="00694D55"/>
    <w:rsid w:val="00694EF4"/>
    <w:rsid w:val="006A4DF5"/>
    <w:rsid w:val="006A7F92"/>
    <w:rsid w:val="006B5E3E"/>
    <w:rsid w:val="006C432B"/>
    <w:rsid w:val="006C6D18"/>
    <w:rsid w:val="006D209C"/>
    <w:rsid w:val="006D751A"/>
    <w:rsid w:val="006E16B8"/>
    <w:rsid w:val="006E4520"/>
    <w:rsid w:val="0070012B"/>
    <w:rsid w:val="007053D0"/>
    <w:rsid w:val="007077E2"/>
    <w:rsid w:val="00723A78"/>
    <w:rsid w:val="00726254"/>
    <w:rsid w:val="00736A61"/>
    <w:rsid w:val="007423A0"/>
    <w:rsid w:val="007434FB"/>
    <w:rsid w:val="00753CD0"/>
    <w:rsid w:val="0076312B"/>
    <w:rsid w:val="00763C0D"/>
    <w:rsid w:val="00770C5E"/>
    <w:rsid w:val="0077655E"/>
    <w:rsid w:val="00794619"/>
    <w:rsid w:val="00797C8B"/>
    <w:rsid w:val="007C34A4"/>
    <w:rsid w:val="007C6472"/>
    <w:rsid w:val="007D0958"/>
    <w:rsid w:val="00811A48"/>
    <w:rsid w:val="00821512"/>
    <w:rsid w:val="00825D7E"/>
    <w:rsid w:val="00834676"/>
    <w:rsid w:val="008379D2"/>
    <w:rsid w:val="0084569E"/>
    <w:rsid w:val="00851BD9"/>
    <w:rsid w:val="008572DF"/>
    <w:rsid w:val="00867DB8"/>
    <w:rsid w:val="00873195"/>
    <w:rsid w:val="0087596B"/>
    <w:rsid w:val="00880CEA"/>
    <w:rsid w:val="00892E9B"/>
    <w:rsid w:val="008A4CB1"/>
    <w:rsid w:val="008B3563"/>
    <w:rsid w:val="0090050F"/>
    <w:rsid w:val="00915012"/>
    <w:rsid w:val="00936443"/>
    <w:rsid w:val="00960D91"/>
    <w:rsid w:val="00980F6A"/>
    <w:rsid w:val="0098305D"/>
    <w:rsid w:val="009836D7"/>
    <w:rsid w:val="009B17BB"/>
    <w:rsid w:val="009E2FE4"/>
    <w:rsid w:val="00A00D4C"/>
    <w:rsid w:val="00A3201C"/>
    <w:rsid w:val="00A331CC"/>
    <w:rsid w:val="00A40428"/>
    <w:rsid w:val="00A421F0"/>
    <w:rsid w:val="00A44EC5"/>
    <w:rsid w:val="00A5567F"/>
    <w:rsid w:val="00A8107B"/>
    <w:rsid w:val="00A81B1C"/>
    <w:rsid w:val="00A86946"/>
    <w:rsid w:val="00A9567D"/>
    <w:rsid w:val="00AB7ABE"/>
    <w:rsid w:val="00AC2950"/>
    <w:rsid w:val="00AD65D7"/>
    <w:rsid w:val="00AE27C4"/>
    <w:rsid w:val="00AE509F"/>
    <w:rsid w:val="00AF63AC"/>
    <w:rsid w:val="00B101C9"/>
    <w:rsid w:val="00B23BDD"/>
    <w:rsid w:val="00B3636E"/>
    <w:rsid w:val="00B517C4"/>
    <w:rsid w:val="00B63A1D"/>
    <w:rsid w:val="00B71A93"/>
    <w:rsid w:val="00B71C3B"/>
    <w:rsid w:val="00BA64C2"/>
    <w:rsid w:val="00BC1A3A"/>
    <w:rsid w:val="00BC57B3"/>
    <w:rsid w:val="00BD0A29"/>
    <w:rsid w:val="00BE18D2"/>
    <w:rsid w:val="00BE79B1"/>
    <w:rsid w:val="00C12FFC"/>
    <w:rsid w:val="00C56D1C"/>
    <w:rsid w:val="00C60E0E"/>
    <w:rsid w:val="00C64CDD"/>
    <w:rsid w:val="00C82F5B"/>
    <w:rsid w:val="00C9336A"/>
    <w:rsid w:val="00C95031"/>
    <w:rsid w:val="00C964E2"/>
    <w:rsid w:val="00CC0463"/>
    <w:rsid w:val="00CD0107"/>
    <w:rsid w:val="00CE1274"/>
    <w:rsid w:val="00CF7ABD"/>
    <w:rsid w:val="00D7258D"/>
    <w:rsid w:val="00D846FA"/>
    <w:rsid w:val="00D85E2D"/>
    <w:rsid w:val="00DA184A"/>
    <w:rsid w:val="00DA398C"/>
    <w:rsid w:val="00DA70AA"/>
    <w:rsid w:val="00DC20A5"/>
    <w:rsid w:val="00DC70C0"/>
    <w:rsid w:val="00DE58EC"/>
    <w:rsid w:val="00E009D2"/>
    <w:rsid w:val="00E0590C"/>
    <w:rsid w:val="00E0727B"/>
    <w:rsid w:val="00E16DBB"/>
    <w:rsid w:val="00E646B9"/>
    <w:rsid w:val="00E97416"/>
    <w:rsid w:val="00EA2DA5"/>
    <w:rsid w:val="00EA6BC8"/>
    <w:rsid w:val="00EC0AB9"/>
    <w:rsid w:val="00EC10CA"/>
    <w:rsid w:val="00EC4BA4"/>
    <w:rsid w:val="00ED7FBC"/>
    <w:rsid w:val="00EE171F"/>
    <w:rsid w:val="00EE7863"/>
    <w:rsid w:val="00F01324"/>
    <w:rsid w:val="00F3667B"/>
    <w:rsid w:val="00F3725C"/>
    <w:rsid w:val="00F4446C"/>
    <w:rsid w:val="00F563B2"/>
    <w:rsid w:val="00F63A09"/>
    <w:rsid w:val="00F831F8"/>
    <w:rsid w:val="00F91A37"/>
    <w:rsid w:val="00F925EA"/>
    <w:rsid w:val="00FA0169"/>
    <w:rsid w:val="00FB1357"/>
    <w:rsid w:val="00FB40C9"/>
    <w:rsid w:val="00FD1A4B"/>
    <w:rsid w:val="00FD785E"/>
    <w:rsid w:val="00FE7CCE"/>
    <w:rsid w:val="00FF29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lorful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C8"/>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B40C9"/>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FB40C9"/>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FB40C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4A371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95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7D"/>
    <w:rPr>
      <w:rFonts w:ascii="Tahoma" w:hAnsi="Tahoma" w:cs="Tahoma"/>
      <w:sz w:val="16"/>
      <w:szCs w:val="16"/>
    </w:rPr>
  </w:style>
  <w:style w:type="paragraph" w:styleId="Header">
    <w:name w:val="header"/>
    <w:basedOn w:val="Normal"/>
    <w:link w:val="HeaderChar"/>
    <w:uiPriority w:val="99"/>
    <w:unhideWhenUsed/>
    <w:rsid w:val="006B5E3E"/>
    <w:pPr>
      <w:tabs>
        <w:tab w:val="center" w:pos="4680"/>
        <w:tab w:val="right" w:pos="9360"/>
      </w:tabs>
    </w:pPr>
  </w:style>
  <w:style w:type="character" w:customStyle="1" w:styleId="HeaderChar">
    <w:name w:val="Header Char"/>
    <w:basedOn w:val="DefaultParagraphFont"/>
    <w:link w:val="Header"/>
    <w:uiPriority w:val="99"/>
    <w:semiHidden/>
    <w:rsid w:val="006B5E3E"/>
    <w:rPr>
      <w:rFonts w:ascii="Calibri" w:eastAsia="Times New Roman" w:hAnsi="Calibri" w:cs="Times New Roman"/>
    </w:rPr>
  </w:style>
  <w:style w:type="paragraph" w:styleId="Footer">
    <w:name w:val="footer"/>
    <w:basedOn w:val="Normal"/>
    <w:link w:val="FooterChar"/>
    <w:uiPriority w:val="99"/>
    <w:unhideWhenUsed/>
    <w:rsid w:val="006B5E3E"/>
    <w:pPr>
      <w:tabs>
        <w:tab w:val="center" w:pos="4680"/>
        <w:tab w:val="right" w:pos="9360"/>
      </w:tabs>
    </w:pPr>
  </w:style>
  <w:style w:type="character" w:customStyle="1" w:styleId="FooterChar">
    <w:name w:val="Footer Char"/>
    <w:basedOn w:val="DefaultParagraphFont"/>
    <w:link w:val="Footer"/>
    <w:uiPriority w:val="99"/>
    <w:rsid w:val="006B5E3E"/>
    <w:rPr>
      <w:rFonts w:ascii="Calibri" w:eastAsia="Times New Roman" w:hAnsi="Calibri" w:cs="Times New Roman"/>
    </w:rPr>
  </w:style>
  <w:style w:type="paragraph" w:styleId="ListParagraph">
    <w:name w:val="List Paragraph"/>
    <w:basedOn w:val="Normal"/>
    <w:uiPriority w:val="34"/>
    <w:qFormat/>
    <w:rsid w:val="006B5E3E"/>
    <w:pPr>
      <w:ind w:left="720"/>
    </w:pPr>
  </w:style>
  <w:style w:type="character" w:customStyle="1" w:styleId="Heading1Char">
    <w:name w:val="Heading 1 Char"/>
    <w:basedOn w:val="DefaultParagraphFont"/>
    <w:link w:val="Heading1"/>
    <w:uiPriority w:val="9"/>
    <w:rsid w:val="00FB40C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B40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40C9"/>
    <w:rPr>
      <w:rFonts w:ascii="Cambria" w:eastAsia="Times New Roman" w:hAnsi="Cambria" w:cs="Times New Roman"/>
      <w:b/>
      <w:bCs/>
      <w:color w:val="4F81BD"/>
    </w:rPr>
  </w:style>
  <w:style w:type="table" w:styleId="TableGrid">
    <w:name w:val="Table Grid"/>
    <w:basedOn w:val="TableNormal"/>
    <w:uiPriority w:val="59"/>
    <w:rsid w:val="00FB40C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B40C9"/>
    <w:pPr>
      <w:autoSpaceDE w:val="0"/>
      <w:autoSpaceDN w:val="0"/>
      <w:adjustRightInd w:val="0"/>
    </w:pPr>
    <w:rPr>
      <w:rFonts w:ascii="Arial" w:eastAsia="Calibri" w:hAnsi="Arial" w:cs="Arial"/>
      <w:color w:val="000000"/>
      <w:sz w:val="24"/>
      <w:szCs w:val="24"/>
      <w:lang w:val="en-US" w:eastAsia="en-US"/>
    </w:rPr>
  </w:style>
  <w:style w:type="character" w:styleId="Strong">
    <w:name w:val="Strong"/>
    <w:basedOn w:val="DefaultParagraphFont"/>
    <w:uiPriority w:val="22"/>
    <w:qFormat/>
    <w:rsid w:val="00FB40C9"/>
    <w:rPr>
      <w:b/>
      <w:bCs/>
    </w:rPr>
  </w:style>
  <w:style w:type="character" w:styleId="Emphasis">
    <w:name w:val="Emphasis"/>
    <w:basedOn w:val="DefaultParagraphFont"/>
    <w:uiPriority w:val="20"/>
    <w:qFormat/>
    <w:rsid w:val="00FB40C9"/>
    <w:rPr>
      <w:i/>
      <w:iCs/>
    </w:rPr>
  </w:style>
  <w:style w:type="character" w:styleId="BookTitle">
    <w:name w:val="Book Title"/>
    <w:basedOn w:val="DefaultParagraphFont"/>
    <w:uiPriority w:val="33"/>
    <w:qFormat/>
    <w:rsid w:val="00FB40C9"/>
    <w:rPr>
      <w:b/>
      <w:bCs/>
      <w:smallCaps/>
      <w:spacing w:val="5"/>
    </w:rPr>
  </w:style>
  <w:style w:type="paragraph" w:styleId="Title">
    <w:name w:val="Title"/>
    <w:basedOn w:val="Normal"/>
    <w:next w:val="Normal"/>
    <w:link w:val="TitleChar"/>
    <w:qFormat/>
    <w:rsid w:val="00FB40C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FB40C9"/>
    <w:rPr>
      <w:rFonts w:ascii="Cambria" w:eastAsia="Times New Roman" w:hAnsi="Cambria" w:cs="Times New Roman"/>
      <w:color w:val="17365D"/>
      <w:spacing w:val="5"/>
      <w:kern w:val="28"/>
      <w:sz w:val="52"/>
      <w:szCs w:val="52"/>
    </w:rPr>
  </w:style>
  <w:style w:type="table" w:styleId="TableColorful1">
    <w:name w:val="Table Colorful 1"/>
    <w:basedOn w:val="TableNormal"/>
    <w:rsid w:val="00540A84"/>
    <w:rPr>
      <w:rFonts w:ascii="Times New Roman" w:hAnsi="Times New Roman"/>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PageNumber">
    <w:name w:val="page number"/>
    <w:basedOn w:val="DefaultParagraphFont"/>
    <w:rsid w:val="00540A84"/>
  </w:style>
  <w:style w:type="character" w:styleId="Hyperlink">
    <w:name w:val="Hyperlink"/>
    <w:basedOn w:val="DefaultParagraphFont"/>
    <w:uiPriority w:val="99"/>
    <w:unhideWhenUsed/>
    <w:rsid w:val="00540A84"/>
    <w:rPr>
      <w:color w:val="0000FF"/>
      <w:u w:val="single"/>
    </w:rPr>
  </w:style>
  <w:style w:type="paragraph" w:styleId="NormalWeb">
    <w:name w:val="Normal (Web)"/>
    <w:basedOn w:val="Normal"/>
    <w:uiPriority w:val="99"/>
    <w:unhideWhenUsed/>
    <w:rsid w:val="00540A84"/>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540A84"/>
    <w:pPr>
      <w:widowControl w:val="0"/>
      <w:suppressAutoHyphens/>
      <w:spacing w:after="120" w:line="240" w:lineRule="auto"/>
    </w:pPr>
    <w:rPr>
      <w:rFonts w:ascii="Times New Roman" w:eastAsia="DejaVu Sans" w:hAnsi="Times New Roman"/>
      <w:kern w:val="1"/>
      <w:sz w:val="24"/>
      <w:szCs w:val="24"/>
      <w:lang w:val="en-IN"/>
    </w:rPr>
  </w:style>
  <w:style w:type="character" w:customStyle="1" w:styleId="BodyTextChar">
    <w:name w:val="Body Text Char"/>
    <w:basedOn w:val="DefaultParagraphFont"/>
    <w:link w:val="BodyText"/>
    <w:rsid w:val="00540A84"/>
    <w:rPr>
      <w:rFonts w:ascii="Times New Roman" w:eastAsia="DejaVu Sans" w:hAnsi="Times New Roman" w:cs="Times New Roman"/>
      <w:kern w:val="1"/>
      <w:sz w:val="24"/>
      <w:szCs w:val="24"/>
      <w:lang w:val="en-IN"/>
    </w:rPr>
  </w:style>
  <w:style w:type="character" w:customStyle="1" w:styleId="contributornametrigger">
    <w:name w:val="contributornametrigger"/>
    <w:basedOn w:val="DefaultParagraphFont"/>
    <w:rsid w:val="00540A84"/>
  </w:style>
  <w:style w:type="character" w:customStyle="1" w:styleId="apple-style-span">
    <w:name w:val="apple-style-span"/>
    <w:basedOn w:val="DefaultParagraphFont"/>
    <w:rsid w:val="00694D55"/>
  </w:style>
  <w:style w:type="character" w:customStyle="1" w:styleId="apple-converted-space">
    <w:name w:val="apple-converted-space"/>
    <w:basedOn w:val="DefaultParagraphFont"/>
    <w:rsid w:val="00C64CDD"/>
  </w:style>
  <w:style w:type="character" w:customStyle="1" w:styleId="Heading4Char">
    <w:name w:val="Heading 4 Char"/>
    <w:basedOn w:val="DefaultParagraphFont"/>
    <w:link w:val="Heading4"/>
    <w:uiPriority w:val="9"/>
    <w:semiHidden/>
    <w:rsid w:val="004A3713"/>
    <w:rPr>
      <w:rFonts w:ascii="Calibri" w:eastAsia="Times New Roman" w:hAnsi="Calibri" w:cs="Times New Roman"/>
      <w:b/>
      <w:bCs/>
      <w:sz w:val="28"/>
      <w:szCs w:val="28"/>
      <w:lang w:val="en-US" w:eastAsia="en-US"/>
    </w:rPr>
  </w:style>
  <w:style w:type="paragraph" w:styleId="NoSpacing">
    <w:name w:val="No Spacing"/>
    <w:uiPriority w:val="1"/>
    <w:qFormat/>
    <w:rsid w:val="007423A0"/>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56061005">
      <w:bodyDiv w:val="1"/>
      <w:marLeft w:val="0"/>
      <w:marRight w:val="0"/>
      <w:marTop w:val="0"/>
      <w:marBottom w:val="0"/>
      <w:divBdr>
        <w:top w:val="none" w:sz="0" w:space="0" w:color="auto"/>
        <w:left w:val="none" w:sz="0" w:space="0" w:color="auto"/>
        <w:bottom w:val="none" w:sz="0" w:space="0" w:color="auto"/>
        <w:right w:val="none" w:sz="0" w:space="0" w:color="auto"/>
      </w:divBdr>
    </w:div>
    <w:div w:id="399257090">
      <w:bodyDiv w:val="1"/>
      <w:marLeft w:val="0"/>
      <w:marRight w:val="0"/>
      <w:marTop w:val="0"/>
      <w:marBottom w:val="0"/>
      <w:divBdr>
        <w:top w:val="none" w:sz="0" w:space="0" w:color="auto"/>
        <w:left w:val="none" w:sz="0" w:space="0" w:color="auto"/>
        <w:bottom w:val="none" w:sz="0" w:space="0" w:color="auto"/>
        <w:right w:val="none" w:sz="0" w:space="0" w:color="auto"/>
      </w:divBdr>
    </w:div>
    <w:div w:id="628898192">
      <w:bodyDiv w:val="1"/>
      <w:marLeft w:val="0"/>
      <w:marRight w:val="0"/>
      <w:marTop w:val="0"/>
      <w:marBottom w:val="0"/>
      <w:divBdr>
        <w:top w:val="none" w:sz="0" w:space="0" w:color="auto"/>
        <w:left w:val="none" w:sz="0" w:space="0" w:color="auto"/>
        <w:bottom w:val="none" w:sz="0" w:space="0" w:color="auto"/>
        <w:right w:val="none" w:sz="0" w:space="0" w:color="auto"/>
      </w:divBdr>
    </w:div>
    <w:div w:id="949048538">
      <w:bodyDiv w:val="1"/>
      <w:marLeft w:val="0"/>
      <w:marRight w:val="0"/>
      <w:marTop w:val="0"/>
      <w:marBottom w:val="0"/>
      <w:divBdr>
        <w:top w:val="none" w:sz="0" w:space="0" w:color="auto"/>
        <w:left w:val="none" w:sz="0" w:space="0" w:color="auto"/>
        <w:bottom w:val="none" w:sz="0" w:space="0" w:color="auto"/>
        <w:right w:val="none" w:sz="0" w:space="0" w:color="auto"/>
      </w:divBdr>
    </w:div>
    <w:div w:id="1022702810">
      <w:bodyDiv w:val="1"/>
      <w:marLeft w:val="0"/>
      <w:marRight w:val="0"/>
      <w:marTop w:val="0"/>
      <w:marBottom w:val="0"/>
      <w:divBdr>
        <w:top w:val="none" w:sz="0" w:space="0" w:color="auto"/>
        <w:left w:val="none" w:sz="0" w:space="0" w:color="auto"/>
        <w:bottom w:val="none" w:sz="0" w:space="0" w:color="auto"/>
        <w:right w:val="none" w:sz="0" w:space="0" w:color="auto"/>
      </w:divBdr>
    </w:div>
    <w:div w:id="1215703532">
      <w:bodyDiv w:val="1"/>
      <w:marLeft w:val="0"/>
      <w:marRight w:val="0"/>
      <w:marTop w:val="0"/>
      <w:marBottom w:val="0"/>
      <w:divBdr>
        <w:top w:val="none" w:sz="0" w:space="0" w:color="auto"/>
        <w:left w:val="none" w:sz="0" w:space="0" w:color="auto"/>
        <w:bottom w:val="none" w:sz="0" w:space="0" w:color="auto"/>
        <w:right w:val="none" w:sz="0" w:space="0" w:color="auto"/>
      </w:divBdr>
    </w:div>
    <w:div w:id="14696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hyperlink" Target="http://en.wikipedia.org/wiki/Eigenvalue" TargetMode="External"/><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hyperlink" Target="http://en.wikipedia.org/wiki/Monte_Carlo_method" TargetMode="External"/><Relationship Id="rId34" Type="http://schemas.openxmlformats.org/officeDocument/2006/relationships/hyperlink" Target="http://www.amazon.com/Cristian-C.-Bordeianu/e/B002F31WWA/ref=ntt_athr_dp_pel_3" TargetMode="External"/><Relationship Id="rId42" Type="http://schemas.openxmlformats.org/officeDocument/2006/relationships/image" Target="media/image8.wmf"/><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hyperlink" Target="http://www.amazon.com/s/ref=ntt_athr_dp_sr_2?_encoding=UTF8&amp;sort=relevancerank&amp;search-alias=books&amp;field-author=Bernard%20Diu" TargetMode="External"/><Relationship Id="rId17" Type="http://schemas.openxmlformats.org/officeDocument/2006/relationships/hyperlink" Target="http://www.amazon.com/s/ref=ntt_athr_dp_sr_3?_encoding=UTF8&amp;sort=relevancerank&amp;search-alias=books&amp;field-author=Frank%20Laloe" TargetMode="External"/><Relationship Id="rId25" Type="http://schemas.openxmlformats.org/officeDocument/2006/relationships/hyperlink" Target="http://en.wikipedia.org/wiki/Matrix_eigenvalue_problem" TargetMode="External"/><Relationship Id="rId33" Type="http://schemas.openxmlformats.org/officeDocument/2006/relationships/hyperlink" Target="http://www.amazon.com/s/ref=ntt_athr_dp_sr_2?_encoding=UTF8&amp;sort=relevancerank&amp;search-alias=books&amp;ie=UTF8&amp;field-author=Jos%C3%A9%20P%C3%A1ez" TargetMode="External"/><Relationship Id="rId38" Type="http://schemas.openxmlformats.org/officeDocument/2006/relationships/oleObject" Target="embeddings/oleObject6.bin"/><Relationship Id="rId46" Type="http://schemas.openxmlformats.org/officeDocument/2006/relationships/hyperlink" Target="http://www.amazon.com/David-M.-Pozar/e/B001I9RQLI/ref=ntt_athr_dp_pel_1/189-4491444-9512132" TargetMode="External"/><Relationship Id="rId2" Type="http://schemas.openxmlformats.org/officeDocument/2006/relationships/numbering" Target="numbering.xml"/><Relationship Id="rId16" Type="http://schemas.openxmlformats.org/officeDocument/2006/relationships/hyperlink" Target="http://www.amazon.com/s/ref=ntt_athr_dp_sr_2?_encoding=UTF8&amp;sort=relevancerank&amp;search-alias=books&amp;field-author=Bernard%20Diu" TargetMode="External"/><Relationship Id="rId20" Type="http://schemas.openxmlformats.org/officeDocument/2006/relationships/hyperlink" Target="http://en.wikipedia.org/wiki/Integral" TargetMode="External"/><Relationship Id="rId29" Type="http://schemas.openxmlformats.org/officeDocument/2006/relationships/hyperlink" Target="http://en.wikipedia.org/wiki/Molecular_dynamics" TargetMode="External"/><Relationship Id="rId41"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mazon.com/s/ref=ntt_athr_dp_sr_1?_encoding=UTF8&amp;sort=relevancerank&amp;search-alias=books&amp;field-author=Claude%20Cohen-Tannoudji" TargetMode="External"/><Relationship Id="rId24" Type="http://schemas.openxmlformats.org/officeDocument/2006/relationships/hyperlink" Target="http://en.wikipedia.org/wiki/Finite_element_method" TargetMode="External"/><Relationship Id="rId32" Type="http://schemas.openxmlformats.org/officeDocument/2006/relationships/hyperlink" Target="http://www.amazon.com/Rubin-H.-Landau/e/B001IYTPVM/ref=ntt_athr_dp_pel_1" TargetMode="External"/><Relationship Id="rId37" Type="http://schemas.openxmlformats.org/officeDocument/2006/relationships/image" Target="media/image7.wmf"/><Relationship Id="rId40" Type="http://schemas.openxmlformats.org/officeDocument/2006/relationships/oleObject" Target="embeddings/oleObject8.bin"/><Relationship Id="rId45"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hyperlink" Target="http://www.amazon.com/s/ref=ntt_athr_dp_sr_1?_encoding=UTF8&amp;sort=relevancerank&amp;search-alias=books&amp;field-author=Claude%20Cohen-Tannoudji" TargetMode="External"/><Relationship Id="rId23" Type="http://schemas.openxmlformats.org/officeDocument/2006/relationships/hyperlink" Target="http://en.wikipedia.org/wiki/Finite_difference" TargetMode="External"/><Relationship Id="rId28" Type="http://schemas.openxmlformats.org/officeDocument/2006/relationships/hyperlink" Target="http://en.wikipedia.org/wiki/Quantum_physics" TargetMode="External"/><Relationship Id="rId36"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oleObject" Target="embeddings/oleObject4.bin"/><Relationship Id="rId31" Type="http://schemas.openxmlformats.org/officeDocument/2006/relationships/hyperlink" Target="http://en.wikipedia.org/wiki/Computational_Magnetohydrodynamics" TargetMode="External"/><Relationship Id="rId44"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hyperlink" Target="http://en.wikipedia.org/wiki/Partial_differential_equation" TargetMode="External"/><Relationship Id="rId27" Type="http://schemas.openxmlformats.org/officeDocument/2006/relationships/hyperlink" Target="http://en.wikipedia.org/wiki/Eigenvectors" TargetMode="External"/><Relationship Id="rId30" Type="http://schemas.openxmlformats.org/officeDocument/2006/relationships/hyperlink" Target="http://en.wikipedia.org/wiki/Computational_fluid_dynamics" TargetMode="External"/><Relationship Id="rId35" Type="http://schemas.openxmlformats.org/officeDocument/2006/relationships/image" Target="media/image6.wmf"/><Relationship Id="rId43" Type="http://schemas.openxmlformats.org/officeDocument/2006/relationships/oleObject" Target="embeddings/oleObject10.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DB0E-6623-4F46-82DC-F17AEF0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14395</Words>
  <Characters>82058</Characters>
  <Application>Microsoft Office Word</Application>
  <DocSecurity>0</DocSecurity>
  <Lines>683</Lines>
  <Paragraphs>192</Paragraphs>
  <ScaleCrop>false</ScaleCrop>
  <Company/>
  <LinksUpToDate>false</LinksUpToDate>
  <CharactersWithSpaces>96261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2014-07-22T04:03:00Z</cp:lastPrinted>
  <dcterms:created xsi:type="dcterms:W3CDTF">2018-04-25T05:19:00Z</dcterms:created>
  <dcterms:modified xsi:type="dcterms:W3CDTF">2018-04-25T05:19:00Z</dcterms:modified>
</cp:coreProperties>
</file>